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788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</w:t>
      </w:r>
    </w:p>
    <w:tbl>
      <w:tblPr>
        <w:tblStyle w:val="af4"/>
        <w:tblW w:w="0" w:type="auto"/>
        <w:tblLook w:val="04A0"/>
      </w:tblPr>
      <w:tblGrid>
        <w:gridCol w:w="3936"/>
        <w:gridCol w:w="5635"/>
      </w:tblGrid>
      <w:tr w:rsidR="00C30788" w:rsidTr="00C30788">
        <w:tc>
          <w:tcPr>
            <w:tcW w:w="3936" w:type="dxa"/>
          </w:tcPr>
          <w:p w:rsidR="00C30788" w:rsidRPr="00C30788" w:rsidRDefault="00C30788" w:rsidP="00C9672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30788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Наименование детского сада</w:t>
            </w:r>
          </w:p>
        </w:tc>
        <w:tc>
          <w:tcPr>
            <w:tcW w:w="5635" w:type="dxa"/>
          </w:tcPr>
          <w:p w:rsidR="00C30788" w:rsidRPr="00C30788" w:rsidRDefault="00C30788" w:rsidP="00C967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ГККП </w:t>
            </w:r>
            <w:r>
              <w:rPr>
                <w:rFonts w:ascii="Times New Roman" w:hAnsi="Times New Roman"/>
                <w:sz w:val="28"/>
                <w:szCs w:val="28"/>
              </w:rPr>
              <w:t>«Ясли – сад №2» г. Павлодара</w:t>
            </w:r>
          </w:p>
        </w:tc>
      </w:tr>
      <w:tr w:rsidR="00C30788" w:rsidTr="00C30788">
        <w:tc>
          <w:tcPr>
            <w:tcW w:w="3936" w:type="dxa"/>
          </w:tcPr>
          <w:p w:rsidR="00C30788" w:rsidRPr="00C30788" w:rsidRDefault="00C30788" w:rsidP="00C9672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ФИО</w:t>
            </w:r>
          </w:p>
        </w:tc>
        <w:tc>
          <w:tcPr>
            <w:tcW w:w="5635" w:type="dxa"/>
          </w:tcPr>
          <w:p w:rsidR="00C30788" w:rsidRDefault="00C30788" w:rsidP="00C967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Ханни  Тамара  Николаевна</w:t>
            </w:r>
          </w:p>
        </w:tc>
      </w:tr>
      <w:tr w:rsidR="00C30788" w:rsidTr="00C30788">
        <w:tc>
          <w:tcPr>
            <w:tcW w:w="3936" w:type="dxa"/>
          </w:tcPr>
          <w:p w:rsidR="00C30788" w:rsidRPr="00C30788" w:rsidRDefault="00C30788" w:rsidP="00C9672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Должность</w:t>
            </w:r>
          </w:p>
        </w:tc>
        <w:tc>
          <w:tcPr>
            <w:tcW w:w="5635" w:type="dxa"/>
          </w:tcPr>
          <w:p w:rsidR="00C30788" w:rsidRDefault="00C30788" w:rsidP="00C967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Воспитатель</w:t>
            </w:r>
          </w:p>
        </w:tc>
      </w:tr>
      <w:tr w:rsidR="00C30788" w:rsidTr="00C30788">
        <w:tc>
          <w:tcPr>
            <w:tcW w:w="3936" w:type="dxa"/>
          </w:tcPr>
          <w:p w:rsidR="00C30788" w:rsidRPr="00C30788" w:rsidRDefault="00C30788" w:rsidP="00C9672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Стаж работы</w:t>
            </w:r>
          </w:p>
        </w:tc>
        <w:tc>
          <w:tcPr>
            <w:tcW w:w="5635" w:type="dxa"/>
          </w:tcPr>
          <w:p w:rsidR="00C30788" w:rsidRDefault="00C30788" w:rsidP="00C967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31 год</w:t>
            </w:r>
          </w:p>
        </w:tc>
      </w:tr>
      <w:tr w:rsidR="00C30788" w:rsidTr="00C30788">
        <w:tc>
          <w:tcPr>
            <w:tcW w:w="3936" w:type="dxa"/>
          </w:tcPr>
          <w:p w:rsidR="00C30788" w:rsidRPr="00C30788" w:rsidRDefault="00C30788" w:rsidP="00C9672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Категория</w:t>
            </w:r>
          </w:p>
        </w:tc>
        <w:tc>
          <w:tcPr>
            <w:tcW w:w="5635" w:type="dxa"/>
          </w:tcPr>
          <w:p w:rsidR="00C30788" w:rsidRDefault="00C30788" w:rsidP="00C967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 категория</w:t>
            </w:r>
          </w:p>
        </w:tc>
      </w:tr>
      <w:tr w:rsidR="00C30788" w:rsidTr="00C30788">
        <w:tc>
          <w:tcPr>
            <w:tcW w:w="3936" w:type="dxa"/>
          </w:tcPr>
          <w:p w:rsidR="00C30788" w:rsidRPr="00C30788" w:rsidRDefault="00C30788" w:rsidP="00C9672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Тема</w:t>
            </w:r>
          </w:p>
        </w:tc>
        <w:tc>
          <w:tcPr>
            <w:tcW w:w="5635" w:type="dxa"/>
          </w:tcPr>
          <w:p w:rsidR="00C30788" w:rsidRDefault="00C30788" w:rsidP="00C967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«Воздух - невидимка»</w:t>
            </w:r>
          </w:p>
        </w:tc>
      </w:tr>
      <w:tr w:rsidR="00C30788" w:rsidTr="00C30788">
        <w:tc>
          <w:tcPr>
            <w:tcW w:w="3936" w:type="dxa"/>
          </w:tcPr>
          <w:p w:rsidR="00C30788" w:rsidRPr="00C30788" w:rsidRDefault="00C30788" w:rsidP="00C9672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Возрастная группа</w:t>
            </w:r>
          </w:p>
        </w:tc>
        <w:tc>
          <w:tcPr>
            <w:tcW w:w="5635" w:type="dxa"/>
          </w:tcPr>
          <w:p w:rsidR="00C30788" w:rsidRDefault="00C30788" w:rsidP="00C967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Средняя группа</w:t>
            </w:r>
          </w:p>
        </w:tc>
      </w:tr>
    </w:tbl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3078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Павлодар қаласының  « №2 сәбилер бақшасы»</w:t>
      </w: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Мемлекеттік қазыналық коммуналдық көсіпорыны</w:t>
      </w: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Государственное казенное предприятие  «Ясли- сад №2»</w:t>
      </w:r>
    </w:p>
    <w:p w:rsidR="00C9672E" w:rsidRPr="00E82694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г. Павлодар</w:t>
      </w: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E82694">
        <w:rPr>
          <w:rFonts w:ascii="Times New Roman" w:hAnsi="Times New Roman"/>
          <w:b/>
          <w:sz w:val="28"/>
          <w:szCs w:val="28"/>
          <w:lang w:val="kk-KZ"/>
        </w:rPr>
        <w:t>КОНСПЕКТ     ЗАНЯТИЯ</w:t>
      </w:r>
    </w:p>
    <w:p w:rsidR="00C9672E" w:rsidRPr="00E82694" w:rsidRDefault="00C9672E" w:rsidP="00C967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ДЛЯ ИНТЕРНЕТ- ФЕСТИВАЛЯ 2014г.</w:t>
      </w:r>
    </w:p>
    <w:p w:rsidR="00C9672E" w:rsidRPr="00E82694" w:rsidRDefault="00C9672E" w:rsidP="00C9672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</w:t>
      </w:r>
      <w:r>
        <w:rPr>
          <w:rFonts w:ascii="Times New Roman" w:hAnsi="Times New Roman"/>
          <w:b/>
          <w:sz w:val="28"/>
          <w:szCs w:val="28"/>
          <w:lang w:val="kk-KZ"/>
        </w:rPr>
        <w:t>ВОЗДУХ - НЕВИДИМКА</w:t>
      </w:r>
      <w:r w:rsidRPr="00E82694">
        <w:rPr>
          <w:rFonts w:ascii="Times New Roman" w:hAnsi="Times New Roman"/>
          <w:b/>
          <w:sz w:val="28"/>
          <w:szCs w:val="28"/>
          <w:lang w:val="kk-KZ"/>
        </w:rPr>
        <w:t>»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   (Опыты)</w:t>
      </w:r>
    </w:p>
    <w:p w:rsidR="00C9672E" w:rsidRDefault="00C9672E" w:rsidP="00C9672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Среднняя группа « Б »</w:t>
      </w:r>
    </w:p>
    <w:p w:rsidR="00C9672E" w:rsidRDefault="00C9672E" w:rsidP="00C9672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                      Выполнила:</w:t>
      </w: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                        Ханни Т.Н</w:t>
      </w: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9672E" w:rsidRDefault="00C9672E" w:rsidP="00C9672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2014 г.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>Білім беру салалары /Образовательная область: Познание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Бөлім / Раздел: Экология</w:t>
      </w:r>
    </w:p>
    <w:p w:rsidR="00C30788" w:rsidRPr="00EE5AAC" w:rsidRDefault="00C30788" w:rsidP="00C30788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Тақырыбы / </w:t>
      </w:r>
      <w:r w:rsidRPr="00EE5AAC">
        <w:rPr>
          <w:rFonts w:ascii="Times New Roman" w:hAnsi="Times New Roman"/>
          <w:b/>
          <w:sz w:val="28"/>
          <w:szCs w:val="28"/>
          <w:lang w:val="kk-KZ"/>
        </w:rPr>
        <w:t>Тема: « Воздух невидимка»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Мақсаты / </w:t>
      </w:r>
      <w:r w:rsidRPr="00EE5AAC">
        <w:rPr>
          <w:rFonts w:ascii="Times New Roman" w:hAnsi="Times New Roman"/>
          <w:b/>
          <w:sz w:val="28"/>
          <w:szCs w:val="28"/>
          <w:lang w:val="kk-KZ"/>
        </w:rPr>
        <w:t>Цель:</w:t>
      </w:r>
      <w:r>
        <w:rPr>
          <w:rFonts w:ascii="Times New Roman" w:hAnsi="Times New Roman"/>
          <w:sz w:val="28"/>
          <w:szCs w:val="28"/>
          <w:lang w:val="kk-KZ"/>
        </w:rPr>
        <w:t>Закрепление умения определять качества и свойства предметов путем исследования.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Міндетері / </w:t>
      </w:r>
      <w:r w:rsidRPr="00EE5AAC">
        <w:rPr>
          <w:rFonts w:ascii="Times New Roman" w:hAnsi="Times New Roman"/>
          <w:b/>
          <w:sz w:val="28"/>
          <w:szCs w:val="28"/>
          <w:lang w:val="kk-KZ"/>
        </w:rPr>
        <w:t>Задачи:</w:t>
      </w:r>
      <w:r>
        <w:rPr>
          <w:rFonts w:ascii="Times New Roman" w:hAnsi="Times New Roman"/>
          <w:sz w:val="28"/>
          <w:szCs w:val="28"/>
          <w:lang w:val="kk-KZ"/>
        </w:rPr>
        <w:t xml:space="preserve"> Развивать восприятие способом обследования предметов, активно включая движения рук по предмету и его частям.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Воспитывать любознательность детей в поисково-иследовательской деятельности.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Активизировать в речи слова: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невидимый, прозрачный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Құрал-жабдықтар / Оборудо</w:t>
      </w:r>
      <w:r w:rsidRPr="00EE5AAC">
        <w:rPr>
          <w:rFonts w:ascii="Times New Roman" w:hAnsi="Times New Roman"/>
          <w:b/>
          <w:sz w:val="28"/>
          <w:szCs w:val="28"/>
          <w:lang w:val="kk-KZ"/>
        </w:rPr>
        <w:t>вание:</w:t>
      </w:r>
      <w:r>
        <w:rPr>
          <w:rFonts w:ascii="Times New Roman" w:hAnsi="Times New Roman"/>
          <w:sz w:val="28"/>
          <w:szCs w:val="28"/>
          <w:lang w:val="kk-KZ"/>
        </w:rPr>
        <w:t xml:space="preserve"> воздушные шары, полиэтиленовые мешочки,  бумажные вееры.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Сөздін жұмысы / </w:t>
      </w:r>
      <w:r w:rsidRPr="00EE5AAC">
        <w:rPr>
          <w:rFonts w:ascii="Times New Roman" w:hAnsi="Times New Roman"/>
          <w:b/>
          <w:sz w:val="28"/>
          <w:szCs w:val="28"/>
          <w:lang w:val="kk-KZ"/>
        </w:rPr>
        <w:t>Словарная работа:</w:t>
      </w:r>
      <w:r>
        <w:rPr>
          <w:rFonts w:ascii="Times New Roman" w:hAnsi="Times New Roman"/>
          <w:sz w:val="28"/>
          <w:szCs w:val="28"/>
          <w:lang w:val="kk-KZ"/>
        </w:rPr>
        <w:t xml:space="preserve"> прозрачный, невидимый, опыты.</w:t>
      </w:r>
    </w:p>
    <w:p w:rsidR="00C30788" w:rsidRPr="00EE5AAC" w:rsidRDefault="00C30788" w:rsidP="00C30788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Билингвалдік компонент / Билигнвальный к</w:t>
      </w:r>
      <w:r w:rsidRPr="00EE5AAC">
        <w:rPr>
          <w:rFonts w:ascii="Times New Roman" w:hAnsi="Times New Roman"/>
          <w:b/>
          <w:sz w:val="28"/>
          <w:szCs w:val="28"/>
          <w:lang w:val="kk-KZ"/>
        </w:rPr>
        <w:t>омпонент:</w:t>
      </w:r>
      <w:r>
        <w:rPr>
          <w:rFonts w:ascii="Times New Roman" w:hAnsi="Times New Roman"/>
          <w:sz w:val="28"/>
          <w:szCs w:val="28"/>
          <w:lang w:val="kk-KZ"/>
        </w:rPr>
        <w:t>ауа-воздух, жел- ветер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Pr="00EE5AAC" w:rsidRDefault="00C30788" w:rsidP="00C30788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EE5AAC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             Ход занятия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Организационый момент: 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Приходите, ребятишки - девчонки и мальчишки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Прошу всех в круг встать,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За руки друг друга взять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Друг на друга посмотрите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И улыбки подарите.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-Ребята, внимательно послушайте и отгадайте загадку.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Он нам нужен. Чтобы дышать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Чтобы шарик надувать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С нами рядом каждый час.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Но невидим он для нас!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Что это....?    (воздух)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-Правильно, это воздух, и сегодня мы с вами поговорим о воздухе, как настоящие иследователи.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Воздух окружает нашуЗемлю. Воздухом дышат люди, животные, растения.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Для этого я вас приглашаю пройти в лабораторию.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Показ картины с изображением планеты Земля.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-Наша планета окружена со всех сторон  толстым слоем воздухом. Это удивительная оболочка называется Атмосфера.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Если бы ее не было, то все живое вокруг было бы мертвое (тоесть все погибло), в помещениях лучах Солнца днем, а ночью погибло бы от космического холода.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Без воздуха наша Земля была бы мертвая пустыней.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Куда бы мы не шли, куда бы не поехали, или по суше везде есть воздух.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Но никто его не видит, поэтому его называют «невидимка»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-Сквозь воздух мы видим окружающие нас предметы?     (прозрачный)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-А кто из вас, ребята видил воздух?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Я тоже его не вижу в нашей лаборатории. Но я знаю, что он здесь есть,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и сейчас вместе в этом убедимся.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Свойство воздуха-прозрачность.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Воздух - мы его не видим, зато мы его можем ощутить.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745D42">
        <w:rPr>
          <w:rFonts w:ascii="Times New Roman" w:hAnsi="Times New Roman"/>
          <w:b/>
          <w:sz w:val="28"/>
          <w:szCs w:val="28"/>
          <w:lang w:val="kk-KZ"/>
        </w:rPr>
        <w:t>Опыт:№1</w:t>
      </w:r>
      <w:r>
        <w:rPr>
          <w:rFonts w:ascii="Times New Roman" w:hAnsi="Times New Roman"/>
          <w:sz w:val="28"/>
          <w:szCs w:val="28"/>
          <w:lang w:val="kk-KZ"/>
        </w:rPr>
        <w:t>Помашем веером в лицо.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-Что вы чувствуете?  Чувствуем как воздух движиться, воздух мы не только можем почувствовать,  но и поймать.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6583"/>
            <wp:effectExtent l="19050" t="0" r="3810" b="0"/>
            <wp:docPr id="5" name="Рисунок 5" descr="D:\Рабочий стол\SAM_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SAM_65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745D42">
        <w:rPr>
          <w:rFonts w:ascii="Times New Roman" w:hAnsi="Times New Roman"/>
          <w:b/>
          <w:sz w:val="28"/>
          <w:szCs w:val="28"/>
          <w:lang w:val="kk-KZ"/>
        </w:rPr>
        <w:t>Опыт:№2</w:t>
      </w:r>
      <w:r>
        <w:rPr>
          <w:rFonts w:ascii="Times New Roman" w:hAnsi="Times New Roman"/>
          <w:sz w:val="28"/>
          <w:szCs w:val="28"/>
          <w:lang w:val="kk-KZ"/>
        </w:rPr>
        <w:t>Возьмем полителеновый мешок и наполнем его воздухом, мешок стал выпуклым, твердым, упругим. Почему, стал упругим?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Следовательно, воздух упругий.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6583"/>
            <wp:effectExtent l="19050" t="0" r="3810" b="0"/>
            <wp:docPr id="3" name="Рисунок 3" descr="D:\Рабочий стол\SAM_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SAM_65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-А какого цвета воздух?  (безцветный)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-Как вы думаете, можно ли воздух услышать?     (дует ветер)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Воздух постоянно перемещается. Движение воздуха- это ветер, давайте послушаем,  как дует ветер (запись магнитофона шум ветра)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Воздух также способен двигать предметы.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745D42">
        <w:rPr>
          <w:rFonts w:ascii="Times New Roman" w:hAnsi="Times New Roman"/>
          <w:b/>
          <w:sz w:val="28"/>
          <w:szCs w:val="28"/>
          <w:lang w:val="kk-KZ"/>
        </w:rPr>
        <w:t>Опыт:№3</w:t>
      </w:r>
      <w:r>
        <w:rPr>
          <w:rFonts w:ascii="Times New Roman" w:hAnsi="Times New Roman"/>
          <w:sz w:val="28"/>
          <w:szCs w:val="28"/>
          <w:lang w:val="kk-KZ"/>
        </w:rPr>
        <w:t xml:space="preserve"> Салфетка  лежит на столе, дует ветер на нее, она падает. Вывод?           Ребята, а есть ли воздух внутри нас?</w:t>
      </w:r>
    </w:p>
    <w:p w:rsidR="00C30788" w:rsidRPr="00745D42" w:rsidRDefault="00C30788" w:rsidP="00C30788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745D42">
        <w:rPr>
          <w:rFonts w:ascii="Times New Roman" w:hAnsi="Times New Roman"/>
          <w:b/>
          <w:sz w:val="28"/>
          <w:szCs w:val="28"/>
          <w:lang w:val="kk-KZ"/>
        </w:rPr>
        <w:t xml:space="preserve">       Рисунок: «Чем мы дышим»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Мы им дышим при помощи носа. Воздух попадает в нос, там согревается и проходит через гортань в наши легкие.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Воздух бывает теплый и холодный. Если мы долго будим дышать холодным воздухом, то можно заболеть, Поэтому необходимо беречься и заботиться о своем здоровье.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745D42">
        <w:rPr>
          <w:rFonts w:ascii="Times New Roman" w:hAnsi="Times New Roman"/>
          <w:b/>
          <w:sz w:val="28"/>
          <w:szCs w:val="28"/>
          <w:lang w:val="kk-KZ"/>
        </w:rPr>
        <w:t xml:space="preserve">      Опыт:№4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«</w:t>
      </w:r>
      <w:r w:rsidRPr="006E194E">
        <w:rPr>
          <w:rFonts w:ascii="Times New Roman" w:hAnsi="Times New Roman"/>
          <w:sz w:val="28"/>
          <w:szCs w:val="28"/>
          <w:lang w:val="kk-KZ"/>
        </w:rPr>
        <w:t>С</w:t>
      </w:r>
      <w:r w:rsidRPr="00745D42">
        <w:rPr>
          <w:rFonts w:ascii="Times New Roman" w:hAnsi="Times New Roman"/>
          <w:sz w:val="28"/>
          <w:szCs w:val="28"/>
          <w:lang w:val="kk-KZ"/>
        </w:rPr>
        <w:t>воздушным шаром</w:t>
      </w:r>
      <w:r>
        <w:rPr>
          <w:rFonts w:ascii="Times New Roman" w:hAnsi="Times New Roman"/>
          <w:sz w:val="28"/>
          <w:szCs w:val="28"/>
          <w:lang w:val="kk-KZ"/>
        </w:rPr>
        <w:t>»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-Какую форму имеет шарик?   (круглую)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6583"/>
            <wp:effectExtent l="19050" t="0" r="3810" b="0"/>
            <wp:docPr id="4" name="Рисунок 4" descr="D:\Рабочий стол\SAM_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SAM_65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-А если шарик чуть сдавили какую он форму приобрел?    (овальную)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Воздух не имеет форму, он приобретает лишь форму предмета.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1D25C8">
        <w:rPr>
          <w:rFonts w:ascii="Times New Roman" w:hAnsi="Times New Roman"/>
          <w:b/>
          <w:sz w:val="28"/>
          <w:szCs w:val="28"/>
          <w:lang w:val="kk-KZ"/>
        </w:rPr>
        <w:t>Физминутка:»Дыхательная гимнастика»</w:t>
      </w:r>
    </w:p>
    <w:p w:rsidR="00C30788" w:rsidRPr="001D25C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1D25C8">
        <w:rPr>
          <w:rFonts w:ascii="Times New Roman" w:hAnsi="Times New Roman"/>
          <w:sz w:val="28"/>
          <w:szCs w:val="28"/>
          <w:lang w:val="kk-KZ"/>
        </w:rPr>
        <w:t>Как дышит человек</w:t>
      </w:r>
    </w:p>
    <w:p w:rsidR="00C30788" w:rsidRPr="001D25C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1D25C8">
        <w:rPr>
          <w:rFonts w:ascii="Times New Roman" w:hAnsi="Times New Roman"/>
          <w:sz w:val="28"/>
          <w:szCs w:val="28"/>
          <w:lang w:val="kk-KZ"/>
        </w:rPr>
        <w:t>Вдох</w:t>
      </w:r>
      <w:r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1D25C8">
        <w:rPr>
          <w:rFonts w:ascii="Times New Roman" w:hAnsi="Times New Roman"/>
          <w:sz w:val="28"/>
          <w:szCs w:val="28"/>
          <w:lang w:val="kk-KZ"/>
        </w:rPr>
        <w:t xml:space="preserve"> выдох хороший воздух     (кислород)</w:t>
      </w:r>
    </w:p>
    <w:p w:rsidR="00C30788" w:rsidRPr="001D25C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1D25C8">
        <w:rPr>
          <w:rFonts w:ascii="Times New Roman" w:hAnsi="Times New Roman"/>
          <w:sz w:val="28"/>
          <w:szCs w:val="28"/>
          <w:lang w:val="kk-KZ"/>
        </w:rPr>
        <w:t>Выдох</w:t>
      </w:r>
      <w:r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1D25C8">
        <w:rPr>
          <w:rFonts w:ascii="Times New Roman" w:hAnsi="Times New Roman"/>
          <w:sz w:val="28"/>
          <w:szCs w:val="28"/>
          <w:lang w:val="kk-KZ"/>
        </w:rPr>
        <w:t xml:space="preserve"> и вдох плохой воздух     (углекислый газ)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Человек дышит всю жизнь, воздух ему необходим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Для жизни каждой секунды, минуты.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-Вот сколько много и интересного, мы узнали в нашей лаборатории.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 теперь скажите,  мне.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 чем было наше занятие, что интересного вы узнали? и т.д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Правильно, ребята.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Воздух-это часть природы. Он везде нас ими мы дышим.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Воздух может двигаться, он не имеет запаха, цвета, не видим.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Воздух необходим всем, живому существу.</w:t>
      </w:r>
    </w:p>
    <w:p w:rsidR="00C30788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Ну вот, и закончилось наше иследовательская работа в лаборатории, пора возвращаться в группу.</w:t>
      </w:r>
    </w:p>
    <w:p w:rsidR="00C30788" w:rsidRPr="004752F4" w:rsidRDefault="00C30788" w:rsidP="00C3078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30788" w:rsidRDefault="00C30788" w:rsidP="00C30788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C30788" w:rsidRDefault="00C30788" w:rsidP="00C30788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C30788" w:rsidRDefault="00C30788" w:rsidP="00C30788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C30788" w:rsidRDefault="00C30788" w:rsidP="00C30788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C30788" w:rsidRDefault="00C30788" w:rsidP="00C9672E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sectPr w:rsidR="00C30788" w:rsidSect="00C9672E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672E"/>
    <w:rsid w:val="000A0DA9"/>
    <w:rsid w:val="003A0151"/>
    <w:rsid w:val="00A719C5"/>
    <w:rsid w:val="00C30788"/>
    <w:rsid w:val="00C9672E"/>
    <w:rsid w:val="00F12D28"/>
    <w:rsid w:val="00F92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72E"/>
    <w:pPr>
      <w:spacing w:after="160" w:line="259" w:lineRule="auto"/>
    </w:pPr>
    <w:rPr>
      <w:rFonts w:ascii="Calibri" w:eastAsia="Calibri" w:hAnsi="Calibri" w:cs="Times New Roman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0A0DA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0DA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0DA9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0DA9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0DA9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0DA9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0DA9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0DA9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0DA9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0D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A0D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A0D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A0DA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A0DA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A0DA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A0DA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A0DA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A0D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A0DA9"/>
    <w:pPr>
      <w:spacing w:after="200"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0A0D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character" w:customStyle="1" w:styleId="a5">
    <w:name w:val="Название Знак"/>
    <w:basedOn w:val="a0"/>
    <w:link w:val="a4"/>
    <w:uiPriority w:val="10"/>
    <w:rsid w:val="000A0D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A0DA9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0A0D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A0DA9"/>
    <w:rPr>
      <w:b/>
      <w:bCs/>
    </w:rPr>
  </w:style>
  <w:style w:type="character" w:styleId="a9">
    <w:name w:val="Emphasis"/>
    <w:basedOn w:val="a0"/>
    <w:uiPriority w:val="20"/>
    <w:qFormat/>
    <w:rsid w:val="000A0DA9"/>
    <w:rPr>
      <w:i/>
      <w:iCs/>
    </w:rPr>
  </w:style>
  <w:style w:type="paragraph" w:styleId="aa">
    <w:name w:val="No Spacing"/>
    <w:uiPriority w:val="1"/>
    <w:qFormat/>
    <w:rsid w:val="000A0DA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A0DA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0A0DA9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0A0DA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A0DA9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0A0DA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A0DA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A0DA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A0DA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A0DA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A0DA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A0DA9"/>
    <w:pPr>
      <w:outlineLvl w:val="9"/>
    </w:pPr>
  </w:style>
  <w:style w:type="table" w:styleId="af4">
    <w:name w:val="Table Grid"/>
    <w:basedOn w:val="a1"/>
    <w:uiPriority w:val="59"/>
    <w:rsid w:val="00C307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C30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30788"/>
    <w:rPr>
      <w:rFonts w:ascii="Tahoma" w:eastAsia="Calibri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758</Words>
  <Characters>4325</Characters>
  <Application>Microsoft Office Word</Application>
  <DocSecurity>0</DocSecurity>
  <Lines>36</Lines>
  <Paragraphs>10</Paragraphs>
  <ScaleCrop>false</ScaleCrop>
  <Company>Reanimator Extreme Edition</Company>
  <LinksUpToDate>false</LinksUpToDate>
  <CharactersWithSpaces>5073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2</cp:revision>
  <dcterms:created xsi:type="dcterms:W3CDTF">2014-12-19T09:09:00Z</dcterms:created>
  <dcterms:modified xsi:type="dcterms:W3CDTF">2014-12-25T06:22:00Z</dcterms:modified>
</cp:coreProperties>
</file>