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10C" w:rsidRDefault="0055710C">
      <w:pPr>
        <w:rPr>
          <w:rFonts w:ascii="Times New Roman" w:hAnsi="Times New Roman" w:cs="Times New Roman"/>
          <w:sz w:val="28"/>
          <w:szCs w:val="28"/>
        </w:rPr>
      </w:pPr>
    </w:p>
    <w:p w:rsidR="0055710C" w:rsidRDefault="0055710C">
      <w:pPr>
        <w:rPr>
          <w:rFonts w:ascii="Times New Roman" w:hAnsi="Times New Roman" w:cs="Times New Roman"/>
          <w:sz w:val="28"/>
          <w:szCs w:val="28"/>
        </w:rPr>
      </w:pPr>
    </w:p>
    <w:p w:rsidR="0055710C" w:rsidRDefault="0055710C">
      <w:pPr>
        <w:rPr>
          <w:rFonts w:ascii="Times New Roman" w:hAnsi="Times New Roman" w:cs="Times New Roman"/>
          <w:sz w:val="28"/>
          <w:szCs w:val="28"/>
        </w:rPr>
      </w:pPr>
    </w:p>
    <w:p w:rsidR="0055710C" w:rsidRDefault="0055710C">
      <w:pPr>
        <w:rPr>
          <w:rFonts w:ascii="Times New Roman" w:hAnsi="Times New Roman" w:cs="Times New Roman"/>
          <w:sz w:val="28"/>
          <w:szCs w:val="28"/>
        </w:rPr>
      </w:pPr>
    </w:p>
    <w:p w:rsidR="0055710C" w:rsidRDefault="0055710C">
      <w:pPr>
        <w:rPr>
          <w:rFonts w:ascii="Times New Roman" w:hAnsi="Times New Roman" w:cs="Times New Roman"/>
          <w:sz w:val="28"/>
          <w:szCs w:val="28"/>
        </w:rPr>
      </w:pPr>
    </w:p>
    <w:p w:rsidR="0055710C" w:rsidRDefault="0055710C">
      <w:pPr>
        <w:rPr>
          <w:rFonts w:ascii="Times New Roman" w:hAnsi="Times New Roman" w:cs="Times New Roman"/>
          <w:sz w:val="28"/>
          <w:szCs w:val="28"/>
        </w:rPr>
      </w:pPr>
    </w:p>
    <w:p w:rsidR="0055710C" w:rsidRDefault="0055710C">
      <w:pPr>
        <w:rPr>
          <w:rFonts w:ascii="Times New Roman" w:hAnsi="Times New Roman" w:cs="Times New Roman"/>
          <w:sz w:val="28"/>
          <w:szCs w:val="28"/>
        </w:rPr>
      </w:pPr>
    </w:p>
    <w:p w:rsidR="0055710C" w:rsidRDefault="0055710C">
      <w:pPr>
        <w:rPr>
          <w:rFonts w:ascii="Times New Roman" w:hAnsi="Times New Roman" w:cs="Times New Roman"/>
          <w:sz w:val="28"/>
          <w:szCs w:val="28"/>
        </w:rPr>
      </w:pPr>
    </w:p>
    <w:p w:rsidR="0055710C" w:rsidRDefault="0055710C">
      <w:pPr>
        <w:rPr>
          <w:rFonts w:ascii="Times New Roman" w:hAnsi="Times New Roman" w:cs="Times New Roman"/>
          <w:sz w:val="28"/>
          <w:szCs w:val="28"/>
        </w:rPr>
      </w:pPr>
    </w:p>
    <w:p w:rsidR="0055710C" w:rsidRDefault="0055710C">
      <w:pPr>
        <w:rPr>
          <w:rFonts w:ascii="Times New Roman" w:hAnsi="Times New Roman" w:cs="Times New Roman"/>
          <w:sz w:val="28"/>
          <w:szCs w:val="28"/>
        </w:rPr>
      </w:pPr>
    </w:p>
    <w:p w:rsidR="0055710C" w:rsidRPr="0055710C" w:rsidRDefault="0055710C" w:rsidP="0055710C">
      <w:pPr>
        <w:jc w:val="center"/>
        <w:rPr>
          <w:rFonts w:ascii="Times New Roman" w:hAnsi="Times New Roman" w:cs="Times New Roman"/>
          <w:color w:val="0070C0"/>
          <w:sz w:val="52"/>
          <w:szCs w:val="52"/>
        </w:rPr>
      </w:pPr>
      <w:r w:rsidRPr="0055710C">
        <w:rPr>
          <w:rFonts w:ascii="Times New Roman" w:hAnsi="Times New Roman" w:cs="Times New Roman"/>
          <w:color w:val="0070C0"/>
          <w:sz w:val="52"/>
          <w:szCs w:val="52"/>
        </w:rPr>
        <w:t>Психология взаимоотношений.</w:t>
      </w:r>
    </w:p>
    <w:p w:rsidR="0055710C" w:rsidRPr="0055710C" w:rsidRDefault="0055710C" w:rsidP="0055710C">
      <w:pPr>
        <w:jc w:val="center"/>
        <w:rPr>
          <w:rFonts w:ascii="Times New Roman" w:hAnsi="Times New Roman" w:cs="Times New Roman"/>
          <w:color w:val="0070C0"/>
          <w:sz w:val="52"/>
          <w:szCs w:val="52"/>
        </w:rPr>
      </w:pPr>
    </w:p>
    <w:p w:rsidR="0055710C" w:rsidRDefault="0055710C">
      <w:pPr>
        <w:rPr>
          <w:rFonts w:ascii="Times New Roman" w:hAnsi="Times New Roman" w:cs="Times New Roman"/>
          <w:sz w:val="28"/>
          <w:szCs w:val="28"/>
        </w:rPr>
      </w:pPr>
    </w:p>
    <w:p w:rsidR="0055710C" w:rsidRDefault="0055710C">
      <w:pPr>
        <w:rPr>
          <w:rFonts w:ascii="Times New Roman" w:hAnsi="Times New Roman" w:cs="Times New Roman"/>
          <w:sz w:val="28"/>
          <w:szCs w:val="28"/>
        </w:rPr>
      </w:pPr>
    </w:p>
    <w:p w:rsidR="0055710C" w:rsidRDefault="0055710C">
      <w:pPr>
        <w:rPr>
          <w:rFonts w:ascii="Times New Roman" w:hAnsi="Times New Roman" w:cs="Times New Roman"/>
          <w:sz w:val="28"/>
          <w:szCs w:val="28"/>
        </w:rPr>
      </w:pPr>
    </w:p>
    <w:p w:rsidR="0055710C" w:rsidRDefault="0055710C">
      <w:pPr>
        <w:rPr>
          <w:rFonts w:ascii="Times New Roman" w:hAnsi="Times New Roman" w:cs="Times New Roman"/>
          <w:sz w:val="28"/>
          <w:szCs w:val="28"/>
        </w:rPr>
      </w:pPr>
    </w:p>
    <w:p w:rsidR="0055710C" w:rsidRDefault="0055710C">
      <w:pPr>
        <w:rPr>
          <w:rFonts w:ascii="Times New Roman" w:hAnsi="Times New Roman" w:cs="Times New Roman"/>
          <w:sz w:val="28"/>
          <w:szCs w:val="28"/>
        </w:rPr>
      </w:pPr>
    </w:p>
    <w:p w:rsidR="0055710C" w:rsidRDefault="0055710C">
      <w:pPr>
        <w:rPr>
          <w:rFonts w:ascii="Times New Roman" w:hAnsi="Times New Roman" w:cs="Times New Roman"/>
          <w:sz w:val="28"/>
          <w:szCs w:val="28"/>
        </w:rPr>
      </w:pPr>
    </w:p>
    <w:p w:rsidR="0055710C" w:rsidRDefault="0055710C">
      <w:pPr>
        <w:rPr>
          <w:rFonts w:ascii="Times New Roman" w:hAnsi="Times New Roman" w:cs="Times New Roman"/>
          <w:sz w:val="28"/>
          <w:szCs w:val="28"/>
        </w:rPr>
      </w:pPr>
    </w:p>
    <w:p w:rsidR="0055710C" w:rsidRDefault="0055710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5710C" w:rsidRDefault="0055710C">
      <w:pPr>
        <w:rPr>
          <w:rFonts w:ascii="Times New Roman" w:hAnsi="Times New Roman" w:cs="Times New Roman"/>
          <w:sz w:val="28"/>
          <w:szCs w:val="28"/>
        </w:rPr>
      </w:pPr>
    </w:p>
    <w:p w:rsidR="0055710C" w:rsidRDefault="0055710C">
      <w:pPr>
        <w:rPr>
          <w:rFonts w:ascii="Times New Roman" w:hAnsi="Times New Roman" w:cs="Times New Roman"/>
          <w:sz w:val="28"/>
          <w:szCs w:val="28"/>
        </w:rPr>
      </w:pPr>
    </w:p>
    <w:p w:rsidR="0055710C" w:rsidRDefault="0055710C">
      <w:pPr>
        <w:rPr>
          <w:rFonts w:ascii="Times New Roman" w:hAnsi="Times New Roman" w:cs="Times New Roman"/>
          <w:sz w:val="28"/>
          <w:szCs w:val="28"/>
        </w:rPr>
      </w:pPr>
    </w:p>
    <w:p w:rsidR="0055710C" w:rsidRDefault="0055710C">
      <w:pPr>
        <w:rPr>
          <w:rFonts w:ascii="Times New Roman" w:hAnsi="Times New Roman" w:cs="Times New Roman"/>
          <w:sz w:val="28"/>
          <w:szCs w:val="28"/>
        </w:rPr>
      </w:pPr>
    </w:p>
    <w:p w:rsidR="00D21CD3" w:rsidRDefault="001858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Психология взаимоотношений.</w:t>
      </w:r>
    </w:p>
    <w:p w:rsidR="0018581F" w:rsidRDefault="001858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Психологии отношений затрагивает очень много различных вопросов: круг общения, эмоциональный фон, эффективность общения, влияние на другого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т.д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В</w:t>
      </w:r>
      <w:proofErr w:type="gramEnd"/>
      <w:r>
        <w:rPr>
          <w:rFonts w:ascii="Times New Roman" w:hAnsi="Times New Roman" w:cs="Times New Roman"/>
          <w:sz w:val="28"/>
          <w:szCs w:val="28"/>
        </w:rPr>
        <w:t>се эти темы актуальны для каждого человека.  Они помогают всем, независимо от пола и возраста, разобраться в себе и сделать свою жизнь более счастливой и успешной.  Ведь каждый человек является частью мира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36B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FB36B6">
        <w:rPr>
          <w:rFonts w:ascii="Times New Roman" w:hAnsi="Times New Roman" w:cs="Times New Roman"/>
          <w:sz w:val="28"/>
          <w:szCs w:val="28"/>
        </w:rPr>
        <w:t xml:space="preserve"> большого сообщества людей. Он должен уметь эффективно строить свои  отношения с ними и с миром. А все отношения проявляются в общении.</w:t>
      </w:r>
    </w:p>
    <w:p w:rsidR="00FB36B6" w:rsidRDefault="00FB36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Чтобы отношения с другими </w:t>
      </w:r>
      <w:r w:rsidR="002F36B5" w:rsidRPr="002F36B5">
        <w:rPr>
          <w:rFonts w:ascii="Times New Roman" w:hAnsi="Times New Roman" w:cs="Times New Roman"/>
          <w:sz w:val="28"/>
          <w:szCs w:val="28"/>
        </w:rPr>
        <w:t>были более эффективными</w:t>
      </w:r>
      <w:r w:rsidR="002F36B5">
        <w:rPr>
          <w:rFonts w:ascii="Times New Roman" w:hAnsi="Times New Roman" w:cs="Times New Roman"/>
          <w:sz w:val="28"/>
          <w:szCs w:val="28"/>
        </w:rPr>
        <w:t xml:space="preserve">, надо понимать этих людей. Когда человек способен понять </w:t>
      </w:r>
      <w:proofErr w:type="gramStart"/>
      <w:r w:rsidR="002F36B5">
        <w:rPr>
          <w:rFonts w:ascii="Times New Roman" w:hAnsi="Times New Roman" w:cs="Times New Roman"/>
          <w:sz w:val="28"/>
          <w:szCs w:val="28"/>
        </w:rPr>
        <w:t>другого</w:t>
      </w:r>
      <w:proofErr w:type="gramEnd"/>
      <w:r w:rsidR="002F36B5">
        <w:rPr>
          <w:rFonts w:ascii="Times New Roman" w:hAnsi="Times New Roman" w:cs="Times New Roman"/>
          <w:sz w:val="28"/>
          <w:szCs w:val="28"/>
        </w:rPr>
        <w:t xml:space="preserve">, он начинает к нему относиться более толерантно и уважительно. А уважение всегда </w:t>
      </w:r>
      <w:r w:rsidR="00802D0C">
        <w:rPr>
          <w:rFonts w:ascii="Times New Roman" w:hAnsi="Times New Roman" w:cs="Times New Roman"/>
          <w:sz w:val="28"/>
          <w:szCs w:val="28"/>
        </w:rPr>
        <w:t xml:space="preserve"> </w:t>
      </w:r>
      <w:r w:rsidR="002F36B5">
        <w:rPr>
          <w:rFonts w:ascii="Times New Roman" w:hAnsi="Times New Roman" w:cs="Times New Roman"/>
          <w:sz w:val="28"/>
          <w:szCs w:val="28"/>
        </w:rPr>
        <w:t xml:space="preserve">ответное уважение. </w:t>
      </w:r>
      <w:proofErr w:type="gramStart"/>
      <w:r w:rsidR="002F36B5">
        <w:rPr>
          <w:rFonts w:ascii="Times New Roman" w:hAnsi="Times New Roman" w:cs="Times New Roman"/>
          <w:sz w:val="28"/>
          <w:szCs w:val="28"/>
        </w:rPr>
        <w:t xml:space="preserve">Точно также, как стремление понять другого порождает у него желание понять другого. </w:t>
      </w:r>
      <w:proofErr w:type="gramEnd"/>
    </w:p>
    <w:p w:rsidR="002F36B5" w:rsidRDefault="002F36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Понимание – важный принцип психологии взаимоотношений. Потому что понимание </w:t>
      </w:r>
      <w:r w:rsidR="00802D0C">
        <w:rPr>
          <w:rFonts w:ascii="Times New Roman" w:hAnsi="Times New Roman" w:cs="Times New Roman"/>
          <w:sz w:val="28"/>
          <w:szCs w:val="28"/>
        </w:rPr>
        <w:t xml:space="preserve"> рождает сопереживание и гармонию, когда общение одинаково комфортно для обеих сторон. Когда есть такая гармония, отношения ценны для каждой стороны, и каждый заинтересован  </w:t>
      </w:r>
      <w:proofErr w:type="gramStart"/>
      <w:r w:rsidR="00802D0C" w:rsidRPr="00802D0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02D0C" w:rsidRPr="00802D0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02D0C" w:rsidRPr="00802D0C">
        <w:rPr>
          <w:rFonts w:ascii="Times New Roman" w:hAnsi="Times New Roman" w:cs="Times New Roman"/>
          <w:sz w:val="28"/>
          <w:szCs w:val="28"/>
        </w:rPr>
        <w:t>их</w:t>
      </w:r>
      <w:proofErr w:type="gramEnd"/>
      <w:r w:rsidR="00802D0C" w:rsidRPr="00802D0C">
        <w:rPr>
          <w:rFonts w:ascii="Times New Roman" w:hAnsi="Times New Roman" w:cs="Times New Roman"/>
          <w:sz w:val="28"/>
          <w:szCs w:val="28"/>
        </w:rPr>
        <w:t xml:space="preserve"> сохранений.</w:t>
      </w:r>
    </w:p>
    <w:p w:rsidR="00AB6E9A" w:rsidRDefault="00AB6E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Пять ключей понимания</w:t>
      </w:r>
    </w:p>
    <w:p w:rsidR="00AB6E9A" w:rsidRDefault="00AB6E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Понимать других людей – значит, научиться принимать их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такими</w:t>
      </w:r>
      <w:proofErr w:type="gramEnd"/>
      <w:r>
        <w:rPr>
          <w:rFonts w:ascii="Times New Roman" w:hAnsi="Times New Roman" w:cs="Times New Roman"/>
          <w:sz w:val="28"/>
          <w:szCs w:val="28"/>
        </w:rPr>
        <w:t>, как они есть. Это не означает, что вы одобряете любое</w:t>
      </w:r>
      <w:r w:rsidR="002147F7">
        <w:rPr>
          <w:rFonts w:ascii="Times New Roman" w:hAnsi="Times New Roman" w:cs="Times New Roman"/>
          <w:sz w:val="28"/>
          <w:szCs w:val="28"/>
        </w:rPr>
        <w:t xml:space="preserve"> поведение и позволяете  в отношение к вам разные выходки. Надо просто понять, что другой человек отличен от вас. Вы можете не соглашаться  с его мнением, поведением, но вы должны уважать его ценности.  И вот тогда вы можете создать прекрасные отношения.</w:t>
      </w:r>
      <w:r w:rsidR="00944B29">
        <w:rPr>
          <w:rFonts w:ascii="Times New Roman" w:hAnsi="Times New Roman" w:cs="Times New Roman"/>
          <w:sz w:val="28"/>
          <w:szCs w:val="28"/>
        </w:rPr>
        <w:t xml:space="preserve"> Но чтобы действительно научиться понимать другого человека, нужно знать пять важных принципов, пять ключей понимания.</w:t>
      </w:r>
    </w:p>
    <w:p w:rsidR="009179F0" w:rsidRDefault="009179F0" w:rsidP="009179F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Признай потенциал </w:t>
      </w:r>
      <w:proofErr w:type="gramStart"/>
      <w:r>
        <w:rPr>
          <w:rFonts w:ascii="Times New Roman" w:hAnsi="Times New Roman" w:cs="Times New Roman"/>
          <w:sz w:val="28"/>
          <w:szCs w:val="28"/>
        </w:rPr>
        <w:t>другого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A26E8" w:rsidRDefault="009A26E8" w:rsidP="009A26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79F0" w:rsidRDefault="009179F0" w:rsidP="009179F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человек от рождения имеет  некий потенциал. Если вы будете подходить к человеку, изначально признавая, что он способен на лучшее, то все лучшие качество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проявятся.</w:t>
      </w:r>
    </w:p>
    <w:p w:rsidR="009A26E8" w:rsidRPr="009179F0" w:rsidRDefault="009A26E8" w:rsidP="009179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8581F" w:rsidRDefault="009A26E8" w:rsidP="009A26E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A26E8">
        <w:rPr>
          <w:rFonts w:ascii="Times New Roman" w:hAnsi="Times New Roman" w:cs="Times New Roman"/>
          <w:sz w:val="28"/>
          <w:szCs w:val="28"/>
        </w:rPr>
        <w:t>Слушай, чтобы слышать.</w:t>
      </w:r>
    </w:p>
    <w:p w:rsidR="009A26E8" w:rsidRDefault="009A26E8" w:rsidP="009A26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26E8" w:rsidRDefault="009A26E8" w:rsidP="009A26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Разве можно понять кого-то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не слышать, о чем он говорит?</w:t>
      </w:r>
    </w:p>
    <w:p w:rsidR="00ED54C9" w:rsidRDefault="00ED54C9" w:rsidP="009A26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Когда человек действительно слушает  и старается понять, то снимаются все барьеры, люди действительно встречаются друг с другом.</w:t>
      </w:r>
    </w:p>
    <w:p w:rsidR="00ED54C9" w:rsidRDefault="00ED54C9" w:rsidP="009A26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54C9" w:rsidRDefault="00ED54C9" w:rsidP="00ED54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оценивай, а пойми.</w:t>
      </w:r>
    </w:p>
    <w:p w:rsidR="00ED54C9" w:rsidRDefault="00ED54C9" w:rsidP="00ED54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54C9" w:rsidRDefault="00ED54C9" w:rsidP="00ED54C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человек кого-то оценивает ниже себя, то он уже не интересен. И с ним он уже не хочет строить никаких серьезных отношений. </w:t>
      </w:r>
    </w:p>
    <w:p w:rsidR="00ED54C9" w:rsidRDefault="00ED54C9" w:rsidP="00ED54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54C9" w:rsidRDefault="00ED54C9" w:rsidP="00ED54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 честен и открыт.</w:t>
      </w:r>
    </w:p>
    <w:p w:rsidR="00ED54C9" w:rsidRDefault="00ED54C9" w:rsidP="00ED54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54C9" w:rsidRDefault="00ED54C9" w:rsidP="00ED54C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Всегда надо стремиться жить без масок и быть честным перед собой и перед миром. Зачем притворяться кем-то, если вы ни такой.</w:t>
      </w:r>
      <w:r w:rsidR="004F5D70">
        <w:rPr>
          <w:rFonts w:ascii="Times New Roman" w:hAnsi="Times New Roman" w:cs="Times New Roman"/>
          <w:sz w:val="28"/>
          <w:szCs w:val="28"/>
        </w:rPr>
        <w:t xml:space="preserve"> Зачем показывать  то, что вам не свойственно. Нет смысла говорить,  что любишь, если </w:t>
      </w:r>
      <w:proofErr w:type="gramStart"/>
      <w:r w:rsidR="004F5D70">
        <w:rPr>
          <w:rFonts w:ascii="Times New Roman" w:hAnsi="Times New Roman" w:cs="Times New Roman"/>
          <w:sz w:val="28"/>
          <w:szCs w:val="28"/>
        </w:rPr>
        <w:t>настроен</w:t>
      </w:r>
      <w:proofErr w:type="gramEnd"/>
      <w:r w:rsidR="004F5D70">
        <w:rPr>
          <w:rFonts w:ascii="Times New Roman" w:hAnsi="Times New Roman" w:cs="Times New Roman"/>
          <w:sz w:val="28"/>
          <w:szCs w:val="28"/>
        </w:rPr>
        <w:t xml:space="preserve"> враждебно. Нет смысла молчать, если тебя раздражает.  Слушайте себя и будьте открыты как к себе, так и к собеседнику. Качество отношений зависит от того, какие мы на самом деле, а не от того какие мы носим маски.</w:t>
      </w:r>
    </w:p>
    <w:p w:rsidR="00844867" w:rsidRDefault="00844867" w:rsidP="00ED54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54C9" w:rsidRDefault="00ED54C9" w:rsidP="00ED54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Помоги стать лучше.</w:t>
      </w:r>
    </w:p>
    <w:p w:rsidR="00274C7B" w:rsidRDefault="00274C7B" w:rsidP="00274C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74C7B" w:rsidRPr="009A26E8" w:rsidRDefault="00274C7B" w:rsidP="00274C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только самому надо вести себя открыто, но и создавать такую атмосферу, в которой другой человек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открыто выражать</w:t>
      </w:r>
      <w:r w:rsidR="00470F7E">
        <w:rPr>
          <w:rFonts w:ascii="Times New Roman" w:hAnsi="Times New Roman" w:cs="Times New Roman"/>
          <w:sz w:val="28"/>
          <w:szCs w:val="28"/>
        </w:rPr>
        <w:t xml:space="preserve"> себя и</w:t>
      </w:r>
      <w:r>
        <w:rPr>
          <w:rFonts w:ascii="Times New Roman" w:hAnsi="Times New Roman" w:cs="Times New Roman"/>
          <w:sz w:val="28"/>
          <w:szCs w:val="28"/>
        </w:rPr>
        <w:t xml:space="preserve"> свои чувства.</w:t>
      </w:r>
      <w:r w:rsidR="00470F7E">
        <w:rPr>
          <w:rFonts w:ascii="Times New Roman" w:hAnsi="Times New Roman" w:cs="Times New Roman"/>
          <w:sz w:val="28"/>
          <w:szCs w:val="28"/>
        </w:rPr>
        <w:t xml:space="preserve">  Это поможет ему глубже понимать себя и развивать свои лучшие стороны. Каждый человек может помочь </w:t>
      </w:r>
      <w:proofErr w:type="gramStart"/>
      <w:r w:rsidR="00470F7E">
        <w:rPr>
          <w:rFonts w:ascii="Times New Roman" w:hAnsi="Times New Roman" w:cs="Times New Roman"/>
          <w:sz w:val="28"/>
          <w:szCs w:val="28"/>
        </w:rPr>
        <w:t>другому</w:t>
      </w:r>
      <w:proofErr w:type="gramEnd"/>
      <w:r w:rsidR="00470F7E">
        <w:rPr>
          <w:rFonts w:ascii="Times New Roman" w:hAnsi="Times New Roman" w:cs="Times New Roman"/>
          <w:sz w:val="28"/>
          <w:szCs w:val="28"/>
        </w:rPr>
        <w:t xml:space="preserve"> стать лучше, осознать свои намерения и цели. Ваше общение может вселить в человека силу и уверенность, может дать ему заряд энергии и воодушевление, чтобы поменять свою жизнь.</w:t>
      </w:r>
    </w:p>
    <w:p w:rsidR="009A26E8" w:rsidRDefault="009A26E8" w:rsidP="009A26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4793" w:rsidRDefault="003F4793" w:rsidP="009A26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Цените хорошие отношения.</w:t>
      </w:r>
    </w:p>
    <w:p w:rsidR="003F4793" w:rsidRPr="009A26E8" w:rsidRDefault="003F4793" w:rsidP="009A26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Цените каждого человека, который находится рядом с вами. Любите людей и будьте открыты, не зависимо от того, отвечают вам ли вам взаимностью. Делайте сами первый шаг</w:t>
      </w:r>
      <w:r w:rsidR="00B2479D">
        <w:rPr>
          <w:rFonts w:ascii="Times New Roman" w:hAnsi="Times New Roman" w:cs="Times New Roman"/>
          <w:sz w:val="28"/>
          <w:szCs w:val="28"/>
        </w:rPr>
        <w:t xml:space="preserve"> навстречу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B2479D">
        <w:rPr>
          <w:rFonts w:ascii="Times New Roman" w:hAnsi="Times New Roman" w:cs="Times New Roman"/>
          <w:sz w:val="28"/>
          <w:szCs w:val="28"/>
        </w:rPr>
        <w:t xml:space="preserve">  Улучшением взаимоотношений н</w:t>
      </w:r>
      <w:r w:rsidR="00A651CD">
        <w:rPr>
          <w:rFonts w:ascii="Times New Roman" w:hAnsi="Times New Roman" w:cs="Times New Roman"/>
          <w:sz w:val="28"/>
          <w:szCs w:val="28"/>
        </w:rPr>
        <w:t>ачинается с изменения вашего отн</w:t>
      </w:r>
      <w:r w:rsidR="00B2479D">
        <w:rPr>
          <w:rFonts w:ascii="Times New Roman" w:hAnsi="Times New Roman" w:cs="Times New Roman"/>
          <w:sz w:val="28"/>
          <w:szCs w:val="28"/>
        </w:rPr>
        <w:t>ошения к людям, с развития в себе необходимых качеств</w:t>
      </w:r>
      <w:r w:rsidR="00A651CD">
        <w:rPr>
          <w:rFonts w:ascii="Times New Roman" w:hAnsi="Times New Roman" w:cs="Times New Roman"/>
          <w:sz w:val="28"/>
          <w:szCs w:val="28"/>
        </w:rPr>
        <w:t>, со стремлением понять других. И тогда любые отношения будут приносить вам огромное удовлетворение и радость.</w:t>
      </w:r>
    </w:p>
    <w:sectPr w:rsidR="003F4793" w:rsidRPr="009A2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30DD8"/>
    <w:multiLevelType w:val="hybridMultilevel"/>
    <w:tmpl w:val="FD9AB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5FF"/>
    <w:rsid w:val="0018581F"/>
    <w:rsid w:val="002147F7"/>
    <w:rsid w:val="00274C7B"/>
    <w:rsid w:val="002F36B5"/>
    <w:rsid w:val="003F4793"/>
    <w:rsid w:val="00470F7E"/>
    <w:rsid w:val="004F5D70"/>
    <w:rsid w:val="0055710C"/>
    <w:rsid w:val="00802D0C"/>
    <w:rsid w:val="00844867"/>
    <w:rsid w:val="009179F0"/>
    <w:rsid w:val="00944B29"/>
    <w:rsid w:val="009A26E8"/>
    <w:rsid w:val="00A651CD"/>
    <w:rsid w:val="00AB6E9A"/>
    <w:rsid w:val="00B2479D"/>
    <w:rsid w:val="00C055FF"/>
    <w:rsid w:val="00D21CD3"/>
    <w:rsid w:val="00ED54C9"/>
    <w:rsid w:val="00FB3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79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79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dcterms:created xsi:type="dcterms:W3CDTF">2018-01-21T14:13:00Z</dcterms:created>
  <dcterms:modified xsi:type="dcterms:W3CDTF">2018-01-21T15:28:00Z</dcterms:modified>
</cp:coreProperties>
</file>