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8D7" w:rsidRDefault="00B81379" w:rsidP="00B548D7">
      <w:pPr>
        <w:pStyle w:val="11"/>
        <w:ind w:firstLine="0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</w:rPr>
        <w:t>«</w:t>
      </w:r>
      <w:r w:rsidR="00351AD0">
        <w:rPr>
          <w:b/>
          <w:bCs/>
          <w:szCs w:val="28"/>
        </w:rPr>
        <w:t xml:space="preserve">Павлодар </w:t>
      </w:r>
      <w:r>
        <w:rPr>
          <w:b/>
          <w:bCs/>
          <w:szCs w:val="28"/>
          <w:lang w:val="kk-KZ"/>
        </w:rPr>
        <w:t>қаласының №17 жалпы орта бі</w:t>
      </w:r>
      <w:proofErr w:type="gramStart"/>
      <w:r>
        <w:rPr>
          <w:b/>
          <w:bCs/>
          <w:szCs w:val="28"/>
          <w:lang w:val="kk-KZ"/>
        </w:rPr>
        <w:t>л</w:t>
      </w:r>
      <w:proofErr w:type="gramEnd"/>
      <w:r>
        <w:rPr>
          <w:b/>
          <w:bCs/>
          <w:szCs w:val="28"/>
          <w:lang w:val="kk-KZ"/>
        </w:rPr>
        <w:t>ім беру саралап оқытатын бейіндік мектебі» мемлекеттік мекемесі.</w:t>
      </w:r>
    </w:p>
    <w:p w:rsidR="00B81379" w:rsidRPr="00B81379" w:rsidRDefault="00B81379" w:rsidP="00B548D7">
      <w:pPr>
        <w:pStyle w:val="11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  <w:lang w:val="kk-KZ"/>
        </w:rPr>
        <w:t>ГУ «Средняя общеобразовательная профильная школа дифференцированного обучения № 17» г.Павлодара.</w:t>
      </w:r>
    </w:p>
    <w:p w:rsidR="00B548D7" w:rsidRPr="005341F8" w:rsidRDefault="00B548D7" w:rsidP="00B548D7">
      <w:pPr>
        <w:pStyle w:val="11"/>
        <w:ind w:firstLine="0"/>
        <w:jc w:val="center"/>
        <w:rPr>
          <w:b/>
          <w:bCs/>
          <w:szCs w:val="28"/>
        </w:rPr>
      </w:pPr>
    </w:p>
    <w:p w:rsidR="00B548D7" w:rsidRPr="005341F8" w:rsidRDefault="00B548D7" w:rsidP="001355A1">
      <w:pPr>
        <w:pStyle w:val="11"/>
        <w:ind w:firstLine="0"/>
        <w:jc w:val="center"/>
        <w:rPr>
          <w:b/>
          <w:bCs/>
          <w:szCs w:val="28"/>
        </w:rPr>
      </w:pPr>
    </w:p>
    <w:p w:rsidR="00B81379" w:rsidRPr="00B81379" w:rsidRDefault="00B81379" w:rsidP="001355A1">
      <w:pPr>
        <w:pStyle w:val="11"/>
        <w:ind w:firstLine="283"/>
        <w:jc w:val="center"/>
        <w:rPr>
          <w:b/>
          <w:bCs/>
          <w:color w:val="auto"/>
          <w:szCs w:val="28"/>
        </w:rPr>
      </w:pPr>
      <w:r>
        <w:rPr>
          <w:b/>
          <w:color w:val="auto"/>
          <w:szCs w:val="28"/>
          <w:lang w:val="kk-KZ"/>
        </w:rPr>
        <w:t>Ә</w:t>
      </w:r>
      <w:r w:rsidRPr="00B81379">
        <w:rPr>
          <w:b/>
          <w:color w:val="auto"/>
          <w:szCs w:val="28"/>
        </w:rPr>
        <w:t>леуметтік жоба</w:t>
      </w:r>
    </w:p>
    <w:p w:rsidR="00B548D7" w:rsidRDefault="00B81379" w:rsidP="001355A1">
      <w:pPr>
        <w:pStyle w:val="11"/>
        <w:ind w:firstLine="283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Социальный проект</w:t>
      </w:r>
    </w:p>
    <w:p w:rsidR="00B81379" w:rsidRDefault="00B81379" w:rsidP="001355A1">
      <w:pPr>
        <w:pStyle w:val="11"/>
        <w:ind w:firstLine="283"/>
        <w:jc w:val="center"/>
        <w:rPr>
          <w:b/>
          <w:bCs/>
          <w:szCs w:val="28"/>
          <w:lang w:val="kk-KZ"/>
        </w:rPr>
      </w:pPr>
    </w:p>
    <w:p w:rsidR="00B81379" w:rsidRPr="00346728" w:rsidRDefault="00B81379" w:rsidP="001355A1">
      <w:pPr>
        <w:pStyle w:val="11"/>
        <w:ind w:firstLine="283"/>
        <w:jc w:val="center"/>
        <w:rPr>
          <w:b/>
          <w:bCs/>
          <w:szCs w:val="28"/>
        </w:rPr>
      </w:pPr>
      <w:r>
        <w:rPr>
          <w:b/>
          <w:bCs/>
          <w:szCs w:val="28"/>
          <w:lang w:val="kk-KZ"/>
        </w:rPr>
        <w:t>Тақырыбы:</w:t>
      </w:r>
      <w:r w:rsidR="00346728">
        <w:rPr>
          <w:b/>
          <w:bCs/>
          <w:szCs w:val="28"/>
          <w:lang w:val="kk-KZ"/>
        </w:rPr>
        <w:t xml:space="preserve"> «Қайырымдылық жолымен</w:t>
      </w:r>
      <w:r w:rsidR="00346728">
        <w:rPr>
          <w:b/>
          <w:bCs/>
          <w:szCs w:val="28"/>
        </w:rPr>
        <w:t>»</w:t>
      </w:r>
    </w:p>
    <w:p w:rsidR="00B548D7" w:rsidRPr="005341F8" w:rsidRDefault="00B548D7" w:rsidP="00B548D7">
      <w:pPr>
        <w:pStyle w:val="11"/>
        <w:ind w:firstLine="283"/>
        <w:jc w:val="left"/>
        <w:rPr>
          <w:b/>
          <w:bCs/>
          <w:szCs w:val="28"/>
        </w:rPr>
      </w:pPr>
    </w:p>
    <w:p w:rsidR="00B548D7" w:rsidRPr="00CC10F9" w:rsidRDefault="00B548D7" w:rsidP="00B548D7">
      <w:pPr>
        <w:pStyle w:val="11"/>
        <w:ind w:firstLine="0"/>
        <w:jc w:val="center"/>
        <w:rPr>
          <w:b/>
          <w:bCs/>
          <w:sz w:val="56"/>
          <w:szCs w:val="28"/>
        </w:rPr>
      </w:pPr>
      <w:r w:rsidRPr="00CC10F9">
        <w:rPr>
          <w:b/>
          <w:bCs/>
          <w:sz w:val="56"/>
          <w:szCs w:val="28"/>
        </w:rPr>
        <w:t>Тема: «</w:t>
      </w:r>
      <w:r w:rsidR="00B81379">
        <w:rPr>
          <w:b/>
          <w:bCs/>
          <w:sz w:val="56"/>
          <w:szCs w:val="28"/>
        </w:rPr>
        <w:t>Дорогою добра</w:t>
      </w:r>
      <w:r w:rsidRPr="00CC10F9">
        <w:rPr>
          <w:b/>
          <w:bCs/>
          <w:sz w:val="56"/>
          <w:szCs w:val="28"/>
        </w:rPr>
        <w:t>»</w:t>
      </w:r>
    </w:p>
    <w:p w:rsidR="00B548D7" w:rsidRPr="005341F8" w:rsidRDefault="00B548D7" w:rsidP="00B548D7">
      <w:pPr>
        <w:pStyle w:val="11"/>
        <w:ind w:firstLine="0"/>
        <w:jc w:val="center"/>
        <w:rPr>
          <w:b/>
          <w:bCs/>
          <w:szCs w:val="28"/>
        </w:rPr>
      </w:pPr>
    </w:p>
    <w:p w:rsidR="00B548D7" w:rsidRPr="005341F8" w:rsidRDefault="00B548D7" w:rsidP="00B548D7">
      <w:pPr>
        <w:pStyle w:val="11"/>
        <w:ind w:firstLine="0"/>
        <w:jc w:val="center"/>
        <w:rPr>
          <w:b/>
          <w:bCs/>
          <w:szCs w:val="28"/>
        </w:rPr>
      </w:pPr>
      <w:bookmarkStart w:id="0" w:name="_GoBack"/>
      <w:bookmarkEnd w:id="0"/>
    </w:p>
    <w:p w:rsidR="00B548D7" w:rsidRPr="005341F8" w:rsidRDefault="00B548D7" w:rsidP="00B548D7">
      <w:pPr>
        <w:pStyle w:val="11"/>
        <w:ind w:firstLine="0"/>
        <w:jc w:val="center"/>
        <w:rPr>
          <w:b/>
          <w:bCs/>
          <w:szCs w:val="28"/>
        </w:rPr>
      </w:pPr>
    </w:p>
    <w:p w:rsidR="00B548D7" w:rsidRPr="005341F8" w:rsidRDefault="00B548D7" w:rsidP="00B548D7">
      <w:pPr>
        <w:pStyle w:val="11"/>
        <w:ind w:firstLine="0"/>
        <w:jc w:val="center"/>
        <w:rPr>
          <w:b/>
          <w:bCs/>
          <w:szCs w:val="28"/>
        </w:rPr>
      </w:pPr>
    </w:p>
    <w:p w:rsidR="00B81379" w:rsidRDefault="00B548D7" w:rsidP="00B548D7">
      <w:pPr>
        <w:pStyle w:val="11"/>
        <w:ind w:left="4140" w:right="-1314" w:hanging="3600"/>
        <w:jc w:val="left"/>
        <w:rPr>
          <w:bCs/>
          <w:szCs w:val="28"/>
        </w:rPr>
      </w:pPr>
      <w:r>
        <w:rPr>
          <w:bCs/>
          <w:szCs w:val="28"/>
        </w:rPr>
        <w:t xml:space="preserve">                                           </w:t>
      </w:r>
    </w:p>
    <w:p w:rsidR="00B81379" w:rsidRDefault="00B81379" w:rsidP="00B548D7">
      <w:pPr>
        <w:pStyle w:val="11"/>
        <w:ind w:left="4140" w:right="-1314" w:hanging="3600"/>
        <w:jc w:val="left"/>
        <w:rPr>
          <w:bCs/>
          <w:szCs w:val="28"/>
        </w:rPr>
      </w:pPr>
    </w:p>
    <w:p w:rsidR="00B548D7" w:rsidRPr="005341F8" w:rsidRDefault="00B548D7" w:rsidP="00B81379">
      <w:pPr>
        <w:pStyle w:val="11"/>
        <w:ind w:left="4140" w:right="-1" w:hanging="3600"/>
        <w:jc w:val="right"/>
        <w:rPr>
          <w:bCs/>
          <w:szCs w:val="28"/>
        </w:rPr>
      </w:pPr>
      <w:r>
        <w:rPr>
          <w:bCs/>
          <w:szCs w:val="28"/>
        </w:rPr>
        <w:t>Руководитель</w:t>
      </w:r>
      <w:r w:rsidRPr="005341F8">
        <w:rPr>
          <w:bCs/>
          <w:szCs w:val="28"/>
        </w:rPr>
        <w:t xml:space="preserve"> </w:t>
      </w:r>
      <w:r>
        <w:rPr>
          <w:bCs/>
          <w:szCs w:val="28"/>
        </w:rPr>
        <w:t>проекта</w:t>
      </w:r>
      <w:r w:rsidR="00B81379">
        <w:rPr>
          <w:bCs/>
          <w:szCs w:val="28"/>
        </w:rPr>
        <w:t xml:space="preserve">: </w:t>
      </w:r>
      <w:proofErr w:type="spellStart"/>
      <w:r w:rsidR="00B81379">
        <w:rPr>
          <w:bCs/>
          <w:szCs w:val="28"/>
        </w:rPr>
        <w:t>Саттарова</w:t>
      </w:r>
      <w:proofErr w:type="spellEnd"/>
      <w:r w:rsidR="00B81379">
        <w:rPr>
          <w:bCs/>
          <w:szCs w:val="28"/>
        </w:rPr>
        <w:t xml:space="preserve"> М.А.</w:t>
      </w:r>
      <w:r w:rsidRPr="005341F8">
        <w:rPr>
          <w:bCs/>
          <w:szCs w:val="28"/>
        </w:rPr>
        <w:t xml:space="preserve"> </w:t>
      </w:r>
    </w:p>
    <w:p w:rsidR="00B548D7" w:rsidRPr="005341F8" w:rsidRDefault="00B548D7" w:rsidP="00B548D7">
      <w:pPr>
        <w:pStyle w:val="11"/>
        <w:ind w:left="4140" w:right="-54" w:hanging="1980"/>
        <w:rPr>
          <w:bCs/>
          <w:szCs w:val="28"/>
        </w:rPr>
      </w:pPr>
      <w:r>
        <w:rPr>
          <w:bCs/>
          <w:szCs w:val="28"/>
        </w:rPr>
        <w:t xml:space="preserve">                          </w:t>
      </w:r>
      <w:r w:rsidRPr="005341F8">
        <w:rPr>
          <w:bCs/>
          <w:szCs w:val="28"/>
        </w:rPr>
        <w:t xml:space="preserve">  </w:t>
      </w:r>
      <w:r>
        <w:rPr>
          <w:bCs/>
          <w:szCs w:val="28"/>
        </w:rPr>
        <w:t xml:space="preserve">                   </w:t>
      </w:r>
    </w:p>
    <w:p w:rsidR="00B548D7" w:rsidRPr="005341F8" w:rsidRDefault="00B548D7" w:rsidP="00B548D7">
      <w:pPr>
        <w:pStyle w:val="11"/>
        <w:ind w:right="2335" w:firstLine="2160"/>
        <w:rPr>
          <w:bCs/>
          <w:szCs w:val="28"/>
        </w:rPr>
      </w:pPr>
    </w:p>
    <w:p w:rsidR="00B548D7" w:rsidRPr="005341F8" w:rsidRDefault="00B548D7" w:rsidP="00B548D7">
      <w:pPr>
        <w:pStyle w:val="11"/>
        <w:tabs>
          <w:tab w:val="left" w:pos="9900"/>
        </w:tabs>
        <w:ind w:right="-159" w:firstLine="2160"/>
        <w:rPr>
          <w:b/>
          <w:bCs/>
          <w:szCs w:val="28"/>
        </w:rPr>
      </w:pPr>
      <w:r>
        <w:rPr>
          <w:bCs/>
          <w:szCs w:val="28"/>
        </w:rPr>
        <w:t xml:space="preserve">                                </w:t>
      </w:r>
    </w:p>
    <w:p w:rsidR="00B548D7" w:rsidRDefault="00B548D7" w:rsidP="00B548D7">
      <w:pPr>
        <w:pStyle w:val="11"/>
        <w:ind w:right="2335" w:firstLine="2160"/>
        <w:rPr>
          <w:b/>
          <w:bCs/>
          <w:szCs w:val="28"/>
        </w:rPr>
      </w:pPr>
    </w:p>
    <w:p w:rsidR="0046279F" w:rsidRPr="005341F8" w:rsidRDefault="0046279F" w:rsidP="00B548D7">
      <w:pPr>
        <w:pStyle w:val="11"/>
        <w:ind w:right="2335" w:firstLine="2160"/>
        <w:rPr>
          <w:b/>
          <w:bCs/>
          <w:szCs w:val="28"/>
        </w:rPr>
      </w:pPr>
    </w:p>
    <w:p w:rsidR="00B548D7" w:rsidRDefault="00B548D7" w:rsidP="00B548D7">
      <w:pPr>
        <w:pStyle w:val="11"/>
        <w:ind w:firstLine="0"/>
        <w:jc w:val="center"/>
      </w:pPr>
    </w:p>
    <w:p w:rsidR="001355A1" w:rsidRDefault="001355A1" w:rsidP="00B548D7">
      <w:pPr>
        <w:pStyle w:val="11"/>
        <w:ind w:firstLine="0"/>
        <w:jc w:val="center"/>
      </w:pPr>
    </w:p>
    <w:p w:rsidR="001355A1" w:rsidRDefault="001355A1" w:rsidP="00B548D7">
      <w:pPr>
        <w:pStyle w:val="11"/>
        <w:ind w:firstLine="0"/>
        <w:jc w:val="center"/>
      </w:pPr>
    </w:p>
    <w:p w:rsidR="00FE51AB" w:rsidRDefault="00FE51AB" w:rsidP="00B548D7">
      <w:pPr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E51AB" w:rsidRDefault="00FE51AB" w:rsidP="00B548D7">
      <w:pPr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E51AB" w:rsidRDefault="00FE51AB" w:rsidP="00B548D7">
      <w:pPr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A11198" w:rsidRPr="0079293F" w:rsidRDefault="00B81379" w:rsidP="00B548D7">
      <w:pPr>
        <w:spacing w:after="0" w:line="360" w:lineRule="auto"/>
        <w:ind w:firstLine="720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Содержание</w:t>
      </w:r>
    </w:p>
    <w:p w:rsidR="00A11198" w:rsidRPr="0079293F" w:rsidRDefault="00A11198" w:rsidP="00B548D7">
      <w:pPr>
        <w:tabs>
          <w:tab w:val="left" w:pos="9225"/>
        </w:tabs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79293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Введение</w:t>
      </w:r>
      <w:r w:rsidRPr="0079293F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………………………………………………………………</w:t>
      </w:r>
      <w:r w:rsidR="0046279F">
        <w:rPr>
          <w:rFonts w:ascii="Times New Roman" w:eastAsia="SimSun" w:hAnsi="Times New Roman" w:cs="Times New Roman"/>
          <w:sz w:val="28"/>
          <w:szCs w:val="28"/>
          <w:lang w:eastAsia="zh-CN"/>
        </w:rPr>
        <w:t>…………</w:t>
      </w:r>
      <w:r w:rsidRPr="0079293F">
        <w:rPr>
          <w:rFonts w:ascii="Times New Roman" w:eastAsia="SimSun" w:hAnsi="Times New Roman" w:cs="Times New Roman"/>
          <w:sz w:val="28"/>
          <w:szCs w:val="28"/>
          <w:lang w:eastAsia="zh-CN"/>
        </w:rPr>
        <w:t>……</w:t>
      </w:r>
      <w:r w:rsidR="00A959CF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Pr="0079293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736789" w:rsidRDefault="00A11198" w:rsidP="00B548D7">
      <w:pPr>
        <w:tabs>
          <w:tab w:val="left" w:pos="8568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9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</w:t>
      </w:r>
      <w:r w:rsidR="007367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Проблема добра и зла в современном мире</w:t>
      </w:r>
      <w:r w:rsidR="0046279F" w:rsidRPr="0046279F">
        <w:rPr>
          <w:rFonts w:ascii="Times New Roman" w:eastAsia="Times New Roman" w:hAnsi="Times New Roman" w:cs="Times New Roman"/>
          <w:sz w:val="28"/>
          <w:szCs w:val="28"/>
          <w:lang w:eastAsia="zh-CN"/>
        </w:rPr>
        <w:t>…</w:t>
      </w:r>
      <w:r w:rsidR="0046279F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………………………………….5</w:t>
      </w:r>
    </w:p>
    <w:p w:rsidR="00736789" w:rsidRPr="0079293F" w:rsidRDefault="0071249D" w:rsidP="00B548D7">
      <w:pPr>
        <w:tabs>
          <w:tab w:val="left" w:pos="856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293F">
        <w:rPr>
          <w:rFonts w:ascii="Times New Roman" w:eastAsia="SimSun" w:hAnsi="Times New Roman" w:cs="Times New Roman"/>
          <w:sz w:val="28"/>
          <w:szCs w:val="28"/>
          <w:lang w:eastAsia="zh-CN"/>
        </w:rPr>
        <w:t>2.1</w:t>
      </w:r>
      <w:r w:rsidR="0073678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="00736789" w:rsidRPr="007367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736789" w:rsidRPr="0073678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Общее понятие о добре</w:t>
      </w:r>
      <w:r w:rsidR="00736789" w:rsidRPr="0079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  <w:r w:rsidR="00AD12F7" w:rsidRPr="00AD12F7">
        <w:rPr>
          <w:rFonts w:ascii="Times New Roman" w:eastAsia="Times New Roman" w:hAnsi="Times New Roman" w:cs="Times New Roman"/>
          <w:sz w:val="28"/>
          <w:szCs w:val="28"/>
          <w:lang w:eastAsia="zh-CN"/>
        </w:rPr>
        <w:t>и зле</w:t>
      </w:r>
      <w:r w:rsidR="00736789" w:rsidRPr="0079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46279F" w:rsidRPr="0046279F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…………………………</w:t>
      </w:r>
      <w:r w:rsidR="0046279F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…………………….......</w:t>
      </w:r>
      <w:r w:rsidR="00A11198" w:rsidRPr="0079293F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</w:p>
    <w:p w:rsidR="0071249D" w:rsidRDefault="00A11198" w:rsidP="00B548D7">
      <w:pPr>
        <w:tabs>
          <w:tab w:val="left" w:pos="8568"/>
        </w:tabs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79293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2.  </w:t>
      </w:r>
      <w:r w:rsidR="0071249D" w:rsidRPr="0079293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Организация и проведение мероприятий</w:t>
      </w:r>
      <w:r w:rsidR="0046279F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……………………………………..7</w:t>
      </w:r>
    </w:p>
    <w:p w:rsidR="00CD6481" w:rsidRPr="0046279F" w:rsidRDefault="00CD6481" w:rsidP="00B548D7">
      <w:pPr>
        <w:tabs>
          <w:tab w:val="left" w:pos="8568"/>
        </w:tabs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2.1. </w:t>
      </w:r>
      <w:r w:rsidRPr="0046279F">
        <w:rPr>
          <w:rFonts w:ascii="Times New Roman" w:eastAsia="SimSun" w:hAnsi="Times New Roman" w:cs="Times New Roman"/>
          <w:sz w:val="28"/>
          <w:szCs w:val="28"/>
          <w:lang w:eastAsia="zh-CN"/>
        </w:rPr>
        <w:t>Анкетирование учащихся</w:t>
      </w:r>
      <w:r w:rsidR="0046279F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……………………………………………………..…7</w:t>
      </w:r>
    </w:p>
    <w:p w:rsidR="00B463E5" w:rsidRDefault="00CD6481" w:rsidP="00B463E5">
      <w:pPr>
        <w:tabs>
          <w:tab w:val="left" w:pos="8568"/>
        </w:tabs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2.2. </w:t>
      </w:r>
      <w:r w:rsidR="00B463E5" w:rsidRPr="0046279F">
        <w:rPr>
          <w:rFonts w:ascii="Times New Roman" w:eastAsia="SimSun" w:hAnsi="Times New Roman" w:cs="Times New Roman"/>
          <w:sz w:val="28"/>
          <w:szCs w:val="28"/>
          <w:lang w:eastAsia="zh-CN"/>
        </w:rPr>
        <w:t>Проведение  мероприятий, направленных на совершение  «добрых дел»</w:t>
      </w:r>
      <w:r w:rsidR="0046279F">
        <w:rPr>
          <w:rFonts w:ascii="Times New Roman" w:eastAsia="SimSun" w:hAnsi="Times New Roman" w:cs="Times New Roman"/>
          <w:sz w:val="28"/>
          <w:szCs w:val="28"/>
          <w:lang w:eastAsia="zh-CN"/>
        </w:rPr>
        <w:t>…...8</w:t>
      </w:r>
    </w:p>
    <w:p w:rsidR="00A11198" w:rsidRPr="0079293F" w:rsidRDefault="00A11198" w:rsidP="00B463E5">
      <w:pPr>
        <w:tabs>
          <w:tab w:val="left" w:pos="8568"/>
        </w:tabs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79293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3.Заключение</w:t>
      </w:r>
      <w:r w:rsidRPr="0079293F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…………………………………………………………………</w:t>
      </w:r>
      <w:r w:rsidR="0046279F">
        <w:rPr>
          <w:rFonts w:ascii="Times New Roman" w:eastAsia="SimSun" w:hAnsi="Times New Roman" w:cs="Times New Roman"/>
          <w:sz w:val="28"/>
          <w:szCs w:val="28"/>
          <w:lang w:eastAsia="zh-CN"/>
        </w:rPr>
        <w:t>………9</w:t>
      </w:r>
      <w:r w:rsidRPr="0079293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1355A1" w:rsidRDefault="001355A1" w:rsidP="00135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</w:t>
      </w:r>
      <w:r w:rsidR="007367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="00A11198" w:rsidRPr="0079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Список источников информации</w:t>
      </w:r>
      <w:r w:rsidR="00A11198" w:rsidRPr="0079293F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……………………………………</w:t>
      </w:r>
      <w:r w:rsidR="0046279F">
        <w:rPr>
          <w:rFonts w:ascii="Times New Roman" w:eastAsia="Times New Roman" w:hAnsi="Times New Roman" w:cs="Times New Roman"/>
          <w:sz w:val="28"/>
          <w:szCs w:val="28"/>
          <w:lang w:eastAsia="zh-CN"/>
        </w:rPr>
        <w:t>………….10</w:t>
      </w:r>
    </w:p>
    <w:p w:rsidR="001355A1" w:rsidRPr="0079293F" w:rsidRDefault="001355A1" w:rsidP="001355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79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.Приложения</w:t>
      </w:r>
      <w:r w:rsidRPr="0079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1355A1" w:rsidRPr="0079293F" w:rsidRDefault="001355A1" w:rsidP="001355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79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.1.</w:t>
      </w:r>
      <w:r w:rsidRPr="007367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79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Приложение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</w:p>
    <w:p w:rsidR="001355A1" w:rsidRDefault="001355A1" w:rsidP="00135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 </w:t>
      </w:r>
      <w:r w:rsidRPr="0079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«Твори добро» </w:t>
      </w:r>
    </w:p>
    <w:p w:rsidR="001355A1" w:rsidRDefault="001355A1" w:rsidP="001355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7367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</w:t>
      </w:r>
      <w:r w:rsidRPr="007367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Приложение</w:t>
      </w:r>
      <w:r w:rsidRPr="0079293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2</w:t>
      </w:r>
    </w:p>
    <w:p w:rsidR="001355A1" w:rsidRDefault="001355A1" w:rsidP="00135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367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Сборник пословиц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поговорок </w:t>
      </w:r>
      <w:r w:rsidRPr="00736789">
        <w:rPr>
          <w:rFonts w:ascii="Times New Roman" w:eastAsia="Times New Roman" w:hAnsi="Times New Roman" w:cs="Times New Roman"/>
          <w:sz w:val="28"/>
          <w:szCs w:val="28"/>
          <w:lang w:eastAsia="zh-CN"/>
        </w:rPr>
        <w:t>о добре</w:t>
      </w:r>
    </w:p>
    <w:p w:rsidR="001355A1" w:rsidRPr="00736789" w:rsidRDefault="001355A1" w:rsidP="001355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355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5.3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 Приложение №3.</w:t>
      </w:r>
    </w:p>
    <w:p w:rsidR="001355A1" w:rsidRDefault="001355A1" w:rsidP="00135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367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Сборник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«Добрых песен»</w:t>
      </w:r>
    </w:p>
    <w:p w:rsidR="001355A1" w:rsidRPr="00736789" w:rsidRDefault="001355A1" w:rsidP="001355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5</w:t>
      </w:r>
      <w:r w:rsidRPr="007367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Приложение №4.</w:t>
      </w:r>
    </w:p>
    <w:p w:rsidR="001355A1" w:rsidRDefault="001355A1" w:rsidP="001355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zh-CN"/>
        </w:rPr>
        <w:t>Мультимедийный клип  «Твори добро»</w:t>
      </w:r>
    </w:p>
    <w:p w:rsidR="00A11198" w:rsidRPr="0079293F" w:rsidRDefault="00A11198" w:rsidP="00B548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A11198" w:rsidRPr="0079293F" w:rsidRDefault="00A11198" w:rsidP="00B548D7">
      <w:pPr>
        <w:spacing w:after="0" w:line="360" w:lineRule="auto"/>
        <w:ind w:firstLine="72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1249D" w:rsidRPr="0079293F" w:rsidRDefault="0071249D" w:rsidP="00B548D7">
      <w:pPr>
        <w:spacing w:after="0" w:line="360" w:lineRule="auto"/>
        <w:ind w:firstLine="72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1249D" w:rsidRPr="0079293F" w:rsidRDefault="0071249D" w:rsidP="00B548D7">
      <w:pPr>
        <w:spacing w:after="0" w:line="360" w:lineRule="auto"/>
        <w:ind w:firstLine="72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1249D" w:rsidRPr="0079293F" w:rsidRDefault="0071249D" w:rsidP="00B548D7">
      <w:pPr>
        <w:spacing w:after="0" w:line="360" w:lineRule="auto"/>
        <w:ind w:firstLine="72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1249D" w:rsidRPr="0079293F" w:rsidRDefault="0071249D" w:rsidP="00B548D7">
      <w:pPr>
        <w:spacing w:after="0" w:line="360" w:lineRule="auto"/>
        <w:ind w:firstLine="72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1249D" w:rsidRPr="0079293F" w:rsidRDefault="0071249D" w:rsidP="00B548D7">
      <w:pPr>
        <w:spacing w:after="0" w:line="360" w:lineRule="auto"/>
        <w:ind w:firstLine="72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1249D" w:rsidRPr="0079293F" w:rsidRDefault="0071249D" w:rsidP="00B548D7">
      <w:pPr>
        <w:spacing w:after="0" w:line="360" w:lineRule="auto"/>
        <w:ind w:firstLine="72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1249D" w:rsidRDefault="0071249D" w:rsidP="00B548D7">
      <w:pPr>
        <w:spacing w:after="0" w:line="360" w:lineRule="auto"/>
        <w:ind w:firstLine="72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D2403" w:rsidRDefault="00FD2403" w:rsidP="00B548D7">
      <w:pPr>
        <w:spacing w:after="0" w:line="360" w:lineRule="auto"/>
        <w:ind w:firstLine="72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D2403" w:rsidRDefault="00FD2403" w:rsidP="00B548D7">
      <w:pPr>
        <w:spacing w:after="0" w:line="360" w:lineRule="auto"/>
        <w:ind w:firstLine="72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FD2403" w:rsidRDefault="00FD2403" w:rsidP="00B548D7">
      <w:pPr>
        <w:spacing w:after="0" w:line="360" w:lineRule="auto"/>
        <w:ind w:firstLine="72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1249D" w:rsidRPr="00A959CF" w:rsidRDefault="00A959CF" w:rsidP="00B548D7">
      <w:pPr>
        <w:tabs>
          <w:tab w:val="left" w:pos="5220"/>
        </w:tabs>
        <w:spacing w:after="0" w:line="36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959C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                                </w:t>
      </w:r>
      <w:r w:rsidR="0071249D" w:rsidRPr="00A959C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Введение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Добром наполни этот мир,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пусть тепло всех греет светом!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Творить добро – душевный пир,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 в мороз нам дарит лето.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 душевного рассвета,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 расцветает от добра.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пока крутиться планета,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 нас будит ото сна.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– ничто, дела – вот важно,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– наполни добротой.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 твори неистово, отважно,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каждому делу подходя с душой!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это можешь – это просто,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Возьми да сделай, не ленись. 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кругом все – сухо, черство,</w:t>
      </w:r>
    </w:p>
    <w:p w:rsidR="0071249D" w:rsidRPr="0079293F" w:rsidRDefault="0071249D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Любовью ты со злом борись! </w:t>
      </w:r>
    </w:p>
    <w:p w:rsidR="00AF2407" w:rsidRPr="00AF2407" w:rsidRDefault="00AF2407" w:rsidP="00B548D7">
      <w:pPr>
        <w:tabs>
          <w:tab w:val="left" w:pos="5220"/>
        </w:tabs>
        <w:spacing w:after="0" w:line="360" w:lineRule="auto"/>
        <w:ind w:left="52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CC3" w:rsidRPr="00AF2407" w:rsidRDefault="00872CC3" w:rsidP="00B548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CC3">
        <w:rPr>
          <w:rFonts w:ascii="Times New Roman" w:eastAsia="Calibri" w:hAnsi="Times New Roman" w:cs="Times New Roman"/>
          <w:sz w:val="28"/>
          <w:szCs w:val="28"/>
          <w:lang w:eastAsia="ar-SA"/>
        </w:rPr>
        <w:t>Мы живём в мире технических достижений, когда у человека есть всё.</w:t>
      </w:r>
      <w:r w:rsidRPr="0079293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79293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Но в последнее </w:t>
      </w:r>
      <w:r w:rsidR="00FE51AB" w:rsidRPr="0079293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время, </w:t>
      </w:r>
      <w:r w:rsidR="00FE51AB" w:rsidRPr="00872CC3">
        <w:rPr>
          <w:rFonts w:ascii="Times New Roman" w:eastAsia="Calibri" w:hAnsi="Times New Roman" w:cs="Times New Roman"/>
          <w:sz w:val="28"/>
          <w:szCs w:val="28"/>
          <w:lang w:eastAsia="ar-SA"/>
        </w:rPr>
        <w:t>мы</w:t>
      </w:r>
      <w:r w:rsidRPr="00872CC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перестали замечать главное: людей, которые нуждаются в помощи, животных, которые зависят от нас; природу, частью которой являемся.</w:t>
      </w:r>
      <w:proofErr w:type="gramEnd"/>
      <w:r w:rsidRPr="00AF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AF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заботы к ближнему, агрессия по отношению к братьям нашим меньшим, безразличие к происходящему в </w:t>
      </w:r>
      <w:r w:rsidR="00FE51AB" w:rsidRPr="00AF24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 -</w:t>
      </w:r>
      <w:r w:rsidRPr="00AF2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неотъемлемой частью поведения </w:t>
      </w: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людей.  </w:t>
      </w:r>
      <w:proofErr w:type="gramEnd"/>
    </w:p>
    <w:p w:rsidR="00872CC3" w:rsidRPr="00872CC3" w:rsidRDefault="00872CC3" w:rsidP="00B548D7">
      <w:pPr>
        <w:suppressAutoHyphens/>
        <w:spacing w:after="0" w:line="36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72CC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 можно ли это поправить? Конечно, нужно только любить и заботиться о тех, кто нас окружает. Мы решили, что каждый должен начать с себя. </w:t>
      </w:r>
    </w:p>
    <w:p w:rsidR="00872CC3" w:rsidRPr="00872CC3" w:rsidRDefault="00AF2407" w:rsidP="00B548D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F24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872CC3" w:rsidRPr="00872CC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Цель</w:t>
      </w:r>
      <w:r w:rsidR="00872CC3" w:rsidRPr="00872CC3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  <w:r w:rsidR="00AD12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24BFF"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72CC3" w:rsidRPr="0079293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ормирование у детей социально-нравственных ценностей, привлечение детей к значимой самостоятельной деятельности во благо других людей,  </w:t>
      </w:r>
      <w:r w:rsidR="00872CC3" w:rsidRPr="00872CC3">
        <w:rPr>
          <w:rFonts w:ascii="Times New Roman" w:eastAsia="Calibri" w:hAnsi="Times New Roman" w:cs="Times New Roman"/>
          <w:sz w:val="28"/>
          <w:szCs w:val="28"/>
          <w:lang w:eastAsia="ar-SA"/>
        </w:rPr>
        <w:t>учиться совершать добрые поступки и дела в семье, школе, на улице.</w:t>
      </w:r>
    </w:p>
    <w:p w:rsidR="00872CC3" w:rsidRPr="00872CC3" w:rsidRDefault="00872CC3" w:rsidP="00B548D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72CC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Задачи: </w:t>
      </w:r>
    </w:p>
    <w:p w:rsidR="00872CC3" w:rsidRPr="00872CC3" w:rsidRDefault="00872CC3" w:rsidP="00B548D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72CC3">
        <w:rPr>
          <w:rFonts w:ascii="Times New Roman" w:eastAsia="Calibri" w:hAnsi="Times New Roman" w:cs="Times New Roman"/>
          <w:sz w:val="28"/>
          <w:szCs w:val="28"/>
          <w:lang w:eastAsia="ar-SA"/>
        </w:rPr>
        <w:t>определить отличительные особенности добрых дел;</w:t>
      </w:r>
    </w:p>
    <w:p w:rsidR="00F24BFF" w:rsidRPr="0079293F" w:rsidRDefault="00872CC3" w:rsidP="00B548D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293F">
        <w:rPr>
          <w:rFonts w:ascii="Times New Roman" w:eastAsia="Calibri" w:hAnsi="Times New Roman" w:cs="Times New Roman"/>
          <w:sz w:val="28"/>
          <w:szCs w:val="28"/>
          <w:lang w:eastAsia="ar-SA"/>
        </w:rPr>
        <w:t>обогатить эмоциональный мир школьников, укрепить знания о добре</w:t>
      </w:r>
      <w:r w:rsidR="00F24BFF" w:rsidRPr="0079293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; </w:t>
      </w:r>
    </w:p>
    <w:p w:rsidR="00F24BFF" w:rsidRPr="0079293F" w:rsidRDefault="00F24BFF" w:rsidP="00B548D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293F">
        <w:rPr>
          <w:rFonts w:ascii="Times New Roman" w:eastAsia="Calibri" w:hAnsi="Times New Roman" w:cs="Times New Roman"/>
          <w:sz w:val="28"/>
          <w:szCs w:val="28"/>
          <w:lang w:eastAsia="ar-SA"/>
        </w:rPr>
        <w:t>побуждать к желанию творить добрые дела бескорыстно и искренне: воспитывать уважение к людям старшего поколения, к детям, оказавшимся в трудной жизненной ситуации;</w:t>
      </w:r>
    </w:p>
    <w:p w:rsidR="00872CC3" w:rsidRPr="00872CC3" w:rsidRDefault="00F24BFF" w:rsidP="00B548D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293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72CC3" w:rsidRPr="00872CC3">
        <w:rPr>
          <w:rFonts w:ascii="Times New Roman" w:eastAsia="Calibri" w:hAnsi="Times New Roman" w:cs="Times New Roman"/>
          <w:sz w:val="28"/>
          <w:szCs w:val="28"/>
          <w:lang w:eastAsia="ar-SA"/>
        </w:rPr>
        <w:t>запланировать виды добрых дел в семье, школе, на улице;</w:t>
      </w:r>
    </w:p>
    <w:p w:rsidR="00872CC3" w:rsidRPr="00872CC3" w:rsidRDefault="00872CC3" w:rsidP="00B548D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72CC3"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осуществить запланированные добрые дела;</w:t>
      </w:r>
    </w:p>
    <w:p w:rsidR="00872CC3" w:rsidRPr="00872CC3" w:rsidRDefault="00872CC3" w:rsidP="00B548D7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72CC3">
        <w:rPr>
          <w:rFonts w:ascii="Times New Roman" w:eastAsia="Calibri" w:hAnsi="Times New Roman" w:cs="Times New Roman"/>
          <w:sz w:val="28"/>
          <w:szCs w:val="28"/>
          <w:lang w:eastAsia="ar-SA"/>
        </w:rPr>
        <w:t>выявить личные изменения, появившиеся в результате реализации добрых дел.</w:t>
      </w:r>
    </w:p>
    <w:p w:rsidR="00872CC3" w:rsidRPr="00872CC3" w:rsidRDefault="00872CC3" w:rsidP="00B548D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</w:pPr>
      <w:r w:rsidRPr="00872CC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  <w:t>Объект исследования</w:t>
      </w:r>
      <w:r w:rsidRPr="00872CC3">
        <w:rPr>
          <w:rFonts w:ascii="Times New Roman" w:eastAsia="Calibri" w:hAnsi="Times New Roman" w:cs="Times New Roman"/>
          <w:bCs/>
          <w:iCs/>
          <w:sz w:val="28"/>
          <w:szCs w:val="28"/>
          <w:lang w:eastAsia="ar-SA"/>
        </w:rPr>
        <w:t>: поведение школьников.</w:t>
      </w:r>
    </w:p>
    <w:p w:rsidR="00872CC3" w:rsidRPr="00872CC3" w:rsidRDefault="00872CC3" w:rsidP="00B548D7">
      <w:pPr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872CC3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ar-SA"/>
        </w:rPr>
        <w:t>Предмет исследования:</w:t>
      </w:r>
      <w:r w:rsidRPr="00872CC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72CC3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добрые дела школьников.</w:t>
      </w:r>
    </w:p>
    <w:p w:rsidR="00872CC3" w:rsidRPr="00872CC3" w:rsidRDefault="00872CC3" w:rsidP="00B548D7">
      <w:pPr>
        <w:suppressAutoHyphens/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872CC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Методы: </w:t>
      </w:r>
      <w:r w:rsidRPr="00872CC3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анализ, сравнение</w:t>
      </w:r>
      <w:r w:rsidRPr="00872CC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.</w:t>
      </w:r>
    </w:p>
    <w:p w:rsidR="00F24BFF" w:rsidRPr="0079293F" w:rsidRDefault="00872CC3" w:rsidP="00B548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72CC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Гипотеза исследования: м</w:t>
      </w:r>
      <w:r w:rsidRPr="00872CC3">
        <w:rPr>
          <w:rFonts w:ascii="Times New Roman" w:eastAsia="Calibri" w:hAnsi="Times New Roman" w:cs="Times New Roman"/>
          <w:sz w:val="28"/>
          <w:szCs w:val="28"/>
          <w:lang w:eastAsia="ar-SA"/>
        </w:rPr>
        <w:t>ожно научиться делать добрые дела и становиться внимательнее к окружающим людям.</w:t>
      </w:r>
    </w:p>
    <w:p w:rsidR="00F24BFF" w:rsidRPr="0079293F" w:rsidRDefault="00F24BFF" w:rsidP="00B548D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Значимость проекта</w:t>
      </w:r>
    </w:p>
    <w:p w:rsidR="00F24BFF" w:rsidRPr="0079293F" w:rsidRDefault="00F24BFF" w:rsidP="00B548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желание ребят участвовать в социальной деятельности совместно с родителями и классным руководителем послужило «толчком» обсуждение понятия «доброта» на основе примеров из литературных произведений, собственных житейских ситуаций детей, выводы о том, что многие люди, а также природа нуждаются в помощи.</w:t>
      </w:r>
    </w:p>
    <w:p w:rsidR="00F24BFF" w:rsidRPr="0079293F" w:rsidRDefault="00F24BFF" w:rsidP="00FE51AB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предлагаемого проекта является вовлечение всего классного коллектива в его реализацию через организацию деятельности  каждого ученика нашего класса.</w:t>
      </w:r>
    </w:p>
    <w:p w:rsidR="00F24BFF" w:rsidRPr="00B81379" w:rsidRDefault="00F24BFF" w:rsidP="00B548D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6362A" w:rsidRP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 3</w:t>
      </w:r>
      <w:r w:rsidRP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класса.</w:t>
      </w:r>
    </w:p>
    <w:p w:rsidR="00F24BFF" w:rsidRPr="00B81379" w:rsidRDefault="00F24BFF" w:rsidP="00B548D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проекта</w:t>
      </w:r>
      <w:r w:rsidRP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Саттарова</w:t>
      </w:r>
      <w:proofErr w:type="spellEnd"/>
      <w:r w:rsid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Мейрамгуль</w:t>
      </w:r>
      <w:proofErr w:type="spellEnd"/>
      <w:r w:rsid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8137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Аспандияровна</w:t>
      </w:r>
      <w:proofErr w:type="spellEnd"/>
    </w:p>
    <w:p w:rsidR="00872CC3" w:rsidRPr="00872CC3" w:rsidRDefault="00F24BFF" w:rsidP="00B548D7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293F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Сроки реализации:</w:t>
      </w:r>
      <w:r w:rsidRPr="0079293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224EBF">
        <w:rPr>
          <w:rFonts w:ascii="Times New Roman" w:eastAsia="Calibri" w:hAnsi="Times New Roman" w:cs="Times New Roman"/>
          <w:sz w:val="28"/>
          <w:szCs w:val="28"/>
          <w:lang w:eastAsia="ar-SA"/>
        </w:rPr>
        <w:t>сентябрь 2019- январь 2020 гг</w:t>
      </w:r>
      <w:r w:rsidRPr="0079293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 </w:t>
      </w:r>
    </w:p>
    <w:p w:rsidR="0079293F" w:rsidRPr="0079293F" w:rsidRDefault="0079293F" w:rsidP="00B548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реализации проекта:</w:t>
      </w:r>
    </w:p>
    <w:p w:rsidR="0079293F" w:rsidRPr="0079293F" w:rsidRDefault="0079293F" w:rsidP="00B548D7">
      <w:pPr>
        <w:numPr>
          <w:ilvl w:val="0"/>
          <w:numId w:val="12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Совместная организованная деятельность с детьми;</w:t>
      </w:r>
    </w:p>
    <w:p w:rsidR="0079293F" w:rsidRPr="0079293F" w:rsidRDefault="0079293F" w:rsidP="00B548D7">
      <w:pPr>
        <w:numPr>
          <w:ilvl w:val="0"/>
          <w:numId w:val="12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Беседы;</w:t>
      </w:r>
    </w:p>
    <w:p w:rsidR="0079293F" w:rsidRPr="0079293F" w:rsidRDefault="0079293F" w:rsidP="00B548D7">
      <w:pPr>
        <w:numPr>
          <w:ilvl w:val="0"/>
          <w:numId w:val="12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родителями.</w:t>
      </w:r>
    </w:p>
    <w:p w:rsidR="0079293F" w:rsidRPr="0079293F" w:rsidRDefault="0079293F" w:rsidP="00B548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 реализации проекта:</w:t>
      </w:r>
    </w:p>
    <w:p w:rsidR="0079293F" w:rsidRPr="0079293F" w:rsidRDefault="0079293F" w:rsidP="00B548D7">
      <w:pPr>
        <w:numPr>
          <w:ilvl w:val="0"/>
          <w:numId w:val="1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фотовыставки «Наши добрые дела»;</w:t>
      </w:r>
    </w:p>
    <w:p w:rsidR="0079293F" w:rsidRPr="0079293F" w:rsidRDefault="0079293F" w:rsidP="00B548D7">
      <w:pPr>
        <w:numPr>
          <w:ilvl w:val="0"/>
          <w:numId w:val="1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«Дневника добрых дел»;</w:t>
      </w:r>
    </w:p>
    <w:p w:rsidR="0079293F" w:rsidRDefault="0079293F" w:rsidP="00B548D7">
      <w:pPr>
        <w:numPr>
          <w:ilvl w:val="0"/>
          <w:numId w:val="1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сборника  пословиц и поговорок о добре: </w:t>
      </w:r>
    </w:p>
    <w:p w:rsidR="00CC10F9" w:rsidRDefault="00CC10F9" w:rsidP="00B548D7">
      <w:pPr>
        <w:numPr>
          <w:ilvl w:val="0"/>
          <w:numId w:val="1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«Добрых песен»;</w:t>
      </w:r>
    </w:p>
    <w:p w:rsidR="00CC10F9" w:rsidRPr="0079293F" w:rsidRDefault="00CC10F9" w:rsidP="00B548D7">
      <w:pPr>
        <w:numPr>
          <w:ilvl w:val="0"/>
          <w:numId w:val="1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памятки «Правила доброты»</w:t>
      </w:r>
    </w:p>
    <w:p w:rsidR="0079293F" w:rsidRPr="0079293F" w:rsidRDefault="0079293F" w:rsidP="00B548D7">
      <w:pPr>
        <w:numPr>
          <w:ilvl w:val="0"/>
          <w:numId w:val="13"/>
        </w:numPr>
        <w:shd w:val="clear" w:color="auto" w:fill="FFFFFF"/>
        <w:spacing w:after="0" w:line="36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мультимедийного клипа «Твори добро»;</w:t>
      </w:r>
    </w:p>
    <w:p w:rsidR="00224EBF" w:rsidRDefault="00224EBF" w:rsidP="00B548D7">
      <w:pPr>
        <w:tabs>
          <w:tab w:val="left" w:pos="8568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6789" w:rsidRDefault="00CD6481" w:rsidP="00B548D7">
      <w:pPr>
        <w:tabs>
          <w:tab w:val="left" w:pos="8568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79293F" w:rsidRPr="0079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7367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Проблема добра и зла в современном мире.</w:t>
      </w:r>
    </w:p>
    <w:p w:rsidR="0079293F" w:rsidRDefault="0079293F" w:rsidP="00B548D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79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 </w:t>
      </w:r>
      <w:r w:rsidR="00736789" w:rsidRPr="0079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понятие о добре</w:t>
      </w:r>
      <w:r w:rsidR="00AD1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6789" w:rsidRPr="0079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D1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зле. </w:t>
      </w:r>
      <w:r w:rsidR="00736789" w:rsidRPr="00792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79293F" w:rsidRDefault="00872CC3" w:rsidP="00224E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что если есть в человеке д</w:t>
      </w:r>
      <w:r w:rsid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оброта, человечность, чуткость, </w:t>
      </w: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доброжелательность, значит, он как человек состоялся.</w:t>
      </w:r>
    </w:p>
    <w:p w:rsidR="00872CC3" w:rsidRPr="0079293F" w:rsidRDefault="00872CC3" w:rsidP="00224E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В.А.Сухомлинский писал “Если добрые чувства не воспитаны в детстве, их никогда не воспитаешь”.</w:t>
      </w:r>
    </w:p>
    <w:p w:rsidR="00872CC3" w:rsidRPr="0079293F" w:rsidRDefault="00872CC3" w:rsidP="00224E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любит только себя, он не имеет ни товарищей, ни друзей и, когда приходят тяжелые жизненные испытания, остается один, переживает чувство отчаяния, страдает.</w:t>
      </w:r>
      <w:r w:rsidR="00736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93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детстве человек должен пройти школу воспитания добрых чувств. Человеческая доброта, милосердие, умение радоваться и переживать за других людей создают основу человеческого счастья.</w:t>
      </w:r>
    </w:p>
    <w:p w:rsidR="0079293F" w:rsidRPr="00224EBF" w:rsidRDefault="0079293F" w:rsidP="00224EB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словаре Сергея </w:t>
      </w:r>
      <w:r w:rsidR="00FE51AB"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Ивановича Ожегова</w:t>
      </w:r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«добро» толкуется </w:t>
      </w:r>
      <w:r w:rsidR="00FE51AB"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так:</w:t>
      </w:r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 - это положительное, хорошее, полезное, противоположное злу.  Слово «добро» является исконно русским и ведет свои корни не со старославянского, а из </w:t>
      </w:r>
      <w:proofErr w:type="spellStart"/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прославянского</w:t>
      </w:r>
      <w:proofErr w:type="spellEnd"/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языка. В котором оно имело несколько значений: </w:t>
      </w:r>
      <w:proofErr w:type="gramStart"/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храбрый</w:t>
      </w:r>
      <w:proofErr w:type="gramEnd"/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сильный, крепкий. Свой </w:t>
      </w:r>
      <w:r w:rsidR="00FE51AB"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смысл</w:t>
      </w:r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получило после создания «Азбуки»: </w:t>
      </w:r>
      <w:proofErr w:type="gramStart"/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аз, Б-буки, В – ведаю, Г – глаголю, Д – добро.  </w:t>
      </w:r>
    </w:p>
    <w:p w:rsidR="0079293F" w:rsidRPr="0079293F" w:rsidRDefault="00981C7B" w:rsidP="00224EB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24E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</w:t>
      </w:r>
      <w:r w:rsidR="00B548D7" w:rsidRPr="00224E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</w:t>
      </w:r>
      <w:r w:rsidRPr="00224EB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икипедии, понятие «добро» объясняется так</w:t>
      </w:r>
      <w:r w:rsidRPr="00224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добро - </w:t>
      </w:r>
      <w:r w:rsidR="0079293F" w:rsidRPr="00224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общее </w:t>
      </w:r>
      <w:r w:rsidR="0079293F" w:rsidRPr="0079293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понятие</w:t>
      </w:r>
      <w:r w:rsidR="0079293F" w:rsidRPr="0079293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8" w:tooltip="Мораль" w:history="1">
        <w:r w:rsidR="0079293F" w:rsidRPr="007929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морального</w:t>
        </w:r>
      </w:hyperlink>
      <w:r w:rsidR="0079293F" w:rsidRPr="007929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9293F" w:rsidRPr="0079293F">
        <w:rPr>
          <w:rFonts w:ascii="Times New Roman" w:hAnsi="Times New Roman" w:cs="Times New Roman"/>
          <w:sz w:val="28"/>
          <w:szCs w:val="28"/>
          <w:shd w:val="clear" w:color="auto" w:fill="FFFFFF"/>
        </w:rPr>
        <w:t>сознания, категория</w:t>
      </w:r>
      <w:r w:rsidR="0079293F" w:rsidRPr="007929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Этика" w:history="1">
        <w:r w:rsidR="0079293F" w:rsidRPr="007929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этики</w:t>
        </w:r>
      </w:hyperlink>
      <w:r w:rsidR="0079293F" w:rsidRPr="00792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характеризующая положительные </w:t>
      </w:r>
      <w:r w:rsidR="0079293F" w:rsidRPr="007929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нравственные</w:t>
      </w:r>
      <w:r w:rsidR="0079293F" w:rsidRPr="007929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Ценность" w:history="1">
        <w:r w:rsidR="0079293F" w:rsidRPr="007929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ценности</w:t>
        </w:r>
      </w:hyperlink>
      <w:r w:rsidR="0079293F" w:rsidRPr="0079293F">
        <w:rPr>
          <w:rFonts w:ascii="Times New Roman" w:hAnsi="Times New Roman" w:cs="Times New Roman"/>
          <w:sz w:val="28"/>
          <w:szCs w:val="28"/>
          <w:shd w:val="clear" w:color="auto" w:fill="FFFFFF"/>
        </w:rPr>
        <w:t>. Изначально было противоположно понятию худа (т. е. означало результат действия блага, в противовес результату действия зла), а в более позднее время стало употребляться как антоним понятия</w:t>
      </w:r>
      <w:r w:rsidR="0079293F" w:rsidRPr="007929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Зло" w:history="1">
        <w:r w:rsidR="0079293F" w:rsidRPr="007929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зла</w:t>
        </w:r>
      </w:hyperlink>
      <w:r w:rsidR="0079293F" w:rsidRPr="0079293F">
        <w:rPr>
          <w:rFonts w:ascii="Times New Roman" w:hAnsi="Times New Roman" w:cs="Times New Roman"/>
          <w:sz w:val="28"/>
          <w:szCs w:val="28"/>
          <w:shd w:val="clear" w:color="auto" w:fill="FFFFFF"/>
        </w:rPr>
        <w:t>, означая</w:t>
      </w:r>
      <w:r w:rsidR="0079293F" w:rsidRPr="007929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9293F" w:rsidRPr="0079293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намеренное, бескорыстное и искреннее стремление</w:t>
      </w:r>
      <w:r w:rsidR="0079293F" w:rsidRPr="007929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9293F" w:rsidRPr="0079293F">
        <w:rPr>
          <w:rFonts w:ascii="Times New Roman" w:hAnsi="Times New Roman" w:cs="Times New Roman"/>
          <w:sz w:val="28"/>
          <w:szCs w:val="28"/>
          <w:shd w:val="clear" w:color="auto" w:fill="FFFFFF"/>
        </w:rPr>
        <w:t>к осуществлению блага, полезного деяния, например, помощи ближнему, а также</w:t>
      </w:r>
      <w:proofErr w:type="gramEnd"/>
      <w:r w:rsidR="0079293F" w:rsidRPr="007929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незнакомому человеку или даже животному и растительному миру. В житейском смысле этот термин относится ко всему, что получает у людей положительную оценку, либо ассоциируется со счастьем, радостью, любовью тех или иных людей, т. е. становится близким релевантному понятию «хорошо».</w:t>
      </w:r>
    </w:p>
    <w:p w:rsidR="0079293F" w:rsidRPr="00950C96" w:rsidRDefault="0079293F" w:rsidP="00224E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93F">
        <w:rPr>
          <w:rFonts w:ascii="Times New Roman" w:eastAsia="Times New Roman" w:hAnsi="Times New Roman" w:cs="Times New Roman"/>
          <w:color w:val="525150"/>
          <w:sz w:val="28"/>
          <w:szCs w:val="28"/>
          <w:lang w:eastAsia="ru-RU"/>
        </w:rPr>
        <w:t xml:space="preserve">  </w:t>
      </w:r>
      <w:r w:rsidRPr="0095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Доброта, милосердие, радость и переживание </w:t>
      </w:r>
      <w:proofErr w:type="gramStart"/>
      <w:r w:rsidRPr="00950C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95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0C9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proofErr w:type="gramEnd"/>
      <w:r w:rsidRPr="0095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 основу человеческого счастья. Уже в IV веке до н.э. древнегреческий философ Платон утверждал: "Стараясь о счастье других, мы находим свое собственное счастье". Человек, который делает добро другим, чувствует себя счастливым.</w:t>
      </w:r>
    </w:p>
    <w:p w:rsidR="00950C96" w:rsidRPr="00950C96" w:rsidRDefault="00950C96" w:rsidP="00224EBF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C9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оглянуться по сторонам и найти, кому нужна поддержка, кому можно протянуть руку, сказать доброе слово.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C9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– частичка этой жизни. Станем лучше мы – станет лучше жизнь.</w:t>
      </w:r>
    </w:p>
    <w:p w:rsidR="00676254" w:rsidRPr="00676254" w:rsidRDefault="00676254" w:rsidP="00224EB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6254">
        <w:rPr>
          <w:rFonts w:ascii="Times New Roman" w:eastAsia="Times New Roman" w:hAnsi="Times New Roman" w:cs="Times New Roman"/>
          <w:b/>
          <w:bCs/>
          <w:sz w:val="28"/>
          <w:szCs w:val="20"/>
          <w:bdr w:val="none" w:sz="0" w:space="0" w:color="auto" w:frame="1"/>
          <w:lang w:eastAsia="ru-RU"/>
        </w:rPr>
        <w:t>Категории добра и зла</w:t>
      </w:r>
      <w:r w:rsidRPr="00676254">
        <w:rPr>
          <w:rFonts w:ascii="Times New Roman" w:eastAsia="Times New Roman" w:hAnsi="Times New Roman" w:cs="Times New Roman"/>
          <w:sz w:val="28"/>
          <w:szCs w:val="20"/>
          <w:lang w:eastAsia="ru-RU"/>
        </w:rPr>
        <w:t> составляют суть извечного выбора человека, смысл его земного существования. Эта проблема появилась с самого момента появления человека. Без осознания личностью, что есть добро и зло невозможно постижение других категорий этических ценностей. Вопрос о добре и зле является центром всех религиозных доктрин, известных человечеству. Проблемы добра и зла разбираются в философии, этике, психологии и других науках. Этой теме посвящено множество литературных произведений. Эта проблема не перестает будоражить человечество, заставляя искать новые ответы на извечные вопросы.</w:t>
      </w:r>
    </w:p>
    <w:p w:rsidR="00676254" w:rsidRPr="00676254" w:rsidRDefault="00676254" w:rsidP="00224EB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625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Добро и зло являются центральными понятиями, определяющими моральное сознание человека. Они связаны с оценкой совокупности поступков и его деятельности. Добро является главным критерием для морали, с его позиций рассматриваются все нравственные категории, оно объединяет в себе все положительные нормы и требования. Кроме того, добро само выступает мотивом, определяющим деятельность человека.</w:t>
      </w:r>
    </w:p>
    <w:p w:rsidR="00676254" w:rsidRPr="00676254" w:rsidRDefault="00676254" w:rsidP="00224EB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625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Зло, категория противоположная добру. Оно выражает совокупность всех негативных явлений, которые подлежат осуждению и преодолению. Зло отражает все нравственно негативные понятия: обман, подлость, жестокость.</w:t>
      </w:r>
    </w:p>
    <w:p w:rsidR="00676254" w:rsidRPr="00676254" w:rsidRDefault="00676254" w:rsidP="00224EB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762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Моральные поступки – это выбор между добром и злом. Этот выбор всегда означает действие свободной воли человека, он возможен тогда, когда человек понимает, что есть добро и зло и имеет оценку действий в соответствии с этими понятиями.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676254" w:rsidRDefault="00676254" w:rsidP="00B548D7">
      <w:pPr>
        <w:tabs>
          <w:tab w:val="left" w:pos="8568"/>
        </w:tabs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79293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2.  Организация и проведение мероприятий</w:t>
      </w:r>
      <w:r w:rsidR="00B463E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.</w:t>
      </w:r>
    </w:p>
    <w:p w:rsidR="00AD12F7" w:rsidRDefault="00676254" w:rsidP="00980DE0">
      <w:pPr>
        <w:tabs>
          <w:tab w:val="left" w:pos="8568"/>
        </w:tabs>
        <w:spacing w:after="0" w:line="36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2.1. Анкетирование учащихся.</w:t>
      </w:r>
    </w:p>
    <w:p w:rsidR="00980DE0" w:rsidRDefault="00980DE0" w:rsidP="00224EBF">
      <w:pPr>
        <w:tabs>
          <w:tab w:val="left" w:pos="85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6146D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Вечное противостояние добра и зла – это одна из наиболее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важных</w:t>
      </w:r>
      <w:r w:rsidRPr="006146D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проблем. Дискуссии по этому поводу шли с древних времён, и по сей день. Трудно представить себе человека, не имеющего представления об этих понятиях.</w:t>
      </w:r>
    </w:p>
    <w:p w:rsidR="00D75656" w:rsidRDefault="00980DE0" w:rsidP="00224E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Мы  решили выяснить, что думают ученики нашего класса по этому вопросу. Для этого мы провели экспрес</w:t>
      </w:r>
      <w:proofErr w:type="gramStart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с-</w:t>
      </w:r>
      <w:proofErr w:type="gramEnd"/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а</w:t>
      </w:r>
      <w:r w:rsidR="00224EBF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нкетирование в рамках проекта. Учащимся класса 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>задавали следующие вопросы:</w:t>
      </w:r>
      <w:r w:rsidR="00D75656" w:rsidRPr="00D7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80DE0" w:rsidRPr="00980DE0" w:rsidRDefault="00980DE0" w:rsidP="00224EBF">
      <w:pPr>
        <w:pStyle w:val="a6"/>
        <w:numPr>
          <w:ilvl w:val="1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0DE0">
        <w:rPr>
          <w:rFonts w:ascii="Times New Roman" w:eastAsia="Times New Roman" w:hAnsi="Times New Roman" w:cs="Times New Roman"/>
          <w:sz w:val="28"/>
          <w:szCs w:val="20"/>
          <w:lang w:eastAsia="ru-RU"/>
        </w:rPr>
        <w:t>Кто такой добрый человек?</w:t>
      </w:r>
    </w:p>
    <w:p w:rsidR="00980DE0" w:rsidRPr="00980DE0" w:rsidRDefault="00980DE0" w:rsidP="00224EBF">
      <w:pPr>
        <w:pStyle w:val="a6"/>
        <w:numPr>
          <w:ilvl w:val="1"/>
          <w:numId w:val="13"/>
        </w:numPr>
        <w:tabs>
          <w:tab w:val="left" w:pos="85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18"/>
          <w:lang w:eastAsia="ru-RU"/>
        </w:rPr>
      </w:pPr>
      <w:r w:rsidRPr="00980DE0">
        <w:rPr>
          <w:rFonts w:ascii="Times New Roman" w:eastAsia="Times New Roman" w:hAnsi="Times New Roman" w:cs="Times New Roman"/>
          <w:sz w:val="28"/>
          <w:szCs w:val="20"/>
          <w:lang w:eastAsia="ru-RU"/>
        </w:rPr>
        <w:t>Считаешь ли ты себя добрым человеком?</w:t>
      </w:r>
    </w:p>
    <w:p w:rsidR="00980DE0" w:rsidRPr="00980DE0" w:rsidRDefault="00980DE0" w:rsidP="00224EBF">
      <w:pPr>
        <w:pStyle w:val="a6"/>
        <w:numPr>
          <w:ilvl w:val="1"/>
          <w:numId w:val="13"/>
        </w:numPr>
        <w:tabs>
          <w:tab w:val="left" w:pos="85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18"/>
          <w:lang w:eastAsia="ru-RU"/>
        </w:rPr>
      </w:pPr>
      <w:r w:rsidRPr="00980DE0">
        <w:rPr>
          <w:rFonts w:ascii="Times New Roman" w:eastAsia="Times New Roman" w:hAnsi="Times New Roman" w:cs="Times New Roman"/>
          <w:sz w:val="28"/>
          <w:szCs w:val="20"/>
          <w:lang w:eastAsia="ru-RU"/>
        </w:rPr>
        <w:t>Кто нуждается в помощи?</w:t>
      </w:r>
    </w:p>
    <w:p w:rsidR="00980DE0" w:rsidRPr="00980DE0" w:rsidRDefault="00980DE0" w:rsidP="00224EBF">
      <w:pPr>
        <w:pStyle w:val="a6"/>
        <w:numPr>
          <w:ilvl w:val="1"/>
          <w:numId w:val="13"/>
        </w:numPr>
        <w:tabs>
          <w:tab w:val="left" w:pos="85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18"/>
          <w:lang w:eastAsia="ru-RU"/>
        </w:rPr>
      </w:pPr>
      <w:r w:rsidRPr="00980DE0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Кому мы можем помочь?</w:t>
      </w:r>
    </w:p>
    <w:p w:rsidR="00980DE0" w:rsidRPr="00134155" w:rsidRDefault="00980DE0" w:rsidP="00224EB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ответы, мы выяснили</w:t>
      </w:r>
      <w:r w:rsidR="0013415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1341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0DE0" w:rsidRPr="00980DE0" w:rsidRDefault="00980DE0" w:rsidP="00134155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человек - э</w:t>
      </w:r>
      <w:r w:rsidRPr="00980DE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человек с доброй душой, который помогает другим;</w:t>
      </w:r>
    </w:p>
    <w:p w:rsidR="00980DE0" w:rsidRPr="00134155" w:rsidRDefault="00134155" w:rsidP="00134155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80DE0" w:rsidRPr="00980D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обрый человек – это тот, который всё может сделать, помочь, выручить в беде;</w:t>
      </w:r>
    </w:p>
    <w:p w:rsidR="00980DE0" w:rsidRPr="00134155" w:rsidRDefault="00134155" w:rsidP="00134155">
      <w:pPr>
        <w:pStyle w:val="a6"/>
        <w:numPr>
          <w:ilvl w:val="0"/>
          <w:numId w:val="21"/>
        </w:numPr>
        <w:tabs>
          <w:tab w:val="left" w:pos="856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980DE0" w:rsidRPr="001341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тот, кто никогда ни с кем не спорит, уступает место.</w:t>
      </w:r>
    </w:p>
    <w:p w:rsidR="00D75656" w:rsidRDefault="00134155" w:rsidP="00D75656">
      <w:pPr>
        <w:pStyle w:val="a6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1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второй вопрос мы получили такие ответы:</w:t>
      </w:r>
      <w:r w:rsidR="00D75656" w:rsidRPr="00D7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анкетирования, </w:t>
      </w:r>
    </w:p>
    <w:p w:rsidR="00D75656" w:rsidRDefault="00D75656" w:rsidP="00D75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727710</wp:posOffset>
            </wp:positionH>
            <wp:positionV relativeFrom="paragraph">
              <wp:posOffset>742950</wp:posOffset>
            </wp:positionV>
            <wp:extent cx="4524375" cy="1162050"/>
            <wp:effectExtent l="0" t="0" r="9525" b="1905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Pr="00D756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вы</w:t>
      </w:r>
      <w:r w:rsidR="00224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яснили</w:t>
      </w:r>
      <w:r w:rsidR="00224EBF"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нашем классе из 25</w:t>
      </w:r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EBF"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опрошенных 18 человек (72</w:t>
      </w:r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добры и любезны. </w:t>
      </w:r>
      <w:r w:rsidR="00224EBF"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="00224EBF"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224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добры от случая к случаю. Они добры не со всеми и не всегда. </w:t>
      </w:r>
    </w:p>
    <w:p w:rsidR="00A6362A" w:rsidRDefault="00134155" w:rsidP="001341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34155" w:rsidRPr="00134155" w:rsidRDefault="00134155" w:rsidP="0013415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13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помощи нуждаются, по мнению, ребят: </w:t>
      </w:r>
    </w:p>
    <w:p w:rsidR="00134155" w:rsidRPr="00980DE0" w:rsidRDefault="00134155" w:rsidP="00134155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980DE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еловек, который лежит в больнице, инвалид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34155" w:rsidRPr="00980DE0" w:rsidRDefault="00134155" w:rsidP="00134155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0DE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ожилые люди или дети, у которых нет родителей;</w:t>
      </w:r>
    </w:p>
    <w:p w:rsidR="00134155" w:rsidRPr="00980DE0" w:rsidRDefault="00134155" w:rsidP="00134155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80DE0">
        <w:rPr>
          <w:rFonts w:ascii="Times New Roman" w:eastAsia="Times New Roman" w:hAnsi="Times New Roman" w:cs="Times New Roman"/>
          <w:sz w:val="28"/>
          <w:szCs w:val="28"/>
          <w:lang w:eastAsia="ru-RU"/>
        </w:rPr>
        <w:t>ищий человек, бомж, больной;</w:t>
      </w:r>
    </w:p>
    <w:p w:rsidR="00134155" w:rsidRDefault="00134155" w:rsidP="00134155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80DE0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юди, у которых нет семьи;</w:t>
      </w:r>
    </w:p>
    <w:p w:rsidR="00134155" w:rsidRPr="00134155" w:rsidRDefault="00134155" w:rsidP="00134155">
      <w:pPr>
        <w:pStyle w:val="a6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13415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134155" w:rsidRPr="00980DE0" w:rsidRDefault="00134155" w:rsidP="0013415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последний вопрос мы получили такие ответы:  </w:t>
      </w:r>
    </w:p>
    <w:p w:rsidR="00134155" w:rsidRPr="00980DE0" w:rsidRDefault="00134155" w:rsidP="0013415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0DE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ожилых людей перевести через дорогу, открыть дверь в помещение, помочь донести тяжёлые сумки;</w:t>
      </w:r>
    </w:p>
    <w:p w:rsidR="00134155" w:rsidRPr="00980DE0" w:rsidRDefault="00134155" w:rsidP="0013415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0DE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етям, пожилым и людям, которые живут на улице;</w:t>
      </w:r>
    </w:p>
    <w:p w:rsidR="00134155" w:rsidRDefault="00134155" w:rsidP="00134155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омочь детям </w:t>
      </w:r>
      <w:proofErr w:type="gramStart"/>
      <w:r w:rsidRPr="00980D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98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родителей</w:t>
      </w:r>
      <w:r w:rsidRPr="00980D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4155" w:rsidRPr="00134155" w:rsidRDefault="00134155" w:rsidP="00134155">
      <w:pPr>
        <w:pStyle w:val="a6"/>
        <w:numPr>
          <w:ilvl w:val="0"/>
          <w:numId w:val="24"/>
        </w:numPr>
        <w:tabs>
          <w:tab w:val="left" w:pos="85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3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оторые болеют, у </w:t>
      </w:r>
      <w:proofErr w:type="gramStart"/>
      <w:r w:rsidRPr="001341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134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дома и нищим, инвалидам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656" w:rsidRDefault="00134155" w:rsidP="00D7565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Проведенное анкетирование показало, что ребята понимают, что такое «добро», и как можно своими силами совершать добрые дела. </w:t>
      </w:r>
    </w:p>
    <w:p w:rsidR="00134155" w:rsidRDefault="00676254" w:rsidP="00224EBF">
      <w:pPr>
        <w:tabs>
          <w:tab w:val="left" w:pos="8568"/>
        </w:tabs>
        <w:spacing w:after="0" w:line="36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2.2. </w:t>
      </w:r>
      <w:r w:rsidR="0013415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П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роведение </w:t>
      </w:r>
      <w:r w:rsidR="0013415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мероприятий, направленных на совершение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«добрых дел».</w:t>
      </w:r>
    </w:p>
    <w:p w:rsidR="00134155" w:rsidRDefault="00B463E5" w:rsidP="00224EBF">
      <w:pPr>
        <w:tabs>
          <w:tab w:val="left" w:pos="85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    </w:t>
      </w:r>
      <w:r w:rsidR="00134155" w:rsidRPr="006146DB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В повседневный жизни каждый сталкивается как с добром, так и со злом</w:t>
      </w:r>
      <w:r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. </w:t>
      </w:r>
      <w:r w:rsidR="00FF6373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Мы постарались сделать так, чтобы окружающие нас люди сталкивались только с добром. Вот наш перечень проведенных мероприятий. </w:t>
      </w:r>
    </w:p>
    <w:p w:rsidR="00FF6373" w:rsidRDefault="00FF6373" w:rsidP="00FF6373">
      <w:pPr>
        <w:suppressAutoHyphens/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ar-SA"/>
        </w:rPr>
      </w:pPr>
      <w:r w:rsidRPr="00FF6373">
        <w:rPr>
          <w:rFonts w:ascii="Times New Roman" w:eastAsia="Calibri" w:hAnsi="Times New Roman" w:cs="Times New Roman"/>
          <w:b/>
          <w:caps/>
          <w:sz w:val="28"/>
          <w:szCs w:val="28"/>
          <w:lang w:eastAsia="ar-SA"/>
        </w:rPr>
        <w:t>План добрых дел</w:t>
      </w:r>
    </w:p>
    <w:p w:rsidR="0071523B" w:rsidRDefault="0071523B" w:rsidP="00224EBF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Первое, что мы сделали – это создали  «Копилки добрых дел»,</w:t>
      </w:r>
      <w:r w:rsidRPr="00715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которых  стали фиксировать все наши хорошие поступки.</w:t>
      </w:r>
    </w:p>
    <w:p w:rsidR="00FF6373" w:rsidRPr="00FF6373" w:rsidRDefault="00FF6373" w:rsidP="00224EBF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637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Добрые дела. Для семьи.</w:t>
      </w:r>
    </w:p>
    <w:p w:rsidR="00FF6373" w:rsidRPr="00FF6373" w:rsidRDefault="00FF6373" w:rsidP="00224EB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6373">
        <w:rPr>
          <w:rFonts w:ascii="Times New Roman" w:eastAsia="Calibri" w:hAnsi="Times New Roman" w:cs="Times New Roman"/>
          <w:sz w:val="28"/>
          <w:szCs w:val="28"/>
          <w:lang w:eastAsia="ar-SA"/>
        </w:rPr>
        <w:t>1. Помощь в трудовых делах (мыть посуду, вытирать пыль, протирать   полы…)</w:t>
      </w:r>
    </w:p>
    <w:p w:rsidR="00FF6373" w:rsidRPr="00FF6373" w:rsidRDefault="00FF6373" w:rsidP="00224EB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6373">
        <w:rPr>
          <w:rFonts w:ascii="Times New Roman" w:eastAsia="Calibri" w:hAnsi="Times New Roman" w:cs="Times New Roman"/>
          <w:sz w:val="28"/>
          <w:szCs w:val="28"/>
          <w:lang w:eastAsia="ar-SA"/>
        </w:rPr>
        <w:t>2. Ухаживать за домашними питомцами.</w:t>
      </w:r>
    </w:p>
    <w:p w:rsidR="00FF6373" w:rsidRPr="00FF6373" w:rsidRDefault="00FF6373" w:rsidP="00224EB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F6373">
        <w:rPr>
          <w:rFonts w:ascii="Times New Roman" w:eastAsia="Calibri" w:hAnsi="Times New Roman" w:cs="Times New Roman"/>
          <w:sz w:val="28"/>
          <w:szCs w:val="28"/>
          <w:lang w:eastAsia="ar-SA"/>
        </w:rPr>
        <w:t>3. Заботливо относиться к старшим и младшим членам семьи.</w:t>
      </w:r>
    </w:p>
    <w:p w:rsidR="00FF6373" w:rsidRPr="00FF6373" w:rsidRDefault="00FF6373" w:rsidP="00224EBF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637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Добрые дела для класса</w:t>
      </w:r>
      <w:r w:rsidRPr="00FF6373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F1217D" w:rsidRDefault="00F1217D" w:rsidP="00224EBF">
      <w:pPr>
        <w:pStyle w:val="a6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217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Помощь в классе </w:t>
      </w:r>
      <w:r w:rsidR="00251061">
        <w:rPr>
          <w:rFonts w:ascii="Times New Roman" w:eastAsia="Calibri" w:hAnsi="Times New Roman" w:cs="Times New Roman"/>
          <w:sz w:val="28"/>
          <w:szCs w:val="28"/>
          <w:lang w:eastAsia="ar-SA"/>
        </w:rPr>
        <w:t>учителю</w:t>
      </w:r>
      <w:r w:rsidRPr="00F1217D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71523B" w:rsidRPr="0071523B" w:rsidRDefault="00F317F6" w:rsidP="0071523B">
      <w:pPr>
        <w:pStyle w:val="a6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Проведение</w:t>
      </w:r>
      <w:r w:rsidR="007152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акци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7152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под </w:t>
      </w:r>
      <w:r w:rsidR="00FE51AB">
        <w:rPr>
          <w:rFonts w:ascii="Times New Roman" w:eastAsia="Calibri" w:hAnsi="Times New Roman" w:cs="Times New Roman"/>
          <w:sz w:val="28"/>
          <w:szCs w:val="28"/>
          <w:lang w:eastAsia="ar-SA"/>
        </w:rPr>
        <w:t>названием «</w:t>
      </w:r>
      <w:r w:rsidR="0071523B" w:rsidRPr="00032E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Доброе слово лечит, а злое калечит»</w:t>
      </w:r>
      <w:r w:rsidR="007152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посвятив её изучению вежливых слов. И потом провели эксперимент, используя бумажную  куклу.</w:t>
      </w:r>
    </w:p>
    <w:p w:rsidR="0071523B" w:rsidRPr="0071523B" w:rsidRDefault="0071523B" w:rsidP="0071523B">
      <w:pPr>
        <w:pStyle w:val="a6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152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Организовали выставку </w:t>
      </w:r>
      <w:r w:rsidR="00F317F6" w:rsidRPr="0071523B">
        <w:rPr>
          <w:rFonts w:ascii="Times New Roman" w:eastAsia="Calibri" w:hAnsi="Times New Roman" w:cs="Times New Roman"/>
          <w:sz w:val="28"/>
          <w:szCs w:val="28"/>
          <w:lang w:eastAsia="ar-SA"/>
        </w:rPr>
        <w:t>«Всё в твоих руках</w:t>
      </w:r>
      <w:r w:rsidRPr="0071523B">
        <w:rPr>
          <w:rFonts w:ascii="Times New Roman" w:eastAsia="Calibri" w:hAnsi="Times New Roman" w:cs="Times New Roman"/>
          <w:sz w:val="28"/>
          <w:szCs w:val="28"/>
          <w:lang w:eastAsia="ar-SA"/>
        </w:rPr>
        <w:t>».</w:t>
      </w:r>
    </w:p>
    <w:p w:rsidR="0071523B" w:rsidRDefault="0071523B" w:rsidP="0071523B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152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уроке </w:t>
      </w:r>
      <w:r w:rsidR="00224EBF">
        <w:rPr>
          <w:rFonts w:ascii="Times New Roman" w:eastAsia="Calibri" w:hAnsi="Times New Roman" w:cs="Times New Roman"/>
          <w:sz w:val="28"/>
          <w:szCs w:val="28"/>
          <w:lang w:eastAsia="ar-SA"/>
        </w:rPr>
        <w:t>художественного труда</w:t>
      </w:r>
      <w:r w:rsidRPr="007152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сделали  поделки,  назвав выставку с помощью наших ладошек. Ладони – это символ того, что всё в человеческих руках, пусть даже таких маленьких, как наши.  </w:t>
      </w:r>
    </w:p>
    <w:p w:rsidR="00F1217D" w:rsidRDefault="00F1217D" w:rsidP="00F1217D">
      <w:pPr>
        <w:pStyle w:val="a6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6373">
        <w:rPr>
          <w:rFonts w:ascii="Times New Roman" w:eastAsia="Calibri" w:hAnsi="Times New Roman" w:cs="Times New Roman"/>
          <w:sz w:val="28"/>
          <w:szCs w:val="28"/>
          <w:lang w:eastAsia="ar-SA"/>
        </w:rPr>
        <w:t>Соблюдение правил поведения.</w:t>
      </w:r>
      <w:r w:rsidR="00251061" w:rsidRPr="00251061">
        <w:rPr>
          <w:noProof/>
          <w:lang w:eastAsia="ru-RU"/>
        </w:rPr>
        <w:t xml:space="preserve"> </w:t>
      </w:r>
    </w:p>
    <w:p w:rsidR="00F1217D" w:rsidRPr="00F1217D" w:rsidRDefault="00F1217D" w:rsidP="00F1217D">
      <w:pPr>
        <w:pStyle w:val="a6"/>
        <w:numPr>
          <w:ilvl w:val="0"/>
          <w:numId w:val="27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6373">
        <w:rPr>
          <w:rFonts w:ascii="Times New Roman" w:eastAsia="Calibri" w:hAnsi="Times New Roman" w:cs="Times New Roman"/>
          <w:sz w:val="28"/>
          <w:szCs w:val="28"/>
          <w:lang w:eastAsia="ar-SA"/>
        </w:rPr>
        <w:t>Уборка кабинета.</w:t>
      </w:r>
      <w:r w:rsidR="00251061" w:rsidRPr="00251061">
        <w:rPr>
          <w:noProof/>
          <w:lang w:eastAsia="ru-RU"/>
        </w:rPr>
        <w:t xml:space="preserve"> </w:t>
      </w:r>
    </w:p>
    <w:p w:rsidR="00FF6373" w:rsidRPr="00FF6373" w:rsidRDefault="00FF6373" w:rsidP="00FF6373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637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Добрые дела для школы.</w:t>
      </w:r>
    </w:p>
    <w:p w:rsidR="00FF6373" w:rsidRPr="00F1217D" w:rsidRDefault="00F1217D" w:rsidP="00F1217D">
      <w:pPr>
        <w:pStyle w:val="a6"/>
        <w:numPr>
          <w:ilvl w:val="0"/>
          <w:numId w:val="28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217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Помощь учителям. </w:t>
      </w:r>
    </w:p>
    <w:p w:rsidR="00F1217D" w:rsidRPr="00F1217D" w:rsidRDefault="00F1217D" w:rsidP="00F1217D">
      <w:pPr>
        <w:pStyle w:val="a6"/>
        <w:numPr>
          <w:ilvl w:val="0"/>
          <w:numId w:val="28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6373">
        <w:rPr>
          <w:rFonts w:ascii="Times New Roman" w:eastAsia="Calibri" w:hAnsi="Times New Roman" w:cs="Times New Roman"/>
          <w:sz w:val="28"/>
          <w:szCs w:val="28"/>
          <w:lang w:eastAsia="ar-SA"/>
        </w:rPr>
        <w:t>Ремонт книг для школьной библиотеки.</w:t>
      </w:r>
    </w:p>
    <w:p w:rsidR="00251061" w:rsidRDefault="00251061" w:rsidP="0025106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Pr="00251061">
        <w:rPr>
          <w:rFonts w:ascii="Times New Roman" w:eastAsia="Calibri" w:hAnsi="Times New Roman" w:cs="Times New Roman"/>
          <w:sz w:val="28"/>
          <w:szCs w:val="28"/>
          <w:lang w:eastAsia="ar-SA"/>
        </w:rPr>
        <w:t>3.</w:t>
      </w:r>
      <w:r w:rsidR="00F1217D" w:rsidRPr="00251061">
        <w:rPr>
          <w:rFonts w:ascii="Times New Roman" w:eastAsia="Calibri" w:hAnsi="Times New Roman" w:cs="Times New Roman"/>
          <w:sz w:val="28"/>
          <w:szCs w:val="28"/>
          <w:lang w:eastAsia="ar-SA"/>
        </w:rPr>
        <w:t>Сбор книг для пополнения фонда школьной библиотеки.</w:t>
      </w:r>
    </w:p>
    <w:p w:rsidR="00251061" w:rsidRPr="00251061" w:rsidRDefault="00251061" w:rsidP="0025106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 </w:t>
      </w:r>
      <w:r w:rsidRPr="00251061">
        <w:rPr>
          <w:rFonts w:ascii="Times New Roman" w:eastAsia="Calibri" w:hAnsi="Times New Roman" w:cs="Times New Roman"/>
          <w:sz w:val="28"/>
          <w:szCs w:val="28"/>
          <w:lang w:eastAsia="ar-SA"/>
        </w:rPr>
        <w:t>Раздача листовок - памяток   ученикам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учителям  школы.</w:t>
      </w:r>
    </w:p>
    <w:p w:rsidR="00F1217D" w:rsidRPr="00251061" w:rsidRDefault="00251061" w:rsidP="00251061">
      <w:pPr>
        <w:numPr>
          <w:ilvl w:val="0"/>
          <w:numId w:val="26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5106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FF637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Добрые дела для </w:t>
      </w:r>
      <w:r w:rsidRPr="0025106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общества</w:t>
      </w:r>
    </w:p>
    <w:p w:rsidR="00F1217D" w:rsidRDefault="00251061" w:rsidP="0025106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="00F1217D" w:rsidRPr="00251061">
        <w:rPr>
          <w:rFonts w:ascii="Times New Roman" w:eastAsia="Calibri" w:hAnsi="Times New Roman" w:cs="Times New Roman"/>
          <w:sz w:val="28"/>
          <w:szCs w:val="28"/>
          <w:lang w:eastAsia="ar-SA"/>
        </w:rPr>
        <w:t>Помощь детям из Дома малютки.</w:t>
      </w:r>
    </w:p>
    <w:p w:rsidR="00CC10F9" w:rsidRDefault="00224EBF" w:rsidP="00251061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2. Уборка территории школы</w:t>
      </w:r>
      <w:r w:rsidR="00CC10F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71523B" w:rsidRDefault="00CC10F9" w:rsidP="00251061">
      <w:pPr>
        <w:suppressAutoHyphens/>
        <w:spacing w:after="0" w:line="360" w:lineRule="auto"/>
        <w:jc w:val="both"/>
        <w:rPr>
          <w:noProof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251061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251061" w:rsidRPr="00251061">
        <w:rPr>
          <w:rFonts w:ascii="Times New Roman" w:eastAsia="Calibri" w:hAnsi="Times New Roman" w:cs="Times New Roman"/>
          <w:sz w:val="28"/>
          <w:szCs w:val="28"/>
          <w:lang w:eastAsia="ar-SA"/>
        </w:rPr>
        <w:t>Создание</w:t>
      </w:r>
      <w:r w:rsidR="00251061" w:rsidRPr="00251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Сборник</w:t>
      </w:r>
      <w:r w:rsidR="00251061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251061" w:rsidRPr="00251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пословиц</w:t>
      </w:r>
      <w:r w:rsidR="007152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поговорок</w:t>
      </w:r>
      <w:r w:rsidR="00251061" w:rsidRPr="0025106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добре.</w:t>
      </w:r>
      <w:r w:rsidR="00251061" w:rsidRPr="00251061">
        <w:rPr>
          <w:noProof/>
          <w:lang w:eastAsia="ru-RU"/>
        </w:rPr>
        <w:t xml:space="preserve"> </w:t>
      </w:r>
    </w:p>
    <w:p w:rsidR="00224EBF" w:rsidRPr="00224EBF" w:rsidRDefault="00224EBF" w:rsidP="00251061">
      <w:pPr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24EBF">
        <w:rPr>
          <w:rFonts w:ascii="Times New Roman" w:hAnsi="Times New Roman" w:cs="Times New Roman"/>
          <w:noProof/>
          <w:sz w:val="28"/>
          <w:szCs w:val="28"/>
          <w:lang w:eastAsia="ru-RU"/>
        </w:rPr>
        <w:t>4. Участие в акции «Добрые крышечки»</w:t>
      </w:r>
    </w:p>
    <w:p w:rsidR="00224EBF" w:rsidRPr="00224EBF" w:rsidRDefault="00224EBF" w:rsidP="00251061">
      <w:pPr>
        <w:suppressAutoHyphens/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24EBF">
        <w:rPr>
          <w:rFonts w:ascii="Times New Roman" w:hAnsi="Times New Roman" w:cs="Times New Roman"/>
          <w:noProof/>
          <w:sz w:val="28"/>
          <w:szCs w:val="28"/>
          <w:lang w:eastAsia="ru-RU"/>
        </w:rPr>
        <w:t>5. Акция «Покорми птиц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зимой</w:t>
      </w:r>
      <w:r w:rsidRPr="00224EBF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</w:p>
    <w:p w:rsidR="00224EBF" w:rsidRPr="0071523B" w:rsidRDefault="00224EBF" w:rsidP="00251061">
      <w:pPr>
        <w:suppressAutoHyphens/>
        <w:spacing w:after="0" w:line="360" w:lineRule="auto"/>
        <w:jc w:val="both"/>
        <w:rPr>
          <w:noProof/>
          <w:lang w:eastAsia="ru-RU"/>
        </w:rPr>
      </w:pPr>
    </w:p>
    <w:p w:rsidR="00251061" w:rsidRPr="00F1217D" w:rsidRDefault="00251061" w:rsidP="00251061">
      <w:pPr>
        <w:pStyle w:val="a6"/>
        <w:suppressAutoHyphens/>
        <w:spacing w:after="0" w:line="360" w:lineRule="auto"/>
        <w:ind w:left="121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F6373" w:rsidRPr="00FF6373" w:rsidRDefault="00FF6373" w:rsidP="00FF6373">
      <w:pPr>
        <w:tabs>
          <w:tab w:val="left" w:pos="709"/>
        </w:tabs>
        <w:suppressAutoHyphens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11FE" w:rsidRDefault="005D11FE" w:rsidP="009B56D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ar-SA"/>
        </w:rPr>
      </w:pPr>
    </w:p>
    <w:p w:rsidR="005D11FE" w:rsidRDefault="005D11FE" w:rsidP="009B56D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ar-SA"/>
        </w:rPr>
      </w:pPr>
    </w:p>
    <w:p w:rsidR="00FE51AB" w:rsidRDefault="00FE51AB" w:rsidP="009B56D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ar-SA"/>
        </w:rPr>
      </w:pPr>
    </w:p>
    <w:p w:rsidR="00FE51AB" w:rsidRDefault="00FE51AB" w:rsidP="009B56D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ar-SA"/>
        </w:rPr>
      </w:pPr>
    </w:p>
    <w:p w:rsidR="00FE51AB" w:rsidRDefault="00FE51AB" w:rsidP="009B56D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ar-SA"/>
        </w:rPr>
      </w:pPr>
    </w:p>
    <w:p w:rsidR="00FE51AB" w:rsidRDefault="00FE51AB" w:rsidP="009B56D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ar-SA"/>
        </w:rPr>
      </w:pPr>
    </w:p>
    <w:p w:rsidR="00FE51AB" w:rsidRDefault="00FE51AB" w:rsidP="009B56D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ar-SA"/>
        </w:rPr>
      </w:pPr>
    </w:p>
    <w:p w:rsidR="009B56D0" w:rsidRPr="009B56D0" w:rsidRDefault="009B56D0" w:rsidP="00224EBF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B56D0">
        <w:rPr>
          <w:rFonts w:ascii="Times New Roman" w:eastAsia="Calibri" w:hAnsi="Times New Roman" w:cs="Times New Roman"/>
          <w:b/>
          <w:caps/>
          <w:sz w:val="28"/>
          <w:szCs w:val="28"/>
          <w:lang w:eastAsia="ar-SA"/>
        </w:rPr>
        <w:lastRenderedPageBreak/>
        <w:t>Заключение</w:t>
      </w:r>
    </w:p>
    <w:p w:rsidR="00A917BC" w:rsidRDefault="00AD12F7" w:rsidP="00224EB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</w:t>
      </w:r>
      <w:r w:rsidR="00A9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сть, осуществляемая по проекту </w:t>
      </w:r>
      <w:r w:rsidR="00FE51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нас,</w:t>
      </w:r>
      <w:r w:rsidR="00A9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очень важна.</w:t>
      </w:r>
      <w:r w:rsidRPr="00B46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реализации проекта  был </w:t>
      </w:r>
      <w:r w:rsidRPr="00B46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 определенный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 </w:t>
      </w:r>
      <w:r w:rsidRPr="00B46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</w:t>
      </w:r>
      <w:r w:rsidR="00A917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088" w:rsidRDefault="00AD12F7" w:rsidP="00224EB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9C5088">
        <w:rPr>
          <w:rFonts w:ascii="Times New Roman" w:eastAsia="Calibri" w:hAnsi="Times New Roman" w:cs="Times New Roman"/>
          <w:sz w:val="28"/>
          <w:szCs w:val="28"/>
          <w:lang w:eastAsia="ar-SA"/>
        </w:rPr>
        <w:t>В ходе реализации проекта, нами были созданы следующие продукты:</w:t>
      </w:r>
    </w:p>
    <w:p w:rsidR="009C5088" w:rsidRPr="009C5088" w:rsidRDefault="009C5088" w:rsidP="00224EB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сборник пословиц и поговорок о добре, </w:t>
      </w:r>
      <w:r w:rsidRPr="009C5088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сборник «Добрых песен», п</w:t>
      </w:r>
      <w:r w:rsidRPr="009C5088">
        <w:rPr>
          <w:rFonts w:ascii="Times New Roman" w:eastAsia="Calibri" w:hAnsi="Times New Roman" w:cs="Times New Roman"/>
          <w:sz w:val="28"/>
          <w:szCs w:val="28"/>
          <w:lang w:eastAsia="ar-SA"/>
        </w:rPr>
        <w:t>амятк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9C508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«Правила доброты»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клипа «Твори добро», которые могут быть использованы учениками и учителями в своей практической деятельности. </w:t>
      </w:r>
    </w:p>
    <w:p w:rsidR="00AD12F7" w:rsidRPr="00D75656" w:rsidRDefault="00AD12F7" w:rsidP="00224EBF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75656">
        <w:rPr>
          <w:rFonts w:ascii="Times New Roman" w:eastAsia="Calibri" w:hAnsi="Times New Roman" w:cs="Times New Roman"/>
          <w:sz w:val="28"/>
          <w:szCs w:val="28"/>
          <w:lang w:eastAsia="ar-SA"/>
        </w:rPr>
        <w:t>За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время реализации проекта </w:t>
      </w:r>
      <w:r w:rsidRPr="00D756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мы провели много добрых дел, многому </w:t>
      </w:r>
      <w:r w:rsidR="005D11FE">
        <w:rPr>
          <w:rFonts w:ascii="Times New Roman" w:eastAsia="Calibri" w:hAnsi="Times New Roman" w:cs="Times New Roman"/>
          <w:sz w:val="28"/>
          <w:szCs w:val="28"/>
          <w:lang w:eastAsia="ar-SA"/>
        </w:rPr>
        <w:t>на</w:t>
      </w:r>
      <w:r w:rsidRPr="00D75656">
        <w:rPr>
          <w:rFonts w:ascii="Times New Roman" w:eastAsia="Calibri" w:hAnsi="Times New Roman" w:cs="Times New Roman"/>
          <w:sz w:val="28"/>
          <w:szCs w:val="28"/>
          <w:lang w:eastAsia="ar-SA"/>
        </w:rPr>
        <w:t>учились.</w:t>
      </w:r>
      <w:r w:rsidR="00A917B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Но сказать, что мы закончили работать над проектом, мы не можем, так как на протяжении всей нашей жизни, каждый день и каждый час, мы сталкиваемся с необходимостью и желанием помогать людям. Мы решили, </w:t>
      </w:r>
      <w:r w:rsidRPr="00D756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что са</w:t>
      </w:r>
      <w:r w:rsidR="005D11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мое главное для нас это то, что мы: </w:t>
      </w:r>
    </w:p>
    <w:p w:rsidR="00AD12F7" w:rsidRDefault="00AD12F7" w:rsidP="00224EB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75656">
        <w:rPr>
          <w:rFonts w:ascii="Times New Roman" w:eastAsia="Calibri" w:hAnsi="Times New Roman" w:cs="Times New Roman"/>
          <w:sz w:val="28"/>
          <w:szCs w:val="28"/>
          <w:lang w:eastAsia="ar-SA"/>
        </w:rPr>
        <w:t>- научи</w:t>
      </w:r>
      <w:r w:rsidR="005D11FE">
        <w:rPr>
          <w:rFonts w:ascii="Times New Roman" w:eastAsia="Calibri" w:hAnsi="Times New Roman" w:cs="Times New Roman"/>
          <w:sz w:val="28"/>
          <w:szCs w:val="28"/>
          <w:lang w:eastAsia="ar-SA"/>
        </w:rPr>
        <w:t>лись</w:t>
      </w:r>
      <w:r w:rsidR="009C508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быть внимательным </w:t>
      </w:r>
      <w:proofErr w:type="gramStart"/>
      <w:r w:rsidR="009C5088">
        <w:rPr>
          <w:rFonts w:ascii="Times New Roman" w:eastAsia="Calibri" w:hAnsi="Times New Roman" w:cs="Times New Roman"/>
          <w:sz w:val="28"/>
          <w:szCs w:val="28"/>
          <w:lang w:eastAsia="ar-SA"/>
        </w:rPr>
        <w:t>к</w:t>
      </w:r>
      <w:proofErr w:type="gramEnd"/>
      <w:r w:rsidR="009C508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ближним, </w:t>
      </w:r>
      <w:r w:rsidRPr="00D756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быть </w:t>
      </w:r>
      <w:r w:rsidR="00DD2F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добрым, </w:t>
      </w:r>
      <w:r w:rsidR="009C508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вежливым, </w:t>
      </w:r>
      <w:r w:rsidR="00DD2F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быть </w:t>
      </w:r>
      <w:r w:rsidR="009C508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ответственным, </w:t>
      </w:r>
      <w:r w:rsidRPr="00D7565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D11FE">
        <w:rPr>
          <w:rFonts w:ascii="Times New Roman" w:eastAsia="Calibri" w:hAnsi="Times New Roman" w:cs="Times New Roman"/>
          <w:sz w:val="28"/>
          <w:szCs w:val="28"/>
          <w:lang w:eastAsia="ar-SA"/>
        </w:rPr>
        <w:t>на</w:t>
      </w:r>
      <w:r w:rsidR="00DD2F37">
        <w:rPr>
          <w:rFonts w:ascii="Times New Roman" w:eastAsia="Calibri" w:hAnsi="Times New Roman" w:cs="Times New Roman"/>
          <w:sz w:val="28"/>
          <w:szCs w:val="28"/>
          <w:lang w:eastAsia="ar-SA"/>
        </w:rPr>
        <w:t>учи</w:t>
      </w:r>
      <w:r w:rsidR="005D11FE">
        <w:rPr>
          <w:rFonts w:ascii="Times New Roman" w:eastAsia="Calibri" w:hAnsi="Times New Roman" w:cs="Times New Roman"/>
          <w:sz w:val="28"/>
          <w:szCs w:val="28"/>
          <w:lang w:eastAsia="ar-SA"/>
        </w:rPr>
        <w:t>л</w:t>
      </w:r>
      <w:r w:rsidR="003B7548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5D11FE">
        <w:rPr>
          <w:rFonts w:ascii="Times New Roman" w:eastAsia="Calibri" w:hAnsi="Times New Roman" w:cs="Times New Roman"/>
          <w:sz w:val="28"/>
          <w:szCs w:val="28"/>
          <w:lang w:eastAsia="ar-SA"/>
        </w:rPr>
        <w:t>сь</w:t>
      </w:r>
      <w:r w:rsidR="00DD2F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D75656">
        <w:rPr>
          <w:rFonts w:ascii="Times New Roman" w:eastAsia="Calibri" w:hAnsi="Times New Roman" w:cs="Times New Roman"/>
          <w:sz w:val="28"/>
          <w:szCs w:val="28"/>
          <w:lang w:eastAsia="ar-SA"/>
        </w:rPr>
        <w:t>сотрудничать.</w:t>
      </w:r>
    </w:p>
    <w:p w:rsidR="009B56D0" w:rsidRPr="009B56D0" w:rsidRDefault="009C5088" w:rsidP="00224EB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</w:t>
      </w:r>
      <w:r w:rsidR="009B56D0" w:rsidRPr="009B56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конечно, </w:t>
      </w:r>
      <w:r w:rsidR="009B56D0" w:rsidRPr="009B56D0">
        <w:rPr>
          <w:rFonts w:ascii="Times New Roman" w:eastAsia="Calibri" w:hAnsi="Times New Roman" w:cs="Times New Roman"/>
          <w:sz w:val="28"/>
          <w:szCs w:val="28"/>
          <w:lang w:eastAsia="ar-SA"/>
        </w:rPr>
        <w:t>если каждый из нас, хотя бы в своей семье, будет это делать, то меньше будет обиженных людей, брошенных животных, плохого настроения, будет больше улыбок, счастья, да и мир будет добрее.</w:t>
      </w:r>
    </w:p>
    <w:p w:rsidR="00D75656" w:rsidRPr="00D75656" w:rsidRDefault="00D75656" w:rsidP="00D75656">
      <w:pPr>
        <w:suppressAutoHyphens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ar-SA"/>
        </w:rPr>
      </w:pPr>
    </w:p>
    <w:p w:rsidR="00B463E5" w:rsidRPr="00B463E5" w:rsidRDefault="00B463E5" w:rsidP="00B463E5">
      <w:pPr>
        <w:spacing w:after="0" w:line="360" w:lineRule="auto"/>
        <w:ind w:left="240" w:right="18" w:hanging="17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литературы:</w:t>
      </w:r>
    </w:p>
    <w:p w:rsidR="00B463E5" w:rsidRPr="00B463E5" w:rsidRDefault="00B463E5" w:rsidP="00B463E5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Крылова Н. Школьное самоуправление перед выбором пути // Народное образование. – 2002. – №7.</w:t>
      </w:r>
      <w:r w:rsidRPr="00B46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63E5" w:rsidRPr="00B463E5" w:rsidRDefault="00B463E5" w:rsidP="00B463E5">
      <w:pPr>
        <w:numPr>
          <w:ilvl w:val="0"/>
          <w:numId w:val="25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63E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Лутошкин</w:t>
      </w:r>
      <w:proofErr w:type="spellEnd"/>
      <w:r w:rsidRPr="00B463E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А.Н. Как вести за собой. Старшеклассникам об основах организаторской работы. – М., 1998.</w:t>
      </w:r>
      <w:r w:rsidRPr="00B46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63E5" w:rsidRDefault="00B463E5" w:rsidP="00B463E5">
      <w:pPr>
        <w:numPr>
          <w:ilvl w:val="0"/>
          <w:numId w:val="25"/>
        </w:numPr>
        <w:spacing w:after="0" w:line="360" w:lineRule="auto"/>
        <w:ind w:right="1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3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Пахомов В.П. «Молодежь обустраивает Россию», Москва – Самара: Издательство «НТЦ», 2002. -120с.</w:t>
      </w:r>
    </w:p>
    <w:p w:rsidR="00DD2F37" w:rsidRPr="00DD2F37" w:rsidRDefault="00DD2F37" w:rsidP="00DD2F37">
      <w:pPr>
        <w:pStyle w:val="a6"/>
        <w:numPr>
          <w:ilvl w:val="0"/>
          <w:numId w:val="25"/>
        </w:num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2F3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Т. В. Волкова,  «Наука быть человеком: материалы для классных часов. </w:t>
      </w:r>
    </w:p>
    <w:p w:rsidR="00DD2F37" w:rsidRPr="00DD2F37" w:rsidRDefault="00DD2F37" w:rsidP="00DD2F37">
      <w:pPr>
        <w:pStyle w:val="a6"/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2F37">
        <w:rPr>
          <w:rFonts w:ascii="Times New Roman" w:eastAsia="Calibri" w:hAnsi="Times New Roman" w:cs="Times New Roman"/>
          <w:sz w:val="28"/>
          <w:szCs w:val="28"/>
          <w:lang w:eastAsia="ar-SA"/>
        </w:rPr>
        <w:t>в 1-4 классах», Волгоград: Учитель, 2007</w:t>
      </w:r>
    </w:p>
    <w:p w:rsidR="00DD2F37" w:rsidRPr="00DD2F37" w:rsidRDefault="00DD2F37" w:rsidP="00DD2F37">
      <w:pPr>
        <w:pStyle w:val="a6"/>
        <w:numPr>
          <w:ilvl w:val="0"/>
          <w:numId w:val="25"/>
        </w:numPr>
        <w:suppressAutoHyphens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D2F37">
        <w:rPr>
          <w:rFonts w:ascii="Times New Roman" w:eastAsia="Calibri" w:hAnsi="Times New Roman" w:cs="Times New Roman"/>
          <w:sz w:val="28"/>
          <w:szCs w:val="28"/>
          <w:lang w:eastAsia="ar-SA"/>
        </w:rPr>
        <w:t>В. И. Даль, «Толковый словарь русского языка. Современная версия»,</w:t>
      </w:r>
    </w:p>
    <w:p w:rsidR="00DD2F37" w:rsidRPr="00DD2F37" w:rsidRDefault="00DD2F37" w:rsidP="00DD2F37">
      <w:pPr>
        <w:pStyle w:val="a6"/>
        <w:suppressAutoHyphens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D2F37">
        <w:rPr>
          <w:rFonts w:ascii="Times New Roman" w:eastAsia="Calibri" w:hAnsi="Times New Roman" w:cs="Times New Roman"/>
          <w:sz w:val="28"/>
          <w:szCs w:val="28"/>
          <w:lang w:eastAsia="ar-SA"/>
        </w:rPr>
        <w:t>Москва: ЭКСМО, 2002</w:t>
      </w:r>
    </w:p>
    <w:sectPr w:rsidR="00DD2F37" w:rsidRPr="00DD2F37" w:rsidSect="001D3BD6">
      <w:headerReference w:type="default" r:id="rId13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7A7" w:rsidRDefault="005967A7" w:rsidP="001D3BD6">
      <w:pPr>
        <w:spacing w:after="0" w:line="240" w:lineRule="auto"/>
      </w:pPr>
      <w:r>
        <w:separator/>
      </w:r>
    </w:p>
  </w:endnote>
  <w:endnote w:type="continuationSeparator" w:id="0">
    <w:p w:rsidR="005967A7" w:rsidRDefault="005967A7" w:rsidP="001D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7A7" w:rsidRDefault="005967A7" w:rsidP="001D3BD6">
      <w:pPr>
        <w:spacing w:after="0" w:line="240" w:lineRule="auto"/>
      </w:pPr>
      <w:r>
        <w:separator/>
      </w:r>
    </w:p>
  </w:footnote>
  <w:footnote w:type="continuationSeparator" w:id="0">
    <w:p w:rsidR="005967A7" w:rsidRDefault="005967A7" w:rsidP="001D3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990488"/>
      <w:docPartObj>
        <w:docPartGallery w:val="Page Numbers (Top of Page)"/>
        <w:docPartUnique/>
      </w:docPartObj>
    </w:sdtPr>
    <w:sdtContent>
      <w:p w:rsidR="001D3BD6" w:rsidRDefault="005C7622">
        <w:pPr>
          <w:pStyle w:val="a9"/>
          <w:jc w:val="right"/>
        </w:pPr>
        <w:r>
          <w:fldChar w:fldCharType="begin"/>
        </w:r>
        <w:r w:rsidR="001D3BD6">
          <w:instrText>PAGE   \* MERGEFORMAT</w:instrText>
        </w:r>
        <w:r>
          <w:fldChar w:fldCharType="separate"/>
        </w:r>
        <w:r w:rsidR="007862CB">
          <w:rPr>
            <w:noProof/>
          </w:rPr>
          <w:t>10</w:t>
        </w:r>
        <w:r>
          <w:fldChar w:fldCharType="end"/>
        </w:r>
      </w:p>
    </w:sdtContent>
  </w:sdt>
  <w:p w:rsidR="001D3BD6" w:rsidRDefault="001D3BD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40502F"/>
    <w:multiLevelType w:val="multilevel"/>
    <w:tmpl w:val="A576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692464"/>
    <w:multiLevelType w:val="multilevel"/>
    <w:tmpl w:val="38E0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663086"/>
    <w:multiLevelType w:val="multilevel"/>
    <w:tmpl w:val="630297D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2649A"/>
    <w:multiLevelType w:val="hybridMultilevel"/>
    <w:tmpl w:val="9EC215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E71A3"/>
    <w:multiLevelType w:val="multilevel"/>
    <w:tmpl w:val="9ABA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8069E3"/>
    <w:multiLevelType w:val="multilevel"/>
    <w:tmpl w:val="9A82195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01458"/>
    <w:multiLevelType w:val="multilevel"/>
    <w:tmpl w:val="7050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E02D92"/>
    <w:multiLevelType w:val="multilevel"/>
    <w:tmpl w:val="01D0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C83441"/>
    <w:multiLevelType w:val="multilevel"/>
    <w:tmpl w:val="837488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635960"/>
    <w:multiLevelType w:val="hybridMultilevel"/>
    <w:tmpl w:val="C8D8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E4D9B"/>
    <w:multiLevelType w:val="hybridMultilevel"/>
    <w:tmpl w:val="3EBE7AFC"/>
    <w:lvl w:ilvl="0" w:tplc="D0D4E7AC">
      <w:numFmt w:val="bullet"/>
      <w:lvlText w:val=""/>
      <w:lvlJc w:val="left"/>
      <w:pPr>
        <w:tabs>
          <w:tab w:val="num" w:pos="-150"/>
        </w:tabs>
        <w:ind w:left="-150" w:hanging="390"/>
      </w:pPr>
      <w:rPr>
        <w:rFonts w:ascii="Symbol" w:eastAsia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4">
    <w:nsid w:val="331C771D"/>
    <w:multiLevelType w:val="multilevel"/>
    <w:tmpl w:val="43407A2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07FC0"/>
    <w:multiLevelType w:val="multilevel"/>
    <w:tmpl w:val="6EA4F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4AF25E4E"/>
    <w:multiLevelType w:val="multilevel"/>
    <w:tmpl w:val="630E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0C23FE"/>
    <w:multiLevelType w:val="hybridMultilevel"/>
    <w:tmpl w:val="0AEA2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D26D9"/>
    <w:multiLevelType w:val="hybridMultilevel"/>
    <w:tmpl w:val="CC186FAC"/>
    <w:lvl w:ilvl="0" w:tplc="0DEEB4B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09F2BFD"/>
    <w:multiLevelType w:val="multilevel"/>
    <w:tmpl w:val="8B7A63A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E609D"/>
    <w:multiLevelType w:val="multilevel"/>
    <w:tmpl w:val="652A76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995996"/>
    <w:multiLevelType w:val="multilevel"/>
    <w:tmpl w:val="52AC05A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273E5F"/>
    <w:multiLevelType w:val="multilevel"/>
    <w:tmpl w:val="149CF1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AF166A"/>
    <w:multiLevelType w:val="multilevel"/>
    <w:tmpl w:val="2B62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8C5AAD"/>
    <w:multiLevelType w:val="multilevel"/>
    <w:tmpl w:val="CBE2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7"/>
  </w:num>
  <w:num w:numId="4">
    <w:abstractNumId w:val="9"/>
  </w:num>
  <w:num w:numId="5">
    <w:abstractNumId w:val="3"/>
  </w:num>
  <w:num w:numId="6">
    <w:abstractNumId w:val="23"/>
  </w:num>
  <w:num w:numId="7">
    <w:abstractNumId w:val="24"/>
  </w:num>
  <w:num w:numId="8">
    <w:abstractNumId w:val="13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22"/>
  </w:num>
  <w:num w:numId="15">
    <w:abstractNumId w:val="20"/>
  </w:num>
  <w:num w:numId="16">
    <w:abstractNumId w:val="8"/>
  </w:num>
  <w:num w:numId="17">
    <w:abstractNumId w:val="19"/>
  </w:num>
  <w:num w:numId="18">
    <w:abstractNumId w:val="21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9"/>
  </w:num>
  <w:num w:numId="23">
    <w:abstractNumId w:val="21"/>
  </w:num>
  <w:num w:numId="24">
    <w:abstractNumId w:val="14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2"/>
  </w:num>
  <w:num w:numId="28">
    <w:abstractNumId w:val="18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17"/>
    <w:rsid w:val="00134155"/>
    <w:rsid w:val="001355A1"/>
    <w:rsid w:val="001407C4"/>
    <w:rsid w:val="001B0B4F"/>
    <w:rsid w:val="001D3BD6"/>
    <w:rsid w:val="00224EBF"/>
    <w:rsid w:val="00251061"/>
    <w:rsid w:val="002B6BA7"/>
    <w:rsid w:val="00346728"/>
    <w:rsid w:val="00351AD0"/>
    <w:rsid w:val="003B7548"/>
    <w:rsid w:val="00401117"/>
    <w:rsid w:val="0046279F"/>
    <w:rsid w:val="005239F0"/>
    <w:rsid w:val="005967A7"/>
    <w:rsid w:val="005A2A2F"/>
    <w:rsid w:val="005C7622"/>
    <w:rsid w:val="005D11FE"/>
    <w:rsid w:val="006146DB"/>
    <w:rsid w:val="00621DF2"/>
    <w:rsid w:val="00676254"/>
    <w:rsid w:val="006B0BB1"/>
    <w:rsid w:val="0071249D"/>
    <w:rsid w:val="0071523B"/>
    <w:rsid w:val="00736789"/>
    <w:rsid w:val="007836AE"/>
    <w:rsid w:val="007862CB"/>
    <w:rsid w:val="0079293F"/>
    <w:rsid w:val="00797B16"/>
    <w:rsid w:val="00872CC3"/>
    <w:rsid w:val="00950C96"/>
    <w:rsid w:val="00980DE0"/>
    <w:rsid w:val="00981C7B"/>
    <w:rsid w:val="009B56D0"/>
    <w:rsid w:val="009C5088"/>
    <w:rsid w:val="00A11198"/>
    <w:rsid w:val="00A6362A"/>
    <w:rsid w:val="00A917BC"/>
    <w:rsid w:val="00A959CF"/>
    <w:rsid w:val="00AD12F7"/>
    <w:rsid w:val="00AF2407"/>
    <w:rsid w:val="00AF5703"/>
    <w:rsid w:val="00B463E5"/>
    <w:rsid w:val="00B548D7"/>
    <w:rsid w:val="00B57825"/>
    <w:rsid w:val="00B81379"/>
    <w:rsid w:val="00C14B55"/>
    <w:rsid w:val="00CC10F9"/>
    <w:rsid w:val="00CD6481"/>
    <w:rsid w:val="00D75656"/>
    <w:rsid w:val="00DD2F37"/>
    <w:rsid w:val="00EA0769"/>
    <w:rsid w:val="00EC20B7"/>
    <w:rsid w:val="00ED0302"/>
    <w:rsid w:val="00F1217D"/>
    <w:rsid w:val="00F24BFF"/>
    <w:rsid w:val="00F317F6"/>
    <w:rsid w:val="00FC019E"/>
    <w:rsid w:val="00FC24C0"/>
    <w:rsid w:val="00FD2403"/>
    <w:rsid w:val="00FE51AB"/>
    <w:rsid w:val="00FF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1198"/>
  </w:style>
  <w:style w:type="character" w:styleId="a3">
    <w:name w:val="Hyperlink"/>
    <w:basedOn w:val="a0"/>
    <w:uiPriority w:val="99"/>
    <w:semiHidden/>
    <w:unhideWhenUsed/>
    <w:rsid w:val="00A111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1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293F"/>
    <w:pPr>
      <w:ind w:left="720"/>
      <w:contextualSpacing/>
    </w:pPr>
  </w:style>
  <w:style w:type="paragraph" w:customStyle="1" w:styleId="1">
    <w:name w:val="Обычный1"/>
    <w:rsid w:val="00A959CF"/>
    <w:pPr>
      <w:spacing w:after="0"/>
      <w:ind w:firstLine="340"/>
      <w:jc w:val="both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10">
    <w:name w:val="Абзац списка1"/>
    <w:basedOn w:val="1"/>
    <w:rsid w:val="00A959CF"/>
    <w:pPr>
      <w:ind w:left="720"/>
    </w:pPr>
  </w:style>
  <w:style w:type="paragraph" w:styleId="a7">
    <w:name w:val="Normal (Web)"/>
    <w:basedOn w:val="a"/>
    <w:uiPriority w:val="99"/>
    <w:unhideWhenUsed/>
    <w:rsid w:val="00ED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D0302"/>
    <w:rPr>
      <w:i/>
      <w:iCs/>
    </w:rPr>
  </w:style>
  <w:style w:type="paragraph" w:customStyle="1" w:styleId="11">
    <w:name w:val="Стиль1"/>
    <w:basedOn w:val="a"/>
    <w:rsid w:val="00B548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D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3BD6"/>
  </w:style>
  <w:style w:type="paragraph" w:styleId="ab">
    <w:name w:val="footer"/>
    <w:basedOn w:val="a"/>
    <w:link w:val="ac"/>
    <w:uiPriority w:val="99"/>
    <w:unhideWhenUsed/>
    <w:rsid w:val="001D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3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1198"/>
  </w:style>
  <w:style w:type="character" w:styleId="a3">
    <w:name w:val="Hyperlink"/>
    <w:basedOn w:val="a0"/>
    <w:uiPriority w:val="99"/>
    <w:semiHidden/>
    <w:unhideWhenUsed/>
    <w:rsid w:val="00A111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19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293F"/>
    <w:pPr>
      <w:ind w:left="720"/>
      <w:contextualSpacing/>
    </w:pPr>
  </w:style>
  <w:style w:type="paragraph" w:customStyle="1" w:styleId="1">
    <w:name w:val="Обычный1"/>
    <w:rsid w:val="00A959CF"/>
    <w:pPr>
      <w:spacing w:after="0"/>
      <w:ind w:firstLine="340"/>
      <w:jc w:val="both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10">
    <w:name w:val="Абзац списка1"/>
    <w:basedOn w:val="1"/>
    <w:rsid w:val="00A959CF"/>
    <w:pPr>
      <w:ind w:left="720"/>
    </w:pPr>
  </w:style>
  <w:style w:type="paragraph" w:styleId="a7">
    <w:name w:val="Normal (Web)"/>
    <w:basedOn w:val="a"/>
    <w:uiPriority w:val="99"/>
    <w:unhideWhenUsed/>
    <w:rsid w:val="00ED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D0302"/>
    <w:rPr>
      <w:i/>
      <w:iCs/>
    </w:rPr>
  </w:style>
  <w:style w:type="paragraph" w:customStyle="1" w:styleId="11">
    <w:name w:val="Стиль1"/>
    <w:basedOn w:val="a"/>
    <w:rsid w:val="00B548D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D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3BD6"/>
  </w:style>
  <w:style w:type="paragraph" w:styleId="ab">
    <w:name w:val="footer"/>
    <w:basedOn w:val="a"/>
    <w:link w:val="ac"/>
    <w:uiPriority w:val="99"/>
    <w:unhideWhenUsed/>
    <w:rsid w:val="001D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3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317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629917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6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24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9010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2430">
              <w:marLeft w:val="0"/>
              <w:marRight w:val="0"/>
              <w:marTop w:val="150"/>
              <w:marBottom w:val="0"/>
              <w:divBdr>
                <w:top w:val="single" w:sz="2" w:space="2" w:color="FF0000"/>
                <w:left w:val="single" w:sz="2" w:space="2" w:color="FF0000"/>
                <w:bottom w:val="single" w:sz="2" w:space="2" w:color="FF0000"/>
                <w:right w:val="single" w:sz="2" w:space="2" w:color="FF0000"/>
              </w:divBdr>
              <w:divsChild>
                <w:div w:id="12663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4890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082528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  <w:div w:id="52628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</w:div>
                  </w:divsChild>
                </w:div>
              </w:divsChild>
            </w:div>
          </w:divsChild>
        </w:div>
        <w:div w:id="1658025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3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3185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34909132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2648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27543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374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844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267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79518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134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0167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06252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838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1879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113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9649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7550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396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16547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212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5977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5595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143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5053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2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8431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8771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328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4958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5982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38000842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7151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4795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8625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444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156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04109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554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02863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19017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8341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107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6197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551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9227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3034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07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462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646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027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507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664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2520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56423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743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65785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61301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89106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138131">
              <w:marLeft w:val="0"/>
              <w:marRight w:val="0"/>
              <w:marTop w:val="150"/>
              <w:marBottom w:val="150"/>
              <w:divBdr>
                <w:top w:val="single" w:sz="12" w:space="11" w:color="F1AA56"/>
                <w:left w:val="single" w:sz="12" w:space="11" w:color="F1AA56"/>
                <w:bottom w:val="single" w:sz="12" w:space="15" w:color="F1AA56"/>
                <w:right w:val="single" w:sz="12" w:space="11" w:color="F1AA56"/>
              </w:divBdr>
              <w:divsChild>
                <w:div w:id="11854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1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2351">
                  <w:marLeft w:val="0"/>
                  <w:marRight w:val="15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770820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4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56726">
                  <w:marLeft w:val="0"/>
                  <w:marRight w:val="0"/>
                  <w:marTop w:val="150"/>
                  <w:marBottom w:val="0"/>
                  <w:divBdr>
                    <w:top w:val="single" w:sz="2" w:space="2" w:color="FF0000"/>
                    <w:left w:val="single" w:sz="2" w:space="0" w:color="FF0000"/>
                    <w:bottom w:val="single" w:sz="2" w:space="2" w:color="FF0000"/>
                    <w:right w:val="single" w:sz="2" w:space="0" w:color="FF0000"/>
                  </w:divBdr>
                </w:div>
                <w:div w:id="13814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7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6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12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731709">
                  <w:marLeft w:val="0"/>
                  <w:marRight w:val="0"/>
                  <w:marTop w:val="150"/>
                  <w:marBottom w:val="0"/>
                  <w:divBdr>
                    <w:top w:val="single" w:sz="2" w:space="2" w:color="FF0000"/>
                    <w:left w:val="single" w:sz="2" w:space="0" w:color="FF0000"/>
                    <w:bottom w:val="single" w:sz="2" w:space="2" w:color="FF0000"/>
                    <w:right w:val="single" w:sz="2" w:space="0" w:color="FF0000"/>
                  </w:divBdr>
                </w:div>
                <w:div w:id="14928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2869">
                  <w:marLeft w:val="0"/>
                  <w:marRight w:val="0"/>
                  <w:marTop w:val="150"/>
                  <w:marBottom w:val="0"/>
                  <w:divBdr>
                    <w:top w:val="single" w:sz="2" w:space="2" w:color="FF0000"/>
                    <w:left w:val="single" w:sz="2" w:space="0" w:color="FF0000"/>
                    <w:bottom w:val="single" w:sz="2" w:space="2" w:color="FF0000"/>
                    <w:right w:val="single" w:sz="2" w:space="0" w:color="FF0000"/>
                  </w:divBdr>
                </w:div>
                <w:div w:id="20843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9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0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1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4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298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2" w:color="FF0000"/>
                            <w:left w:val="single" w:sz="2" w:space="0" w:color="FF0000"/>
                            <w:bottom w:val="single" w:sz="2" w:space="2" w:color="FF0000"/>
                            <w:right w:val="single" w:sz="2" w:space="0" w:color="FF0000"/>
                          </w:divBdr>
                        </w:div>
                        <w:div w:id="11093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6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2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1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70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2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6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901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2" w:space="2" w:color="FF0000"/>
                                    <w:left w:val="single" w:sz="2" w:space="0" w:color="FF0000"/>
                                    <w:bottom w:val="single" w:sz="2" w:space="2" w:color="FF0000"/>
                                    <w:right w:val="single" w:sz="2" w:space="0" w:color="FF0000"/>
                                  </w:divBdr>
                                </w:div>
                                <w:div w:id="2016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75842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single" w:sz="2" w:space="2" w:color="FF0000"/>
                                    <w:left w:val="single" w:sz="2" w:space="0" w:color="FF0000"/>
                                    <w:bottom w:val="single" w:sz="2" w:space="2" w:color="FF0000"/>
                                    <w:right w:val="single" w:sz="2" w:space="0" w:color="FF0000"/>
                                  </w:divBdr>
                                </w:div>
                                <w:div w:id="166824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9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1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35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05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82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34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81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617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2" w:color="FF0000"/>
                                            <w:left w:val="single" w:sz="2" w:space="0" w:color="FF0000"/>
                                            <w:bottom w:val="single" w:sz="2" w:space="2" w:color="FF0000"/>
                                            <w:right w:val="single" w:sz="2" w:space="0" w:color="FF0000"/>
                                          </w:divBdr>
                                        </w:div>
                                        <w:div w:id="178712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4629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2" w:color="FF0000"/>
                                            <w:left w:val="single" w:sz="2" w:space="0" w:color="FF0000"/>
                                            <w:bottom w:val="single" w:sz="2" w:space="2" w:color="FF0000"/>
                                            <w:right w:val="single" w:sz="2" w:space="0" w:color="FF0000"/>
                                          </w:divBdr>
                                        </w:div>
                                        <w:div w:id="145675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32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7013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2" w:color="FF0000"/>
                                            <w:left w:val="single" w:sz="2" w:space="0" w:color="FF0000"/>
                                            <w:bottom w:val="single" w:sz="2" w:space="2" w:color="FF0000"/>
                                            <w:right w:val="single" w:sz="2" w:space="0" w:color="FF0000"/>
                                          </w:divBdr>
                                        </w:div>
                                        <w:div w:id="38280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9734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2" w:color="FF0000"/>
                                            <w:left w:val="single" w:sz="2" w:space="0" w:color="FF0000"/>
                                            <w:bottom w:val="single" w:sz="2" w:space="2" w:color="FF0000"/>
                                            <w:right w:val="single" w:sz="2" w:space="0" w:color="FF0000"/>
                                          </w:divBdr>
                                        </w:div>
                                        <w:div w:id="150073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649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2" w:color="FF0000"/>
                                            <w:left w:val="single" w:sz="2" w:space="0" w:color="FF0000"/>
                                            <w:bottom w:val="single" w:sz="2" w:space="2" w:color="FF0000"/>
                                            <w:right w:val="single" w:sz="2" w:space="0" w:color="FF0000"/>
                                          </w:divBdr>
                                        </w:div>
                                        <w:div w:id="157320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1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88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441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28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96458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2" w:space="2" w:color="FF0000"/>
                                                    <w:left w:val="single" w:sz="2" w:space="0" w:color="FF0000"/>
                                                    <w:bottom w:val="single" w:sz="2" w:space="2" w:color="FF0000"/>
                                                    <w:right w:val="single" w:sz="2" w:space="0" w:color="FF0000"/>
                                                  </w:divBdr>
                                                </w:div>
                                                <w:div w:id="14185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19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223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79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84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7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6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73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37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33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6824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2" w:space="2" w:color="FF0000"/>
                                                    <w:left w:val="single" w:sz="2" w:space="0" w:color="FF0000"/>
                                                    <w:bottom w:val="single" w:sz="2" w:space="2" w:color="FF0000"/>
                                                    <w:right w:val="single" w:sz="2" w:space="0" w:color="FF0000"/>
                                                  </w:divBdr>
                                                </w:div>
                                                <w:div w:id="115494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84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427568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2" w:space="2" w:color="FF0000"/>
                                                    <w:left w:val="single" w:sz="2" w:space="0" w:color="FF0000"/>
                                                    <w:bottom w:val="single" w:sz="2" w:space="2" w:color="FF0000"/>
                                                    <w:right w:val="single" w:sz="2" w:space="0" w:color="FF0000"/>
                                                  </w:divBdr>
                                                </w:div>
                                                <w:div w:id="11603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266275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2" w:space="2" w:color="FF0000"/>
                                                    <w:left w:val="single" w:sz="2" w:space="0" w:color="FF0000"/>
                                                    <w:bottom w:val="single" w:sz="2" w:space="2" w:color="FF0000"/>
                                                    <w:right w:val="single" w:sz="2" w:space="0" w:color="FF0000"/>
                                                  </w:divBdr>
                                                </w:div>
                                                <w:div w:id="21771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07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65387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2" w:space="2" w:color="FF0000"/>
                                                    <w:left w:val="single" w:sz="2" w:space="0" w:color="FF0000"/>
                                                    <w:bottom w:val="single" w:sz="2" w:space="2" w:color="FF0000"/>
                                                    <w:right w:val="single" w:sz="2" w:space="0" w:color="FF0000"/>
                                                  </w:divBdr>
                                                </w:div>
                                                <w:div w:id="87577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79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53068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single" w:sz="2" w:space="2" w:color="FF0000"/>
                                                        <w:left w:val="single" w:sz="2" w:space="0" w:color="FF0000"/>
                                                        <w:bottom w:val="single" w:sz="2" w:space="2" w:color="FF0000"/>
                                                        <w:right w:val="single" w:sz="2" w:space="0" w:color="FF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1%80%D0%B0%D0%BB%D1%8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7%D0%BB%D0%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A6%D0%B5%D0%BD%D0%BD%D0%BE%D1%81%D1%82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1%82%D0%B8%D0%BA%D0%B0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Считаешь ли ты себя добрым?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Добрый</c:v>
                </c:pt>
                <c:pt idx="1">
                  <c:v>Не всегда</c:v>
                </c:pt>
              </c:strCache>
            </c:strRef>
          </c:cat>
          <c:val>
            <c:numRef>
              <c:f>Лист1!$B$2:$B$3</c:f>
              <c:numCache>
                <c:formatCode>\О\с\н\о\в\н\о\й</c:formatCode>
                <c:ptCount val="2"/>
                <c:pt idx="0">
                  <c:v>40</c:v>
                </c:pt>
                <c:pt idx="1">
                  <c:v>60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55F45-41C0-49F9-9389-903B70B9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2014-11-11T20:46:00Z</cp:lastPrinted>
  <dcterms:created xsi:type="dcterms:W3CDTF">2019-11-14T08:42:00Z</dcterms:created>
  <dcterms:modified xsi:type="dcterms:W3CDTF">2019-11-15T03:09:00Z</dcterms:modified>
</cp:coreProperties>
</file>