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E7" w:rsidRPr="00736604" w:rsidRDefault="00592AE7" w:rsidP="00592AE7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28"/>
        </w:rPr>
      </w:pPr>
      <w:r w:rsidRPr="00736604">
        <w:rPr>
          <w:rFonts w:ascii="Times New Roman" w:hAnsi="Times New Roman"/>
          <w:b/>
          <w:sz w:val="32"/>
          <w:szCs w:val="28"/>
        </w:rPr>
        <w:t>"Роль игры в жизни ребенка"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Задумывались ли вы, почему дети любят играть? Что дает ребенку игра? Помните, во что Вы играли в детстве?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Детство-это не только самое счастливое и беззаботное время в жизни человека, это период становления будущей личности. Игра является важным условием полноценного развития ребенка.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Так что же такое игра?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"Игра-это большое светлое окно, через которое в духовный мир ребенка вливается живой поток представлений и представлений об окружающем мире</w:t>
      </w:r>
      <w:proofErr w:type="gramStart"/>
      <w:r w:rsidRPr="0073660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36604">
        <w:rPr>
          <w:rFonts w:ascii="Times New Roman" w:hAnsi="Times New Roman"/>
          <w:sz w:val="28"/>
          <w:szCs w:val="28"/>
        </w:rPr>
        <w:t xml:space="preserve"> Игра-это искра страсти и познания". Сухомлинский В. А.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736604">
        <w:rPr>
          <w:rFonts w:ascii="Times New Roman" w:hAnsi="Times New Roman"/>
          <w:sz w:val="28"/>
          <w:szCs w:val="28"/>
        </w:rPr>
        <w:t>Игра-доступная</w:t>
      </w:r>
      <w:proofErr w:type="gramEnd"/>
      <w:r w:rsidRPr="00736604">
        <w:rPr>
          <w:rFonts w:ascii="Times New Roman" w:hAnsi="Times New Roman"/>
          <w:sz w:val="28"/>
          <w:szCs w:val="28"/>
        </w:rPr>
        <w:t xml:space="preserve"> и привлекательная для ребенка деятельность, в ходе которой ребенок осваивает назначение предметов и обобщенные действия с ними.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Игра-основное и любимое занятие детей. Это их работа! В игре часто становится "сложным": дети учатся наблюдать, сравнивать, обобщать, делать выводы. Будет внимательным и старающимся, умным и трудолюбивым. Игра позволяет поддерживать душевное равновесие, дает ощущение психологического комфорта, дарит радость и удовольствие.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Однако</w:t>
      </w:r>
      <w:proofErr w:type="gramStart"/>
      <w:r w:rsidRPr="00736604">
        <w:rPr>
          <w:rFonts w:ascii="Times New Roman" w:hAnsi="Times New Roman"/>
          <w:sz w:val="28"/>
          <w:szCs w:val="28"/>
        </w:rPr>
        <w:t>,</w:t>
      </w:r>
      <w:proofErr w:type="gramEnd"/>
      <w:r w:rsidRPr="00736604">
        <w:rPr>
          <w:rFonts w:ascii="Times New Roman" w:hAnsi="Times New Roman"/>
          <w:sz w:val="28"/>
          <w:szCs w:val="28"/>
        </w:rPr>
        <w:t xml:space="preserve"> чтобы это произошло, необходимо помочь детям играть и играть вместе с ними. Ребенок ставит в игре простые, очень реалистичные цели: сварить </w:t>
      </w:r>
      <w:proofErr w:type="gramStart"/>
      <w:r w:rsidRPr="00736604">
        <w:rPr>
          <w:rFonts w:ascii="Times New Roman" w:hAnsi="Times New Roman"/>
          <w:sz w:val="28"/>
          <w:szCs w:val="28"/>
        </w:rPr>
        <w:t>суп-накормить</w:t>
      </w:r>
      <w:proofErr w:type="gramEnd"/>
      <w:r w:rsidRPr="00736604">
        <w:rPr>
          <w:rFonts w:ascii="Times New Roman" w:hAnsi="Times New Roman"/>
          <w:sz w:val="28"/>
          <w:szCs w:val="28"/>
        </w:rPr>
        <w:t xml:space="preserve"> куклу, вылечить заболевшего кролика, сделать прическу и макияж и т.д. Но не может реализовать четко задуманное. Мы должны научить вас использовать предметы-заменители в играх, действовать с воображаемыми предметами (блокировать суп в пустой кастрюле, пить чай из пустой чашки, бросать лак из любой посуды и т. д.)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Вот как описываются эти "настоящие" цели и пути достижения "нетерпеливых" детей дошкольного возраста.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В игре также ставится еще одна цель, на которую хотелось бы обратить внимание. Это общение в игре с другими детьми и взрослыми: обмен информацией, выражение общения и согласование действий. Главный пример здесь-вы (родитель-друг-консультант-помощник).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36604">
        <w:rPr>
          <w:rFonts w:ascii="Times New Roman" w:hAnsi="Times New Roman"/>
          <w:sz w:val="28"/>
          <w:szCs w:val="28"/>
        </w:rPr>
        <w:t>Все, что вам нужно, это несколько остроумных идей, интересных инструментов и времени, чтобы наслаждаться с ребенком.</w:t>
      </w:r>
    </w:p>
    <w:p w:rsidR="00592AE7" w:rsidRPr="00736604" w:rsidRDefault="00592AE7" w:rsidP="00592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61CA5" w:rsidRDefault="00861CA5">
      <w:bookmarkStart w:id="0" w:name="_GoBack"/>
      <w:bookmarkEnd w:id="0"/>
    </w:p>
    <w:sectPr w:rsidR="00861CA5" w:rsidSect="00B7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01"/>
    <w:rsid w:val="00025F01"/>
    <w:rsid w:val="00592AE7"/>
    <w:rsid w:val="0086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E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2021-02-26T07:42:00Z</dcterms:created>
  <dcterms:modified xsi:type="dcterms:W3CDTF">2021-02-26T07:42:00Z</dcterms:modified>
</cp:coreProperties>
</file>