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8DE" w:rsidRPr="005018DE" w:rsidRDefault="005018DE" w:rsidP="005018D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212529"/>
          <w:sz w:val="36"/>
          <w:szCs w:val="36"/>
        </w:rPr>
      </w:pPr>
      <w:r>
        <w:rPr>
          <w:rFonts w:ascii="PT Astra Serif" w:hAnsi="PT Astra Serif"/>
          <w:b/>
          <w:color w:val="212529"/>
          <w:sz w:val="36"/>
          <w:szCs w:val="36"/>
          <w:shd w:val="clear" w:color="auto" w:fill="FFFFFF"/>
        </w:rPr>
        <w:t xml:space="preserve">Памятка </w:t>
      </w:r>
      <w:r>
        <w:rPr>
          <w:rFonts w:ascii="PT Astra Serif" w:hAnsi="PT Astra Serif" w:hint="eastAsia"/>
          <w:b/>
          <w:color w:val="212529"/>
          <w:sz w:val="36"/>
          <w:szCs w:val="36"/>
          <w:shd w:val="clear" w:color="auto" w:fill="FFFFFF"/>
        </w:rPr>
        <w:t>«</w:t>
      </w:r>
      <w:r w:rsidRPr="005018DE">
        <w:rPr>
          <w:rFonts w:ascii="PT Astra Serif" w:hAnsi="PT Astra Serif"/>
          <w:b/>
          <w:color w:val="212529"/>
          <w:sz w:val="36"/>
          <w:szCs w:val="36"/>
          <w:shd w:val="clear" w:color="auto" w:fill="FFFFFF"/>
        </w:rPr>
        <w:t>Личная гигиена мальчиков – подростков</w:t>
      </w:r>
      <w:r>
        <w:rPr>
          <w:rFonts w:ascii="PT Astra Serif" w:hAnsi="PT Astra Serif" w:hint="eastAsia"/>
          <w:b/>
          <w:color w:val="212529"/>
          <w:sz w:val="36"/>
          <w:szCs w:val="36"/>
          <w:shd w:val="clear" w:color="auto" w:fill="FFFFFF"/>
        </w:rPr>
        <w:t>»</w:t>
      </w:r>
    </w:p>
    <w:p w:rsidR="005018DE" w:rsidRDefault="005018DE" w:rsidP="005018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  <w:sz w:val="37"/>
          <w:szCs w:val="37"/>
        </w:rPr>
      </w:pPr>
      <w:r>
        <w:rPr>
          <w:color w:val="212529"/>
          <w:sz w:val="28"/>
          <w:szCs w:val="28"/>
        </w:rPr>
        <w:t>Подростковый период - реально существующий возраст в жизни любого мальчика, когда он уже не ребенок, но еще и не взрослый.  У мальчиков подростковым возрастом принято считать период с 1</w:t>
      </w:r>
      <w:r w:rsidR="00393872">
        <w:rPr>
          <w:color w:val="212529"/>
          <w:sz w:val="28"/>
          <w:szCs w:val="28"/>
        </w:rPr>
        <w:t>2</w:t>
      </w:r>
      <w:r>
        <w:rPr>
          <w:color w:val="212529"/>
          <w:sz w:val="28"/>
          <w:szCs w:val="28"/>
        </w:rPr>
        <w:t xml:space="preserve"> до 16 лет. </w:t>
      </w:r>
    </w:p>
    <w:p w:rsidR="005018DE" w:rsidRDefault="005018DE" w:rsidP="005018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  <w:sz w:val="37"/>
          <w:szCs w:val="37"/>
        </w:rPr>
      </w:pPr>
      <w:r>
        <w:rPr>
          <w:color w:val="212529"/>
          <w:sz w:val="28"/>
          <w:szCs w:val="28"/>
        </w:rPr>
        <w:t> Этот очень сложный возрастной этап, характеризующийся созреванием организма, изменением функционального состояния в их органах и системах, резкими эндокринными сдвигами, связанными с половым созреванием. </w:t>
      </w:r>
    </w:p>
    <w:p w:rsidR="005018DE" w:rsidRDefault="005018DE" w:rsidP="005018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  <w:sz w:val="37"/>
          <w:szCs w:val="37"/>
        </w:rPr>
      </w:pPr>
      <w:r>
        <w:rPr>
          <w:color w:val="212529"/>
          <w:sz w:val="28"/>
          <w:szCs w:val="28"/>
        </w:rPr>
        <w:t> Какие же изменения на этапе своего взросления проходит подросток и как ему надо себя вести, чтобы вырасти здоровым и сильным юношей? </w:t>
      </w:r>
    </w:p>
    <w:p w:rsidR="005018DE" w:rsidRDefault="005018DE" w:rsidP="005018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  <w:sz w:val="37"/>
          <w:szCs w:val="37"/>
        </w:rPr>
      </w:pPr>
      <w:r>
        <w:rPr>
          <w:color w:val="212529"/>
          <w:sz w:val="28"/>
          <w:szCs w:val="28"/>
        </w:rPr>
        <w:t xml:space="preserve"> В </w:t>
      </w:r>
      <w:proofErr w:type="gramStart"/>
      <w:r>
        <w:rPr>
          <w:color w:val="212529"/>
          <w:sz w:val="28"/>
          <w:szCs w:val="28"/>
        </w:rPr>
        <w:t>подростковой</w:t>
      </w:r>
      <w:proofErr w:type="gramEnd"/>
      <w:r>
        <w:rPr>
          <w:color w:val="212529"/>
          <w:sz w:val="28"/>
          <w:szCs w:val="28"/>
        </w:rPr>
        <w:t xml:space="preserve"> период начинают активно перестраиваться эндокринная система, возрастает двигательная и нервно-психическая активность, что в свою очередь, ведет к напряжению обмена веществ. Именно в это время у мальчиков происходить интенсивный рост и половое созревание, вырабатываются половые гормоны, которые усиливают работу сальных желез, а также появляются вторичные половые признаки – рост волос на лобке и в подмышечных впадинах. </w:t>
      </w:r>
    </w:p>
    <w:p w:rsidR="005018DE" w:rsidRDefault="005018DE" w:rsidP="005018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  <w:sz w:val="37"/>
          <w:szCs w:val="37"/>
        </w:rPr>
      </w:pPr>
      <w:r>
        <w:rPr>
          <w:color w:val="212529"/>
          <w:sz w:val="28"/>
          <w:szCs w:val="28"/>
        </w:rPr>
        <w:t> К 13-14 годам у мальчиков отмечается резкий рост туловища, увеличивается мышечная масса и начинает ломаться голос, появляется характерный мужской запах, может возникнуть угревая сыпь. Именно в этом возрасте юноши должны особенно тщательно следить за своей личной гигиеной. </w:t>
      </w:r>
    </w:p>
    <w:p w:rsidR="005018DE" w:rsidRDefault="005018DE" w:rsidP="005018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  <w:sz w:val="37"/>
          <w:szCs w:val="37"/>
        </w:rPr>
      </w:pPr>
      <w:r>
        <w:rPr>
          <w:color w:val="212529"/>
          <w:sz w:val="28"/>
          <w:szCs w:val="28"/>
        </w:rPr>
        <w:t> Ежедневный прием душа или ванны с применением специальных средств (мыло, гель для душа) помогает избавиться от избытков кожного сала и пота, которые провоцируют не только неприятный запах, но и могут способствовать размножению болезнетворным микроорганизмам на коже. Температура воды не должна быть очень горячей, оптимально 36 – 38 °C. Можно принимать и контрастный душ – такой душ помогает снять усталость и придает бодрости. </w:t>
      </w:r>
    </w:p>
    <w:p w:rsidR="005018DE" w:rsidRDefault="005018DE" w:rsidP="005018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  <w:sz w:val="37"/>
          <w:szCs w:val="37"/>
        </w:rPr>
      </w:pPr>
      <w:r>
        <w:rPr>
          <w:color w:val="212529"/>
          <w:sz w:val="28"/>
          <w:szCs w:val="28"/>
        </w:rPr>
        <w:t xml:space="preserve">  </w:t>
      </w:r>
      <w:r w:rsidR="00ED3FF1">
        <w:rPr>
          <w:color w:val="212529"/>
          <w:sz w:val="28"/>
          <w:szCs w:val="28"/>
        </w:rPr>
        <w:t xml:space="preserve">   </w:t>
      </w:r>
      <w:r>
        <w:rPr>
          <w:color w:val="212529"/>
          <w:sz w:val="28"/>
          <w:szCs w:val="28"/>
        </w:rPr>
        <w:t xml:space="preserve">Во время принятия душа или ванны подростку не следует забывать мыть головку полового члена и крайнюю плоть теплой водой. В противном случае между головкой полового члена и крайней плотью скапливается сальная смазка - </w:t>
      </w:r>
      <w:proofErr w:type="spellStart"/>
      <w:r>
        <w:rPr>
          <w:color w:val="212529"/>
          <w:sz w:val="28"/>
          <w:szCs w:val="28"/>
        </w:rPr>
        <w:t>смегма</w:t>
      </w:r>
      <w:proofErr w:type="spellEnd"/>
      <w:r>
        <w:rPr>
          <w:color w:val="212529"/>
          <w:sz w:val="28"/>
          <w:szCs w:val="28"/>
        </w:rPr>
        <w:t xml:space="preserve">, что может привести к развитию острого гнойного заболевания под названием </w:t>
      </w:r>
      <w:proofErr w:type="spellStart"/>
      <w:r>
        <w:rPr>
          <w:color w:val="212529"/>
          <w:sz w:val="28"/>
          <w:szCs w:val="28"/>
        </w:rPr>
        <w:t>баланопостит</w:t>
      </w:r>
      <w:proofErr w:type="spellEnd"/>
      <w:r>
        <w:rPr>
          <w:color w:val="212529"/>
          <w:sz w:val="28"/>
          <w:szCs w:val="28"/>
        </w:rPr>
        <w:t xml:space="preserve">. Симптомы </w:t>
      </w:r>
      <w:proofErr w:type="spellStart"/>
      <w:r>
        <w:rPr>
          <w:color w:val="212529"/>
          <w:sz w:val="28"/>
          <w:szCs w:val="28"/>
        </w:rPr>
        <w:t>баланопостита</w:t>
      </w:r>
      <w:proofErr w:type="spellEnd"/>
      <w:r>
        <w:rPr>
          <w:color w:val="212529"/>
          <w:sz w:val="28"/>
          <w:szCs w:val="28"/>
        </w:rPr>
        <w:t xml:space="preserve"> - зуд, жжение и боль в области головки полового члена. </w:t>
      </w:r>
    </w:p>
    <w:p w:rsidR="005018DE" w:rsidRDefault="005018DE" w:rsidP="005018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  <w:sz w:val="37"/>
          <w:szCs w:val="37"/>
        </w:rPr>
      </w:pPr>
      <w:r>
        <w:rPr>
          <w:color w:val="212529"/>
          <w:sz w:val="28"/>
          <w:szCs w:val="28"/>
        </w:rPr>
        <w:t> Принимать ванну или душ с применением мочалки желательно 1 раз в неделю. </w:t>
      </w:r>
    </w:p>
    <w:p w:rsidR="005018DE" w:rsidRDefault="005018DE" w:rsidP="005018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  <w:sz w:val="37"/>
          <w:szCs w:val="37"/>
        </w:rPr>
      </w:pPr>
      <w:r>
        <w:rPr>
          <w:color w:val="212529"/>
          <w:sz w:val="28"/>
          <w:szCs w:val="28"/>
        </w:rPr>
        <w:t xml:space="preserve"> Умывать лицо необходимо дважды в день. Следует помнить, что появление угревой сыпи в подростковом периоде не является редкостью и далеко не всегда угревая сыпь является признаком недостаточной гигиены. Использовать </w:t>
      </w:r>
      <w:proofErr w:type="spellStart"/>
      <w:r>
        <w:rPr>
          <w:color w:val="212529"/>
          <w:sz w:val="28"/>
          <w:szCs w:val="28"/>
        </w:rPr>
        <w:t>противоугревые</w:t>
      </w:r>
      <w:proofErr w:type="spellEnd"/>
      <w:r>
        <w:rPr>
          <w:color w:val="212529"/>
          <w:sz w:val="28"/>
          <w:szCs w:val="28"/>
        </w:rPr>
        <w:t xml:space="preserve"> лосьоны и другие средства для борьбы с прыщами, а также выдавливать угри не следует. Правильно будет обратиться с этой проблемой к врачу.</w:t>
      </w:r>
    </w:p>
    <w:p w:rsidR="005018DE" w:rsidRDefault="005018DE" w:rsidP="005018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  <w:sz w:val="37"/>
          <w:szCs w:val="37"/>
        </w:rPr>
      </w:pPr>
      <w:r>
        <w:rPr>
          <w:color w:val="212529"/>
          <w:sz w:val="28"/>
          <w:szCs w:val="28"/>
        </w:rPr>
        <w:t> Лучше использовать жидкое мыло, не обязательно оно должно быть антибактериальное, ведь принцип действия мыла в смывании микробов с кожи, а не в их уничтожении. Мойте руки не меньше 15-20 секунд. </w:t>
      </w:r>
    </w:p>
    <w:p w:rsidR="005018DE" w:rsidRDefault="005018DE" w:rsidP="005018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  <w:sz w:val="37"/>
          <w:szCs w:val="37"/>
        </w:rPr>
      </w:pPr>
      <w:r>
        <w:rPr>
          <w:color w:val="212529"/>
          <w:sz w:val="28"/>
          <w:szCs w:val="28"/>
        </w:rPr>
        <w:t>  Волосы необходимо мыть по мере загрязнения, но не реже одного раза в неделю. Мыть голову необходимо теплой водой, так как горячая вода активизирует работу сальных желез. </w:t>
      </w:r>
    </w:p>
    <w:p w:rsidR="005018DE" w:rsidRDefault="005018DE" w:rsidP="005018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  <w:sz w:val="37"/>
          <w:szCs w:val="37"/>
        </w:rPr>
      </w:pPr>
      <w:r>
        <w:rPr>
          <w:color w:val="212529"/>
          <w:sz w:val="28"/>
          <w:szCs w:val="28"/>
        </w:rPr>
        <w:t xml:space="preserve"> Нельзя забывать и про уход за зубами.  Подросток, имеющий плохие зубы, помимо эстетического дефекта и неприятного запаха изо рта, не может </w:t>
      </w:r>
      <w:r>
        <w:rPr>
          <w:color w:val="212529"/>
          <w:sz w:val="28"/>
          <w:szCs w:val="28"/>
        </w:rPr>
        <w:lastRenderedPageBreak/>
        <w:t xml:space="preserve">нормально измельчать пищу, что затрудняет процессы переваривания в желудке, приводит к гастритам и язвенной болезни.  Зубы следует чистить 2 раза в день - утром и перед сном, сверху вниз, а также круговыми движениями в течение 2 - </w:t>
      </w:r>
      <w:proofErr w:type="spellStart"/>
      <w:r>
        <w:rPr>
          <w:color w:val="212529"/>
          <w:sz w:val="28"/>
          <w:szCs w:val="28"/>
        </w:rPr>
        <w:t>х</w:t>
      </w:r>
      <w:proofErr w:type="spellEnd"/>
      <w:r>
        <w:rPr>
          <w:color w:val="212529"/>
          <w:sz w:val="28"/>
          <w:szCs w:val="28"/>
        </w:rPr>
        <w:t xml:space="preserve"> минут. </w:t>
      </w:r>
    </w:p>
    <w:p w:rsidR="005018DE" w:rsidRDefault="005018DE" w:rsidP="005018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  <w:sz w:val="37"/>
          <w:szCs w:val="37"/>
        </w:rPr>
      </w:pPr>
      <w:r>
        <w:rPr>
          <w:color w:val="212529"/>
          <w:sz w:val="28"/>
          <w:szCs w:val="28"/>
        </w:rPr>
        <w:t xml:space="preserve">     Изменения, происходящие в организме подростка в совокупности с дополнительными нагрузками в школе или спортивных секциях, приводят к повышенной утомляемости и снижению иммунитета. </w:t>
      </w:r>
    </w:p>
    <w:p w:rsidR="005018DE" w:rsidRDefault="005018DE" w:rsidP="005018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  <w:sz w:val="37"/>
          <w:szCs w:val="37"/>
        </w:rPr>
      </w:pPr>
      <w:r>
        <w:rPr>
          <w:color w:val="212529"/>
          <w:sz w:val="28"/>
          <w:szCs w:val="28"/>
        </w:rPr>
        <w:t> В период полового созревания у мальчиков подростков происходят непроизвольные семяизвержения (поллюции), которые могут происходить днем, но чаще во время ночного сна. Поллюции являются признаком нормально развивающегося организма. Частота поллюций индивидуальна для каждого человека. В некоторых случаях поллюции могут происходить каждую ночь или даже несколько раз за ночь. Обычным считается их появление от 1—2 раз в неделю до 1 раза в 2—3 месяца. </w:t>
      </w:r>
    </w:p>
    <w:p w:rsidR="005018DE" w:rsidRDefault="005018DE" w:rsidP="005018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  <w:sz w:val="37"/>
          <w:szCs w:val="37"/>
        </w:rPr>
      </w:pPr>
      <w:r>
        <w:rPr>
          <w:color w:val="212529"/>
          <w:sz w:val="28"/>
          <w:szCs w:val="28"/>
        </w:rPr>
        <w:t xml:space="preserve">     Чтобы у подростка не было </w:t>
      </w:r>
      <w:proofErr w:type="spellStart"/>
      <w:r>
        <w:rPr>
          <w:color w:val="212529"/>
          <w:sz w:val="28"/>
          <w:szCs w:val="28"/>
        </w:rPr>
        <w:t>психоэмоционального</w:t>
      </w:r>
      <w:proofErr w:type="spellEnd"/>
      <w:r>
        <w:rPr>
          <w:color w:val="212529"/>
          <w:sz w:val="28"/>
          <w:szCs w:val="28"/>
        </w:rPr>
        <w:t xml:space="preserve"> </w:t>
      </w:r>
      <w:proofErr w:type="gramStart"/>
      <w:r>
        <w:rPr>
          <w:color w:val="212529"/>
          <w:sz w:val="28"/>
          <w:szCs w:val="28"/>
        </w:rPr>
        <w:t>перенапряжения</w:t>
      </w:r>
      <w:proofErr w:type="gramEnd"/>
      <w:r>
        <w:rPr>
          <w:color w:val="212529"/>
          <w:sz w:val="28"/>
          <w:szCs w:val="28"/>
        </w:rPr>
        <w:t xml:space="preserve"> или </w:t>
      </w:r>
      <w:proofErr w:type="gramStart"/>
      <w:r>
        <w:rPr>
          <w:color w:val="212529"/>
          <w:sz w:val="28"/>
          <w:szCs w:val="28"/>
        </w:rPr>
        <w:t>каких</w:t>
      </w:r>
      <w:proofErr w:type="gramEnd"/>
      <w:r>
        <w:rPr>
          <w:color w:val="212529"/>
          <w:sz w:val="28"/>
          <w:szCs w:val="28"/>
        </w:rPr>
        <w:t xml:space="preserve"> - либо соматических заболеваний, ему необходимо четкое планирование своего дня. Нельзя допускать длительного просмотра телевизора, работы за компьютером, прослушивания громкой музыки (особенно в наушниках). Сон должен составлять не менее 8 часов.  </w:t>
      </w:r>
    </w:p>
    <w:p w:rsidR="005018DE" w:rsidRDefault="005018DE" w:rsidP="005018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  <w:sz w:val="37"/>
          <w:szCs w:val="37"/>
        </w:rPr>
      </w:pPr>
      <w:r>
        <w:rPr>
          <w:color w:val="212529"/>
          <w:sz w:val="28"/>
          <w:szCs w:val="28"/>
        </w:rPr>
        <w:t xml:space="preserve">    Менять обувь и носки нужно как можно чаще во избежание неприятного запаха, а также грибкового или </w:t>
      </w:r>
      <w:proofErr w:type="gramStart"/>
      <w:r>
        <w:rPr>
          <w:color w:val="212529"/>
          <w:sz w:val="28"/>
          <w:szCs w:val="28"/>
        </w:rPr>
        <w:t>бактериальное</w:t>
      </w:r>
      <w:proofErr w:type="gramEnd"/>
      <w:r>
        <w:rPr>
          <w:color w:val="212529"/>
          <w:sz w:val="28"/>
          <w:szCs w:val="28"/>
        </w:rPr>
        <w:t xml:space="preserve"> поражения кожи ног и ногтей. Влажную обувь необходимо хорошо просушивать. Носки и нательное белье следует менять ежедневно. Очень важно правильно выбирать подростку обувь. Она должна быть удобной и просторной, подходить по размеру и высоте подъема, соответствовать форме ноги. </w:t>
      </w:r>
    </w:p>
    <w:p w:rsidR="005018DE" w:rsidRDefault="005018DE" w:rsidP="005018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  <w:sz w:val="37"/>
          <w:szCs w:val="37"/>
        </w:rPr>
      </w:pPr>
      <w:r>
        <w:rPr>
          <w:color w:val="212529"/>
          <w:sz w:val="28"/>
          <w:szCs w:val="28"/>
        </w:rPr>
        <w:t>  </w:t>
      </w:r>
    </w:p>
    <w:p w:rsidR="00C83109" w:rsidRDefault="00C83109"/>
    <w:sectPr w:rsidR="00C83109" w:rsidSect="005018DE">
      <w:pgSz w:w="11906" w:h="16838"/>
      <w:pgMar w:top="567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5018DE"/>
    <w:rsid w:val="00393872"/>
    <w:rsid w:val="005018DE"/>
    <w:rsid w:val="007148C7"/>
    <w:rsid w:val="00C83109"/>
    <w:rsid w:val="00D4419C"/>
    <w:rsid w:val="00ED3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8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1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698</Words>
  <Characters>3985</Characters>
  <Application>Microsoft Office Word</Application>
  <DocSecurity>0</DocSecurity>
  <Lines>33</Lines>
  <Paragraphs>9</Paragraphs>
  <ScaleCrop>false</ScaleCrop>
  <Company/>
  <LinksUpToDate>false</LinksUpToDate>
  <CharactersWithSpaces>4674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7</cp:revision>
  <dcterms:created xsi:type="dcterms:W3CDTF">2021-03-04T04:59:00Z</dcterms:created>
  <dcterms:modified xsi:type="dcterms:W3CDTF">2021-03-04T05:09:00Z</dcterms:modified>
</cp:coreProperties>
</file>