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EEA" w:rsidRPr="00B00AEE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Павлодар қаласының № 35 жалпы орта білім беру мектебі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717323" w:rsidRPr="00B00AEE" w:rsidRDefault="00B00AEE" w:rsidP="0071732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мемлекеттік тілде оқытатын </w:t>
      </w:r>
      <w:r w:rsidR="00717323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логопед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</w:p>
    <w:p w:rsid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5"/>
        <w:gridCol w:w="2746"/>
        <w:gridCol w:w="2400"/>
        <w:gridCol w:w="4260"/>
      </w:tblGrid>
      <w:tr w:rsidR="00CB6B4F" w:rsidRPr="00F23A4C" w:rsidTr="00DC10A3">
        <w:trPr>
          <w:trHeight w:val="711"/>
        </w:trPr>
        <w:tc>
          <w:tcPr>
            <w:tcW w:w="514" w:type="dxa"/>
            <w:vMerge w:val="restart"/>
          </w:tcPr>
          <w:p w:rsidR="00CB6B4F" w:rsidRPr="00717323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765" w:type="dxa"/>
          </w:tcPr>
          <w:p w:rsidR="00CB6B4F" w:rsidRPr="00717323" w:rsidRDefault="00CB6B4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173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717323" w:rsidRDefault="00CB6B4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17323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717323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717323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Павлодар қаласының № 35 жалпы орта білім беру мектебі</w:t>
            </w:r>
            <w:r w:rsidR="00DF4A7D" w:rsidRPr="00717323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717323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717323" w:rsidTr="00DC10A3">
        <w:trPr>
          <w:trHeight w:val="453"/>
        </w:trPr>
        <w:tc>
          <w:tcPr>
            <w:tcW w:w="514" w:type="dxa"/>
            <w:vMerge/>
          </w:tcPr>
          <w:p w:rsidR="00CB6B4F" w:rsidRPr="00717323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</w:tcPr>
          <w:p w:rsidR="00CB6B4F" w:rsidRPr="00717323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173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CB6B4F" w:rsidRPr="00717323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73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Қазақстан Республикасы, Павлодар облысы, </w:t>
            </w:r>
            <w:r w:rsidR="00BA4B1E" w:rsidRPr="007173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</w:t>
            </w:r>
            <w:r w:rsidRPr="007173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Павлодар қаласы, Айманов көшесі, 37 </w:t>
            </w:r>
          </w:p>
        </w:tc>
      </w:tr>
      <w:tr w:rsidR="00CB6B4F" w:rsidRPr="00717323" w:rsidTr="00DC10A3">
        <w:trPr>
          <w:trHeight w:val="328"/>
        </w:trPr>
        <w:tc>
          <w:tcPr>
            <w:tcW w:w="514" w:type="dxa"/>
            <w:vMerge/>
          </w:tcPr>
          <w:p w:rsidR="00CB6B4F" w:rsidRPr="00717323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</w:tcPr>
          <w:p w:rsidR="00CB6B4F" w:rsidRPr="00717323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173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717323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7173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932150" w:rsidRPr="007173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73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(7182)</w:t>
            </w:r>
            <w:r w:rsidR="00932150" w:rsidRPr="007173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53-71-04</w:t>
            </w:r>
          </w:p>
        </w:tc>
      </w:tr>
      <w:tr w:rsidR="00CB6B4F" w:rsidRPr="00717323" w:rsidTr="00DC10A3">
        <w:trPr>
          <w:trHeight w:val="203"/>
        </w:trPr>
        <w:tc>
          <w:tcPr>
            <w:tcW w:w="514" w:type="dxa"/>
            <w:vMerge/>
          </w:tcPr>
          <w:p w:rsidR="00CB6B4F" w:rsidRPr="00717323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</w:tcPr>
          <w:p w:rsidR="00CB6B4F" w:rsidRPr="00717323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173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717323" w:rsidRDefault="00CB6B4F" w:rsidP="00CB6B4F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7173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school_35@inbox.ru</w:t>
            </w:r>
            <w:r w:rsidRPr="00717323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 </w:t>
            </w:r>
          </w:p>
        </w:tc>
      </w:tr>
      <w:tr w:rsidR="008E7665" w:rsidRPr="00717323" w:rsidTr="00DC10A3">
        <w:trPr>
          <w:trHeight w:val="570"/>
        </w:trPr>
        <w:tc>
          <w:tcPr>
            <w:tcW w:w="514" w:type="dxa"/>
            <w:vMerge w:val="restart"/>
          </w:tcPr>
          <w:p w:rsidR="008E7665" w:rsidRPr="00717323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717323" w:rsidRDefault="008E7665" w:rsidP="00BA4B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173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8E7665" w:rsidRPr="00717323" w:rsidRDefault="00717323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Логопед, 1 жүктеме</w:t>
            </w:r>
          </w:p>
        </w:tc>
      </w:tr>
      <w:tr w:rsidR="008E7665" w:rsidRPr="00F23A4C" w:rsidTr="00DC10A3">
        <w:trPr>
          <w:trHeight w:val="825"/>
        </w:trPr>
        <w:tc>
          <w:tcPr>
            <w:tcW w:w="514" w:type="dxa"/>
            <w:vMerge/>
          </w:tcPr>
          <w:p w:rsidR="008E7665" w:rsidRPr="00717323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</w:tcPr>
          <w:p w:rsidR="008E7665" w:rsidRPr="00717323" w:rsidRDefault="00717323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</w:t>
            </w:r>
            <w:r w:rsidR="008E7665" w:rsidRPr="007173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717323" w:rsidRPr="00717323" w:rsidRDefault="00717323" w:rsidP="00717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32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Ерекше білім беру қажеттілігі бар балалармен түзету жұмыстарын жүзеге асырады. </w:t>
            </w:r>
          </w:p>
          <w:p w:rsidR="00717323" w:rsidRPr="00717323" w:rsidRDefault="00717323" w:rsidP="00717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32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      Білім беру ұйымдарында инклюзия қағидаларын дамытады. </w:t>
            </w:r>
          </w:p>
          <w:p w:rsidR="00717323" w:rsidRPr="00717323" w:rsidRDefault="00717323" w:rsidP="00717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32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      Білім алушылардың психикалық, физикалық және физиологиялық бұзылуларына диагностика жасайды, олардың құрылымы мен айқындылық дәрежесін анықтайды. </w:t>
            </w:r>
          </w:p>
          <w:p w:rsidR="00717323" w:rsidRPr="00717323" w:rsidRDefault="00717323" w:rsidP="00717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32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      Мұғалімдермен және басқа да мамандармен өзара іс-қимылды қамтамасыз етеді, бұзылған функцияларды түзету және қалпына келтіру және мүмкіндіктері шектеулі білім алушыларды әлеуметтендіру бойынша топтық және жеке қызметті жүзеге асырады. </w:t>
            </w:r>
          </w:p>
          <w:p w:rsidR="008E7665" w:rsidRPr="00717323" w:rsidRDefault="00717323" w:rsidP="00717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32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      Балаларға көмек көрсетудің арнайы әдістері мен тәсілдерін қолдану бойынша педагогтарға, білім алушылардың ата-аналарына немесе оларды алмастыратын адамдарға кеңес береді.</w:t>
            </w:r>
          </w:p>
        </w:tc>
      </w:tr>
      <w:tr w:rsidR="008E7665" w:rsidRPr="00717323" w:rsidTr="00DC10A3">
        <w:trPr>
          <w:trHeight w:val="638"/>
        </w:trPr>
        <w:tc>
          <w:tcPr>
            <w:tcW w:w="514" w:type="dxa"/>
            <w:vMerge/>
          </w:tcPr>
          <w:p w:rsidR="008E7665" w:rsidRPr="00717323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</w:tcPr>
          <w:p w:rsidR="008E7665" w:rsidRPr="00717323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173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717323" w:rsidRDefault="008E7665" w:rsidP="00AC56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- </w:t>
            </w:r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еңбек өтілі мен біліктілік санатына сәйкес төленеді</w:t>
            </w: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:rsidR="008E7665" w:rsidRPr="00717323" w:rsidRDefault="008E7665" w:rsidP="00AC5698">
            <w:pPr>
              <w:textAlignment w:val="baseline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1732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арнайы орта білім (min): </w:t>
            </w:r>
            <w:r w:rsidR="00717323" w:rsidRPr="007173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128525 </w:t>
            </w:r>
            <w:r w:rsidRPr="0071732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теңге;</w:t>
            </w:r>
          </w:p>
          <w:p w:rsidR="008E7665" w:rsidRPr="00717323" w:rsidRDefault="008E7665" w:rsidP="00AC56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1732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жоғары білім (min): </w:t>
            </w:r>
            <w:r w:rsidR="00717323" w:rsidRPr="00717323">
              <w:rPr>
                <w:rFonts w:ascii="Times New Roman" w:hAnsi="Times New Roman" w:cs="Times New Roman"/>
                <w:sz w:val="24"/>
                <w:szCs w:val="24"/>
              </w:rPr>
              <w:t>158720</w:t>
            </w:r>
            <w:r w:rsidRPr="0071732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теңге</w:t>
            </w:r>
          </w:p>
        </w:tc>
      </w:tr>
      <w:tr w:rsidR="00B1578A" w:rsidRPr="00F23A4C" w:rsidTr="00DC10A3">
        <w:tc>
          <w:tcPr>
            <w:tcW w:w="514" w:type="dxa"/>
          </w:tcPr>
          <w:p w:rsidR="00B1578A" w:rsidRPr="00717323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765" w:type="dxa"/>
          </w:tcPr>
          <w:p w:rsidR="00B1578A" w:rsidRPr="00717323" w:rsidRDefault="00B1578A" w:rsidP="00CB6B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173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717323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173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717323" w:rsidRPr="00717323" w:rsidRDefault="00717323" w:rsidP="00717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32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      "Арнайы педагогика" бағыты бойынша жоғары және (немесе) жоғары оқу орнынан кейінгі педагогикалық білімі немесе педагогикалық қайта даярлығын растайтын құжат, жұмыс өтіліне талап қойылмайды.</w:t>
            </w:r>
          </w:p>
          <w:p w:rsidR="00B1578A" w:rsidRPr="00717323" w:rsidRDefault="00717323" w:rsidP="00717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32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      Және (немесе) біліктілігі жоғары деңгейдегі педагог-модератор үшін мамандығы бойынша кемінде 3 жыл, педагог-сарапшы үшін кемінде 4 жыл, педагог – зерттеуші үшін кемінде 5 жыл жұмыс өтілі болуы тиіс. педагог-шебер үшін-6 жыл.</w:t>
            </w:r>
          </w:p>
        </w:tc>
      </w:tr>
      <w:tr w:rsidR="00B1578A" w:rsidRPr="00717323" w:rsidTr="00DC10A3">
        <w:trPr>
          <w:trHeight w:val="423"/>
        </w:trPr>
        <w:tc>
          <w:tcPr>
            <w:tcW w:w="514" w:type="dxa"/>
          </w:tcPr>
          <w:p w:rsidR="00B1578A" w:rsidRPr="00717323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765" w:type="dxa"/>
          </w:tcPr>
          <w:p w:rsidR="00B1578A" w:rsidRPr="00717323" w:rsidRDefault="00B1578A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173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717323" w:rsidRDefault="00717323" w:rsidP="00932150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04.03</w:t>
            </w:r>
            <w:r w:rsidR="00932150"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-</w:t>
            </w: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</w:t>
            </w:r>
            <w:r w:rsidR="00F23A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4</w:t>
            </w:r>
            <w:bookmarkStart w:id="0" w:name="_GoBack"/>
            <w:bookmarkEnd w:id="0"/>
            <w:r w:rsidR="00932150"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.0</w:t>
            </w: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3</w:t>
            </w:r>
            <w:r w:rsidR="00932150"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.2022</w:t>
            </w:r>
          </w:p>
        </w:tc>
      </w:tr>
      <w:tr w:rsidR="00B1578A" w:rsidRPr="00F23A4C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717323" w:rsidRDefault="00B1578A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717323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173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717323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1) 1</w:t>
            </w: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-қосымшаға сәйкес нысан бойынша Конкурсқа қатысу туралы </w:t>
            </w:r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өтініш</w:t>
            </w: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932150" w:rsidRPr="00717323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2) </w:t>
            </w:r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жеке басын куәландыратын құжат</w:t>
            </w: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не цифрлық құжаттар сервисінен алынған</w:t>
            </w: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электронды құжат (идентификация үшін);</w:t>
            </w:r>
          </w:p>
          <w:p w:rsidR="00932150" w:rsidRPr="00717323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3) кадрларды есепке алу бойынша толтырылған </w:t>
            </w:r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жеке іс парағы</w:t>
            </w: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(нақты тұрғылықты</w:t>
            </w: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мекенжайы мен байланыс телефондары көрсетілген – бар болса);</w:t>
            </w:r>
          </w:p>
          <w:p w:rsidR="00932150" w:rsidRPr="00717323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4) Педагогтердің үлгілік біліктілік сипаттамаларымен бекітілген лауазымға</w:t>
            </w: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қойылатын біліктілік талаптарына сәйкес </w:t>
            </w:r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білімі туралы құжаттардың көшірмелері</w:t>
            </w: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932150" w:rsidRPr="00717323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5) </w:t>
            </w:r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еңбек қызметін растайтын құжаттың</w:t>
            </w: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көшірмесі (бар болса);</w:t>
            </w:r>
          </w:p>
          <w:p w:rsidR="00932150" w:rsidRPr="00717323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6) </w:t>
            </w:r>
            <w:r w:rsidR="00DF4A7D"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Денсаулық сақтау саласындағы есепке алу құжаттамасының нысандарын бекіту</w:t>
            </w: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туралы</w:t>
            </w:r>
            <w:r w:rsidR="00DF4A7D"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ҚР</w:t>
            </w: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Денсаулық сақтау министрінің міндетін</w:t>
            </w: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атқарушының 2020 жылғы 30 қазандағы № ҚР ДСМ-175/2020 бұйрығымен бекітілген</w:t>
            </w: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нысан бойынша </w:t>
            </w:r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денсаулық жағдайы туралы анықтама</w:t>
            </w:r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;</w:t>
            </w: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932150" w:rsidRPr="00717323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7) </w:t>
            </w:r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психоневрологиялық ұйымнан анықтама</w:t>
            </w: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932150" w:rsidRPr="00717323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8) </w:t>
            </w:r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наркологиялық ұйымнан анықтама</w:t>
            </w: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932150" w:rsidRPr="00717323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 Ұлттық біліктілік тестілеу сертификаты</w:t>
            </w: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(бұдан әрі – ҰБТ) немесе</w:t>
            </w: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педагог-модератордың, педагог-сарапшының, педагог-зерттеушінің, педагог-шебердің</w:t>
            </w: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біліктілік санатының болуы туралы куәлік</w:t>
            </w: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(болған жағдайда)</w:t>
            </w: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:rsidR="00B1578A" w:rsidRPr="00717323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Бағалау парағы;</w:t>
            </w:r>
          </w:p>
        </w:tc>
      </w:tr>
      <w:tr w:rsidR="00D478D0" w:rsidRPr="00717323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717323" w:rsidRDefault="00D478D0" w:rsidP="00B0496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717323" w:rsidRDefault="009C5C0A" w:rsidP="00B0496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Бос </w:t>
            </w:r>
            <w:r w:rsidR="00D478D0" w:rsidRPr="007173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D478D0" w:rsidRPr="00717323" w:rsidRDefault="00717323" w:rsidP="00B0496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Еңбек шартына сәйкес</w:t>
            </w:r>
          </w:p>
        </w:tc>
      </w:tr>
      <w:tr w:rsidR="00D478D0" w:rsidRPr="00717323" w:rsidTr="00D478D0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Pr="00717323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478D0" w:rsidRPr="00717323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717323" w:rsidRP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P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P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P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P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P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P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P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P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P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P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P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P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78D0" w:rsidRPr="00717323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3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білім беру ұйымдарының</w:t>
            </w:r>
          </w:p>
          <w:p w:rsidR="00D478D0" w:rsidRPr="00717323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3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басшылары мен педагогтерін</w:t>
            </w:r>
          </w:p>
          <w:p w:rsidR="00D478D0" w:rsidRPr="00717323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3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лауазымға тағайындау, лауазымнан босату</w:t>
            </w:r>
          </w:p>
          <w:p w:rsidR="00D478D0" w:rsidRPr="00717323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3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қағидаларына 10-қосымша</w:t>
            </w:r>
          </w:p>
          <w:p w:rsidR="00D478D0" w:rsidRPr="00717323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717323">
              <w:rPr>
                <w:rFonts w:ascii="Times New Roman" w:hAnsi="Times New Roman" w:cs="Times New Roman"/>
                <w:sz w:val="24"/>
                <w:szCs w:val="24"/>
              </w:rPr>
              <w:t>Нысан</w:t>
            </w:r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>конкурс жариялаған мемлекеттік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F23A4C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F23A4C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23A4C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23A4C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F23A4C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F23A4C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23A4C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C75E82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05"/>
        <w:gridCol w:w="3213"/>
        <w:gridCol w:w="1543"/>
        <w:gridCol w:w="2942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>Оқу орнының атауы</w:t>
            </w:r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>Оқу кезеңі</w:t>
            </w:r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>Диплом бойынша мамандығы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C424F6">
        <w:rPr>
          <w:rFonts w:ascii="Arial" w:hAnsi="Arial" w:cs="Arial"/>
          <w:sz w:val="24"/>
          <w:szCs w:val="24"/>
          <w:lang w:val="en-US"/>
        </w:rPr>
        <w:t>Біліктілік санатының болуы (берген (растаған) күні):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4A7D">
        <w:rPr>
          <w:rFonts w:ascii="Arial" w:hAnsi="Arial" w:cs="Arial"/>
          <w:sz w:val="24"/>
          <w:szCs w:val="24"/>
        </w:rPr>
        <w:t>Педагогикалық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жұмыс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өтілі</w:t>
      </w:r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4"/>
          <w:szCs w:val="24"/>
        </w:rPr>
        <w:t>Келесі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жұмыс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нәтижелерім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C424F6">
        <w:rPr>
          <w:rFonts w:ascii="Arial" w:hAnsi="Arial" w:cs="Arial"/>
          <w:sz w:val="24"/>
          <w:szCs w:val="24"/>
          <w:lang w:val="en-US"/>
        </w:rPr>
        <w:t>Наградалары, атақтары, дәрежесі,</w:t>
      </w:r>
      <w:r w:rsidR="00437A2D">
        <w:rPr>
          <w:rFonts w:ascii="Arial" w:hAnsi="Arial" w:cs="Arial"/>
          <w:sz w:val="24"/>
          <w:szCs w:val="24"/>
          <w:lang w:val="en-US"/>
        </w:rPr>
        <w:t xml:space="preserve"> ғылыми дәрежесі, ғылыми атағы </w:t>
      </w:r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Cондай-ақ </w:t>
      </w:r>
      <w:r w:rsidR="00C424F6" w:rsidRPr="00C424F6">
        <w:rPr>
          <w:rFonts w:ascii="Arial" w:hAnsi="Arial" w:cs="Arial"/>
          <w:sz w:val="24"/>
          <w:szCs w:val="24"/>
          <w:lang w:val="en-US"/>
        </w:rPr>
        <w:t>қосымша мәліметтері (болған жағдайда)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lastRenderedPageBreak/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452A4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 xml:space="preserve">_______________  </w:t>
      </w:r>
      <w:r w:rsidR="00452A41" w:rsidRPr="00452A41">
        <w:rPr>
          <w:rFonts w:ascii="Arial" w:hAnsi="Arial" w:cs="Arial"/>
        </w:rPr>
        <w:t xml:space="preserve">             </w:t>
      </w:r>
      <w:r w:rsidRPr="00452A41">
        <w:rPr>
          <w:rFonts w:ascii="Arial" w:hAnsi="Arial" w:cs="Arial"/>
        </w:rPr>
        <w:t xml:space="preserve"> ____________________</w:t>
      </w:r>
      <w:r w:rsidR="00452A41" w:rsidRPr="00452A41">
        <w:rPr>
          <w:rFonts w:ascii="Arial" w:hAnsi="Arial" w:cs="Arial"/>
        </w:rPr>
        <w:t>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          </w:t>
      </w:r>
      <w:r w:rsidR="00B00AEE"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 w:rsidR="00452A41">
        <w:rPr>
          <w:rFonts w:ascii="Arial" w:hAnsi="Arial" w:cs="Arial"/>
          <w:sz w:val="20"/>
          <w:szCs w:val="20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r w:rsidR="00452A41" w:rsidRPr="00452A41">
        <w:rPr>
          <w:rFonts w:ascii="Arial" w:hAnsi="Arial" w:cs="Arial"/>
          <w:sz w:val="20"/>
          <w:szCs w:val="20"/>
        </w:rPr>
        <w:t>олы)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</w:t>
      </w: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7"/>
        <w:gridCol w:w="4144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Нысан</w:t>
            </w:r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r w:rsidRPr="00DF4A7D">
        <w:rPr>
          <w:rFonts w:ascii="Arial" w:hAnsi="Arial" w:cs="Arial"/>
          <w:b/>
          <w:color w:val="000000"/>
        </w:rPr>
        <w:t>Педагогтің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немесе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уақытша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лауазымына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кандидаттың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бағалау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парағы</w:t>
      </w:r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(1-ден 20-ға дейін)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  <w:r w:rsidR="00854F32"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</w:tr>
      <w:tr w:rsidR="006F7468" w:rsidRPr="00F23A4C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 деңгейі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 туралы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 және кәсіптік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 күндізгі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Ғылыми/ академиялық дәрежесі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 туралы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Магистр немесе жоғары білімі бар маман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PHD-докторы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 докторы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F23A4C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 біліктілік тестілеуі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біліктілік санатымен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60-қа дейін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70-ке дейін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80-ге дейін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90-ға дейін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40-қа дейін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50-ге дейін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60-қа дейін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70-ке дейін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біліктілік санатымен</w:t>
            </w:r>
          </w:p>
          <w:p w:rsidR="00610B31" w:rsidRPr="000F5AB2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 дейін=6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80-ден 90 балға дейін=7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 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 балға дейін=2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 дейін=7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 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 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 балға дейін=3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70-тен 80 балға 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 дейін=9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 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40 - тан 50 балға 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Біліктілігі/</w:t>
            </w:r>
            <w:r w:rsidR="006F7468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Куәлік, өзге де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 санат 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 санатты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Педагог-сарапшы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 зерттеуші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Педагог-шебер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 қызмет 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 кітапшасы / еңбек қызметін алмастыратын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 жылдан 3 жылға дейін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жылдан 5 жылға дейін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 жылдан 10 жылға дейін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10 жылдан және одан артық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 және әдістемелік қызмет тәжірибесі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 кітапшасы / еңбек қызметін алмастыратын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орынбасары=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 алғаш кіріскен педагогтар 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 туралы дипломға қосымша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Педагогикалық/кәсіптік практика нәтижелері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 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 жұмыс орнынан ұсыныс хат (еңбек қызметін жүзеге асыру кезінде)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 ұсыныс хаттың болуы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 хат болмаған жағдайда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 ұсыныс хаттың болуы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 жетістіктердің 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білім алушылардың дипломдары, олимпиадалар мен конкурстар жеңімпаздарының грамоталары, ғылыми жобалары;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мұғалімдер мен олимпиадалар жеңімпаздарының дипломдары, грамоталары;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мемлекеттік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 мен конкурстардың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 мен конкурстардың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конкурсының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конкурсының жүлдегері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 еңбек сіңірген ұстазы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F23A4C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 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авторлық жұмыстар және жарияланымдар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ҚР БҒМ тізбесіне енгізілген оқулықтардың және (немесе) ОӘК авторы немесе тең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  тізбесіне енгізілген оқулықтардың және (немесе) ОӘК авторы немесе тең авторы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Қоғамдық-педагогикалық 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көшбасшылық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көптілділікті жүзеге асыру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ӘБ жетекшілігі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кәсіби-педагогикалық қауымдастық көшбасшысы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тілде оқыту, орыс/қазақ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Шетел/орыс, шетел/қазақ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тілде оқыту (қазақ, орыс, шетел)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 дайындық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пәндік дайындық сертификаттары;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цифрлық сауаттылық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Goethe Zertifikat,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Python-да бағдарламалау негіздері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Microsoft-пен жұмыс істеуді оқыту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бағдарламалары бойынша оқыту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курстары</w:t>
            </w:r>
            <w:r w:rsidR="00DF4A7D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 - 0,5 балл (әрқайсысы жеке)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panose1 w:val="020B0604020202020204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87A26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17323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C0A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A4C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3FBA9"/>
  <w15:docId w15:val="{439B2F3E-3337-46C0-BF2B-6B4E9F76E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98D6E-82EA-4876-B61D-E85F75D9A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1708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Камиль Айбек</cp:lastModifiedBy>
  <cp:revision>5</cp:revision>
  <cp:lastPrinted>2022-02-21T04:12:00Z</cp:lastPrinted>
  <dcterms:created xsi:type="dcterms:W3CDTF">2022-03-03T11:29:00Z</dcterms:created>
  <dcterms:modified xsi:type="dcterms:W3CDTF">2022-03-03T17:53:00Z</dcterms:modified>
</cp:coreProperties>
</file>