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59A" w14:textId="6DCA901F"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2BF6735A" w14:textId="4210B92E" w:rsidR="000B08CD" w:rsidRDefault="0058555C" w:rsidP="003B2574">
      <w:pPr>
        <w:pStyle w:val="a3"/>
        <w:spacing w:before="0" w:beforeAutospacing="0" w:after="0" w:afterAutospacing="0"/>
        <w:ind w:firstLine="709"/>
        <w:jc w:val="center"/>
        <w:rPr>
          <w:sz w:val="28"/>
        </w:rPr>
      </w:pPr>
      <w:r>
        <w:rPr>
          <w:sz w:val="28"/>
          <w:lang w:val="kk-KZ"/>
        </w:rPr>
        <w:t>әдіскердің</w:t>
      </w:r>
      <w:r w:rsidR="003B2574" w:rsidRPr="003B2574">
        <w:rPr>
          <w:sz w:val="28"/>
        </w:rPr>
        <w:t xml:space="preserve"> бос лауазымына </w:t>
      </w:r>
    </w:p>
    <w:p w14:paraId="28B407A8" w14:textId="77777777"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14:paraId="1D968835" w14:textId="77777777" w:rsidR="001C64E9" w:rsidRPr="00124F76" w:rsidRDefault="001C64E9" w:rsidP="00124F76">
      <w:pPr>
        <w:pStyle w:val="a3"/>
        <w:spacing w:before="0" w:beforeAutospacing="0" w:after="0" w:afterAutospacing="0"/>
        <w:ind w:firstLine="709"/>
        <w:jc w:val="center"/>
        <w:rPr>
          <w:sz w:val="28"/>
        </w:rPr>
      </w:pPr>
    </w:p>
    <w:p w14:paraId="32F41A5E" w14:textId="77777777" w:rsidR="00124F76" w:rsidRPr="00D3649F" w:rsidRDefault="00124F76" w:rsidP="001C64E9">
      <w:pPr>
        <w:pStyle w:val="a3"/>
        <w:spacing w:before="0" w:beforeAutospacing="0" w:after="0" w:afterAutospacing="0"/>
        <w:ind w:firstLine="709"/>
        <w:jc w:val="both"/>
      </w:pPr>
    </w:p>
    <w:p w14:paraId="59A45C11" w14:textId="1826D4F6" w:rsidR="001C64E9" w:rsidRDefault="009776BA" w:rsidP="001C64E9">
      <w:pPr>
        <w:pStyle w:val="a3"/>
        <w:spacing w:before="0" w:beforeAutospacing="0" w:after="0" w:afterAutospacing="0"/>
        <w:ind w:firstLine="709"/>
        <w:jc w:val="both"/>
      </w:pPr>
      <w:r>
        <w:t>29</w:t>
      </w:r>
      <w:r w:rsidR="001C64E9">
        <w:t>-</w:t>
      </w:r>
      <w:r w:rsidR="00D3649F">
        <w:t>0</w:t>
      </w:r>
      <w:r w:rsidR="00CA3A39">
        <w:rPr>
          <w:lang w:val="kk-KZ"/>
        </w:rPr>
        <w:t>3</w:t>
      </w:r>
      <w:r w:rsidR="00D3649F">
        <w:t>-2022</w:t>
      </w:r>
      <w:r w:rsidR="001C64E9">
        <w:t xml:space="preserve"> 09:00</w:t>
      </w:r>
    </w:p>
    <w:p w14:paraId="116CE2CD" w14:textId="6A663E1F"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r>
        <w:t xml:space="preserve">эл.почта: </w:t>
      </w:r>
      <w:hyperlink r:id="rId5" w:history="1">
        <w:r w:rsidR="0058555C" w:rsidRPr="00683E4A">
          <w:rPr>
            <w:rStyle w:val="a5"/>
          </w:rPr>
          <w:t>87182505669@</w:t>
        </w:r>
        <w:r w:rsidR="0058555C" w:rsidRPr="00683E4A">
          <w:rPr>
            <w:rStyle w:val="a5"/>
            <w:lang w:val="en-US"/>
          </w:rPr>
          <w:t>mail</w:t>
        </w:r>
        <w:r w:rsidR="0058555C" w:rsidRPr="00683E4A">
          <w:rPr>
            <w:rStyle w:val="a5"/>
          </w:rPr>
          <w:t>.</w:t>
        </w:r>
        <w:r w:rsidR="0058555C" w:rsidRPr="00683E4A">
          <w:rPr>
            <w:rStyle w:val="a5"/>
            <w:lang w:val="en-US"/>
          </w:rPr>
          <w:t>ru</w:t>
        </w:r>
      </w:hyperlink>
    </w:p>
    <w:p w14:paraId="19459829"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Қазақстан Республикасында мектепке дейінгі тәрбие мен оқытудың үлгілік оқу бағдарламасын іске асырады</w:t>
      </w:r>
      <w:r w:rsidR="001C64E9">
        <w:t>.</w:t>
      </w:r>
    </w:p>
    <w:p w14:paraId="4F4CC3D7" w14:textId="77777777" w:rsidR="0058555C" w:rsidRPr="0058555C" w:rsidRDefault="003B2574" w:rsidP="0058555C">
      <w:pPr>
        <w:pStyle w:val="a3"/>
        <w:shd w:val="clear" w:color="auto" w:fill="FFFFFF"/>
        <w:spacing w:before="0" w:beforeAutospacing="0" w:after="0" w:afterAutospacing="0"/>
        <w:ind w:firstLine="708"/>
        <w:jc w:val="both"/>
        <w:textAlignment w:val="baseline"/>
        <w:rPr>
          <w:color w:val="000000"/>
          <w:spacing w:val="2"/>
        </w:rPr>
      </w:pPr>
      <w:r>
        <w:rPr>
          <w:rStyle w:val="a4"/>
          <w:lang w:val="kk-KZ"/>
        </w:rPr>
        <w:t>Біліктілік талаптары</w:t>
      </w:r>
      <w:r w:rsidR="001C64E9">
        <w:t xml:space="preserve">: </w:t>
      </w:r>
      <w:r w:rsidR="0058555C" w:rsidRPr="0058555C">
        <w:rPr>
          <w:color w:val="000000"/>
          <w:spacing w:val="2"/>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14:paraId="4F01DD8E" w14:textId="69B6CC4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14:paraId="159D713F" w14:textId="24C8342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14:paraId="540E3D80" w14:textId="2F84E2D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14:paraId="415A3982" w14:textId="74E3FEE7" w:rsidR="0058555C" w:rsidRPr="0058555C"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Кәсіби құзыреттілікті анықтай отырып, біліктілікке қойылатын талаптар:</w:t>
      </w:r>
    </w:p>
    <w:p w14:paraId="3D5CFA2E" w14:textId="17FFB19F"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1) "педагог" (санаты жоқ):</w:t>
      </w:r>
    </w:p>
    <w:p w14:paraId="32F69B44" w14:textId="474DCDDE"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ұйым әдіскеріне қойылатын жалпы талаптарға сәйкес болуы керек:</w:t>
      </w:r>
    </w:p>
    <w:p w14:paraId="39AF5067" w14:textId="0EDFA4D4"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14:paraId="15AC4AF3" w14:textId="34C3111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жылдық жоспар құру және әдістемелік жұмысты ұйымдастыру;</w:t>
      </w:r>
    </w:p>
    <w:p w14:paraId="0DC4035A" w14:textId="3A72678F"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балалардың дағдыларын дамыту сапасын бақылау;</w:t>
      </w:r>
    </w:p>
    <w:p w14:paraId="33C15A94" w14:textId="51FB9D2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білім беру ұйымы деңгейінде іс-шаралар ұйымдастырады; меншікті ақпараттық-коммуникациялық құзыреттілікті білу.</w:t>
      </w:r>
    </w:p>
    <w:p w14:paraId="1BBCB32A" w14:textId="3CC8066E"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2) "педагог-модератор":</w:t>
      </w:r>
    </w:p>
    <w:p w14:paraId="31320C1B" w14:textId="60AB851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Санаты жоқ "педагог" санатына қойылатын жалпы талаптарға жауапты болуы керек:</w:t>
      </w:r>
    </w:p>
    <w:p w14:paraId="680723F9" w14:textId="2F1CFEF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тәрбие мен оқытудың әдіснамасын білуі керек;</w:t>
      </w:r>
    </w:p>
    <w:p w14:paraId="74FC0230" w14:textId="066D69F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14:paraId="02ECD983" w14:textId="2E874A0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14:paraId="5361239F" w14:textId="1730B156"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14:paraId="50A06AF9" w14:textId="420FF73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14:paraId="3534A5A1" w14:textId="798B39E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14:paraId="3FC2DCCB" w14:textId="6D38BBE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14:paraId="319D2047" w14:textId="348DE2F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3) "педагог-сарапшы":</w:t>
      </w:r>
    </w:p>
    <w:p w14:paraId="73EC1709" w14:textId="4249DBC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14:paraId="433CACE7" w14:textId="268223C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14:paraId="09C204D8" w14:textId="69A3A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14:paraId="73408DA9" w14:textId="465C6B14"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14:paraId="0E877945" w14:textId="18B47431"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14:paraId="7E43FCB1" w14:textId="5DDA2BF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14:paraId="11420E16" w14:textId="32C05DD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14:paraId="2E23182B" w14:textId="64DDE8F8"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4) "педагог-зерттеуші":</w:t>
      </w:r>
    </w:p>
    <w:p w14:paraId="1362E99D" w14:textId="303F6D8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14:paraId="54A8E428" w14:textId="0C58A79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14:paraId="6E45AE3E" w14:textId="4020ED8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14:paraId="023A66F4" w14:textId="4A45CA1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14:paraId="158C5DCF" w14:textId="72675B2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14:paraId="44F78666" w14:textId="021FDB5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14:paraId="66EBCA5F" w14:textId="1B2EE7EF"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14:paraId="7EBF9E1C" w14:textId="7184864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5) "педагог-шебер":</w:t>
      </w:r>
    </w:p>
    <w:p w14:paraId="1821A531" w14:textId="04213DF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14:paraId="5DCAF695" w14:textId="2154E08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14:paraId="4E628B4B" w14:textId="5036AF5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14:paraId="35869BEE" w14:textId="0185ABB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14:paraId="0818D195" w14:textId="0019DAF6"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14:paraId="3B2CE59F" w14:textId="7AF1C16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14:paraId="4471C9D8" w14:textId="2796181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14:paraId="42839427" w14:textId="329A87F1"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14:paraId="12C8DE2E" w14:textId="1CFF53B9"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14:paraId="3F0041A2" w14:textId="0A3BA3B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14:paraId="07E2C32A" w14:textId="2D04969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14:paraId="2165D789" w14:textId="241138E1"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14:paraId="5B0A5BDD" w14:textId="43BFE16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14:paraId="377316DC" w14:textId="3337528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14:paraId="5540CD23" w14:textId="6C661FFE"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14:paraId="320AA20A" w14:textId="24E64564"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14:paraId="5CF729CE" w14:textId="3100D96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14:paraId="110BAB51" w14:textId="08A04618"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07B7EFFC" w14:textId="07ADB0C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14:paraId="367E5ACF" w14:textId="2D62B22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14:paraId="286E7CE2" w14:textId="3E5889E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14:paraId="31B9C118" w14:textId="65AF750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14:paraId="3E318B23" w14:textId="17296F0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14:paraId="4CA4BA6E" w14:textId="2B951F15"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6B90EC7" w14:textId="40EEC532"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6"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7"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14:paraId="04789AA6" w14:textId="230FF358"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14:paraId="21D1882E" w14:textId="35F74B30"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14:paraId="7E621730" w14:textId="6B0C5091"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14:paraId="244FD461" w14:textId="72650895"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14:paraId="25935998" w14:textId="356588FE"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20E0D338" w14:textId="0F59EA19"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6C13CB41"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4E697A7E" w14:textId="1AB42169"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3F8D139B"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2236075D"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0DC53D6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62D137E3"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0F59E46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069BC3DF"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20B5F8F0"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001BC823" w14:textId="2D9546B1"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44D99BFD" w14:textId="082AE631"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1BCAC75F"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61ADC61B" w14:textId="73A854D1"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2D8B6370"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577286F1" w14:textId="1429EE2D"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8" w:history="1">
        <w:r w:rsidR="00244DA8" w:rsidRPr="00683E4A">
          <w:rPr>
            <w:rStyle w:val="a5"/>
          </w:rPr>
          <w:t>87182505669@</w:t>
        </w:r>
        <w:r w:rsidR="00244DA8" w:rsidRPr="00683E4A">
          <w:rPr>
            <w:rStyle w:val="a5"/>
            <w:lang w:val="en-US"/>
          </w:rPr>
          <w:t>mail</w:t>
        </w:r>
        <w:r w:rsidR="00244DA8" w:rsidRPr="00683E4A">
          <w:rPr>
            <w:rStyle w:val="a5"/>
          </w:rPr>
          <w:t>.</w:t>
        </w:r>
        <w:r w:rsidR="00244DA8" w:rsidRPr="00683E4A">
          <w:rPr>
            <w:rStyle w:val="a5"/>
            <w:lang w:val="en-US"/>
          </w:rPr>
          <w:t>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C64E9"/>
    <w:rsid w:val="00001383"/>
    <w:rsid w:val="000524B7"/>
    <w:rsid w:val="000B08CD"/>
    <w:rsid w:val="000C4DB4"/>
    <w:rsid w:val="00124F76"/>
    <w:rsid w:val="001C64E9"/>
    <w:rsid w:val="00244DA8"/>
    <w:rsid w:val="003B2574"/>
    <w:rsid w:val="003D06EF"/>
    <w:rsid w:val="00460AA6"/>
    <w:rsid w:val="00487807"/>
    <w:rsid w:val="0058192E"/>
    <w:rsid w:val="0058555C"/>
    <w:rsid w:val="005A0ADC"/>
    <w:rsid w:val="007F60A1"/>
    <w:rsid w:val="008C7E84"/>
    <w:rsid w:val="008F5548"/>
    <w:rsid w:val="009144D3"/>
    <w:rsid w:val="009776BA"/>
    <w:rsid w:val="00A85619"/>
    <w:rsid w:val="00AA469B"/>
    <w:rsid w:val="00AA4D07"/>
    <w:rsid w:val="00AE54C5"/>
    <w:rsid w:val="00CA3A39"/>
    <w:rsid w:val="00D3649F"/>
    <w:rsid w:val="00D66E12"/>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2DFC"/>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7182505669@mail.ru" TargetMode="External"/><Relationship Id="rId3" Type="http://schemas.openxmlformats.org/officeDocument/2006/relationships/settings" Target="settings.xml"/><Relationship Id="rId7" Type="http://schemas.openxmlformats.org/officeDocument/2006/relationships/hyperlink" Target="https://adilet.zan.kz/kaz/docs/K11000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hyperlink" Target="mailto:87182505669@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2022-01-17T06:40:00Z</dcterms:created>
  <dcterms:modified xsi:type="dcterms:W3CDTF">2022-03-29T02:55:00Z</dcterms:modified>
</cp:coreProperties>
</file>