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855E06" w:rsidRPr="00855E06" w:rsidRDefault="00B80E99" w:rsidP="00855E06">
      <w:pPr>
        <w:spacing w:after="0" w:line="240" w:lineRule="auto"/>
        <w:jc w:val="center"/>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C52F2C">
        <w:rPr>
          <w:rFonts w:ascii="Arial" w:hAnsi="Arial" w:cs="Arial"/>
          <w:b/>
          <w:color w:val="000000"/>
          <w:sz w:val="21"/>
          <w:szCs w:val="21"/>
          <w:lang w:val="kk-KZ"/>
        </w:rPr>
        <w:t>педагог-</w:t>
      </w:r>
      <w:r w:rsidR="00704092">
        <w:rPr>
          <w:rFonts w:ascii="Arial" w:hAnsi="Arial" w:cs="Arial"/>
          <w:b/>
          <w:color w:val="000000"/>
          <w:sz w:val="21"/>
          <w:szCs w:val="21"/>
          <w:lang w:val="kk-KZ"/>
        </w:rPr>
        <w:t xml:space="preserve">ассистент </w:t>
      </w:r>
      <w:r w:rsidR="00855E06">
        <w:rPr>
          <w:rFonts w:ascii="Arial" w:hAnsi="Arial" w:cs="Arial"/>
          <w:b/>
          <w:color w:val="000000"/>
          <w:sz w:val="21"/>
          <w:szCs w:val="21"/>
          <w:lang w:val="kk-KZ"/>
        </w:rPr>
        <w:t xml:space="preserve"> </w:t>
      </w:r>
      <w:r w:rsidR="00855E06" w:rsidRPr="00855E06">
        <w:rPr>
          <w:rFonts w:ascii="Arial" w:eastAsia="Times New Roman" w:hAnsi="Arial" w:cs="Arial"/>
          <w:b/>
          <w:color w:val="000000"/>
          <w:sz w:val="21"/>
          <w:szCs w:val="21"/>
          <w:u w:val="single"/>
          <w:lang w:val="kk-KZ"/>
        </w:rPr>
        <w:t>уақытша</w:t>
      </w:r>
      <w:r w:rsidR="00855E06">
        <w:rPr>
          <w:rFonts w:ascii="Arial" w:eastAsia="Times New Roman" w:hAnsi="Arial" w:cs="Arial"/>
          <w:b/>
          <w:color w:val="000000"/>
          <w:sz w:val="21"/>
          <w:szCs w:val="21"/>
          <w:lang w:val="kk-KZ"/>
        </w:rPr>
        <w:t xml:space="preserve"> (</w:t>
      </w:r>
      <w:r w:rsidR="00855E06" w:rsidRPr="00855E06">
        <w:rPr>
          <w:rFonts w:ascii="Arial" w:eastAsia="Times New Roman" w:hAnsi="Arial" w:cs="Arial"/>
          <w:b/>
          <w:color w:val="000000"/>
          <w:sz w:val="21"/>
          <w:szCs w:val="21"/>
          <w:lang w:val="kk-KZ"/>
        </w:rPr>
        <w:t>негізгі жұмыскердің бала күтімі бойынша демалыс кезеңіне</w:t>
      </w:r>
      <w:r w:rsidR="00855E06">
        <w:rPr>
          <w:rFonts w:ascii="Arial" w:eastAsia="Times New Roman" w:hAnsi="Arial" w:cs="Arial"/>
          <w:b/>
          <w:color w:val="000000"/>
          <w:sz w:val="21"/>
          <w:szCs w:val="21"/>
          <w:lang w:val="kk-KZ"/>
        </w:rPr>
        <w:t xml:space="preserve">  17.03.2025ж. дейін) </w:t>
      </w:r>
    </w:p>
    <w:p w:rsidR="00B80E99" w:rsidRDefault="006A39C5" w:rsidP="00B80E99">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7B28A3"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B96C15">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B96C15">
              <w:rPr>
                <w:rFonts w:ascii="Arial" w:hAnsi="Arial" w:cs="Arial"/>
                <w:sz w:val="21"/>
                <w:szCs w:val="21"/>
                <w:lang w:val="kk-KZ"/>
              </w:rPr>
              <w:t>2</w:t>
            </w:r>
          </w:p>
        </w:tc>
      </w:tr>
      <w:tr w:rsidR="00B3089F" w:rsidRPr="007B28A3"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4B7235" w:rsidP="00321427">
            <w:pPr>
              <w:rPr>
                <w:rFonts w:ascii="Times New Roman" w:eastAsia="Calibri" w:hAnsi="Times New Roman" w:cs="Times New Roman"/>
                <w:b/>
                <w:color w:val="000000"/>
                <w:szCs w:val="21"/>
                <w:shd w:val="clear" w:color="auto" w:fill="FFFFFF"/>
                <w:lang w:val="kk-KZ"/>
              </w:rPr>
            </w:pPr>
            <w:hyperlink r:id="rId6" w:history="1">
              <w:r w:rsidR="0060604F" w:rsidRPr="0060604F">
                <w:rPr>
                  <w:rStyle w:val="a3"/>
                  <w:rFonts w:ascii="Times New Roman" w:eastAsia="Calibri" w:hAnsi="Times New Roman" w:cs="Times New Roman"/>
                  <w:b/>
                  <w:szCs w:val="21"/>
                  <w:shd w:val="clear" w:color="auto" w:fill="FFFFFF"/>
                  <w:lang w:val="kk-KZ"/>
                </w:rPr>
                <w:t>43school_pvl@mail.ru</w:t>
              </w:r>
            </w:hyperlink>
          </w:p>
          <w:p w:rsidR="0060604F" w:rsidRPr="00B3089F" w:rsidRDefault="004B7235" w:rsidP="00321427">
            <w:pPr>
              <w:rPr>
                <w:rFonts w:ascii="Arial" w:hAnsi="Arial" w:cs="Arial"/>
                <w:sz w:val="21"/>
                <w:szCs w:val="21"/>
                <w:u w:val="single"/>
                <w:lang w:val="kk-KZ"/>
              </w:rPr>
            </w:pPr>
            <w:hyperlink r:id="rId7" w:history="1">
              <w:r w:rsidR="0060604F" w:rsidRPr="00F65ADB">
                <w:rPr>
                  <w:rStyle w:val="a3"/>
                  <w:rFonts w:ascii="Arial" w:hAnsi="Arial" w:cs="Arial"/>
                  <w:sz w:val="21"/>
                  <w:szCs w:val="21"/>
                  <w:lang w:val="kk-KZ"/>
                </w:rPr>
                <w:t>sosh43@goo.edu.kz</w:t>
              </w:r>
            </w:hyperlink>
            <w:r w:rsidR="0060604F">
              <w:rPr>
                <w:rFonts w:ascii="Arial" w:hAnsi="Arial" w:cs="Arial"/>
                <w:sz w:val="21"/>
                <w:szCs w:val="21"/>
                <w:u w:val="single"/>
                <w:lang w:val="kk-KZ"/>
              </w:rPr>
              <w:t xml:space="preserve"> </w:t>
            </w:r>
          </w:p>
        </w:tc>
      </w:tr>
      <w:tr w:rsidR="00B3089F" w:rsidRPr="007119BF"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C52F2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704092">
              <w:rPr>
                <w:rFonts w:ascii="Arial" w:eastAsia="Times New Roman" w:hAnsi="Arial" w:cs="Arial"/>
                <w:bCs/>
                <w:sz w:val="21"/>
                <w:szCs w:val="21"/>
                <w:lang w:val="kk-KZ"/>
              </w:rPr>
              <w:t xml:space="preserve">ассистент </w:t>
            </w:r>
            <w:r w:rsidR="00807C97">
              <w:rPr>
                <w:rFonts w:ascii="Arial" w:eastAsia="Times New Roman" w:hAnsi="Arial" w:cs="Arial"/>
                <w:bCs/>
                <w:sz w:val="21"/>
                <w:szCs w:val="21"/>
                <w:lang w:val="kk-KZ"/>
              </w:rPr>
              <w:t xml:space="preserve"> 1 жүктеме</w:t>
            </w:r>
            <w:r w:rsidR="00AA635C">
              <w:rPr>
                <w:rFonts w:ascii="Arial" w:eastAsia="Times New Roman" w:hAnsi="Arial" w:cs="Arial"/>
                <w:bCs/>
                <w:sz w:val="21"/>
                <w:szCs w:val="21"/>
                <w:lang w:val="kk-KZ"/>
              </w:rPr>
              <w:t xml:space="preserve"> </w:t>
            </w:r>
          </w:p>
        </w:tc>
      </w:tr>
      <w:tr w:rsidR="00B3089F" w:rsidRPr="007B28A3"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Pr="00DD392F">
              <w:rPr>
                <w:rFonts w:ascii="Arial" w:eastAsia="Times New Roman" w:hAnsi="Arial" w:cs="Arial"/>
                <w:bCs/>
                <w:sz w:val="21"/>
                <w:szCs w:val="21"/>
                <w:lang w:val="kk-KZ"/>
              </w:rPr>
              <w:tab/>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DD392F" w:rsidRPr="00DD392F" w:rsidRDefault="00DD392F" w:rsidP="00DD392F">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DD392F" w:rsidRPr="00DD392F" w:rsidRDefault="00DD392F" w:rsidP="00DD392F">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4F2A50" w:rsidRPr="00B3089F" w:rsidRDefault="00DD392F" w:rsidP="002C7F99">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912926">
              <w:rPr>
                <w:rFonts w:ascii="Arial" w:eastAsia="Times New Roman" w:hAnsi="Arial" w:cs="Arial"/>
                <w:bCs/>
                <w:sz w:val="21"/>
                <w:szCs w:val="21"/>
                <w:lang w:val="kk-KZ"/>
              </w:rPr>
              <w:t>113101</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w:t>
            </w:r>
            <w:r w:rsidR="00912926" w:rsidRPr="00912926">
              <w:rPr>
                <w:rFonts w:ascii="Arial" w:eastAsia="Times New Roman" w:hAnsi="Arial" w:cs="Arial"/>
                <w:bCs/>
                <w:sz w:val="21"/>
                <w:szCs w:val="21"/>
                <w:lang w:val="kk-KZ"/>
              </w:rPr>
              <w:t xml:space="preserve">119915 </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7B28A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Құжаттарды қабылдау мерзімі</w:t>
            </w:r>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7B28A3">
              <w:rPr>
                <w:rFonts w:ascii="Arial" w:eastAsia="Times New Roman" w:hAnsi="Arial" w:cs="Arial"/>
                <w:b/>
                <w:bCs/>
                <w:sz w:val="24"/>
                <w:szCs w:val="21"/>
                <w:lang w:val="kk-KZ"/>
              </w:rPr>
              <w:t>0</w:t>
            </w:r>
            <w:r w:rsidR="004B7235">
              <w:rPr>
                <w:rFonts w:ascii="Arial" w:eastAsia="Times New Roman" w:hAnsi="Arial" w:cs="Arial"/>
                <w:b/>
                <w:bCs/>
                <w:sz w:val="24"/>
                <w:szCs w:val="21"/>
                <w:lang w:val="kk-KZ"/>
              </w:rPr>
              <w:t>4</w:t>
            </w:r>
            <w:bookmarkStart w:id="0" w:name="_GoBack"/>
            <w:bookmarkEnd w:id="0"/>
            <w:r w:rsidR="00932150" w:rsidRPr="00E52D94">
              <w:rPr>
                <w:rFonts w:ascii="Arial" w:eastAsia="Times New Roman" w:hAnsi="Arial" w:cs="Arial"/>
                <w:b/>
                <w:bCs/>
                <w:sz w:val="24"/>
                <w:szCs w:val="21"/>
                <w:lang w:val="kk-KZ"/>
              </w:rPr>
              <w:t>.</w:t>
            </w:r>
            <w:r w:rsidR="007B28A3">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867653">
              <w:rPr>
                <w:rFonts w:ascii="Arial" w:eastAsia="Times New Roman" w:hAnsi="Arial" w:cs="Arial"/>
                <w:b/>
                <w:bCs/>
                <w:sz w:val="24"/>
                <w:szCs w:val="21"/>
                <w:lang w:val="kk-KZ"/>
              </w:rPr>
              <w:t>-</w:t>
            </w:r>
            <w:r w:rsidR="007B28A3">
              <w:rPr>
                <w:rFonts w:ascii="Arial" w:eastAsia="Times New Roman" w:hAnsi="Arial" w:cs="Arial"/>
                <w:b/>
                <w:bCs/>
                <w:sz w:val="24"/>
                <w:szCs w:val="21"/>
                <w:lang w:val="kk-KZ"/>
              </w:rPr>
              <w:t>12</w:t>
            </w:r>
            <w:r w:rsidR="00867653">
              <w:rPr>
                <w:rFonts w:ascii="Arial" w:eastAsia="Times New Roman" w:hAnsi="Arial" w:cs="Arial"/>
                <w:b/>
                <w:bCs/>
                <w:sz w:val="24"/>
                <w:szCs w:val="21"/>
                <w:lang w:val="kk-KZ"/>
              </w:rPr>
              <w:t>.</w:t>
            </w:r>
            <w:r w:rsidR="007B28A3">
              <w:rPr>
                <w:rFonts w:ascii="Arial" w:eastAsia="Times New Roman" w:hAnsi="Arial" w:cs="Arial"/>
                <w:b/>
                <w:bCs/>
                <w:sz w:val="24"/>
                <w:szCs w:val="21"/>
                <w:lang w:val="kk-KZ"/>
              </w:rPr>
              <w:t>10</w:t>
            </w:r>
          </w:p>
        </w:tc>
      </w:tr>
      <w:tr w:rsidR="00B3089F" w:rsidRPr="007B28A3"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Қажетті құжаттар тізімі</w:t>
            </w:r>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осы Қағидалар</w:t>
            </w:r>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сәйкес нысан бойынша байқауға қатысу туралы </w:t>
            </w:r>
            <w:r w:rsidR="003305A7" w:rsidRPr="003305A7">
              <w:rPr>
                <w:rFonts w:ascii="Arial" w:eastAsia="Times New Roman" w:hAnsi="Arial" w:cs="Arial"/>
                <w:b/>
                <w:bCs/>
                <w:sz w:val="21"/>
                <w:szCs w:val="21"/>
              </w:rPr>
              <w:t>өтініш;</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r w:rsidR="003305A7" w:rsidRPr="003305A7">
              <w:rPr>
                <w:rFonts w:ascii="Arial" w:eastAsia="Times New Roman" w:hAnsi="Arial" w:cs="Arial"/>
                <w:b/>
                <w:bCs/>
                <w:sz w:val="21"/>
                <w:szCs w:val="21"/>
              </w:rPr>
              <w:t>жеке басты куәландыратын</w:t>
            </w:r>
            <w:r w:rsidR="003305A7" w:rsidRPr="003305A7">
              <w:rPr>
                <w:rFonts w:ascii="Arial" w:eastAsia="Times New Roman" w:hAnsi="Arial" w:cs="Arial"/>
                <w:bCs/>
                <w:sz w:val="21"/>
                <w:szCs w:val="21"/>
              </w:rPr>
              <w:t xml:space="preserve"> құжат немесе цифрлық құжаттар сервисінен электрондық құжат (сәйкестендіру үшін);</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r w:rsidR="003305A7" w:rsidRPr="003305A7">
              <w:rPr>
                <w:rFonts w:ascii="Arial" w:eastAsia="Times New Roman" w:hAnsi="Arial" w:cs="Arial"/>
                <w:b/>
                <w:bCs/>
                <w:sz w:val="21"/>
                <w:szCs w:val="21"/>
              </w:rPr>
              <w:t>кадрларды есепке алу бойынша</w:t>
            </w:r>
            <w:r w:rsidR="003305A7" w:rsidRPr="003305A7">
              <w:rPr>
                <w:rFonts w:ascii="Arial" w:eastAsia="Times New Roman" w:hAnsi="Arial" w:cs="Arial"/>
                <w:bCs/>
                <w:sz w:val="21"/>
                <w:szCs w:val="21"/>
              </w:rPr>
              <w:t xml:space="preserve"> толтырылған </w:t>
            </w:r>
            <w:r w:rsidR="003305A7" w:rsidRPr="003305A7">
              <w:rPr>
                <w:rFonts w:ascii="Arial" w:eastAsia="Times New Roman" w:hAnsi="Arial" w:cs="Arial"/>
                <w:b/>
                <w:bCs/>
                <w:sz w:val="21"/>
                <w:szCs w:val="21"/>
              </w:rPr>
              <w:t>жеке іс парағы</w:t>
            </w:r>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w:t>
            </w:r>
            <w:r w:rsidR="00F82AA5" w:rsidRPr="00F82AA5">
              <w:rPr>
                <w:rFonts w:ascii="Arial" w:eastAsia="Times New Roman" w:hAnsi="Arial" w:cs="Arial"/>
                <w:b/>
                <w:bCs/>
                <w:sz w:val="21"/>
                <w:szCs w:val="21"/>
                <w:lang w:val="kk-KZ"/>
              </w:rPr>
              <w:lastRenderedPageBreak/>
              <w:t>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443C44">
              <w:rPr>
                <w:rFonts w:ascii="Arial" w:eastAsia="Times New Roman" w:hAnsi="Arial" w:cs="Arial"/>
                <w:color w:val="002033"/>
                <w:sz w:val="21"/>
                <w:szCs w:val="21"/>
                <w:bdr w:val="none" w:sz="0" w:space="0" w:color="auto" w:frame="1"/>
              </w:rPr>
              <w:t>Уақытша бос лауазымның мерзімі</w:t>
            </w:r>
          </w:p>
        </w:tc>
        <w:tc>
          <w:tcPr>
            <w:tcW w:w="7648" w:type="dxa"/>
          </w:tcPr>
          <w:p w:rsidR="00D478D0" w:rsidRPr="00704E3C" w:rsidRDefault="00855E06" w:rsidP="006424B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17.03.2025 ж.</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жариялаған мемлекеттік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lastRenderedPageBreak/>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r w:rsidRPr="00AE5AB7">
        <w:rPr>
          <w:rFonts w:ascii="Arial" w:hAnsi="Arial" w:cs="Arial"/>
          <w:b/>
          <w:color w:val="000000"/>
        </w:rPr>
        <w:t>Педагогт</w:t>
      </w:r>
      <w:r w:rsidR="00913B43">
        <w:rPr>
          <w:rFonts w:ascii="Arial" w:hAnsi="Arial" w:cs="Arial"/>
          <w:b/>
          <w:color w:val="000000"/>
          <w:lang w:val="kk-KZ"/>
        </w:rPr>
        <w:t>ы</w:t>
      </w:r>
      <w:r w:rsidRPr="00AE5AB7">
        <w:rPr>
          <w:rFonts w:ascii="Arial" w:hAnsi="Arial" w:cs="Arial"/>
          <w:b/>
          <w:color w:val="000000"/>
        </w:rPr>
        <w:t xml:space="preserve">ң бос немесе уақытша бос лауазымына </w:t>
      </w:r>
      <w:r>
        <w:rPr>
          <w:rFonts w:ascii="Arial" w:hAnsi="Arial" w:cs="Arial"/>
          <w:b/>
          <w:color w:val="000000"/>
          <w:lang w:val="kk-KZ"/>
        </w:rPr>
        <w:t>үміткердің</w:t>
      </w:r>
      <w:r w:rsidRPr="00AE5AB7">
        <w:rPr>
          <w:rFonts w:ascii="Arial" w:hAnsi="Arial" w:cs="Arial"/>
          <w:b/>
          <w:color w:val="000000"/>
        </w:rPr>
        <w:t xml:space="preserve"> бағалау парағы</w:t>
      </w:r>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r w:rsidR="0086261D" w:rsidRPr="004B772A">
              <w:rPr>
                <w:rFonts w:ascii="Arial" w:eastAsia="Calibri" w:hAnsi="Arial" w:cs="Arial"/>
                <w:sz w:val="18"/>
                <w:szCs w:val="18"/>
              </w:rPr>
              <w:t xml:space="preserve">иплом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r w:rsidR="0086261D" w:rsidRPr="004B772A">
              <w:rPr>
                <w:rFonts w:ascii="Arial" w:eastAsia="Calibri" w:hAnsi="Arial" w:cs="Arial"/>
                <w:spacing w:val="2"/>
                <w:sz w:val="18"/>
                <w:szCs w:val="18"/>
              </w:rPr>
              <w:t>академи</w:t>
            </w:r>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r w:rsidR="0086261D" w:rsidRPr="004B772A">
              <w:rPr>
                <w:rFonts w:ascii="Arial" w:eastAsia="Calibri" w:hAnsi="Arial" w:cs="Arial"/>
                <w:sz w:val="18"/>
                <w:szCs w:val="18"/>
              </w:rPr>
              <w:t xml:space="preserve">иплом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r w:rsidRPr="004B772A">
              <w:rPr>
                <w:rFonts w:ascii="Arial" w:eastAsia="Calibri" w:hAnsi="Arial" w:cs="Arial"/>
                <w:b/>
                <w:sz w:val="18"/>
                <w:szCs w:val="18"/>
              </w:rPr>
              <w:t>едагог-модератор»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r w:rsidRPr="000B6862">
              <w:rPr>
                <w:rFonts w:ascii="Arial" w:eastAsia="Calibri" w:hAnsi="Arial" w:cs="Arial"/>
                <w:sz w:val="18"/>
                <w:szCs w:val="18"/>
              </w:rPr>
              <w:t>Әдістеме және педагогика бойынша: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r w:rsidRPr="004B772A">
              <w:rPr>
                <w:rFonts w:ascii="Arial" w:eastAsia="Calibri" w:hAnsi="Arial" w:cs="Arial"/>
                <w:b/>
                <w:sz w:val="18"/>
                <w:szCs w:val="18"/>
              </w:rPr>
              <w:t>едагог-</w:t>
            </w:r>
            <w:r w:rsidR="00093671">
              <w:t xml:space="preserve"> </w:t>
            </w:r>
            <w:r w:rsidR="00093671" w:rsidRPr="00093671">
              <w:rPr>
                <w:rFonts w:ascii="Arial" w:eastAsia="Calibri" w:hAnsi="Arial" w:cs="Arial"/>
                <w:b/>
                <w:sz w:val="18"/>
                <w:szCs w:val="18"/>
              </w:rPr>
              <w:t>сарапшы</w:t>
            </w:r>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r w:rsidRPr="000B6862">
              <w:rPr>
                <w:rFonts w:ascii="Arial" w:eastAsia="Calibri" w:hAnsi="Arial" w:cs="Arial"/>
                <w:sz w:val="18"/>
                <w:szCs w:val="18"/>
              </w:rPr>
              <w:t>Әдістеме және педагогика бойынша: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lastRenderedPageBreak/>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біліктілік санатымен</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r w:rsidRPr="00093671">
              <w:rPr>
                <w:rFonts w:ascii="Arial" w:eastAsia="Calibri" w:hAnsi="Arial" w:cs="Arial"/>
                <w:sz w:val="18"/>
                <w:szCs w:val="18"/>
              </w:rPr>
              <w:t>Әдістеме және педагогика бойынша: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Педагог-шебер</w:t>
            </w:r>
            <w:r>
              <w:rPr>
                <w:rFonts w:ascii="Arial" w:eastAsia="Calibri" w:hAnsi="Arial" w:cs="Arial"/>
                <w:b/>
                <w:sz w:val="18"/>
                <w:szCs w:val="18"/>
                <w:lang w:val="kk-KZ"/>
              </w:rPr>
              <w:t xml:space="preserve">» </w:t>
            </w:r>
            <w:r w:rsidRPr="00093671">
              <w:rPr>
                <w:rFonts w:ascii="Arial" w:eastAsia="Calibri" w:hAnsi="Arial" w:cs="Arial"/>
                <w:b/>
                <w:sz w:val="18"/>
                <w:szCs w:val="18"/>
              </w:rPr>
              <w:t>біліктілік санатымен</w:t>
            </w:r>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rPr>
              <w:t xml:space="preserve">Куәлік, өзге де құжат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7B28A3"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r w:rsidRPr="00415884">
              <w:rPr>
                <w:rFonts w:ascii="Arial" w:eastAsia="Calibri" w:hAnsi="Arial" w:cs="Arial"/>
                <w:spacing w:val="2"/>
                <w:sz w:val="18"/>
                <w:szCs w:val="18"/>
              </w:rPr>
              <w:t>Педагогикалық қызмет өтілі</w:t>
            </w: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r w:rsidRPr="00E17FA3">
              <w:rPr>
                <w:rFonts w:ascii="Arial" w:eastAsia="Calibri" w:hAnsi="Arial" w:cs="Arial"/>
                <w:sz w:val="18"/>
                <w:szCs w:val="18"/>
              </w:rPr>
              <w:t>Білім туралы дипломға қосымша</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r w:rsidRPr="00BE792E">
              <w:rPr>
                <w:rFonts w:ascii="Arial" w:eastAsia="Calibri" w:hAnsi="Arial" w:cs="Arial"/>
                <w:sz w:val="18"/>
                <w:szCs w:val="18"/>
              </w:rPr>
              <w:t>Теріс ұсыныс хаттың болуы</w:t>
            </w:r>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7B28A3"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Кәсіби жетістіктердің көрсеткіштері</w:t>
            </w:r>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r w:rsidR="00C83B05">
              <w:rPr>
                <w:rFonts w:ascii="Arial" w:eastAsia="Calibri" w:hAnsi="Arial" w:cs="Arial"/>
                <w:sz w:val="18"/>
                <w:szCs w:val="18"/>
              </w:rPr>
              <w:t>олимпиадалар</w:t>
            </w:r>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r w:rsidR="00E17FA3" w:rsidRPr="00E17FA3">
              <w:rPr>
                <w:rFonts w:ascii="Arial" w:eastAsia="Calibri" w:hAnsi="Arial" w:cs="Arial"/>
                <w:sz w:val="18"/>
                <w:szCs w:val="18"/>
              </w:rPr>
              <w:t xml:space="preserve">жеңімпаздарының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r w:rsidR="00E17FA3" w:rsidRPr="00E17FA3">
              <w:rPr>
                <w:rFonts w:ascii="Arial" w:eastAsia="Calibri" w:hAnsi="Arial" w:cs="Arial"/>
                <w:sz w:val="18"/>
                <w:szCs w:val="18"/>
              </w:rPr>
              <w:t>грамоталары</w:t>
            </w:r>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Әдістемелік қызмет</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r w:rsidR="00C83B05">
              <w:rPr>
                <w:rFonts w:ascii="Arial" w:eastAsia="Calibri" w:hAnsi="Arial" w:cs="Arial"/>
                <w:sz w:val="18"/>
                <w:szCs w:val="18"/>
              </w:rPr>
              <w:t>авторлық</w:t>
            </w:r>
            <w:r w:rsidR="00C83B05">
              <w:rPr>
                <w:rFonts w:ascii="Arial" w:eastAsia="Calibri" w:hAnsi="Arial" w:cs="Arial"/>
                <w:sz w:val="18"/>
                <w:szCs w:val="18"/>
                <w:lang w:val="kk-KZ"/>
              </w:rPr>
              <w:t xml:space="preserve"> </w:t>
            </w:r>
            <w:r w:rsidR="00C83B05">
              <w:rPr>
                <w:rFonts w:ascii="Arial" w:eastAsia="Calibri" w:hAnsi="Arial" w:cs="Arial"/>
                <w:sz w:val="18"/>
                <w:szCs w:val="18"/>
              </w:rPr>
              <w:t>жұмыстар</w:t>
            </w:r>
            <w:r w:rsidR="00C83B05">
              <w:rPr>
                <w:rFonts w:ascii="Arial" w:eastAsia="Calibri" w:hAnsi="Arial" w:cs="Arial"/>
                <w:sz w:val="18"/>
                <w:szCs w:val="18"/>
                <w:lang w:val="kk-KZ"/>
              </w:rPr>
              <w:t xml:space="preserve"> </w:t>
            </w:r>
            <w:r w:rsidR="00C83B05">
              <w:rPr>
                <w:rFonts w:ascii="Arial" w:eastAsia="Calibri" w:hAnsi="Arial" w:cs="Arial"/>
                <w:sz w:val="18"/>
                <w:szCs w:val="18"/>
              </w:rPr>
              <w:t>және</w:t>
            </w:r>
            <w:r w:rsidR="00C83B05">
              <w:rPr>
                <w:rFonts w:ascii="Arial" w:eastAsia="Calibri" w:hAnsi="Arial" w:cs="Arial"/>
                <w:sz w:val="18"/>
                <w:szCs w:val="18"/>
                <w:lang w:val="kk-KZ"/>
              </w:rPr>
              <w:t xml:space="preserve"> </w:t>
            </w:r>
            <w:r w:rsidR="00C83B05" w:rsidRPr="00C83B05">
              <w:rPr>
                <w:rFonts w:ascii="Arial" w:eastAsia="Calibri" w:hAnsi="Arial" w:cs="Arial"/>
                <w:sz w:val="18"/>
                <w:szCs w:val="18"/>
              </w:rPr>
              <w:t>жарияланымдар</w:t>
            </w:r>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авторы </w:t>
            </w:r>
            <w:r w:rsidR="0086261D" w:rsidRPr="00304B28">
              <w:rPr>
                <w:rFonts w:ascii="Arial" w:eastAsia="Calibri" w:hAnsi="Arial" w:cs="Arial"/>
                <w:sz w:val="18"/>
                <w:szCs w:val="18"/>
              </w:rPr>
              <w:t xml:space="preserve"> =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БҒССҚЕК, Scopus – 3 тізбесіне енг</w:t>
            </w:r>
            <w:r>
              <w:rPr>
                <w:rFonts w:ascii="Arial" w:eastAsia="Calibri" w:hAnsi="Arial" w:cs="Arial"/>
                <w:sz w:val="18"/>
                <w:szCs w:val="18"/>
              </w:rPr>
              <w:t>ізілген</w:t>
            </w:r>
            <w:r>
              <w:rPr>
                <w:rFonts w:ascii="Arial" w:eastAsia="Calibri" w:hAnsi="Arial" w:cs="Arial"/>
                <w:sz w:val="18"/>
                <w:szCs w:val="18"/>
                <w:lang w:val="kk-KZ"/>
              </w:rPr>
              <w:t xml:space="preserve"> </w:t>
            </w:r>
            <w:r>
              <w:rPr>
                <w:rFonts w:ascii="Arial" w:eastAsia="Calibri" w:hAnsi="Arial" w:cs="Arial"/>
                <w:sz w:val="18"/>
                <w:szCs w:val="18"/>
              </w:rPr>
              <w:t>ғылыми-зерттеу қызметі</w:t>
            </w:r>
            <w:r>
              <w:rPr>
                <w:rFonts w:ascii="Arial" w:eastAsia="Calibri" w:hAnsi="Arial" w:cs="Arial"/>
                <w:sz w:val="18"/>
                <w:szCs w:val="18"/>
                <w:lang w:val="kk-KZ"/>
              </w:rPr>
              <w:t xml:space="preserve"> </w:t>
            </w:r>
            <w:r w:rsidRPr="00B0017D">
              <w:rPr>
                <w:rFonts w:ascii="Arial" w:eastAsia="Calibri" w:hAnsi="Arial" w:cs="Arial"/>
                <w:sz w:val="18"/>
                <w:szCs w:val="18"/>
              </w:rPr>
              <w:t>бойынша</w:t>
            </w:r>
            <w:r>
              <w:rPr>
                <w:rFonts w:ascii="Arial" w:eastAsia="Calibri" w:hAnsi="Arial" w:cs="Arial"/>
                <w:sz w:val="18"/>
                <w:szCs w:val="18"/>
                <w:lang w:val="kk-KZ"/>
              </w:rPr>
              <w:t xml:space="preserve"> </w:t>
            </w:r>
            <w:r w:rsidRPr="00B0017D">
              <w:rPr>
                <w:rFonts w:ascii="Arial" w:eastAsia="Calibri" w:hAnsi="Arial" w:cs="Arial"/>
                <w:sz w:val="18"/>
                <w:szCs w:val="18"/>
              </w:rPr>
              <w:t xml:space="preserve">жарияланымның болуы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Қоғамдық-педагогикалық</w:t>
            </w:r>
          </w:p>
          <w:p w:rsidR="0086261D" w:rsidRPr="004B772A" w:rsidRDefault="00415884" w:rsidP="00415884">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rPr>
              <w:t>қызмет</w:t>
            </w:r>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sidRPr="00C83B05">
              <w:rPr>
                <w:rFonts w:ascii="Arial" w:eastAsia="Calibri" w:hAnsi="Arial" w:cs="Arial"/>
                <w:sz w:val="18"/>
                <w:szCs w:val="18"/>
              </w:rPr>
              <w:t>көптілділікті жүзеге асыру</w:t>
            </w:r>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2 тілде оқыту, орыс/қазақ</w:t>
            </w:r>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hAnsi="Arial" w:cs="Arial"/>
                <w:sz w:val="18"/>
                <w:szCs w:val="18"/>
              </w:rPr>
              <w:t>Шетел/орыс,</w:t>
            </w:r>
            <w:r w:rsidRPr="00B0017D">
              <w:rPr>
                <w:rFonts w:ascii="Arial" w:hAnsi="Arial" w:cs="Arial"/>
                <w:spacing w:val="64"/>
                <w:w w:val="150"/>
                <w:sz w:val="18"/>
                <w:szCs w:val="18"/>
              </w:rPr>
              <w:t xml:space="preserve"> </w:t>
            </w:r>
            <w:r w:rsidRPr="00B0017D">
              <w:rPr>
                <w:rFonts w:ascii="Arial" w:hAnsi="Arial" w:cs="Arial"/>
                <w:sz w:val="18"/>
                <w:szCs w:val="18"/>
              </w:rPr>
              <w:t>шетел/қазақ</w:t>
            </w:r>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3 тілд</w:t>
            </w:r>
            <w:r>
              <w:rPr>
                <w:rFonts w:ascii="Arial" w:eastAsia="Calibri" w:hAnsi="Arial" w:cs="Arial"/>
                <w:sz w:val="18"/>
                <w:szCs w:val="18"/>
              </w:rPr>
              <w:t>е оқыту (қазақ, орыс, шетел</w:t>
            </w:r>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7B28A3"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цифрлық сауаттылық </w:t>
            </w:r>
            <w:r w:rsidR="00C83B05">
              <w:rPr>
                <w:rFonts w:ascii="Arial" w:eastAsia="Calibri" w:hAnsi="Arial" w:cs="Arial"/>
                <w:sz w:val="18"/>
                <w:szCs w:val="18"/>
                <w:lang w:val="kk-KZ"/>
              </w:rPr>
              <w:lastRenderedPageBreak/>
              <w:t>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lastRenderedPageBreak/>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r w:rsidRPr="00415884">
              <w:rPr>
                <w:rFonts w:ascii="Arial" w:eastAsia="Calibri" w:hAnsi="Arial" w:cs="Arial"/>
                <w:b/>
                <w:spacing w:val="2"/>
                <w:sz w:val="18"/>
                <w:szCs w:val="18"/>
              </w:rPr>
              <w:t>Барлығы:</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C37DB4"/>
    <w:multiLevelType w:val="hybridMultilevel"/>
    <w:tmpl w:val="6128A5E4"/>
    <w:lvl w:ilvl="0" w:tplc="96A49C96">
      <w:start w:val="1"/>
      <w:numFmt w:val="decimal"/>
      <w:lvlText w:val="%1."/>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75F62"/>
    <w:multiLevelType w:val="hybridMultilevel"/>
    <w:tmpl w:val="1C507992"/>
    <w:lvl w:ilvl="0" w:tplc="4838F416">
      <w:start w:val="1"/>
      <w:numFmt w:val="decimal"/>
      <w:lvlText w:val="%1-"/>
      <w:lvlJc w:val="left"/>
      <w:pPr>
        <w:ind w:left="357" w:hanging="258"/>
        <w:jc w:val="left"/>
      </w:pPr>
      <w:rPr>
        <w:rFonts w:ascii="Times New Roman" w:eastAsia="Times New Roman" w:hAnsi="Times New Roman" w:cs="Times New Roman" w:hint="default"/>
        <w:w w:val="102"/>
        <w:sz w:val="28"/>
        <w:szCs w:val="28"/>
        <w:lang w:val="kk-KZ" w:eastAsia="en-US" w:bidi="ar-SA"/>
      </w:rPr>
    </w:lvl>
    <w:lvl w:ilvl="1" w:tplc="96A49C96">
      <w:start w:val="1"/>
      <w:numFmt w:val="decimal"/>
      <w:lvlText w:val="%2."/>
      <w:lvlJc w:val="left"/>
      <w:pPr>
        <w:ind w:left="1144" w:hanging="334"/>
        <w:jc w:val="right"/>
      </w:pPr>
      <w:rPr>
        <w:rFonts w:ascii="Times New Roman" w:eastAsia="Times New Roman" w:hAnsi="Times New Roman" w:cs="Times New Roman" w:hint="default"/>
        <w:spacing w:val="0"/>
        <w:w w:val="100"/>
        <w:sz w:val="28"/>
        <w:szCs w:val="28"/>
        <w:lang w:val="kk-KZ" w:eastAsia="en-US" w:bidi="ar-SA"/>
      </w:rPr>
    </w:lvl>
    <w:lvl w:ilvl="2" w:tplc="8DAEC6B2">
      <w:numFmt w:val="bullet"/>
      <w:lvlText w:val="•"/>
      <w:lvlJc w:val="left"/>
      <w:pPr>
        <w:ind w:left="2208" w:hanging="334"/>
      </w:pPr>
      <w:rPr>
        <w:rFonts w:hint="default"/>
        <w:lang w:val="kk-KZ" w:eastAsia="en-US" w:bidi="ar-SA"/>
      </w:rPr>
    </w:lvl>
    <w:lvl w:ilvl="3" w:tplc="589E353C">
      <w:numFmt w:val="bullet"/>
      <w:lvlText w:val="•"/>
      <w:lvlJc w:val="left"/>
      <w:pPr>
        <w:ind w:left="3277" w:hanging="334"/>
      </w:pPr>
      <w:rPr>
        <w:rFonts w:hint="default"/>
        <w:lang w:val="kk-KZ" w:eastAsia="en-US" w:bidi="ar-SA"/>
      </w:rPr>
    </w:lvl>
    <w:lvl w:ilvl="4" w:tplc="CC182D7E">
      <w:numFmt w:val="bullet"/>
      <w:lvlText w:val="•"/>
      <w:lvlJc w:val="left"/>
      <w:pPr>
        <w:ind w:left="4346" w:hanging="334"/>
      </w:pPr>
      <w:rPr>
        <w:rFonts w:hint="default"/>
        <w:lang w:val="kk-KZ" w:eastAsia="en-US" w:bidi="ar-SA"/>
      </w:rPr>
    </w:lvl>
    <w:lvl w:ilvl="5" w:tplc="B63EF77A">
      <w:numFmt w:val="bullet"/>
      <w:lvlText w:val="•"/>
      <w:lvlJc w:val="left"/>
      <w:pPr>
        <w:ind w:left="5415" w:hanging="334"/>
      </w:pPr>
      <w:rPr>
        <w:rFonts w:hint="default"/>
        <w:lang w:val="kk-KZ" w:eastAsia="en-US" w:bidi="ar-SA"/>
      </w:rPr>
    </w:lvl>
    <w:lvl w:ilvl="6" w:tplc="C962415C">
      <w:numFmt w:val="bullet"/>
      <w:lvlText w:val="•"/>
      <w:lvlJc w:val="left"/>
      <w:pPr>
        <w:ind w:left="6484" w:hanging="334"/>
      </w:pPr>
      <w:rPr>
        <w:rFonts w:hint="default"/>
        <w:lang w:val="kk-KZ" w:eastAsia="en-US" w:bidi="ar-SA"/>
      </w:rPr>
    </w:lvl>
    <w:lvl w:ilvl="7" w:tplc="DF8469D4">
      <w:numFmt w:val="bullet"/>
      <w:lvlText w:val="•"/>
      <w:lvlJc w:val="left"/>
      <w:pPr>
        <w:ind w:left="7553" w:hanging="334"/>
      </w:pPr>
      <w:rPr>
        <w:rFonts w:hint="default"/>
        <w:lang w:val="kk-KZ" w:eastAsia="en-US" w:bidi="ar-SA"/>
      </w:rPr>
    </w:lvl>
    <w:lvl w:ilvl="8" w:tplc="4440DF7C">
      <w:numFmt w:val="bullet"/>
      <w:lvlText w:val="•"/>
      <w:lvlJc w:val="left"/>
      <w:pPr>
        <w:ind w:left="8622" w:hanging="334"/>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C7F99"/>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235"/>
    <w:rsid w:val="004B772A"/>
    <w:rsid w:val="004C0AB4"/>
    <w:rsid w:val="004C1F73"/>
    <w:rsid w:val="004D0702"/>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4092"/>
    <w:rsid w:val="00704E3C"/>
    <w:rsid w:val="00706B0C"/>
    <w:rsid w:val="007119BF"/>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28A3"/>
    <w:rsid w:val="007B3459"/>
    <w:rsid w:val="007C3AFB"/>
    <w:rsid w:val="007D5A26"/>
    <w:rsid w:val="007E07E6"/>
    <w:rsid w:val="007E20FE"/>
    <w:rsid w:val="007E3D0C"/>
    <w:rsid w:val="007F3DBC"/>
    <w:rsid w:val="00800002"/>
    <w:rsid w:val="00801FDE"/>
    <w:rsid w:val="00807C97"/>
    <w:rsid w:val="0081008A"/>
    <w:rsid w:val="00821210"/>
    <w:rsid w:val="00822C55"/>
    <w:rsid w:val="00837CF1"/>
    <w:rsid w:val="00844A40"/>
    <w:rsid w:val="00855143"/>
    <w:rsid w:val="00855E06"/>
    <w:rsid w:val="00860EED"/>
    <w:rsid w:val="00861BC7"/>
    <w:rsid w:val="0086261D"/>
    <w:rsid w:val="00863F2F"/>
    <w:rsid w:val="00866E0F"/>
    <w:rsid w:val="00867653"/>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A8E"/>
    <w:rsid w:val="00912432"/>
    <w:rsid w:val="00912926"/>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6C15"/>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2F2C"/>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392F"/>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CE5A"/>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FB94B-A9C1-4D69-8632-C64E5ED7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23</cp:revision>
  <cp:lastPrinted>2022-02-18T12:55:00Z</cp:lastPrinted>
  <dcterms:created xsi:type="dcterms:W3CDTF">2022-06-06T05:43:00Z</dcterms:created>
  <dcterms:modified xsi:type="dcterms:W3CDTF">2022-10-03T13:48:00Z</dcterms:modified>
</cp:coreProperties>
</file>