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D2B" w:rsidRPr="00A35D2B" w:rsidRDefault="00A35D2B" w:rsidP="00A35D2B">
      <w:pPr>
        <w:tabs>
          <w:tab w:val="left" w:pos="-142"/>
          <w:tab w:val="center" w:pos="4896"/>
        </w:tabs>
        <w:spacing w:after="0"/>
        <w:jc w:val="center"/>
        <w:rPr>
          <w:rFonts w:ascii="Times New Roman" w:hAnsi="Times New Roman" w:cs="Times New Roman"/>
          <w:b/>
          <w:sz w:val="28"/>
          <w:szCs w:val="28"/>
          <w:lang w:val="kk-KZ"/>
        </w:rPr>
      </w:pPr>
      <w:r w:rsidRPr="00A35D2B">
        <w:rPr>
          <w:rFonts w:ascii="Times New Roman" w:hAnsi="Times New Roman" w:cs="Times New Roman"/>
          <w:b/>
          <w:sz w:val="28"/>
          <w:szCs w:val="28"/>
          <w:lang w:val="kk-KZ"/>
        </w:rPr>
        <w:t>ОҢТҮСТІК ҚАЗАҚСТАН МЕМЛЕКЕТТІК</w:t>
      </w:r>
    </w:p>
    <w:p w:rsidR="00A35D2B" w:rsidRPr="00A35D2B" w:rsidRDefault="00A35D2B" w:rsidP="00A35D2B">
      <w:pPr>
        <w:tabs>
          <w:tab w:val="left" w:pos="-142"/>
        </w:tabs>
        <w:spacing w:after="0"/>
        <w:jc w:val="center"/>
        <w:rPr>
          <w:rFonts w:ascii="Times New Roman" w:hAnsi="Times New Roman" w:cs="Times New Roman"/>
          <w:b/>
          <w:sz w:val="28"/>
          <w:szCs w:val="28"/>
          <w:lang w:val="kk-KZ"/>
        </w:rPr>
      </w:pPr>
      <w:r w:rsidRPr="00A35D2B">
        <w:rPr>
          <w:rFonts w:ascii="Times New Roman" w:hAnsi="Times New Roman" w:cs="Times New Roman"/>
          <w:b/>
          <w:sz w:val="28"/>
          <w:szCs w:val="28"/>
          <w:lang w:val="kk-KZ"/>
        </w:rPr>
        <w:t>ФАРМАЦЕВТИКА АКАДЕМИЯСЫ</w:t>
      </w:r>
    </w:p>
    <w:p w:rsidR="00A35D2B" w:rsidRPr="00A35D2B" w:rsidRDefault="00A35D2B" w:rsidP="00A35D2B">
      <w:pPr>
        <w:tabs>
          <w:tab w:val="left" w:pos="-142"/>
        </w:tabs>
        <w:spacing w:after="0"/>
        <w:jc w:val="center"/>
        <w:rPr>
          <w:rFonts w:ascii="Times New Roman" w:hAnsi="Times New Roman" w:cs="Times New Roman"/>
          <w:b/>
          <w:sz w:val="28"/>
          <w:szCs w:val="28"/>
          <w:lang w:val="kk-KZ"/>
        </w:rPr>
      </w:pPr>
    </w:p>
    <w:p w:rsidR="00A35D2B" w:rsidRPr="00A35D2B" w:rsidRDefault="00A35D2B" w:rsidP="00A35D2B">
      <w:pPr>
        <w:tabs>
          <w:tab w:val="left" w:pos="-142"/>
        </w:tabs>
        <w:spacing w:after="0"/>
        <w:jc w:val="center"/>
        <w:rPr>
          <w:rFonts w:ascii="Times New Roman" w:hAnsi="Times New Roman" w:cs="Times New Roman"/>
          <w:b/>
          <w:sz w:val="28"/>
          <w:szCs w:val="28"/>
          <w:lang w:val="kk-KZ"/>
        </w:rPr>
      </w:pPr>
    </w:p>
    <w:p w:rsidR="00A35D2B" w:rsidRPr="00A35D2B" w:rsidRDefault="00A35D2B" w:rsidP="00A35D2B">
      <w:pPr>
        <w:tabs>
          <w:tab w:val="left" w:pos="-142"/>
        </w:tabs>
        <w:spacing w:after="0"/>
        <w:jc w:val="center"/>
        <w:rPr>
          <w:rFonts w:ascii="Times New Roman" w:hAnsi="Times New Roman" w:cs="Times New Roman"/>
          <w:b/>
          <w:sz w:val="28"/>
          <w:szCs w:val="28"/>
          <w:lang w:val="kk-KZ"/>
        </w:rPr>
      </w:pPr>
    </w:p>
    <w:p w:rsidR="00A35D2B" w:rsidRPr="00A35D2B" w:rsidRDefault="00A35D2B" w:rsidP="00A35D2B">
      <w:pPr>
        <w:tabs>
          <w:tab w:val="left" w:pos="-142"/>
        </w:tabs>
        <w:spacing w:after="0"/>
        <w:jc w:val="center"/>
        <w:rPr>
          <w:rFonts w:ascii="Times New Roman" w:hAnsi="Times New Roman" w:cs="Times New Roman"/>
          <w:b/>
          <w:sz w:val="28"/>
          <w:szCs w:val="28"/>
          <w:lang w:val="kk-KZ"/>
        </w:rPr>
      </w:pPr>
      <w:r w:rsidRPr="00A35D2B">
        <w:rPr>
          <w:rFonts w:ascii="Times New Roman" w:hAnsi="Times New Roman" w:cs="Times New Roman"/>
          <w:b/>
          <w:sz w:val="28"/>
          <w:szCs w:val="28"/>
          <w:lang w:val="kk-KZ"/>
        </w:rPr>
        <w:t>Гигиена- 1, дене шынықтыру және валиология  кафедрасы</w:t>
      </w:r>
    </w:p>
    <w:p w:rsidR="00A35D2B" w:rsidRPr="00A35D2B" w:rsidRDefault="00A35D2B" w:rsidP="00A35D2B">
      <w:pPr>
        <w:tabs>
          <w:tab w:val="left" w:pos="-142"/>
        </w:tabs>
        <w:spacing w:after="0"/>
        <w:ind w:left="567" w:right="565"/>
        <w:jc w:val="center"/>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center"/>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Дәріс кешені</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pStyle w:val="3"/>
        <w:tabs>
          <w:tab w:val="left" w:pos="-142"/>
        </w:tabs>
        <w:ind w:left="567"/>
        <w:jc w:val="left"/>
        <w:rPr>
          <w:szCs w:val="28"/>
          <w:lang w:val="kk-KZ"/>
        </w:rPr>
      </w:pPr>
      <w:r w:rsidRPr="00A35D2B">
        <w:rPr>
          <w:szCs w:val="28"/>
          <w:lang w:val="kk-KZ"/>
        </w:rPr>
        <w:t>Пәні аты: «Балалар мен жасөспірімдер гигиенасы»</w:t>
      </w:r>
    </w:p>
    <w:p w:rsidR="00A35D2B" w:rsidRPr="00A35D2B" w:rsidRDefault="00A35D2B" w:rsidP="00A35D2B">
      <w:pPr>
        <w:tabs>
          <w:tab w:val="left" w:pos="-142"/>
        </w:tabs>
        <w:spacing w:after="0"/>
        <w:ind w:left="567"/>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                                                </w:t>
      </w:r>
    </w:p>
    <w:p w:rsidR="00A35D2B" w:rsidRPr="00A35D2B" w:rsidRDefault="00A35D2B" w:rsidP="00A35D2B">
      <w:pPr>
        <w:tabs>
          <w:tab w:val="left" w:pos="-142"/>
        </w:tabs>
        <w:spacing w:after="0"/>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        Мамандық</w:t>
      </w:r>
      <w:r w:rsidRPr="00A35D2B">
        <w:rPr>
          <w:rFonts w:ascii="Times New Roman" w:hAnsi="Times New Roman" w:cs="Times New Roman"/>
          <w:sz w:val="28"/>
          <w:szCs w:val="28"/>
          <w:lang w:val="kk-KZ"/>
        </w:rPr>
        <w:t xml:space="preserve">:  </w:t>
      </w:r>
      <w:r w:rsidRPr="00A35D2B">
        <w:rPr>
          <w:rFonts w:ascii="Times New Roman" w:hAnsi="Times New Roman" w:cs="Times New Roman"/>
          <w:b/>
          <w:sz w:val="28"/>
          <w:szCs w:val="28"/>
          <w:lang w:val="kk-KZ"/>
        </w:rPr>
        <w:t>051102-  «Қоғамдық денсаулық сақтау»</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Курс: 4</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center"/>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2014 жыл.</w:t>
      </w:r>
    </w:p>
    <w:p w:rsidR="00A35D2B" w:rsidRPr="00A35D2B" w:rsidRDefault="00A35D2B" w:rsidP="00A35D2B">
      <w:pPr>
        <w:tabs>
          <w:tab w:val="left" w:pos="-142"/>
        </w:tabs>
        <w:spacing w:after="0"/>
        <w:jc w:val="both"/>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 Әдістемелік нұсқау кафедра мәжілісінде талқыланды. </w:t>
      </w:r>
    </w:p>
    <w:p w:rsidR="00A35D2B" w:rsidRPr="00A35D2B" w:rsidRDefault="00A35D2B" w:rsidP="00A35D2B">
      <w:pPr>
        <w:tabs>
          <w:tab w:val="left" w:pos="-142"/>
        </w:tabs>
        <w:spacing w:after="0"/>
        <w:rPr>
          <w:rFonts w:ascii="Times New Roman" w:hAnsi="Times New Roman" w:cs="Times New Roman"/>
          <w:sz w:val="28"/>
          <w:szCs w:val="28"/>
          <w:lang w:val="kk-KZ"/>
        </w:rPr>
      </w:pPr>
    </w:p>
    <w:p w:rsidR="00A35D2B" w:rsidRPr="00A35D2B" w:rsidRDefault="00A35D2B" w:rsidP="00A35D2B">
      <w:pPr>
        <w:tabs>
          <w:tab w:val="left" w:pos="-142"/>
        </w:tabs>
        <w:spacing w:after="0"/>
        <w:rPr>
          <w:rFonts w:ascii="Times New Roman" w:hAnsi="Times New Roman" w:cs="Times New Roman"/>
          <w:sz w:val="28"/>
          <w:szCs w:val="28"/>
        </w:rPr>
      </w:pPr>
      <w:r w:rsidRPr="00A35D2B">
        <w:rPr>
          <w:rFonts w:ascii="Times New Roman" w:hAnsi="Times New Roman" w:cs="Times New Roman"/>
          <w:sz w:val="28"/>
          <w:szCs w:val="28"/>
        </w:rPr>
        <w:lastRenderedPageBreak/>
        <w:t>Хаттама  № «_____»   ____________ 2014 ж.</w:t>
      </w:r>
    </w:p>
    <w:p w:rsidR="00A35D2B" w:rsidRPr="00A35D2B" w:rsidRDefault="00A35D2B" w:rsidP="00A35D2B">
      <w:pPr>
        <w:tabs>
          <w:tab w:val="left" w:pos="-142"/>
        </w:tabs>
        <w:spacing w:after="0"/>
        <w:rPr>
          <w:rFonts w:ascii="Times New Roman" w:hAnsi="Times New Roman" w:cs="Times New Roman"/>
          <w:sz w:val="28"/>
          <w:szCs w:val="28"/>
        </w:rPr>
      </w:pPr>
    </w:p>
    <w:p w:rsidR="00A35D2B" w:rsidRPr="00A35D2B" w:rsidRDefault="00A35D2B" w:rsidP="00A35D2B">
      <w:pPr>
        <w:tabs>
          <w:tab w:val="left" w:pos="-142"/>
        </w:tabs>
        <w:spacing w:after="0"/>
        <w:rPr>
          <w:rFonts w:ascii="Times New Roman" w:hAnsi="Times New Roman" w:cs="Times New Roman"/>
          <w:sz w:val="28"/>
          <w:szCs w:val="28"/>
        </w:rPr>
      </w:pPr>
      <w:r w:rsidRPr="00A35D2B">
        <w:rPr>
          <w:rFonts w:ascii="Times New Roman" w:hAnsi="Times New Roman" w:cs="Times New Roman"/>
          <w:sz w:val="28"/>
          <w:szCs w:val="28"/>
        </w:rPr>
        <w:t>Кафедра меңгеруші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 xml:space="preserve">і </w:t>
      </w:r>
    </w:p>
    <w:p w:rsidR="00A35D2B" w:rsidRPr="00A35D2B" w:rsidRDefault="00A35D2B" w:rsidP="00A35D2B">
      <w:pPr>
        <w:tabs>
          <w:tab w:val="left" w:pos="-142"/>
        </w:tabs>
        <w:spacing w:after="0"/>
        <w:rPr>
          <w:rFonts w:ascii="Times New Roman" w:hAnsi="Times New Roman" w:cs="Times New Roman"/>
          <w:sz w:val="28"/>
          <w:szCs w:val="28"/>
        </w:rPr>
      </w:pPr>
      <w:r w:rsidRPr="00A35D2B">
        <w:rPr>
          <w:rFonts w:ascii="Times New Roman" w:hAnsi="Times New Roman" w:cs="Times New Roman"/>
          <w:sz w:val="28"/>
          <w:szCs w:val="28"/>
        </w:rPr>
        <w:t>доцент                                      ________________                 Долтаева Б.З.</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r w:rsidRPr="00A35D2B">
        <w:rPr>
          <w:rFonts w:ascii="Times New Roman" w:hAnsi="Times New Roman" w:cs="Times New Roman"/>
          <w:b/>
          <w:bCs/>
          <w:sz w:val="28"/>
          <w:szCs w:val="28"/>
        </w:rPr>
        <w:t>№1</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r w:rsidRPr="00A35D2B">
        <w:rPr>
          <w:rFonts w:ascii="Times New Roman" w:hAnsi="Times New Roman" w:cs="Times New Roman"/>
          <w:b/>
          <w:bCs/>
          <w:sz w:val="28"/>
          <w:szCs w:val="28"/>
        </w:rPr>
        <w:lastRenderedPageBreak/>
        <w:t>1.Тақырыбы: Балалар мен жасөспі</w:t>
      </w:r>
      <w:proofErr w:type="gramStart"/>
      <w:r w:rsidRPr="00A35D2B">
        <w:rPr>
          <w:rFonts w:ascii="Times New Roman" w:hAnsi="Times New Roman" w:cs="Times New Roman"/>
          <w:b/>
          <w:bCs/>
          <w:sz w:val="28"/>
          <w:szCs w:val="28"/>
        </w:rPr>
        <w:t>р</w:t>
      </w:r>
      <w:proofErr w:type="gramEnd"/>
      <w:r w:rsidRPr="00A35D2B">
        <w:rPr>
          <w:rFonts w:ascii="Times New Roman" w:hAnsi="Times New Roman" w:cs="Times New Roman"/>
          <w:b/>
          <w:bCs/>
          <w:sz w:val="28"/>
          <w:szCs w:val="28"/>
        </w:rPr>
        <w:t xml:space="preserve">імдер гигиенасы пәні,міндеттері, мақсаттары, зерттеу әдістері. Балалар мен жасөспірімдер гигиенасының даму тарихы. </w:t>
      </w:r>
      <w:proofErr w:type="gramStart"/>
      <w:r w:rsidRPr="00A35D2B">
        <w:rPr>
          <w:rFonts w:ascii="Times New Roman" w:hAnsi="Times New Roman" w:cs="Times New Roman"/>
          <w:b/>
          <w:bCs/>
          <w:sz w:val="28"/>
          <w:szCs w:val="28"/>
        </w:rPr>
        <w:t>Балалар</w:t>
      </w:r>
      <w:proofErr w:type="gramEnd"/>
      <w:r w:rsidRPr="00A35D2B">
        <w:rPr>
          <w:rFonts w:ascii="Times New Roman" w:hAnsi="Times New Roman" w:cs="Times New Roman"/>
          <w:b/>
          <w:bCs/>
          <w:sz w:val="28"/>
          <w:szCs w:val="28"/>
        </w:rPr>
        <w:t xml:space="preserve"> ағзасының өсуі мен дамуының негізгі заңдылықтары. Жастық кезеңді</w:t>
      </w:r>
      <w:proofErr w:type="gramStart"/>
      <w:r w:rsidRPr="00A35D2B">
        <w:rPr>
          <w:rFonts w:ascii="Times New Roman" w:hAnsi="Times New Roman" w:cs="Times New Roman"/>
          <w:b/>
          <w:bCs/>
          <w:sz w:val="28"/>
          <w:szCs w:val="28"/>
        </w:rPr>
        <w:t>л</w:t>
      </w:r>
      <w:proofErr w:type="gramEnd"/>
      <w:r w:rsidRPr="00A35D2B">
        <w:rPr>
          <w:rFonts w:ascii="Times New Roman" w:hAnsi="Times New Roman" w:cs="Times New Roman"/>
          <w:b/>
          <w:bCs/>
          <w:sz w:val="28"/>
          <w:szCs w:val="28"/>
        </w:rPr>
        <w:t>ік.</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b/>
          <w:bCs/>
          <w:sz w:val="28"/>
          <w:szCs w:val="28"/>
        </w:rPr>
        <w:t xml:space="preserve">2.Мақсаты: </w:t>
      </w:r>
      <w:r w:rsidRPr="00A35D2B">
        <w:rPr>
          <w:rFonts w:ascii="Times New Roman" w:hAnsi="Times New Roman" w:cs="Times New Roman"/>
          <w:sz w:val="28"/>
          <w:szCs w:val="28"/>
        </w:rPr>
        <w:t>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 пәні,міндеттері, мақсаттары, зерттеу әдістері, балалар мен жасөспірімдер гигиенасының даму тарихы, балалар ағзасының  өсуі мен дамуының негізгі заңдылықтары және жастық кезеңділік туралы түсінік беру.</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w:t>
      </w:r>
    </w:p>
    <w:p w:rsidR="00A35D2B" w:rsidRPr="00A35D2B" w:rsidRDefault="00A35D2B" w:rsidP="00A35D2B">
      <w:pPr>
        <w:tabs>
          <w:tab w:val="left" w:pos="-142"/>
        </w:tabs>
        <w:spacing w:after="0"/>
        <w:ind w:left="567" w:right="565"/>
        <w:jc w:val="both"/>
        <w:rPr>
          <w:rFonts w:ascii="Times New Roman" w:hAnsi="Times New Roman" w:cs="Times New Roman"/>
          <w:b/>
          <w:sz w:val="28"/>
          <w:szCs w:val="28"/>
        </w:rPr>
      </w:pPr>
      <w:r w:rsidRPr="00A35D2B">
        <w:rPr>
          <w:rFonts w:ascii="Times New Roman" w:hAnsi="Times New Roman" w:cs="Times New Roman"/>
          <w:b/>
          <w:sz w:val="28"/>
          <w:szCs w:val="28"/>
        </w:rPr>
        <w:t>3. Дә</w:t>
      </w:r>
      <w:proofErr w:type="gramStart"/>
      <w:r w:rsidRPr="00A35D2B">
        <w:rPr>
          <w:rFonts w:ascii="Times New Roman" w:hAnsi="Times New Roman" w:cs="Times New Roman"/>
          <w:b/>
          <w:sz w:val="28"/>
          <w:szCs w:val="28"/>
        </w:rPr>
        <w:t>р</w:t>
      </w:r>
      <w:proofErr w:type="gramEnd"/>
      <w:r w:rsidRPr="00A35D2B">
        <w:rPr>
          <w:rFonts w:ascii="Times New Roman" w:hAnsi="Times New Roman" w:cs="Times New Roman"/>
          <w:b/>
          <w:sz w:val="28"/>
          <w:szCs w:val="28"/>
        </w:rPr>
        <w:t xml:space="preserve">істер тезистері: </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Балалар мен жасөспірімдер гигиенасы санитарлық-эпедемиологиялық қызметтің құрамына кіреді және гигиена ғылымының өз алдына жеке бөлім болып табылады. Қазіргі кезде медицинаның бұл саласы неден тұрады? Осы салада жетекшілік етіп жүрген екі маманның анықтамасын келтірейік,олар еліміздегі медициналық жоғарғы оқу орыңдары үшін шығарылған екі негізгі оқулықтардың авторлары: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proofErr w:type="gramStart"/>
      <w:r w:rsidRPr="00A35D2B">
        <w:rPr>
          <w:rFonts w:ascii="Times New Roman" w:hAnsi="Times New Roman" w:cs="Times New Roman"/>
          <w:noProof/>
          <w:sz w:val="28"/>
          <w:szCs w:val="28"/>
        </w:rPr>
        <w:t xml:space="preserve">1.«Балалар мен жасөспірімдер гигиенасы ғылыми пән және денсаулық сақтау жүйесінің практикалық саласы ретінде </w:t>
      </w:r>
      <w:r w:rsidRPr="00A35D2B">
        <w:rPr>
          <w:rFonts w:ascii="Times New Roman" w:hAnsi="Times New Roman" w:cs="Times New Roman"/>
          <w:iCs/>
          <w:noProof/>
          <w:sz w:val="28"/>
          <w:szCs w:val="28"/>
        </w:rPr>
        <w:t xml:space="preserve">өсіп </w:t>
      </w:r>
      <w:r w:rsidRPr="00A35D2B">
        <w:rPr>
          <w:rFonts w:ascii="Times New Roman" w:hAnsi="Times New Roman" w:cs="Times New Roman"/>
          <w:noProof/>
          <w:sz w:val="28"/>
          <w:szCs w:val="28"/>
        </w:rPr>
        <w:t xml:space="preserve">келе жатқан ұрпақтардың денсаулығын нығайтуға </w:t>
      </w:r>
      <w:r w:rsidRPr="00A35D2B">
        <w:rPr>
          <w:rFonts w:ascii="Times New Roman" w:hAnsi="Times New Roman" w:cs="Times New Roman"/>
          <w:iCs/>
          <w:noProof/>
          <w:sz w:val="28"/>
          <w:szCs w:val="28"/>
        </w:rPr>
        <w:t>бағытталған</w:t>
      </w:r>
      <w:r w:rsidRPr="00A35D2B">
        <w:rPr>
          <w:rFonts w:ascii="Times New Roman" w:hAnsi="Times New Roman" w:cs="Times New Roman"/>
          <w:i/>
          <w:iCs/>
          <w:noProof/>
          <w:sz w:val="28"/>
          <w:szCs w:val="28"/>
        </w:rPr>
        <w:t xml:space="preserve"> </w:t>
      </w:r>
      <w:r w:rsidRPr="00A35D2B">
        <w:rPr>
          <w:rFonts w:ascii="Times New Roman" w:hAnsi="Times New Roman" w:cs="Times New Roman"/>
          <w:noProof/>
          <w:sz w:val="28"/>
          <w:szCs w:val="28"/>
        </w:rPr>
        <w:t>профилактикалық шараларды негіздеп және оны жүзеге асыруға арналған» АР.Сухарев,1986ж.</w:t>
      </w:r>
      <w:proofErr w:type="gramEnd"/>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2. «Балалар мен жасөспірімдер гигиенасы ұйымдастырылған бағалар ұжымына қажетті салауаттаңдыру шаралы мен гигиеналық ұсыныстарды ғылыми өңдеу жұмыстарымен айналысады» В.Н.Кардашенко, 1988 ж.</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Біздіңше, бірінші анықтама дұрысырақ болып саналады, өйткені онда пән ғылыми </w:t>
      </w:r>
      <w:r w:rsidRPr="00A35D2B">
        <w:rPr>
          <w:rFonts w:ascii="Times New Roman" w:hAnsi="Times New Roman" w:cs="Times New Roman"/>
          <w:iCs/>
          <w:noProof/>
          <w:sz w:val="28"/>
          <w:szCs w:val="28"/>
        </w:rPr>
        <w:t>тұрғыдан</w:t>
      </w:r>
      <w:r w:rsidRPr="00A35D2B">
        <w:rPr>
          <w:rFonts w:ascii="Times New Roman" w:hAnsi="Times New Roman" w:cs="Times New Roman"/>
          <w:i/>
          <w:iCs/>
          <w:noProof/>
          <w:sz w:val="28"/>
          <w:szCs w:val="28"/>
        </w:rPr>
        <w:t xml:space="preserve">  </w:t>
      </w:r>
      <w:r w:rsidRPr="00A35D2B">
        <w:rPr>
          <w:rFonts w:ascii="Times New Roman" w:hAnsi="Times New Roman" w:cs="Times New Roman"/>
          <w:noProof/>
          <w:sz w:val="28"/>
          <w:szCs w:val="28"/>
        </w:rPr>
        <w:t>ғана емес, практикалық іс-әрекет жағынан да сипатталады. Сонымен қатар, ұсыныстар мен шаралар «ұйымдасқан» ұжымдардан басқа, ұйымдастырылмаған ата-аналардың бақылауындағы балалар мен жасөспірімдерге де арналған..</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proofErr w:type="gramStart"/>
      <w:r w:rsidRPr="00A35D2B">
        <w:rPr>
          <w:rFonts w:ascii="Times New Roman" w:hAnsi="Times New Roman" w:cs="Times New Roman"/>
          <w:noProof/>
          <w:sz w:val="28"/>
          <w:szCs w:val="28"/>
        </w:rPr>
        <w:t>Балалар мен жасөспірімдер гигиенасының негізгі ерекшелігі сонда, ол ересек адамдар ағзасынан сандық жағынан ғана емес, сапалық жағынан да айырмашылығы бар, өсіп-даму процесінің әртүрлі кезеңдеріне байланысты, толық қалыптасып бітпеген балалар мен жасөспірімдер ағзасын   оқытады.</w:t>
      </w:r>
      <w:proofErr w:type="gramEnd"/>
      <w:r w:rsidRPr="00A35D2B">
        <w:rPr>
          <w:rFonts w:ascii="Times New Roman" w:hAnsi="Times New Roman" w:cs="Times New Roman"/>
          <w:noProof/>
          <w:sz w:val="28"/>
          <w:szCs w:val="28"/>
        </w:rPr>
        <w:t xml:space="preserve"> Басқа сөзбен ашқанда, гигиенаның бұл саласын</w:t>
      </w:r>
      <w:r w:rsidRPr="00A35D2B">
        <w:rPr>
          <w:rFonts w:ascii="Times New Roman" w:hAnsi="Times New Roman" w:cs="Times New Roman"/>
          <w:i/>
          <w:iCs/>
          <w:noProof/>
          <w:sz w:val="28"/>
          <w:szCs w:val="28"/>
        </w:rPr>
        <w:t xml:space="preserve">  </w:t>
      </w:r>
      <w:r w:rsidRPr="00A35D2B">
        <w:rPr>
          <w:rFonts w:ascii="Times New Roman" w:hAnsi="Times New Roman" w:cs="Times New Roman"/>
          <w:noProof/>
          <w:sz w:val="28"/>
          <w:szCs w:val="28"/>
        </w:rPr>
        <w:t>өсіп   келе   жатқан   жас   ұрпақтардың   жас мөлшерлерінің гигиенасы деп қарауға да балады.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Соңдықтан, балалар мен жасөспірімдер гигиенасы өсіп келе жатқан ағзаның ерекшештгерін ескере отырып, өзінің құрамына көптеген қосалқы </w:t>
      </w:r>
      <w:r w:rsidRPr="00A35D2B">
        <w:rPr>
          <w:rFonts w:ascii="Times New Roman" w:hAnsi="Times New Roman" w:cs="Times New Roman"/>
          <w:noProof/>
          <w:sz w:val="28"/>
          <w:szCs w:val="28"/>
        </w:rPr>
        <w:lastRenderedPageBreak/>
        <w:t>пәндердің бөлімдерін енгізеді (тамақтану гигиенасы, коммуналдық гигиена, еңбек гигиенасы, эпидемиология, әлеуметтік гигиена). Бұл пән өзінің мақсаты мен міндетіне сәйкес төмеңдегідей бөлімдерден тұрады: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1. Өсіп келе жатқан «ұрпақтардың денсаулығы»: өсу және даму </w:t>
      </w:r>
      <w:r w:rsidRPr="00A35D2B">
        <w:rPr>
          <w:rFonts w:ascii="Times New Roman" w:hAnsi="Times New Roman" w:cs="Times New Roman"/>
          <w:i/>
          <w:iCs/>
          <w:noProof/>
          <w:sz w:val="28"/>
          <w:szCs w:val="28"/>
        </w:rPr>
        <w:t xml:space="preserve"> </w:t>
      </w:r>
      <w:r w:rsidRPr="00A35D2B">
        <w:rPr>
          <w:rFonts w:ascii="Times New Roman" w:hAnsi="Times New Roman" w:cs="Times New Roman"/>
          <w:noProof/>
          <w:sz w:val="28"/>
          <w:szCs w:val="28"/>
        </w:rPr>
        <w:t>заңдылықтары;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әртүрлі жағдайлардың әсері (биологиялық-әлеуметтік, қоршаған орта);</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ауру-сырқауларға анализ жасау және себебін </w:t>
      </w:r>
      <w:r w:rsidRPr="00A35D2B">
        <w:rPr>
          <w:rFonts w:ascii="Times New Roman" w:hAnsi="Times New Roman" w:cs="Times New Roman"/>
          <w:iCs/>
          <w:noProof/>
          <w:sz w:val="28"/>
          <w:szCs w:val="28"/>
        </w:rPr>
        <w:t>анықтау;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i/>
          <w:iCs/>
          <w:noProof/>
          <w:sz w:val="28"/>
          <w:szCs w:val="28"/>
        </w:rPr>
        <w:t xml:space="preserve">-  </w:t>
      </w:r>
      <w:r w:rsidRPr="00A35D2B">
        <w:rPr>
          <w:rFonts w:ascii="Times New Roman" w:hAnsi="Times New Roman" w:cs="Times New Roman"/>
          <w:noProof/>
          <w:sz w:val="28"/>
          <w:szCs w:val="28"/>
        </w:rPr>
        <w:t>денсаулық сақтау шараларын дайындау. Бұл бөлім пәннің негізгі бөлімі болып табылады.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2. Күн тәртібінің гигиеналық негіздері: жүйке жүйесінің ерекшеліктері; қажудың физиологиясы және оның даму ерекшеліктері;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күн тәртібін құрастыру.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3. Оқу гигиенасы: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баланың мектепге оқуға функциоиалдық дайыңдығы;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оқу басталарды үйреніп-дағдылану;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сабақты ұйымдастыруға қойылатын гигиеналық талаптар; оқу сабақтарының тәртібі;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noProof/>
          <w:sz w:val="28"/>
          <w:szCs w:val="28"/>
        </w:rPr>
      </w:pPr>
      <w:r w:rsidRPr="00A35D2B">
        <w:rPr>
          <w:rFonts w:ascii="Times New Roman" w:hAnsi="Times New Roman" w:cs="Times New Roman"/>
          <w:noProof/>
          <w:sz w:val="28"/>
          <w:szCs w:val="28"/>
        </w:rPr>
        <w:t xml:space="preserve">- дұрыс демалуды ұйымдасгыру; </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-емдеу-салауаттандыру мекемелеріңдегі оқу жағдайы.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4. Еңбек пен өндіріс орыңдарының гигиенасы: еңбектік іс-әрекеттің негізін жасау;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-еңбектің денсаулыққа әсері;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-еңбектік іс-әрекеттердің регламенгациясы; балаларға қойылатын гигиеналық </w:t>
      </w:r>
      <w:r w:rsidRPr="00A35D2B">
        <w:rPr>
          <w:rFonts w:ascii="Times New Roman" w:hAnsi="Times New Roman" w:cs="Times New Roman"/>
          <w:iCs/>
          <w:noProof/>
          <w:sz w:val="28"/>
          <w:szCs w:val="28"/>
        </w:rPr>
        <w:t>талаптар;</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 техника қауіпсіздігінің сұрақты; медициналық бағалау; </w:t>
      </w:r>
      <w:r w:rsidRPr="00A35D2B">
        <w:rPr>
          <w:rFonts w:ascii="Times New Roman" w:hAnsi="Times New Roman" w:cs="Times New Roman"/>
          <w:i/>
          <w:iCs/>
          <w:noProof/>
          <w:sz w:val="28"/>
          <w:szCs w:val="28"/>
        </w:rPr>
        <w:t xml:space="preserve">оқушыларды </w:t>
      </w:r>
      <w:r w:rsidRPr="00A35D2B">
        <w:rPr>
          <w:rFonts w:ascii="Times New Roman" w:hAnsi="Times New Roman" w:cs="Times New Roman"/>
          <w:noProof/>
          <w:sz w:val="28"/>
          <w:szCs w:val="28"/>
        </w:rPr>
        <w:t>мамандыққа беймдеу.</w:t>
      </w:r>
    </w:p>
    <w:p w:rsidR="00A35D2B" w:rsidRPr="00A35D2B" w:rsidRDefault="00A35D2B" w:rsidP="00A35D2B">
      <w:pPr>
        <w:tabs>
          <w:tab w:val="left" w:pos="-142"/>
        </w:tabs>
        <w:spacing w:after="0"/>
        <w:ind w:left="567"/>
        <w:jc w:val="both"/>
        <w:rPr>
          <w:rFonts w:ascii="Times New Roman" w:hAnsi="Times New Roman" w:cs="Times New Roman"/>
          <w:noProof/>
          <w:sz w:val="28"/>
          <w:szCs w:val="28"/>
        </w:rPr>
      </w:pPr>
      <w:r w:rsidRPr="00A35D2B">
        <w:rPr>
          <w:rFonts w:ascii="Times New Roman" w:hAnsi="Times New Roman" w:cs="Times New Roman"/>
          <w:noProof/>
          <w:sz w:val="28"/>
          <w:szCs w:val="28"/>
        </w:rPr>
        <w:t>5. Коммуналдық гигиена:</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балалар мен жасөспірімдер мекемелерінің жобасымен құрылысының гигиеналық негіздері;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жылу және жарық тәртібі;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жоспарлау аспектілері;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оқу және өндірістік құралдар;</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балалар ойыншықтарына, оқу және еңбек құралдарына қойылатын гигиеналық тапаптар.</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6. Тамақтану гигиенасы: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i/>
          <w:iCs/>
          <w:noProof/>
          <w:sz w:val="28"/>
          <w:szCs w:val="28"/>
        </w:rPr>
        <w:t>-</w:t>
      </w:r>
      <w:r w:rsidRPr="00A35D2B">
        <w:rPr>
          <w:rFonts w:ascii="Times New Roman" w:hAnsi="Times New Roman" w:cs="Times New Roman"/>
          <w:noProof/>
          <w:sz w:val="28"/>
          <w:szCs w:val="28"/>
        </w:rPr>
        <w:t>тағам рациондарының мөлшері;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-тамақтану тәртібі;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7.Дене шынықтыру тәрбиесінің гигиеналық негіздері: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денсаулыққа әсері;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lastRenderedPageBreak/>
        <w:t>-дене шынықтыру тәрбиесін ұйымдастыру;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қимыл-қозғалыс белсендігінің мөлшерлеу;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-дене      шынықтыру      тәрбиесімен      айналысудағы медициналық топтар.</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8.Гигиенаға тәрбиелеу: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-мектепке дейінгі мекемелердегі гигиеналық негіздер;</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-мектептерде гигиенаға оқыту;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-балалар мен жасөспірімдердің жеке бас гигиенасы;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-темекі мен маскүнемдіктің зияны;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-жыныстық тәрбие.</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9.  Өсіп келе жатқан  ұрпақтарға медициналық қызмет</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медициналық қызметтің негіздерін дайындау;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емдеу-салауаттандыру шаралары;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індетке қарсы шалар;</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балалар мекемелеріндегі санитарлық-гигиеналық тәртіп.</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  көптеген ғылымдармен байланысты: педиатрия, физиология, педагогика, психология, соның ішінде физиология және педиатрия ғылымдарынан байланысты арнайы  қарастырылады.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гигиенасының педиатрия ғылымымен көптеген ортақ мәселері бар. Негізінен  ол дені сау, дамуы үйлесімді  келер ұрпақты тәрбиелеуге келі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тіреледі. Балалар гигиенасы  мен педиатрия ғылымының  арасындағы елеулі айырмашылықтардың ең басшысы  біріншіден,педиатрия, ғылым ретінде жекеленген немесе әрбір балалармен жұмыс істейді, педиатрлар  әр балаға диагноз қойып, емдеу  жөнінде салауаттандыру  шараларын қолданады. Ал, гигиена белгілі топ немесе жаппай балалар контитенттерімен айналысады (бала бақша, мектеп, демалыс  орындары, сауықтандыратын пансионаттар және </w:t>
      </w:r>
      <w:proofErr w:type="gramStart"/>
      <w:r w:rsidRPr="00A35D2B">
        <w:rPr>
          <w:rFonts w:ascii="Times New Roman" w:hAnsi="Times New Roman" w:cs="Times New Roman"/>
          <w:sz w:val="28"/>
          <w:szCs w:val="28"/>
        </w:rPr>
        <w:t>т.б</w:t>
      </w:r>
      <w:proofErr w:type="gramEnd"/>
      <w:r w:rsidRPr="00A35D2B">
        <w:rPr>
          <w:rFonts w:ascii="Times New Roman" w:hAnsi="Times New Roman" w:cs="Times New Roman"/>
          <w:sz w:val="28"/>
          <w:szCs w:val="28"/>
        </w:rPr>
        <w:t>.). Яғни, денсаулықтың  санитарлы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эпидемиологиялық салауаттылық деп атайтын топ жағдайын анықтайды және  салауаттандыру шараларын жеке бір балаға емес, негізгі белгілері (жынысы, жасы, денсаулық жағдайына байланысты) бойынша топтастырылған, бірыңғайланған балалар ұжымдарына арналып жасалынады.</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Гигиенаның жекелеген жағдайлары әртүрлі континенттерде өте ерте кездердің өзінде  белгілі болса да, өз алдында бөлек ғылыми </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ән болып дамығанына 150 жылдай  ғана уақыт өтті деп есептелінеді. Ресейдің ең алғашқы гигиена кафедрасы 1871 жылы  Петербург қаласындағы  Әскери медициналық  Академия базасында құрылды. Кафедраның ірге тасып  қалаушы  А. Л. Доброславин (1842-1889жж) </w:t>
      </w:r>
      <w:r w:rsidRPr="00A35D2B">
        <w:rPr>
          <w:rFonts w:ascii="Times New Roman" w:hAnsi="Times New Roman" w:cs="Times New Roman"/>
          <w:sz w:val="28"/>
          <w:szCs w:val="28"/>
        </w:rPr>
        <w:lastRenderedPageBreak/>
        <w:t>өзінің мектеп гигиенасы деген  бө</w:t>
      </w:r>
      <w:proofErr w:type="gramStart"/>
      <w:r w:rsidRPr="00A35D2B">
        <w:rPr>
          <w:rFonts w:ascii="Times New Roman" w:hAnsi="Times New Roman" w:cs="Times New Roman"/>
          <w:sz w:val="28"/>
          <w:szCs w:val="28"/>
        </w:rPr>
        <w:t>л</w:t>
      </w:r>
      <w:proofErr w:type="gramEnd"/>
      <w:r w:rsidRPr="00A35D2B">
        <w:rPr>
          <w:rFonts w:ascii="Times New Roman" w:hAnsi="Times New Roman" w:cs="Times New Roman"/>
          <w:sz w:val="28"/>
          <w:szCs w:val="28"/>
        </w:rPr>
        <w:t>імі бар ең алғашқы гигиена оқулығы шықты (1889ж).</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Екінші осындай кафедра  елі</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іздегі мектеп гигиенасының  негізін салушы  болып есептелінетін  Ф.Ф. Эрисманның (1842-1915ж) басқарумен  Мәскеу университетінде ұйымдастырылады.</w:t>
      </w:r>
    </w:p>
    <w:p w:rsidR="00A35D2B" w:rsidRPr="00A35D2B" w:rsidRDefault="00A35D2B" w:rsidP="00A35D2B">
      <w:pPr>
        <w:tabs>
          <w:tab w:val="left" w:pos="-142"/>
          <w:tab w:val="left" w:pos="5220"/>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Ағзаның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бүтін еместігіне қарамастан онтогенез үдерісінде жеке  мүшелер мен жүйелердің өсуі мен дамуы бір мезгілде  болмайды (гетерехронды). П.К. Анохиннің гетерохронизм туралы теориясы бойынша ағзаның өмі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сүруін  қамтамассыз ететін мүшелер мен жүйелер басқалырына қарағанда тезірек жетіледі, яғни, олар ағзаның қазіргі жағдайында немесе жақын болашақта өмір сүруі  үшін ең қажетті мүшелер мен жүйелер болып  табылады. </w:t>
      </w:r>
      <w:proofErr w:type="gramStart"/>
      <w:r w:rsidRPr="00A35D2B">
        <w:rPr>
          <w:rFonts w:ascii="Times New Roman" w:hAnsi="Times New Roman" w:cs="Times New Roman"/>
          <w:sz w:val="28"/>
          <w:szCs w:val="28"/>
        </w:rPr>
        <w:t>Бас</w:t>
      </w:r>
      <w:proofErr w:type="gramEnd"/>
      <w:r w:rsidRPr="00A35D2B">
        <w:rPr>
          <w:rFonts w:ascii="Times New Roman" w:hAnsi="Times New Roman" w:cs="Times New Roman"/>
          <w:sz w:val="28"/>
          <w:szCs w:val="28"/>
        </w:rPr>
        <w:t>қа құрылыстар мен қызметтердің дамуы біраз тоқтап тұрады. Осындай біртіндеп,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інен кейн екіншісінің  құрылуын системогенез деп атайды.</w:t>
      </w:r>
    </w:p>
    <w:p w:rsidR="00A35D2B" w:rsidRPr="00A35D2B" w:rsidRDefault="00A35D2B" w:rsidP="00A35D2B">
      <w:pPr>
        <w:tabs>
          <w:tab w:val="left" w:pos="-142"/>
          <w:tab w:val="left" w:pos="5220"/>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Гигиеналық көзқарас тұ</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ғысынан осы  жағдайлардың бәрі міндетті түрде есепке алынуы керек. Мысалы: ерте жастан  бастап балаларды кө</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оқыту, олардың ағзаларына  физикалық жүктеме түсіруде  гигиеналық шектеу  қажет екені де осылай  түсіндіріледі. Сондықтан, балалардың  іс-әрекетінің барлығы да ағзаның дайындығына байланысты мөлшерленуі керек. Бұ</w:t>
      </w:r>
      <w:proofErr w:type="gramStart"/>
      <w:r w:rsidRPr="00A35D2B">
        <w:rPr>
          <w:rFonts w:ascii="Times New Roman" w:hAnsi="Times New Roman" w:cs="Times New Roman"/>
          <w:sz w:val="28"/>
          <w:szCs w:val="28"/>
        </w:rPr>
        <w:t>л</w:t>
      </w:r>
      <w:proofErr w:type="gramEnd"/>
      <w:r w:rsidRPr="00A35D2B">
        <w:rPr>
          <w:rFonts w:ascii="Times New Roman" w:hAnsi="Times New Roman" w:cs="Times New Roman"/>
          <w:sz w:val="28"/>
          <w:szCs w:val="28"/>
        </w:rPr>
        <w:t xml:space="preserve"> ереже қоршаған ортаның жағдайларының тигізетін әсерінің дәрежелеріне де қатысты.  </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слайдтар</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lastRenderedPageBreak/>
        <w:t xml:space="preserve">3.Кучма В.Р. Гигиена детей и подростков при работе с </w:t>
      </w:r>
      <w:proofErr w:type="gramStart"/>
      <w:r w:rsidRPr="00A35D2B">
        <w:rPr>
          <w:rFonts w:ascii="Times New Roman" w:hAnsi="Times New Roman" w:cs="Times New Roman"/>
          <w:sz w:val="28"/>
          <w:szCs w:val="28"/>
        </w:rPr>
        <w:t>видео-дисплейными</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0"/>
          <w:numId w:val="4"/>
        </w:numPr>
        <w:tabs>
          <w:tab w:val="left" w:pos="-142"/>
        </w:tabs>
        <w:spacing w:after="0"/>
        <w:ind w:left="567" w:right="565" w:firstLine="0"/>
        <w:jc w:val="both"/>
        <w:rPr>
          <w:rFonts w:ascii="Times New Roman" w:hAnsi="Times New Roman" w:cs="Times New Roman"/>
          <w:sz w:val="28"/>
          <w:szCs w:val="28"/>
        </w:rPr>
      </w:pPr>
      <w:r w:rsidRPr="00A35D2B">
        <w:rPr>
          <w:rFonts w:ascii="Times New Roman" w:hAnsi="Times New Roman" w:cs="Times New Roman"/>
          <w:sz w:val="28"/>
          <w:szCs w:val="28"/>
        </w:rPr>
        <w:t>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 пәні қашан құрылған?</w:t>
      </w:r>
    </w:p>
    <w:p w:rsidR="00A35D2B" w:rsidRPr="00A35D2B" w:rsidRDefault="00A35D2B" w:rsidP="00A35D2B">
      <w:pPr>
        <w:numPr>
          <w:ilvl w:val="0"/>
          <w:numId w:val="4"/>
        </w:numPr>
        <w:tabs>
          <w:tab w:val="left" w:pos="-142"/>
        </w:tabs>
        <w:spacing w:after="0"/>
        <w:ind w:left="567" w:right="565" w:firstLine="0"/>
        <w:jc w:val="both"/>
        <w:rPr>
          <w:rFonts w:ascii="Times New Roman" w:hAnsi="Times New Roman" w:cs="Times New Roman"/>
          <w:b/>
          <w:bCs/>
          <w:sz w:val="28"/>
          <w:szCs w:val="28"/>
        </w:rPr>
      </w:pPr>
      <w:r w:rsidRPr="00A35D2B">
        <w:rPr>
          <w:rFonts w:ascii="Times New Roman" w:hAnsi="Times New Roman" w:cs="Times New Roman"/>
          <w:sz w:val="28"/>
          <w:szCs w:val="28"/>
        </w:rPr>
        <w:t>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гигиенасының мақсаттары мен міндеттерін атаңыз?</w:t>
      </w:r>
    </w:p>
    <w:p w:rsidR="00A35D2B" w:rsidRPr="00A35D2B" w:rsidRDefault="00A35D2B" w:rsidP="00A35D2B">
      <w:pPr>
        <w:numPr>
          <w:ilvl w:val="0"/>
          <w:numId w:val="4"/>
        </w:numPr>
        <w:tabs>
          <w:tab w:val="left" w:pos="-142"/>
        </w:tabs>
        <w:spacing w:after="0"/>
        <w:ind w:left="567" w:right="565" w:firstLine="0"/>
        <w:jc w:val="both"/>
        <w:rPr>
          <w:rFonts w:ascii="Times New Roman" w:hAnsi="Times New Roman" w:cs="Times New Roman"/>
          <w:b/>
          <w:bCs/>
          <w:sz w:val="28"/>
          <w:szCs w:val="28"/>
        </w:rPr>
      </w:pPr>
      <w:r w:rsidRPr="00A35D2B">
        <w:rPr>
          <w:rFonts w:ascii="Times New Roman" w:hAnsi="Times New Roman" w:cs="Times New Roman"/>
          <w:sz w:val="28"/>
          <w:szCs w:val="28"/>
        </w:rPr>
        <w:t>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гигиенасының зерттеу әдістерін атаңыз?</w:t>
      </w:r>
    </w:p>
    <w:p w:rsidR="00A35D2B" w:rsidRPr="00A35D2B" w:rsidRDefault="00A35D2B" w:rsidP="00A35D2B">
      <w:pPr>
        <w:numPr>
          <w:ilvl w:val="0"/>
          <w:numId w:val="4"/>
        </w:numPr>
        <w:tabs>
          <w:tab w:val="left" w:pos="-142"/>
        </w:tabs>
        <w:spacing w:after="0"/>
        <w:ind w:left="567" w:right="565" w:firstLine="0"/>
        <w:jc w:val="both"/>
        <w:rPr>
          <w:rFonts w:ascii="Times New Roman" w:hAnsi="Times New Roman" w:cs="Times New Roman"/>
          <w:b/>
          <w:bCs/>
          <w:sz w:val="28"/>
          <w:szCs w:val="28"/>
        </w:rPr>
      </w:pPr>
      <w:r w:rsidRPr="00A35D2B">
        <w:rPr>
          <w:rFonts w:ascii="Times New Roman" w:hAnsi="Times New Roman" w:cs="Times New Roman"/>
          <w:sz w:val="28"/>
          <w:szCs w:val="28"/>
        </w:rPr>
        <w:t>Жетілудің қанша кезең</w:t>
      </w:r>
      <w:proofErr w:type="gramStart"/>
      <w:r w:rsidRPr="00A35D2B">
        <w:rPr>
          <w:rFonts w:ascii="Times New Roman" w:hAnsi="Times New Roman" w:cs="Times New Roman"/>
          <w:sz w:val="28"/>
          <w:szCs w:val="28"/>
        </w:rPr>
        <w:t>дер</w:t>
      </w:r>
      <w:proofErr w:type="gramEnd"/>
      <w:r w:rsidRPr="00A35D2B">
        <w:rPr>
          <w:rFonts w:ascii="Times New Roman" w:hAnsi="Times New Roman" w:cs="Times New Roman"/>
          <w:sz w:val="28"/>
          <w:szCs w:val="28"/>
        </w:rPr>
        <w:t>ін сіз білесіз?</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b/>
          <w:bCs/>
          <w:sz w:val="28"/>
          <w:szCs w:val="28"/>
        </w:rPr>
        <w:t>№2</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r w:rsidRPr="00A35D2B">
        <w:rPr>
          <w:rFonts w:ascii="Times New Roman" w:hAnsi="Times New Roman" w:cs="Times New Roman"/>
          <w:b/>
          <w:bCs/>
          <w:sz w:val="28"/>
          <w:szCs w:val="28"/>
        </w:rPr>
        <w:t>1.Тақырыбы: Балалар мен жасөспі</w:t>
      </w:r>
      <w:proofErr w:type="gramStart"/>
      <w:r w:rsidRPr="00A35D2B">
        <w:rPr>
          <w:rFonts w:ascii="Times New Roman" w:hAnsi="Times New Roman" w:cs="Times New Roman"/>
          <w:b/>
          <w:bCs/>
          <w:sz w:val="28"/>
          <w:szCs w:val="28"/>
        </w:rPr>
        <w:t>р</w:t>
      </w:r>
      <w:proofErr w:type="gramEnd"/>
      <w:r w:rsidRPr="00A35D2B">
        <w:rPr>
          <w:rFonts w:ascii="Times New Roman" w:hAnsi="Times New Roman" w:cs="Times New Roman"/>
          <w:b/>
          <w:bCs/>
          <w:sz w:val="28"/>
          <w:szCs w:val="28"/>
        </w:rPr>
        <w:t>імдердің денсаулық жағдайы. Денсаулық критериялары, балалардың денсаулық жағдайын кешенді бағалау.</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b/>
          <w:bCs/>
          <w:sz w:val="28"/>
          <w:szCs w:val="28"/>
        </w:rPr>
        <w:t xml:space="preserve">2. Мақсаты: </w:t>
      </w:r>
      <w:r w:rsidRPr="00A35D2B">
        <w:rPr>
          <w:rFonts w:ascii="Times New Roman" w:hAnsi="Times New Roman" w:cs="Times New Roman"/>
          <w:bCs/>
          <w:sz w:val="28"/>
          <w:szCs w:val="28"/>
        </w:rPr>
        <w:t>Б</w:t>
      </w:r>
      <w:r w:rsidRPr="00A35D2B">
        <w:rPr>
          <w:rFonts w:ascii="Times New Roman" w:hAnsi="Times New Roman" w:cs="Times New Roman"/>
          <w:sz w:val="28"/>
          <w:szCs w:val="28"/>
        </w:rPr>
        <w:t>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денсаулық жағдайымен денсаулық критериилерімен және балалардың денсаулық жағдайын кешенді бағалаумен таныстыру.</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b/>
          <w:sz w:val="28"/>
          <w:szCs w:val="28"/>
        </w:rPr>
        <w:t>3. Дә</w:t>
      </w:r>
      <w:proofErr w:type="gramStart"/>
      <w:r w:rsidRPr="00A35D2B">
        <w:rPr>
          <w:rFonts w:ascii="Times New Roman" w:hAnsi="Times New Roman" w:cs="Times New Roman"/>
          <w:b/>
          <w:sz w:val="28"/>
          <w:szCs w:val="28"/>
        </w:rPr>
        <w:t>р</w:t>
      </w:r>
      <w:proofErr w:type="gramEnd"/>
      <w:r w:rsidRPr="00A35D2B">
        <w:rPr>
          <w:rFonts w:ascii="Times New Roman" w:hAnsi="Times New Roman" w:cs="Times New Roman"/>
          <w:b/>
          <w:sz w:val="28"/>
          <w:szCs w:val="28"/>
        </w:rPr>
        <w:t>іс тезисі:</w:t>
      </w:r>
      <w:r w:rsidRPr="00A35D2B">
        <w:rPr>
          <w:rFonts w:ascii="Times New Roman" w:hAnsi="Times New Roman" w:cs="Times New Roman"/>
          <w:sz w:val="28"/>
          <w:szCs w:val="28"/>
        </w:rPr>
        <w:t xml:space="preserve"> </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Балалар мен жасөспірімдер гигиенасының негізгі мақсаты-өсіп келе жатқан өркендердің  денсаулығын сақтау және оны нығайту болып табылатындықтан «денсаулық» деген терминнің өзін анықтап алуымыз керек</w:t>
      </w:r>
      <w:proofErr w:type="gramStart"/>
      <w:r w:rsidRPr="00A35D2B">
        <w:rPr>
          <w:rFonts w:ascii="Times New Roman" w:hAnsi="Times New Roman" w:cs="Times New Roman"/>
          <w:sz w:val="28"/>
          <w:szCs w:val="28"/>
        </w:rPr>
        <w:t>.Б</w:t>
      </w:r>
      <w:proofErr w:type="gramEnd"/>
      <w:r w:rsidRPr="00A35D2B">
        <w:rPr>
          <w:rFonts w:ascii="Times New Roman" w:hAnsi="Times New Roman" w:cs="Times New Roman"/>
          <w:sz w:val="28"/>
          <w:szCs w:val="28"/>
        </w:rPr>
        <w:t xml:space="preserve">үгінгі күндері адамдардың денсаулығына баға беру, бұл түсініктің біркелкі, дәлелденген анықтамасы болмағандықтан </w:t>
      </w:r>
      <w:proofErr w:type="gramStart"/>
      <w:r w:rsidRPr="00A35D2B">
        <w:rPr>
          <w:rFonts w:ascii="Times New Roman" w:hAnsi="Times New Roman" w:cs="Times New Roman"/>
          <w:sz w:val="28"/>
          <w:szCs w:val="28"/>
        </w:rPr>
        <w:t>ед</w:t>
      </w:r>
      <w:proofErr w:type="gramEnd"/>
      <w:r w:rsidRPr="00A35D2B">
        <w:rPr>
          <w:rFonts w:ascii="Times New Roman" w:hAnsi="Times New Roman" w:cs="Times New Roman"/>
          <w:sz w:val="28"/>
          <w:szCs w:val="28"/>
        </w:rPr>
        <w:t>әуір қиындық туғызады.</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Денсаулық дегеніміз не?  Осы күнге дейін жалпы қабылданған анықтамасы жоқ. Бүкілодақтық денсаулық сақтау ұйымының (1958ж) жарлығы бойынша денсаулық деп – ауру-сырқаулар мен  физикалық ауытқулардың бар-жоғы ғана емес,сонымен қатар адамдардың толық физикалық, рухани және әлеуметтік қолайлы жағдайларын түсінеміз</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ұндай анықтаманы дұрыс деп айтуға келмейді,өйткені осы анықтамадағы көрсеткіштердің барлығы бірдей денсаулықтың белгісі бола алмайды. Мысалы, әлеуметтік жағдайларға кі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істің мөлшері, коммуникалдық қолайлы жағдай және автокөліктері бар болуы т.б. </w:t>
      </w:r>
      <w:r w:rsidRPr="00A35D2B">
        <w:rPr>
          <w:rFonts w:ascii="Times New Roman" w:hAnsi="Times New Roman" w:cs="Times New Roman"/>
          <w:sz w:val="28"/>
          <w:szCs w:val="28"/>
        </w:rPr>
        <w:lastRenderedPageBreak/>
        <w:t>жатады. Адамдардың денсаулығы оның тұрмыс жағдайының хал-ахуалының жақсы болуына байланысты, бірақ, мұндай факторлар еш уақытта денсаулықтың белгісі бола алмайды. Қоғамдық гигиенистер адамдар денсаулығының белгілеріне 3 топтағы көрсеткіштерді жатқызады:</w:t>
      </w:r>
    </w:p>
    <w:p w:rsidR="00A35D2B" w:rsidRPr="00A35D2B" w:rsidRDefault="00A35D2B" w:rsidP="00A35D2B">
      <w:pPr>
        <w:tabs>
          <w:tab w:val="left" w:pos="-142"/>
        </w:tabs>
        <w:spacing w:after="0"/>
        <w:ind w:right="565"/>
        <w:jc w:val="both"/>
        <w:rPr>
          <w:rFonts w:ascii="Times New Roman" w:hAnsi="Times New Roman" w:cs="Times New Roman"/>
          <w:sz w:val="28"/>
          <w:szCs w:val="28"/>
        </w:rPr>
      </w:pPr>
      <w:r w:rsidRPr="00A35D2B">
        <w:rPr>
          <w:rFonts w:ascii="Times New Roman" w:hAnsi="Times New Roman" w:cs="Times New Roman"/>
          <w:sz w:val="28"/>
          <w:szCs w:val="28"/>
        </w:rPr>
        <w:t xml:space="preserve">        </w:t>
      </w:r>
      <w:proofErr w:type="gramStart"/>
      <w:r w:rsidRPr="00A35D2B">
        <w:rPr>
          <w:rFonts w:ascii="Times New Roman" w:hAnsi="Times New Roman" w:cs="Times New Roman"/>
          <w:sz w:val="28"/>
          <w:szCs w:val="28"/>
        </w:rPr>
        <w:t xml:space="preserve">1.Демографиялық  көрсеткіштер (туып көбеюшілік, өлім-жетім, халықтың </w:t>
      </w:r>
      <w:proofErr w:type="gramEnd"/>
    </w:p>
    <w:p w:rsidR="00A35D2B" w:rsidRPr="00A35D2B" w:rsidRDefault="00A35D2B" w:rsidP="00A35D2B">
      <w:pPr>
        <w:tabs>
          <w:tab w:val="left" w:pos="-142"/>
        </w:tabs>
        <w:spacing w:after="0"/>
        <w:ind w:right="565"/>
        <w:jc w:val="both"/>
        <w:rPr>
          <w:rFonts w:ascii="Times New Roman" w:hAnsi="Times New Roman" w:cs="Times New Roman"/>
          <w:sz w:val="28"/>
          <w:szCs w:val="28"/>
        </w:rPr>
      </w:pPr>
      <w:r w:rsidRPr="00A35D2B">
        <w:rPr>
          <w:rFonts w:ascii="Times New Roman" w:hAnsi="Times New Roman" w:cs="Times New Roman"/>
          <w:sz w:val="28"/>
          <w:szCs w:val="28"/>
        </w:rPr>
        <w:t xml:space="preserve">        табиғи өсі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өнуі, адам өмірінің орташа ұзақтығы және т.б.).</w:t>
      </w:r>
    </w:p>
    <w:p w:rsidR="00A35D2B" w:rsidRPr="00A35D2B" w:rsidRDefault="00A35D2B" w:rsidP="00A35D2B">
      <w:pPr>
        <w:tabs>
          <w:tab w:val="left" w:pos="-142"/>
        </w:tabs>
        <w:spacing w:after="0"/>
        <w:ind w:right="565"/>
        <w:jc w:val="both"/>
        <w:rPr>
          <w:rFonts w:ascii="Times New Roman" w:hAnsi="Times New Roman" w:cs="Times New Roman"/>
          <w:sz w:val="28"/>
          <w:szCs w:val="28"/>
        </w:rPr>
      </w:pPr>
      <w:r w:rsidRPr="00A35D2B">
        <w:rPr>
          <w:rFonts w:ascii="Times New Roman" w:hAnsi="Times New Roman" w:cs="Times New Roman"/>
          <w:sz w:val="28"/>
          <w:szCs w:val="28"/>
        </w:rPr>
        <w:t xml:space="preserve">        2.Физикалық даму.</w:t>
      </w:r>
    </w:p>
    <w:p w:rsidR="00A35D2B" w:rsidRPr="00A35D2B" w:rsidRDefault="00A35D2B" w:rsidP="00A35D2B">
      <w:pPr>
        <w:tabs>
          <w:tab w:val="left" w:pos="-142"/>
        </w:tabs>
        <w:spacing w:after="0"/>
        <w:ind w:right="565"/>
        <w:jc w:val="both"/>
        <w:rPr>
          <w:rFonts w:ascii="Times New Roman" w:hAnsi="Times New Roman" w:cs="Times New Roman"/>
          <w:sz w:val="28"/>
          <w:szCs w:val="28"/>
        </w:rPr>
      </w:pPr>
      <w:r w:rsidRPr="00A35D2B">
        <w:rPr>
          <w:rFonts w:ascii="Times New Roman" w:hAnsi="Times New Roman" w:cs="Times New Roman"/>
          <w:sz w:val="28"/>
          <w:szCs w:val="28"/>
        </w:rPr>
        <w:t xml:space="preserve">        3.Ауру-сырқаулық және мүгедекті</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Ауру-сырқаулық және дене даму денсаулық көрсеткіші ретінде талас туғызбайды. </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Ең дұрысырақ мәліметтер медициналық терең зерттеу жүргізу кезінде ғана алынады. Оның негізгі мақсат</w:t>
      </w:r>
      <w:proofErr w:type="gramStart"/>
      <w:r w:rsidRPr="00A35D2B">
        <w:rPr>
          <w:rFonts w:ascii="Times New Roman" w:hAnsi="Times New Roman" w:cs="Times New Roman"/>
          <w:sz w:val="28"/>
          <w:szCs w:val="28"/>
        </w:rPr>
        <w:t>ы-</w:t>
      </w:r>
      <w:proofErr w:type="gramEnd"/>
      <w:r w:rsidRPr="00A35D2B">
        <w:rPr>
          <w:rFonts w:ascii="Times New Roman" w:hAnsi="Times New Roman" w:cs="Times New Roman"/>
          <w:sz w:val="28"/>
          <w:szCs w:val="28"/>
        </w:rPr>
        <w:t xml:space="preserve"> емдеу және салауаттандыру шараларын қажет ететін адамдарды анықтау және медицина кадрларының қажеттілігін білу. Жалпы алғанда, тексерудің қорытындысы, барлық өсі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келе жатқан  жасөспірімдердің денсаулық жағдайына сипаттама береді.</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1.Тексеру кезінде созылмалы ауру-сырқаулардың бар-жоғы маман дә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ігерлердің тексеруі арқылы анықталады.</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2.Ағзаның негізгі жүйелерінің қызмет жағдайы клиникалық тәсілдер арқылы қажет болған жағдайда, функционалдық сынамаларды пайдалану арқылы анықталады.</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3.Ағзаңнң сыртқы ортаның қолайсыз әсерлеріне қарсыласу мүмкіндігі өткен жылғы       жедел аурулардың санына байланысты анықталады.</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4.Физикалық даму деңгейі және оның үйлесімділігі.</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5.Физикалық даму антропометрлік өлшеулер жүргізі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стандарттар және бағалау таблицаларын қолдану арқылы анықталады.</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6.Психикалық даму деңгейін  психоневрологиялық тексеру кезінде анықтайды.</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noProof/>
          <w:sz w:val="28"/>
          <w:szCs w:val="28"/>
        </w:rPr>
        <w:t>«Денсаулық» сөзінің мағынасы, түсінігі ете кең. Әр ғалым әртүрлі сипаттама анықтама береді. БДДГ-ның анықтамасы бойынша: «Денсаулық - ауру мен оның өзгерістерінін болмауы ғана емес, сонымен қатар толық физикалық, рухани, әлеуметтік қамтамасыз етумен сипатталатын жағдай».</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noProof/>
          <w:sz w:val="28"/>
          <w:szCs w:val="28"/>
        </w:rPr>
        <w:t>С. М. Громбах балалар мен жасөспірімдердін денсаулығының 4 белгілерін атап көрсетті:</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noProof/>
          <w:sz w:val="28"/>
          <w:szCs w:val="28"/>
        </w:rPr>
        <w:t>1. тексеру барысында созылмалы аурулары болмауы;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lastRenderedPageBreak/>
        <w:t>2. физикалық және жүйке жүйесінің даму дәрежесі;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3. ағза жүйелерінін жұмыс қабілеті;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4. қолайсыз әсерлерге ағзаның қарсы тұру қабілетінін деңгейі.</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Денсаулықты негізінен сапалық жағынан және </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үмкіндігінше сандық жағынан бағалау керек. Ең бастысы денсаулыққа баға беру кешенді түрде жүргізілу керек.  4 негізгі белгіні пайдалана отырып, денсаулыққа кешенді баға беріледі. Жасө</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ірімдердің денсаулығына кешенді баға берілген соң, төменде көрсетілген 5 денсаулық тобының біреуіне жатқызады: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1 топ-организмнің дамуы мен негізгі қызметтері қалыпты жағдайдағы дені сау балалар;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2 топ-денсаулықтарында функционалдық немесе кейбі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аздаған морфологиялық ауытқулары бар, негізінен дені сау адамдар;</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3 топ </w:t>
      </w:r>
      <w:proofErr w:type="gramStart"/>
      <w:r w:rsidRPr="00A35D2B">
        <w:rPr>
          <w:rFonts w:ascii="Times New Roman" w:hAnsi="Times New Roman" w:cs="Times New Roman"/>
          <w:sz w:val="28"/>
          <w:szCs w:val="28"/>
        </w:rPr>
        <w:t>–а</w:t>
      </w:r>
      <w:proofErr w:type="gramEnd"/>
      <w:r w:rsidRPr="00A35D2B">
        <w:rPr>
          <w:rFonts w:ascii="Times New Roman" w:hAnsi="Times New Roman" w:cs="Times New Roman"/>
          <w:sz w:val="28"/>
          <w:szCs w:val="28"/>
        </w:rPr>
        <w:t>урулары компенсация жағдайындағы науқас адамдар;</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4 топ-аурулары субкомпенсация жағдайындағы және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5 топ </w:t>
      </w:r>
      <w:proofErr w:type="gramStart"/>
      <w:r w:rsidRPr="00A35D2B">
        <w:rPr>
          <w:rFonts w:ascii="Times New Roman" w:hAnsi="Times New Roman" w:cs="Times New Roman"/>
          <w:sz w:val="28"/>
          <w:szCs w:val="28"/>
        </w:rPr>
        <w:t>–а</w:t>
      </w:r>
      <w:proofErr w:type="gramEnd"/>
      <w:r w:rsidRPr="00A35D2B">
        <w:rPr>
          <w:rFonts w:ascii="Times New Roman" w:hAnsi="Times New Roman" w:cs="Times New Roman"/>
          <w:sz w:val="28"/>
          <w:szCs w:val="28"/>
        </w:rPr>
        <w:t xml:space="preserve">урулары декомпенсация жағдайындағы балалар.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Мұндай топтастыру белгілі дәрежеде шартты түрде болғанымен, қандайда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факторлардың әсер етуін зерттеуге ғана емес, сонымен қатар салауаттандыру шараларының тиімділігін бағалауда да, балалардың санитарлық жағдайын сипаттауға да мүмкіндік береді.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Дені сау балалар мен науқас балалардың арасындағы шекара болып саналатын, денсаулықтың 2-ші тобын бөлі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көрсетудің практикада үлкен маңызы бар. Бұл топқа жатқызылған балаларға емдеу-салауаттандыру шараларын жүргібесе, аздаған функционалдық ауытқулары ауру-сырқаулыққа айналып кетуі мүмкін («қауі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қатер» тобы).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Балаларды денсаулықтың 1 және 2 тобына  бөлу басқаларына қарағанда оңайырақ: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1-топ ешқандай ауытқулары жоқ (физикалық, психикалық, функционалдық), дені сау балалар.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2-топ созылмалы ауруы жоқ, бірақ, кейбі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функционалдық және морфологиялық өзгерістері бар балалар. </w:t>
      </w:r>
      <w:proofErr w:type="gramStart"/>
      <w:r w:rsidRPr="00A35D2B">
        <w:rPr>
          <w:rFonts w:ascii="Times New Roman" w:hAnsi="Times New Roman" w:cs="Times New Roman"/>
          <w:sz w:val="28"/>
          <w:szCs w:val="28"/>
        </w:rPr>
        <w:t>Б</w:t>
      </w:r>
      <w:proofErr w:type="gramEnd"/>
      <w:r w:rsidRPr="00A35D2B">
        <w:rPr>
          <w:rFonts w:ascii="Times New Roman" w:hAnsi="Times New Roman" w:cs="Times New Roman"/>
          <w:sz w:val="28"/>
          <w:szCs w:val="28"/>
        </w:rPr>
        <w:t xml:space="preserve">ұлар реконвалесценттер (ауырып  жазылғандар), дене салмағы азайған және жиі ауыратын балалар.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3-5 топтар-патологиялық ү</w:t>
      </w:r>
      <w:proofErr w:type="gramStart"/>
      <w:r w:rsidRPr="00A35D2B">
        <w:rPr>
          <w:rFonts w:ascii="Times New Roman" w:hAnsi="Times New Roman" w:cs="Times New Roman"/>
          <w:sz w:val="28"/>
          <w:szCs w:val="28"/>
        </w:rPr>
        <w:t>дер</w:t>
      </w:r>
      <w:proofErr w:type="gramEnd"/>
      <w:r w:rsidRPr="00A35D2B">
        <w:rPr>
          <w:rFonts w:ascii="Times New Roman" w:hAnsi="Times New Roman" w:cs="Times New Roman"/>
          <w:sz w:val="28"/>
          <w:szCs w:val="28"/>
        </w:rPr>
        <w:t xml:space="preserve">істерінің даму дәрежесіне қарай бөлінеді.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Денсаулықты тексеруге қатысатын әрбі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маман, өз саласынан денсаулық тобын анықтап, қорытынды жазады. Осы қорытындылар бойынша дә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ігер педиатр десаулықтың ең соңғы бағасын беріп, денсаулықтың жалпы, қай топқа жататынын анықтайды. Мұнда, кейбі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ерекшеліктерге көңіл аудару қажет: </w:t>
      </w:r>
    </w:p>
    <w:p w:rsidR="00A35D2B" w:rsidRPr="00A35D2B" w:rsidRDefault="00A35D2B" w:rsidP="00A35D2B">
      <w:pPr>
        <w:numPr>
          <w:ilvl w:val="0"/>
          <w:numId w:val="8"/>
        </w:numPr>
        <w:tabs>
          <w:tab w:val="left" w:pos="-142"/>
        </w:tabs>
        <w:spacing w:after="0"/>
        <w:ind w:left="567" w:firstLine="0"/>
        <w:jc w:val="both"/>
        <w:rPr>
          <w:rFonts w:ascii="Times New Roman" w:hAnsi="Times New Roman" w:cs="Times New Roman"/>
          <w:sz w:val="28"/>
          <w:szCs w:val="28"/>
        </w:rPr>
      </w:pPr>
      <w:r w:rsidRPr="00A35D2B">
        <w:rPr>
          <w:rFonts w:ascii="Times New Roman" w:hAnsi="Times New Roman" w:cs="Times New Roman"/>
          <w:sz w:val="28"/>
          <w:szCs w:val="28"/>
        </w:rPr>
        <w:t>Егер балада бірнеше ауру-сырқау бар болса, онда соңғы қорытынды ең кү</w:t>
      </w:r>
      <w:proofErr w:type="gramStart"/>
      <w:r w:rsidRPr="00A35D2B">
        <w:rPr>
          <w:rFonts w:ascii="Times New Roman" w:hAnsi="Times New Roman" w:cs="Times New Roman"/>
          <w:sz w:val="28"/>
          <w:szCs w:val="28"/>
        </w:rPr>
        <w:t>шт</w:t>
      </w:r>
      <w:proofErr w:type="gramEnd"/>
      <w:r w:rsidRPr="00A35D2B">
        <w:rPr>
          <w:rFonts w:ascii="Times New Roman" w:hAnsi="Times New Roman" w:cs="Times New Roman"/>
          <w:sz w:val="28"/>
          <w:szCs w:val="28"/>
        </w:rPr>
        <w:t xml:space="preserve">і ауруға байланысты қойылады. </w:t>
      </w:r>
    </w:p>
    <w:p w:rsidR="00A35D2B" w:rsidRPr="00A35D2B" w:rsidRDefault="00A35D2B" w:rsidP="00A35D2B">
      <w:pPr>
        <w:numPr>
          <w:ilvl w:val="0"/>
          <w:numId w:val="8"/>
        </w:numPr>
        <w:tabs>
          <w:tab w:val="left" w:pos="-142"/>
        </w:tabs>
        <w:spacing w:after="0"/>
        <w:ind w:left="567" w:firstLine="0"/>
        <w:jc w:val="both"/>
        <w:rPr>
          <w:rFonts w:ascii="Times New Roman" w:hAnsi="Times New Roman" w:cs="Times New Roman"/>
          <w:sz w:val="28"/>
          <w:szCs w:val="28"/>
        </w:rPr>
      </w:pPr>
      <w:r w:rsidRPr="00A35D2B">
        <w:rPr>
          <w:rFonts w:ascii="Times New Roman" w:hAnsi="Times New Roman" w:cs="Times New Roman"/>
          <w:sz w:val="28"/>
          <w:szCs w:val="28"/>
        </w:rPr>
        <w:lastRenderedPageBreak/>
        <w:t xml:space="preserve">Егер баланың үшінші </w:t>
      </w:r>
      <w:proofErr w:type="gramStart"/>
      <w:r w:rsidRPr="00A35D2B">
        <w:rPr>
          <w:rFonts w:ascii="Times New Roman" w:hAnsi="Times New Roman" w:cs="Times New Roman"/>
          <w:sz w:val="28"/>
          <w:szCs w:val="28"/>
        </w:rPr>
        <w:t>топ</w:t>
      </w:r>
      <w:proofErr w:type="gramEnd"/>
      <w:r w:rsidRPr="00A35D2B">
        <w:rPr>
          <w:rFonts w:ascii="Times New Roman" w:hAnsi="Times New Roman" w:cs="Times New Roman"/>
          <w:sz w:val="28"/>
          <w:szCs w:val="28"/>
        </w:rPr>
        <w:t xml:space="preserve">қа жататын бірнеше ауру-сырқауы болса, онда науқас баланы төртінші топқа бөледі. Орташа алғанда денсаулық топтары бойынша балаларды төмендегідей бөлүге болады: </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1 топ-10-17%                2 топ -40-52%</w:t>
      </w:r>
    </w:p>
    <w:p w:rsidR="00A35D2B" w:rsidRPr="00A35D2B" w:rsidRDefault="00A35D2B" w:rsidP="00A35D2B">
      <w:pPr>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3 топ -30-35%               4 топ -0,15-1,5%</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w:t>
      </w: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слайдтар</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r w:rsidRPr="00A35D2B">
        <w:rPr>
          <w:rFonts w:ascii="Times New Roman" w:hAnsi="Times New Roman" w:cs="Times New Roman"/>
          <w:sz w:val="28"/>
          <w:szCs w:val="28"/>
        </w:rPr>
        <w:t xml:space="preserve">     1.Денсаулық дегеніміз не?</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2.</w:t>
      </w:r>
      <w:proofErr w:type="gramStart"/>
      <w:r w:rsidRPr="00A35D2B">
        <w:rPr>
          <w:rFonts w:ascii="Times New Roman" w:hAnsi="Times New Roman" w:cs="Times New Roman"/>
          <w:sz w:val="28"/>
          <w:szCs w:val="28"/>
        </w:rPr>
        <w:t>Денсаулы</w:t>
      </w:r>
      <w:proofErr w:type="gramEnd"/>
      <w:r w:rsidRPr="00A35D2B">
        <w:rPr>
          <w:rFonts w:ascii="Times New Roman" w:hAnsi="Times New Roman" w:cs="Times New Roman"/>
          <w:sz w:val="28"/>
          <w:szCs w:val="28"/>
        </w:rPr>
        <w:t>ққа баға берудің негізгі критерийлерін атаңыз.</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3.Денсаулықтың қанша  топтары бар? </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4. Денсаулықтың 1 тобына сипаттама беріңіз.</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r w:rsidRPr="00A35D2B">
        <w:rPr>
          <w:rFonts w:ascii="Times New Roman" w:hAnsi="Times New Roman" w:cs="Times New Roman"/>
          <w:sz w:val="28"/>
          <w:szCs w:val="28"/>
        </w:rPr>
        <w:t xml:space="preserve">     5.Денсаулықтың 2 тобына сипаттама беріңіз.</w:t>
      </w:r>
    </w:p>
    <w:p w:rsidR="00A35D2B" w:rsidRPr="00A35D2B" w:rsidRDefault="00A35D2B" w:rsidP="00A35D2B">
      <w:pPr>
        <w:tabs>
          <w:tab w:val="left" w:pos="-142"/>
        </w:tabs>
        <w:spacing w:after="0"/>
        <w:ind w:left="567" w:right="565"/>
        <w:jc w:val="both"/>
        <w:rPr>
          <w:rStyle w:val="213"/>
          <w:rFonts w:ascii="Times New Roman" w:hAnsi="Times New Roman" w:cs="Times New Roman"/>
          <w:bCs w:val="0"/>
          <w:sz w:val="28"/>
          <w:szCs w:val="28"/>
        </w:rPr>
      </w:pPr>
      <w:r w:rsidRPr="00A35D2B">
        <w:rPr>
          <w:rFonts w:ascii="Times New Roman" w:hAnsi="Times New Roman" w:cs="Times New Roman"/>
          <w:sz w:val="28"/>
          <w:szCs w:val="28"/>
        </w:rPr>
        <w:t xml:space="preserve">     6.Денсаулықтың 3-5 топтарына сипаттама беріңіз.</w:t>
      </w:r>
    </w:p>
    <w:p w:rsidR="00A35D2B" w:rsidRPr="00A35D2B" w:rsidRDefault="00A35D2B" w:rsidP="00A35D2B">
      <w:pPr>
        <w:tabs>
          <w:tab w:val="left" w:pos="-142"/>
        </w:tabs>
        <w:spacing w:after="0"/>
        <w:ind w:left="567" w:right="565"/>
        <w:jc w:val="both"/>
        <w:rPr>
          <w:rStyle w:val="213"/>
          <w:rFonts w:ascii="Times New Roman" w:hAnsi="Times New Roman" w:cs="Times New Roman"/>
          <w:bCs w:val="0"/>
          <w:sz w:val="28"/>
          <w:szCs w:val="28"/>
        </w:rPr>
      </w:pPr>
    </w:p>
    <w:p w:rsidR="00A35D2B" w:rsidRPr="00A35D2B" w:rsidRDefault="00A35D2B" w:rsidP="00A35D2B">
      <w:pPr>
        <w:tabs>
          <w:tab w:val="left" w:pos="-142"/>
        </w:tabs>
        <w:spacing w:after="0"/>
        <w:ind w:left="567" w:right="565"/>
        <w:jc w:val="both"/>
        <w:rPr>
          <w:rStyle w:val="213"/>
          <w:rFonts w:ascii="Times New Roman" w:hAnsi="Times New Roman" w:cs="Times New Roman"/>
          <w:bCs w:val="0"/>
          <w:sz w:val="28"/>
          <w:szCs w:val="28"/>
        </w:rPr>
      </w:pPr>
    </w:p>
    <w:p w:rsidR="00A35D2B" w:rsidRPr="00A35D2B" w:rsidRDefault="00A35D2B" w:rsidP="00A35D2B">
      <w:pPr>
        <w:tabs>
          <w:tab w:val="left" w:pos="-142"/>
        </w:tabs>
        <w:spacing w:after="0"/>
        <w:ind w:left="567" w:right="565"/>
        <w:jc w:val="both"/>
        <w:rPr>
          <w:rStyle w:val="213"/>
          <w:rFonts w:ascii="Times New Roman" w:hAnsi="Times New Roman" w:cs="Times New Roman"/>
          <w:bCs w:val="0"/>
          <w:sz w:val="28"/>
          <w:szCs w:val="28"/>
        </w:rPr>
      </w:pPr>
      <w:r w:rsidRPr="00A35D2B">
        <w:rPr>
          <w:rStyle w:val="213"/>
          <w:rFonts w:ascii="Times New Roman" w:hAnsi="Times New Roman" w:cs="Times New Roman"/>
          <w:bCs w:val="0"/>
          <w:sz w:val="28"/>
          <w:szCs w:val="28"/>
        </w:rPr>
        <w:t>№3</w:t>
      </w:r>
    </w:p>
    <w:p w:rsidR="00A35D2B" w:rsidRPr="00A35D2B" w:rsidRDefault="00A35D2B" w:rsidP="00A35D2B">
      <w:pPr>
        <w:pStyle w:val="22"/>
        <w:shd w:val="clear" w:color="auto" w:fill="auto"/>
        <w:tabs>
          <w:tab w:val="left" w:pos="-142"/>
        </w:tabs>
        <w:spacing w:after="0" w:line="276" w:lineRule="auto"/>
        <w:ind w:left="567" w:right="565"/>
        <w:rPr>
          <w:rStyle w:val="213"/>
          <w:rFonts w:ascii="Times New Roman" w:hAnsi="Times New Roman" w:cs="Times New Roman"/>
          <w:sz w:val="28"/>
          <w:szCs w:val="28"/>
          <w:lang w:val="kk-KZ" w:eastAsia="kk-KZ"/>
        </w:rPr>
      </w:pPr>
      <w:r w:rsidRPr="00A35D2B">
        <w:rPr>
          <w:rStyle w:val="213"/>
          <w:rFonts w:ascii="Times New Roman" w:hAnsi="Times New Roman" w:cs="Times New Roman"/>
          <w:sz w:val="28"/>
          <w:szCs w:val="28"/>
          <w:lang w:val="kk-KZ" w:eastAsia="kk-KZ"/>
        </w:rPr>
        <w:t>1.Т</w:t>
      </w:r>
      <w:r w:rsidRPr="00A35D2B">
        <w:rPr>
          <w:rStyle w:val="213"/>
          <w:rFonts w:ascii="Times New Roman" w:hAnsi="Times New Roman" w:cs="Times New Roman"/>
          <w:sz w:val="28"/>
          <w:szCs w:val="28"/>
          <w:lang w:eastAsia="kk-KZ"/>
        </w:rPr>
        <w:t xml:space="preserve">ақырыбы: Денсаулықтың негізгі көрсеткішінің бірі дене дамуы. Дене дамуының акселерациясы </w:t>
      </w:r>
      <w:r w:rsidRPr="00A35D2B">
        <w:rPr>
          <w:rStyle w:val="213"/>
          <w:rFonts w:ascii="Times New Roman" w:hAnsi="Times New Roman" w:cs="Times New Roman"/>
          <w:sz w:val="28"/>
          <w:szCs w:val="28"/>
        </w:rPr>
        <w:t xml:space="preserve">мен </w:t>
      </w:r>
      <w:r w:rsidRPr="00A35D2B">
        <w:rPr>
          <w:rStyle w:val="213"/>
          <w:rFonts w:ascii="Times New Roman" w:hAnsi="Times New Roman" w:cs="Times New Roman"/>
          <w:sz w:val="28"/>
          <w:szCs w:val="28"/>
          <w:lang w:eastAsia="kk-KZ"/>
        </w:rPr>
        <w:t xml:space="preserve">ретардациясы. </w:t>
      </w:r>
      <w:r w:rsidRPr="00A35D2B">
        <w:rPr>
          <w:rStyle w:val="213"/>
          <w:rFonts w:ascii="Times New Roman" w:hAnsi="Times New Roman" w:cs="Times New Roman"/>
          <w:sz w:val="28"/>
          <w:szCs w:val="28"/>
          <w:lang w:eastAsia="kk-KZ"/>
        </w:rPr>
        <w:lastRenderedPageBreak/>
        <w:t>Балалар мен жасөспі</w:t>
      </w:r>
      <w:proofErr w:type="gramStart"/>
      <w:r w:rsidRPr="00A35D2B">
        <w:rPr>
          <w:rStyle w:val="213"/>
          <w:rFonts w:ascii="Times New Roman" w:hAnsi="Times New Roman" w:cs="Times New Roman"/>
          <w:sz w:val="28"/>
          <w:szCs w:val="28"/>
          <w:lang w:eastAsia="kk-KZ"/>
        </w:rPr>
        <w:t>р</w:t>
      </w:r>
      <w:proofErr w:type="gramEnd"/>
      <w:r w:rsidRPr="00A35D2B">
        <w:rPr>
          <w:rStyle w:val="213"/>
          <w:rFonts w:ascii="Times New Roman" w:hAnsi="Times New Roman" w:cs="Times New Roman"/>
          <w:sz w:val="28"/>
          <w:szCs w:val="28"/>
          <w:lang w:eastAsia="kk-KZ"/>
        </w:rPr>
        <w:t>імдердің дене дамуының көрсеткіштерін бағалау және зерделеу әдістері.</w:t>
      </w:r>
    </w:p>
    <w:p w:rsidR="00A35D2B" w:rsidRPr="00A35D2B" w:rsidRDefault="00A35D2B" w:rsidP="00A35D2B">
      <w:pPr>
        <w:pStyle w:val="22"/>
        <w:shd w:val="clear" w:color="auto" w:fill="auto"/>
        <w:tabs>
          <w:tab w:val="left" w:pos="-142"/>
        </w:tabs>
        <w:spacing w:after="0" w:line="276" w:lineRule="auto"/>
        <w:ind w:left="567" w:right="565"/>
        <w:rPr>
          <w:rFonts w:ascii="Times New Roman" w:hAnsi="Times New Roman" w:cs="Times New Roman"/>
          <w:b w:val="0"/>
          <w:sz w:val="28"/>
          <w:szCs w:val="28"/>
          <w:lang w:val="kk-KZ"/>
        </w:rPr>
      </w:pPr>
      <w:r w:rsidRPr="00A35D2B">
        <w:rPr>
          <w:rStyle w:val="131"/>
          <w:rFonts w:ascii="Times New Roman" w:hAnsi="Times New Roman" w:cs="Times New Roman"/>
          <w:b/>
          <w:sz w:val="28"/>
          <w:szCs w:val="28"/>
          <w:lang w:val="kk-KZ" w:eastAsia="kk-KZ"/>
        </w:rPr>
        <w:t>2. Мақсаты:</w:t>
      </w:r>
      <w:r w:rsidRPr="00A35D2B">
        <w:rPr>
          <w:rStyle w:val="133"/>
          <w:rFonts w:ascii="Times New Roman" w:hAnsi="Times New Roman" w:cs="Times New Roman"/>
          <w:b w:val="0"/>
          <w:sz w:val="28"/>
          <w:szCs w:val="28"/>
          <w:lang w:val="kk-KZ" w:eastAsia="kk-KZ"/>
        </w:rPr>
        <w:t xml:space="preserve"> </w:t>
      </w:r>
      <w:r w:rsidRPr="00A35D2B">
        <w:rPr>
          <w:rStyle w:val="133"/>
          <w:rFonts w:ascii="Times New Roman" w:hAnsi="Times New Roman" w:cs="Times New Roman"/>
          <w:b w:val="0"/>
          <w:sz w:val="28"/>
          <w:szCs w:val="28"/>
          <w:lang w:val="kk-KZ"/>
        </w:rPr>
        <w:t xml:space="preserve">дене дамуы, </w:t>
      </w:r>
      <w:r w:rsidRPr="00A35D2B">
        <w:rPr>
          <w:rStyle w:val="133"/>
          <w:rFonts w:ascii="Times New Roman" w:hAnsi="Times New Roman" w:cs="Times New Roman"/>
          <w:b w:val="0"/>
          <w:sz w:val="28"/>
          <w:szCs w:val="28"/>
          <w:lang w:val="kk-KZ" w:eastAsia="kk-KZ"/>
        </w:rPr>
        <w:t xml:space="preserve">дене дамуының </w:t>
      </w:r>
      <w:r w:rsidRPr="00A35D2B">
        <w:rPr>
          <w:rStyle w:val="133"/>
          <w:rFonts w:ascii="Times New Roman" w:hAnsi="Times New Roman" w:cs="Times New Roman"/>
          <w:b w:val="0"/>
          <w:sz w:val="28"/>
          <w:szCs w:val="28"/>
          <w:lang w:val="kk-KZ"/>
        </w:rPr>
        <w:t xml:space="preserve">акселерациясы мен ретардациясы, балалар мен </w:t>
      </w:r>
      <w:r w:rsidRPr="00A35D2B">
        <w:rPr>
          <w:rStyle w:val="133"/>
          <w:rFonts w:ascii="Times New Roman" w:hAnsi="Times New Roman" w:cs="Times New Roman"/>
          <w:b w:val="0"/>
          <w:sz w:val="28"/>
          <w:szCs w:val="28"/>
          <w:lang w:val="kk-KZ" w:eastAsia="kk-KZ"/>
        </w:rPr>
        <w:t xml:space="preserve">жасөспірімдердің </w:t>
      </w:r>
      <w:r w:rsidRPr="00A35D2B">
        <w:rPr>
          <w:rStyle w:val="133"/>
          <w:rFonts w:ascii="Times New Roman" w:hAnsi="Times New Roman" w:cs="Times New Roman"/>
          <w:b w:val="0"/>
          <w:sz w:val="28"/>
          <w:szCs w:val="28"/>
          <w:lang w:val="kk-KZ"/>
        </w:rPr>
        <w:t xml:space="preserve">дене </w:t>
      </w:r>
      <w:r w:rsidRPr="00A35D2B">
        <w:rPr>
          <w:rStyle w:val="133"/>
          <w:rFonts w:ascii="Times New Roman" w:hAnsi="Times New Roman" w:cs="Times New Roman"/>
          <w:b w:val="0"/>
          <w:sz w:val="28"/>
          <w:szCs w:val="28"/>
          <w:lang w:val="kk-KZ" w:eastAsia="kk-KZ"/>
        </w:rPr>
        <w:t xml:space="preserve">дамуының көрсеткіштерін </w:t>
      </w:r>
      <w:r w:rsidRPr="00A35D2B">
        <w:rPr>
          <w:rStyle w:val="133"/>
          <w:rFonts w:ascii="Times New Roman" w:hAnsi="Times New Roman" w:cs="Times New Roman"/>
          <w:b w:val="0"/>
          <w:sz w:val="28"/>
          <w:szCs w:val="28"/>
          <w:lang w:val="kk-KZ"/>
        </w:rPr>
        <w:t>зерделеу</w:t>
      </w:r>
      <w:r w:rsidRPr="00A35D2B">
        <w:rPr>
          <w:rStyle w:val="133"/>
          <w:rFonts w:ascii="Times New Roman" w:hAnsi="Times New Roman" w:cs="Times New Roman"/>
          <w:b w:val="0"/>
          <w:sz w:val="28"/>
          <w:szCs w:val="28"/>
          <w:lang w:val="kk-KZ" w:eastAsia="kk-KZ"/>
        </w:rPr>
        <w:t xml:space="preserve">  және бағалау </w:t>
      </w:r>
      <w:r w:rsidRPr="00A35D2B">
        <w:rPr>
          <w:rStyle w:val="133"/>
          <w:rFonts w:ascii="Times New Roman" w:hAnsi="Times New Roman" w:cs="Times New Roman"/>
          <w:b w:val="0"/>
          <w:sz w:val="28"/>
          <w:szCs w:val="28"/>
          <w:lang w:val="kk-KZ"/>
        </w:rPr>
        <w:t xml:space="preserve"> </w:t>
      </w:r>
      <w:r w:rsidRPr="00A35D2B">
        <w:rPr>
          <w:rStyle w:val="133"/>
          <w:rFonts w:ascii="Times New Roman" w:hAnsi="Times New Roman" w:cs="Times New Roman"/>
          <w:b w:val="0"/>
          <w:sz w:val="28"/>
          <w:szCs w:val="28"/>
          <w:lang w:val="kk-KZ" w:eastAsia="kk-KZ"/>
        </w:rPr>
        <w:t>әдістерімен танысты</w:t>
      </w:r>
      <w:r w:rsidRPr="00A35D2B">
        <w:rPr>
          <w:rStyle w:val="133"/>
          <w:rFonts w:ascii="Times New Roman" w:hAnsi="Times New Roman" w:cs="Times New Roman"/>
          <w:b w:val="0"/>
          <w:sz w:val="28"/>
          <w:szCs w:val="28"/>
          <w:lang w:val="kk-KZ"/>
        </w:rPr>
        <w:t>ру.</w:t>
      </w:r>
    </w:p>
    <w:p w:rsidR="00A35D2B" w:rsidRPr="00A35D2B" w:rsidRDefault="00A35D2B" w:rsidP="00A35D2B">
      <w:pPr>
        <w:tabs>
          <w:tab w:val="left" w:pos="-142"/>
        </w:tabs>
        <w:spacing w:after="0"/>
        <w:ind w:left="567"/>
        <w:jc w:val="both"/>
        <w:rPr>
          <w:rStyle w:val="133"/>
          <w:rFonts w:ascii="Times New Roman" w:hAnsi="Times New Roman" w:cs="Times New Roman"/>
          <w:sz w:val="28"/>
          <w:szCs w:val="28"/>
          <w:lang w:val="kk-KZ"/>
        </w:rPr>
      </w:pPr>
      <w:r w:rsidRPr="00A35D2B">
        <w:rPr>
          <w:rStyle w:val="133"/>
          <w:rFonts w:ascii="Times New Roman" w:hAnsi="Times New Roman" w:cs="Times New Roman"/>
          <w:b/>
          <w:sz w:val="28"/>
          <w:szCs w:val="28"/>
          <w:lang w:val="kk-KZ"/>
        </w:rPr>
        <w:t>3.Дәріс тезисі:</w:t>
      </w:r>
      <w:r w:rsidRPr="00A35D2B">
        <w:rPr>
          <w:rStyle w:val="133"/>
          <w:rFonts w:ascii="Times New Roman" w:hAnsi="Times New Roman" w:cs="Times New Roman"/>
          <w:sz w:val="28"/>
          <w:szCs w:val="28"/>
          <w:lang w:val="kk-KZ"/>
        </w:rPr>
        <w:t xml:space="preserve"> </w:t>
      </w:r>
    </w:p>
    <w:p w:rsidR="00A35D2B" w:rsidRPr="00A35D2B" w:rsidRDefault="00A35D2B" w:rsidP="00A35D2B">
      <w:pPr>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 xml:space="preserve">Дене    дамуы   денсаулықтың    бастауыш көрсеткіштерінің    бірі.    Денсаулықтың    басқа   да көрсеткіштері   дене  дамуы  денгейіне  тәуелді, Ф.ФЭрисман балалардың физиологиялық дамуынын көп    бөлігін     зерттеген    алғашқы    ғалым    деп есептелінеді. 1879 жылы әр түрлі жастагы балалар мен   жас   өспірімдер   арасында   антропометриялық тексерулер жүргізіп, болашақ ұрпақтардың дене дамуы жөнінде алғашқы мәліметтер алды. </w:t>
      </w:r>
      <w:r w:rsidRPr="00A35D2B">
        <w:rPr>
          <w:rFonts w:ascii="Times New Roman" w:hAnsi="Times New Roman" w:cs="Times New Roman"/>
          <w:sz w:val="28"/>
          <w:szCs w:val="28"/>
          <w:lang w:val="kk-KZ"/>
        </w:rPr>
        <w:t xml:space="preserve">XX </w:t>
      </w:r>
      <w:r w:rsidRPr="00A35D2B">
        <w:rPr>
          <w:rFonts w:ascii="Times New Roman" w:hAnsi="Times New Roman" w:cs="Times New Roman"/>
          <w:noProof/>
          <w:sz w:val="28"/>
          <w:szCs w:val="28"/>
          <w:lang w:val="kk-KZ"/>
        </w:rPr>
        <w:t>ғасырдың алғашқы жартысыңда (1926 жылы) А.В.Мольков атындағы алғашқы антропометриялық бөлім ашылды. Өлшеу әдістері    бірқалыпқа    келтірілді,    болашақ    ұрпақтардың дене  дамуын  зерттеу  басталды  және  балалардың дене дамуының алғашқы өлшемдері қалыптасты. Бұл жұмыстар тәжірибесі денсаулық сақтаушылардын балалар мен арнайы балалар тобының  өсуі мен дамуында дәрігерлік бақылау ісін жеңілдетгі.  Балалар мен жасөспірімдердің дене дамуы, морфологиялық және функционалдық жағдайының қасиеттері мен сапасы, сондай-ақ биологиялық дамуының дегейі - олардың биологиялық жасын көрсетеді.</w:t>
      </w:r>
    </w:p>
    <w:p w:rsidR="00A35D2B" w:rsidRPr="00A35D2B" w:rsidRDefault="00A35D2B" w:rsidP="00A35D2B">
      <w:pPr>
        <w:tabs>
          <w:tab w:val="left" w:pos="-142"/>
        </w:tabs>
        <w:spacing w:after="0"/>
        <w:ind w:left="567"/>
        <w:jc w:val="both"/>
        <w:rPr>
          <w:rFonts w:ascii="Times New Roman" w:hAnsi="Times New Roman" w:cs="Times New Roman"/>
          <w:sz w:val="28"/>
          <w:szCs w:val="28"/>
          <w:lang w:val="kk-KZ"/>
        </w:rPr>
      </w:pPr>
      <w:r w:rsidRPr="00A35D2B">
        <w:rPr>
          <w:rStyle w:val="133"/>
          <w:rFonts w:ascii="Times New Roman" w:hAnsi="Times New Roman" w:cs="Times New Roman"/>
          <w:sz w:val="28"/>
          <w:szCs w:val="28"/>
          <w:lang w:val="kk-KZ"/>
        </w:rPr>
        <w:t>Баланың өмірінің әрбір кезеңіндегі дене дамуы - бұл ағзасының биологиялық дамуда жеткен жасы мен жұмысқа қабілеттілігін сипаттайтын морфофункционалдық қасиеттерінің жиынтығы. Дене дамуы термині жағдайдың сол уақыттағы сипатын емес даму динамикасын бейнелейді. Бұл көзқарас бойынша дене даму дегенді бала ағзасының, дене өлшемдерінің, дене құрылысының, сыртқы келбетінің, бұлшықет күшінің және еңбек қабілетілігінің жасына сай болуымен түсіндіреді. Бой өсуінің тежелуі, немесе, бой ұзындығы мен салмақ қатынастарының өзгеруі айқын көрінгенмен, көптеген созылмалы аурулардың бастапқы кезеңінде,өзіне тэн белгілері мен арнаулы симптомдары білінбейді. Яғни, морфологиялық аурулары бар балалар да, патологиялық өзгерістер жиі анықталады. Дене салмағының жетіспеушілігі мен ауру дамуының арасында төзу корреляциялық байланыс бар. Осындай балалардың өмірлерінің алғашқы жылында, басқа балаларға қарағанда өлім саны 4 есе көп.</w:t>
      </w:r>
    </w:p>
    <w:p w:rsidR="00A35D2B" w:rsidRPr="00A35D2B" w:rsidRDefault="00A35D2B" w:rsidP="00A35D2B">
      <w:pPr>
        <w:pStyle w:val="ad"/>
        <w:shd w:val="clear" w:color="auto" w:fill="auto"/>
        <w:tabs>
          <w:tab w:val="left" w:pos="-142"/>
          <w:tab w:val="left" w:pos="8931"/>
        </w:tabs>
        <w:spacing w:before="0" w:after="0" w:line="276" w:lineRule="auto"/>
        <w:ind w:left="567" w:right="5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Дене дамуының көрсеткіштері көптеген үдерістердің диагностикасында қолданылуы мүмкін. Сондықтан медициналық зерттеулерде, жеке адамның және ұжымның дене дамуын бағалауға үлкен мән беріледі.</w:t>
      </w:r>
    </w:p>
    <w:p w:rsidR="00A35D2B" w:rsidRPr="00A35D2B" w:rsidRDefault="00A35D2B" w:rsidP="00A35D2B">
      <w:pPr>
        <w:pStyle w:val="32"/>
        <w:shd w:val="clear" w:color="auto" w:fill="auto"/>
        <w:tabs>
          <w:tab w:val="left" w:pos="-142"/>
          <w:tab w:val="left" w:pos="8931"/>
        </w:tabs>
        <w:spacing w:line="276" w:lineRule="auto"/>
        <w:ind w:left="567" w:right="55"/>
        <w:jc w:val="both"/>
        <w:rPr>
          <w:rFonts w:ascii="Times New Roman" w:hAnsi="Times New Roman" w:cs="Times New Roman"/>
          <w:b w:val="0"/>
          <w:sz w:val="28"/>
          <w:szCs w:val="28"/>
          <w:lang w:val="kk-KZ"/>
        </w:rPr>
      </w:pPr>
      <w:r w:rsidRPr="00A35D2B">
        <w:rPr>
          <w:rFonts w:ascii="Times New Roman" w:hAnsi="Times New Roman" w:cs="Times New Roman"/>
          <w:b w:val="0"/>
          <w:sz w:val="28"/>
          <w:szCs w:val="28"/>
          <w:lang w:val="kk-KZ"/>
        </w:rPr>
        <w:lastRenderedPageBreak/>
        <w:t>Акселерация.</w:t>
      </w:r>
    </w:p>
    <w:p w:rsidR="00A35D2B" w:rsidRPr="00A35D2B" w:rsidRDefault="00A35D2B" w:rsidP="00A35D2B">
      <w:pPr>
        <w:pStyle w:val="ad"/>
        <w:shd w:val="clear" w:color="auto" w:fill="auto"/>
        <w:tabs>
          <w:tab w:val="left" w:pos="-142"/>
          <w:tab w:val="left" w:pos="8931"/>
        </w:tabs>
        <w:spacing w:before="0" w:after="0" w:line="276" w:lineRule="auto"/>
        <w:ind w:left="567" w:right="5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 xml:space="preserve">Кейде латында </w:t>
      </w:r>
      <w:r w:rsidRPr="00A35D2B">
        <w:rPr>
          <w:rStyle w:val="133"/>
          <w:rFonts w:ascii="Times New Roman" w:hAnsi="Times New Roman" w:cs="Times New Roman"/>
          <w:sz w:val="28"/>
          <w:szCs w:val="28"/>
          <w:lang w:val="kk-KZ" w:eastAsia="en-US"/>
        </w:rPr>
        <w:t xml:space="preserve">(acceleration) </w:t>
      </w:r>
      <w:r w:rsidRPr="00A35D2B">
        <w:rPr>
          <w:rStyle w:val="133"/>
          <w:rFonts w:ascii="Times New Roman" w:hAnsi="Times New Roman" w:cs="Times New Roman"/>
          <w:sz w:val="28"/>
          <w:szCs w:val="28"/>
          <w:lang w:val="kk-KZ" w:eastAsia="kk-KZ"/>
        </w:rPr>
        <w:t xml:space="preserve">жылдамдық деген сөзден шыққан </w:t>
      </w:r>
      <w:r w:rsidRPr="00A35D2B">
        <w:rPr>
          <w:rStyle w:val="133"/>
          <w:rFonts w:ascii="Times New Roman" w:hAnsi="Times New Roman" w:cs="Times New Roman"/>
          <w:sz w:val="28"/>
          <w:szCs w:val="28"/>
          <w:lang w:val="kk-KZ"/>
        </w:rPr>
        <w:t xml:space="preserve">акселерация деген термин </w:t>
      </w:r>
      <w:r w:rsidRPr="00A35D2B">
        <w:rPr>
          <w:rStyle w:val="133"/>
          <w:rFonts w:ascii="Times New Roman" w:hAnsi="Times New Roman" w:cs="Times New Roman"/>
          <w:sz w:val="28"/>
          <w:szCs w:val="28"/>
          <w:lang w:val="kk-KZ" w:eastAsia="kk-KZ"/>
        </w:rPr>
        <w:t>қолданылады.</w:t>
      </w:r>
    </w:p>
    <w:p w:rsidR="00A35D2B" w:rsidRPr="00A35D2B" w:rsidRDefault="00A35D2B" w:rsidP="00A35D2B">
      <w:pPr>
        <w:pStyle w:val="ad"/>
        <w:shd w:val="clear" w:color="auto" w:fill="auto"/>
        <w:tabs>
          <w:tab w:val="left" w:pos="-142"/>
          <w:tab w:val="left" w:pos="8931"/>
        </w:tabs>
        <w:spacing w:before="0" w:after="0" w:line="276" w:lineRule="auto"/>
        <w:ind w:left="567" w:right="5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 xml:space="preserve">Бұл құбылыспен қазіргі заманның алаларының бұрынғы өткен құрдастарына қарағанда ағзаларының ертерек жетілуі және ер жету кезеңіне дейін дене өлшемдерінің үдемелі ұлғаюын түсінеді. Ағылшын тілдеріндегі елдерде мағынасы кеңірек болса </w:t>
      </w:r>
      <w:r w:rsidRPr="00A35D2B">
        <w:rPr>
          <w:rStyle w:val="133"/>
          <w:rFonts w:ascii="Times New Roman" w:hAnsi="Times New Roman" w:cs="Times New Roman"/>
          <w:sz w:val="28"/>
          <w:szCs w:val="28"/>
          <w:lang w:val="kk-KZ"/>
        </w:rPr>
        <w:t xml:space="preserve">да </w:t>
      </w:r>
      <w:r w:rsidRPr="00A35D2B">
        <w:rPr>
          <w:rStyle w:val="133"/>
          <w:rFonts w:ascii="Times New Roman" w:hAnsi="Times New Roman" w:cs="Times New Roman"/>
          <w:sz w:val="28"/>
          <w:szCs w:val="28"/>
          <w:lang w:val="kk-KZ" w:eastAsia="kk-KZ"/>
        </w:rPr>
        <w:t xml:space="preserve">көбінесе, «секулярлық тренд»-жоғары </w:t>
      </w:r>
      <w:r w:rsidRPr="00A35D2B">
        <w:rPr>
          <w:rStyle w:val="133"/>
          <w:rFonts w:ascii="Times New Roman" w:hAnsi="Times New Roman" w:cs="Times New Roman"/>
          <w:sz w:val="28"/>
          <w:szCs w:val="28"/>
          <w:lang w:val="kk-KZ"/>
        </w:rPr>
        <w:t xml:space="preserve">тенденция </w:t>
      </w:r>
      <w:r w:rsidRPr="00A35D2B">
        <w:rPr>
          <w:rStyle w:val="133"/>
          <w:rFonts w:ascii="Times New Roman" w:hAnsi="Times New Roman" w:cs="Times New Roman"/>
          <w:sz w:val="28"/>
          <w:szCs w:val="28"/>
          <w:lang w:val="kk-KZ" w:eastAsia="kk-KZ"/>
        </w:rPr>
        <w:t>(етеккірдің мезгілінен кеш пайда болуы, өмір жасының ұзағырақ болуы, т.б.) деген терминді жиі қолданады. Өткен</w:t>
      </w:r>
      <w:r w:rsidRPr="00A35D2B">
        <w:rPr>
          <w:rStyle w:val="133"/>
          <w:rFonts w:ascii="Times New Roman" w:hAnsi="Times New Roman" w:cs="Times New Roman"/>
          <w:sz w:val="28"/>
          <w:szCs w:val="28"/>
          <w:lang w:val="kk-KZ"/>
        </w:rPr>
        <w:t xml:space="preserve"> </w:t>
      </w:r>
      <w:r w:rsidRPr="00A35D2B">
        <w:rPr>
          <w:rStyle w:val="133"/>
          <w:rFonts w:ascii="Times New Roman" w:hAnsi="Times New Roman" w:cs="Times New Roman"/>
          <w:sz w:val="28"/>
          <w:szCs w:val="28"/>
          <w:lang w:val="kk-KZ" w:eastAsia="kk-KZ"/>
        </w:rPr>
        <w:t xml:space="preserve">ғасырдың бастапқы кезімен салыстырғанда сүт тістердің, тұрақты тістерге ауысуы мерзімінен бір жылдай ертерек қалыптасатын болды. </w:t>
      </w:r>
      <w:r w:rsidRPr="00A35D2B">
        <w:rPr>
          <w:rStyle w:val="133"/>
          <w:rFonts w:ascii="Times New Roman" w:hAnsi="Times New Roman" w:cs="Times New Roman"/>
          <w:sz w:val="28"/>
          <w:szCs w:val="28"/>
          <w:lang w:val="kk-KZ"/>
        </w:rPr>
        <w:t xml:space="preserve">Осы </w:t>
      </w:r>
      <w:r w:rsidRPr="00A35D2B">
        <w:rPr>
          <w:rStyle w:val="133"/>
          <w:rFonts w:ascii="Times New Roman" w:hAnsi="Times New Roman" w:cs="Times New Roman"/>
          <w:sz w:val="28"/>
          <w:szCs w:val="28"/>
          <w:lang w:val="kk-KZ" w:eastAsia="kk-KZ"/>
        </w:rPr>
        <w:t>сияқты үнемділік, алалардың әр түрлі жас топтарында, әрі барлық жерлерде бірдей байқалады. Көптеген жанұяларда балалардың бойы, ата-аналарынан биік болып келетіндігі байқалды.</w:t>
      </w:r>
    </w:p>
    <w:p w:rsidR="00A35D2B" w:rsidRPr="00A35D2B" w:rsidRDefault="00A35D2B" w:rsidP="00A35D2B">
      <w:pPr>
        <w:pStyle w:val="ad"/>
        <w:shd w:val="clear" w:color="auto" w:fill="auto"/>
        <w:tabs>
          <w:tab w:val="left" w:pos="-142"/>
          <w:tab w:val="left" w:pos="8931"/>
        </w:tabs>
        <w:spacing w:before="0" w:after="0" w:line="276" w:lineRule="auto"/>
        <w:ind w:left="567" w:right="5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 xml:space="preserve">Кейінгі онжылдықтарда дамудағы акселерацияның әсерін адамдар тобының негізгі бөлігі өздерінен де байқап жүр. Кейбір елдерде </w:t>
      </w:r>
      <w:r w:rsidRPr="00A35D2B">
        <w:rPr>
          <w:rStyle w:val="133"/>
          <w:rFonts w:ascii="Times New Roman" w:hAnsi="Times New Roman" w:cs="Times New Roman"/>
          <w:sz w:val="28"/>
          <w:szCs w:val="28"/>
          <w:lang w:val="kk-KZ"/>
        </w:rPr>
        <w:t xml:space="preserve">акселерация осы </w:t>
      </w:r>
      <w:r w:rsidRPr="00A35D2B">
        <w:rPr>
          <w:rStyle w:val="133"/>
          <w:rFonts w:ascii="Times New Roman" w:hAnsi="Times New Roman" w:cs="Times New Roman"/>
          <w:sz w:val="28"/>
          <w:szCs w:val="28"/>
          <w:lang w:val="kk-KZ" w:eastAsia="kk-KZ"/>
        </w:rPr>
        <w:t xml:space="preserve">уақытқа дейін жүріп жатыр, ал басқа бір елдерде өсу процестері тұрақталып </w:t>
      </w:r>
      <w:r w:rsidRPr="00A35D2B">
        <w:rPr>
          <w:rStyle w:val="133"/>
          <w:rFonts w:ascii="Times New Roman" w:hAnsi="Times New Roman" w:cs="Times New Roman"/>
          <w:sz w:val="28"/>
          <w:szCs w:val="28"/>
          <w:lang w:val="kk-KZ"/>
        </w:rPr>
        <w:t xml:space="preserve">(стабилизация),  не </w:t>
      </w:r>
      <w:r w:rsidRPr="00A35D2B">
        <w:rPr>
          <w:rStyle w:val="133"/>
          <w:rFonts w:ascii="Times New Roman" w:hAnsi="Times New Roman" w:cs="Times New Roman"/>
          <w:sz w:val="28"/>
          <w:szCs w:val="28"/>
          <w:lang w:val="kk-KZ" w:eastAsia="kk-KZ"/>
        </w:rPr>
        <w:t xml:space="preserve">болмаса тіпті артта қалып жатыр (ретордация). </w:t>
      </w:r>
      <w:r w:rsidRPr="00A35D2B">
        <w:rPr>
          <w:rStyle w:val="133"/>
          <w:rFonts w:ascii="Times New Roman" w:hAnsi="Times New Roman" w:cs="Times New Roman"/>
          <w:sz w:val="28"/>
          <w:szCs w:val="28"/>
          <w:lang w:val="kk-KZ"/>
        </w:rPr>
        <w:t xml:space="preserve">Европа </w:t>
      </w:r>
      <w:r w:rsidRPr="00A35D2B">
        <w:rPr>
          <w:rStyle w:val="133"/>
          <w:rFonts w:ascii="Times New Roman" w:hAnsi="Times New Roman" w:cs="Times New Roman"/>
          <w:sz w:val="28"/>
          <w:szCs w:val="28"/>
          <w:lang w:val="kk-KZ" w:eastAsia="kk-KZ"/>
        </w:rPr>
        <w:t xml:space="preserve">территорияларының солтүстік аудандарында </w:t>
      </w:r>
      <w:r w:rsidRPr="00A35D2B">
        <w:rPr>
          <w:rStyle w:val="133"/>
          <w:rFonts w:ascii="Times New Roman" w:hAnsi="Times New Roman" w:cs="Times New Roman"/>
          <w:sz w:val="28"/>
          <w:szCs w:val="28"/>
          <w:lang w:val="kk-KZ"/>
        </w:rPr>
        <w:t xml:space="preserve">акселерация </w:t>
      </w:r>
      <w:r w:rsidRPr="00A35D2B">
        <w:rPr>
          <w:rStyle w:val="133"/>
          <w:rFonts w:ascii="Times New Roman" w:hAnsi="Times New Roman" w:cs="Times New Roman"/>
          <w:sz w:val="28"/>
          <w:szCs w:val="28"/>
          <w:lang w:val="kk-KZ" w:eastAsia="kk-KZ"/>
        </w:rPr>
        <w:t xml:space="preserve">өте үдемелі қарқынмен жүріп жатыр. Кейбір жерлерде бұл жағдайды жекелеген мемлекеттер мысалынан байқауға </w:t>
      </w:r>
      <w:r w:rsidRPr="00A35D2B">
        <w:rPr>
          <w:rStyle w:val="133"/>
          <w:rFonts w:ascii="Times New Roman" w:hAnsi="Times New Roman" w:cs="Times New Roman"/>
          <w:sz w:val="28"/>
          <w:szCs w:val="28"/>
          <w:lang w:val="kk-KZ"/>
        </w:rPr>
        <w:t xml:space="preserve">да </w:t>
      </w:r>
      <w:r w:rsidRPr="00A35D2B">
        <w:rPr>
          <w:rStyle w:val="133"/>
          <w:rFonts w:ascii="Times New Roman" w:hAnsi="Times New Roman" w:cs="Times New Roman"/>
          <w:sz w:val="28"/>
          <w:szCs w:val="28"/>
          <w:lang w:val="kk-KZ" w:eastAsia="kk-KZ"/>
        </w:rPr>
        <w:t xml:space="preserve">болады. Батыс </w:t>
      </w:r>
      <w:r w:rsidRPr="00A35D2B">
        <w:rPr>
          <w:rStyle w:val="133"/>
          <w:rFonts w:ascii="Times New Roman" w:hAnsi="Times New Roman" w:cs="Times New Roman"/>
          <w:sz w:val="28"/>
          <w:szCs w:val="28"/>
          <w:lang w:val="kk-KZ"/>
        </w:rPr>
        <w:t xml:space="preserve">елдерде, </w:t>
      </w:r>
      <w:r w:rsidRPr="00A35D2B">
        <w:rPr>
          <w:rStyle w:val="133"/>
          <w:rFonts w:ascii="Times New Roman" w:hAnsi="Times New Roman" w:cs="Times New Roman"/>
          <w:sz w:val="28"/>
          <w:szCs w:val="28"/>
          <w:lang w:val="kk-KZ" w:eastAsia="kk-KZ"/>
        </w:rPr>
        <w:t xml:space="preserve">шығыс елдерінде </w:t>
      </w:r>
      <w:r w:rsidRPr="00A35D2B">
        <w:rPr>
          <w:rStyle w:val="133"/>
          <w:rFonts w:ascii="Times New Roman" w:hAnsi="Times New Roman" w:cs="Times New Roman"/>
          <w:sz w:val="28"/>
          <w:szCs w:val="28"/>
          <w:lang w:val="kk-KZ"/>
        </w:rPr>
        <w:t xml:space="preserve">(Швеция, </w:t>
      </w:r>
      <w:r w:rsidRPr="00A35D2B">
        <w:rPr>
          <w:rStyle w:val="133"/>
          <w:rFonts w:ascii="Times New Roman" w:hAnsi="Times New Roman" w:cs="Times New Roman"/>
          <w:sz w:val="28"/>
          <w:szCs w:val="28"/>
          <w:lang w:val="kk-KZ" w:eastAsia="kk-KZ"/>
        </w:rPr>
        <w:t xml:space="preserve">Жапония, Оңтүстік </w:t>
      </w:r>
      <w:r w:rsidRPr="00A35D2B">
        <w:rPr>
          <w:rStyle w:val="133"/>
          <w:rFonts w:ascii="Times New Roman" w:hAnsi="Times New Roman" w:cs="Times New Roman"/>
          <w:sz w:val="28"/>
          <w:szCs w:val="28"/>
          <w:lang w:val="kk-KZ"/>
        </w:rPr>
        <w:t xml:space="preserve">Корея) </w:t>
      </w:r>
      <w:r w:rsidRPr="00A35D2B">
        <w:rPr>
          <w:rStyle w:val="133"/>
          <w:rFonts w:ascii="Times New Roman" w:hAnsi="Times New Roman" w:cs="Times New Roman"/>
          <w:sz w:val="28"/>
          <w:szCs w:val="28"/>
          <w:lang w:val="kk-KZ" w:eastAsia="kk-KZ"/>
        </w:rPr>
        <w:t>қарағанда ертерек байқалады.</w:t>
      </w:r>
    </w:p>
    <w:p w:rsidR="00A35D2B" w:rsidRPr="00A35D2B" w:rsidRDefault="00A35D2B" w:rsidP="00A35D2B">
      <w:pPr>
        <w:pStyle w:val="ad"/>
        <w:shd w:val="clear" w:color="auto" w:fill="auto"/>
        <w:tabs>
          <w:tab w:val="left" w:pos="-142"/>
          <w:tab w:val="left" w:pos="8931"/>
        </w:tabs>
        <w:spacing w:before="0" w:after="0" w:line="276" w:lineRule="auto"/>
        <w:ind w:left="567" w:right="55"/>
        <w:rPr>
          <w:rFonts w:ascii="Times New Roman" w:hAnsi="Times New Roman" w:cs="Times New Roman"/>
          <w:sz w:val="28"/>
          <w:szCs w:val="28"/>
          <w:lang w:val="kk-KZ"/>
        </w:rPr>
      </w:pPr>
      <w:r w:rsidRPr="00A35D2B">
        <w:rPr>
          <w:rStyle w:val="133"/>
          <w:rFonts w:ascii="Times New Roman" w:hAnsi="Times New Roman" w:cs="Times New Roman"/>
          <w:sz w:val="28"/>
          <w:szCs w:val="28"/>
          <w:lang w:val="kk-KZ"/>
        </w:rPr>
        <w:t xml:space="preserve">1969 </w:t>
      </w:r>
      <w:r w:rsidRPr="00A35D2B">
        <w:rPr>
          <w:rStyle w:val="133"/>
          <w:rFonts w:ascii="Times New Roman" w:hAnsi="Times New Roman" w:cs="Times New Roman"/>
          <w:sz w:val="28"/>
          <w:szCs w:val="28"/>
          <w:lang w:val="kk-KZ" w:eastAsia="kk-KZ"/>
        </w:rPr>
        <w:t xml:space="preserve">жылы Дж. Гент, Британиядағы ғылым дамыту қоғамының қорылтайында жасаған баяндамасында қызық заңдылықты атап көрсетті. </w:t>
      </w:r>
      <w:r w:rsidRPr="00A35D2B">
        <w:rPr>
          <w:rStyle w:val="133"/>
          <w:rFonts w:ascii="Times New Roman" w:hAnsi="Times New Roman" w:cs="Times New Roman"/>
          <w:sz w:val="28"/>
          <w:szCs w:val="28"/>
          <w:lang w:val="kk-KZ"/>
        </w:rPr>
        <w:t xml:space="preserve">Акселерация </w:t>
      </w:r>
      <w:r w:rsidRPr="00A35D2B">
        <w:rPr>
          <w:rStyle w:val="133"/>
          <w:rFonts w:ascii="Times New Roman" w:hAnsi="Times New Roman" w:cs="Times New Roman"/>
          <w:sz w:val="28"/>
          <w:szCs w:val="28"/>
          <w:lang w:val="kk-KZ" w:eastAsia="kk-KZ"/>
        </w:rPr>
        <w:t xml:space="preserve">кезінде </w:t>
      </w:r>
      <w:r w:rsidRPr="00A35D2B">
        <w:rPr>
          <w:rStyle w:val="133"/>
          <w:rFonts w:ascii="Times New Roman" w:hAnsi="Times New Roman" w:cs="Times New Roman"/>
          <w:sz w:val="28"/>
          <w:szCs w:val="28"/>
          <w:lang w:val="kk-KZ"/>
        </w:rPr>
        <w:t xml:space="preserve">бой </w:t>
      </w:r>
      <w:r w:rsidRPr="00A35D2B">
        <w:rPr>
          <w:rStyle w:val="133"/>
          <w:rFonts w:ascii="Times New Roman" w:hAnsi="Times New Roman" w:cs="Times New Roman"/>
          <w:sz w:val="28"/>
          <w:szCs w:val="28"/>
          <w:lang w:val="kk-KZ" w:eastAsia="kk-KZ"/>
        </w:rPr>
        <w:t>ұзындығының ұлғаюымен қатар, дененің басқа пропорцияларыныц қысылып, тарылатындығы байқалған, жеке алғанда кеуде шеңберін атауға болады. Кейінгі жылдары бұл заңдылық көптеген қолдаулар тапты және лептосомизация (гр. ерюз-жіңішке) деген ат қойылды.</w:t>
      </w:r>
    </w:p>
    <w:p w:rsidR="00A35D2B" w:rsidRPr="00A35D2B" w:rsidRDefault="00A35D2B" w:rsidP="00A35D2B">
      <w:pPr>
        <w:tabs>
          <w:tab w:val="left" w:pos="-142"/>
          <w:tab w:val="left" w:pos="8931"/>
        </w:tabs>
        <w:spacing w:after="0"/>
        <w:ind w:left="567" w:right="55"/>
        <w:jc w:val="both"/>
        <w:rPr>
          <w:rFonts w:ascii="Times New Roman" w:hAnsi="Times New Roman" w:cs="Times New Roman"/>
          <w:b/>
          <w:sz w:val="28"/>
          <w:szCs w:val="28"/>
          <w:lang w:val="kk-KZ"/>
        </w:rPr>
      </w:pPr>
      <w:bookmarkStart w:id="0" w:name="bookmark7"/>
    </w:p>
    <w:p w:rsidR="00A35D2B" w:rsidRPr="00A35D2B" w:rsidRDefault="00A35D2B" w:rsidP="00A35D2B">
      <w:pPr>
        <w:tabs>
          <w:tab w:val="left" w:pos="-142"/>
          <w:tab w:val="left" w:pos="8931"/>
        </w:tabs>
        <w:spacing w:after="0"/>
        <w:ind w:left="567" w:right="55"/>
        <w:jc w:val="both"/>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 xml:space="preserve">слайдтар </w:t>
      </w:r>
      <w:r w:rsidRPr="00A35D2B">
        <w:rPr>
          <w:rFonts w:ascii="Times New Roman" w:hAnsi="Times New Roman" w:cs="Times New Roman"/>
          <w:b/>
          <w:sz w:val="28"/>
          <w:szCs w:val="28"/>
          <w:lang w:val="kk-KZ"/>
        </w:rPr>
        <w:t xml:space="preserve">   </w:t>
      </w:r>
    </w:p>
    <w:p w:rsidR="00A35D2B" w:rsidRPr="00A35D2B" w:rsidRDefault="00A35D2B" w:rsidP="00A35D2B">
      <w:pPr>
        <w:tabs>
          <w:tab w:val="left" w:pos="-142"/>
          <w:tab w:val="left" w:pos="8931"/>
        </w:tabs>
        <w:spacing w:after="0"/>
        <w:ind w:left="567" w:right="55"/>
        <w:jc w:val="both"/>
        <w:rPr>
          <w:rFonts w:ascii="Times New Roman" w:hAnsi="Times New Roman" w:cs="Times New Roman"/>
          <w:b/>
          <w:bCs/>
          <w:sz w:val="28"/>
          <w:szCs w:val="28"/>
          <w:lang w:val="kk-KZ"/>
        </w:rPr>
      </w:pPr>
    </w:p>
    <w:p w:rsidR="00A35D2B" w:rsidRPr="00A35D2B" w:rsidRDefault="00A35D2B" w:rsidP="00A35D2B">
      <w:pPr>
        <w:tabs>
          <w:tab w:val="left" w:pos="-142"/>
          <w:tab w:val="left" w:pos="8931"/>
        </w:tabs>
        <w:spacing w:after="0"/>
        <w:ind w:left="567" w:right="55"/>
        <w:jc w:val="both"/>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 w:val="left" w:pos="8931"/>
        </w:tabs>
        <w:spacing w:after="0"/>
        <w:ind w:left="567" w:right="55"/>
        <w:jc w:val="both"/>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 xml:space="preserve">                                   Қазақ тілінде</w:t>
      </w:r>
    </w:p>
    <w:p w:rsidR="00A35D2B" w:rsidRPr="00A35D2B" w:rsidRDefault="00A35D2B" w:rsidP="00A35D2B">
      <w:pPr>
        <w:tabs>
          <w:tab w:val="left" w:pos="-142"/>
          <w:tab w:val="left" w:pos="8931"/>
        </w:tabs>
        <w:spacing w:after="0"/>
        <w:ind w:left="567" w:right="5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 w:val="left" w:pos="8931"/>
        </w:tabs>
        <w:spacing w:after="0"/>
        <w:ind w:left="567" w:right="5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 w:val="left" w:pos="8931"/>
        </w:tabs>
        <w:spacing w:after="0"/>
        <w:ind w:left="567" w:right="5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 w:val="left" w:pos="8931"/>
        </w:tabs>
        <w:spacing w:after="0"/>
        <w:ind w:left="567" w:right="55"/>
        <w:rPr>
          <w:rFonts w:ascii="Times New Roman" w:hAnsi="Times New Roman" w:cs="Times New Roman"/>
          <w:sz w:val="28"/>
          <w:szCs w:val="28"/>
          <w:lang w:val="kk-KZ"/>
        </w:rPr>
      </w:pPr>
      <w:r w:rsidRPr="00A35D2B">
        <w:rPr>
          <w:rFonts w:ascii="Times New Roman" w:hAnsi="Times New Roman" w:cs="Times New Roman"/>
          <w:sz w:val="28"/>
          <w:szCs w:val="28"/>
          <w:lang w:val="kk-KZ"/>
        </w:rPr>
        <w:lastRenderedPageBreak/>
        <w:t>2.Неменко Б.А., Оспанова Г.К. Балалар мен жасөспірімдер гигиенасы.</w:t>
      </w:r>
    </w:p>
    <w:p w:rsidR="00A35D2B" w:rsidRPr="00A35D2B" w:rsidRDefault="00A35D2B" w:rsidP="00A35D2B">
      <w:pPr>
        <w:tabs>
          <w:tab w:val="left" w:pos="-142"/>
          <w:tab w:val="left" w:pos="8931"/>
        </w:tabs>
        <w:spacing w:after="0"/>
        <w:ind w:left="567" w:right="5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 w:val="left" w:pos="8931"/>
        </w:tabs>
        <w:spacing w:after="0"/>
        <w:ind w:left="567" w:right="5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 w:val="left" w:pos="8931"/>
        </w:tabs>
        <w:spacing w:after="0"/>
        <w:ind w:left="567" w:right="5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 w:val="left" w:pos="8931"/>
        </w:tabs>
        <w:spacing w:after="0"/>
        <w:ind w:left="567" w:right="5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 w:val="left" w:pos="8931"/>
        </w:tabs>
        <w:spacing w:after="0"/>
        <w:ind w:left="567" w:right="5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 w:val="left" w:pos="8931"/>
        </w:tabs>
        <w:spacing w:after="0"/>
        <w:ind w:left="567" w:right="5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 w:val="left" w:pos="8931"/>
        </w:tabs>
        <w:spacing w:after="0"/>
        <w:ind w:left="567" w:right="5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 w:val="left" w:pos="8931"/>
        </w:tabs>
        <w:spacing w:after="0"/>
        <w:ind w:left="567" w:right="55"/>
        <w:rPr>
          <w:rFonts w:ascii="Times New Roman" w:hAnsi="Times New Roman" w:cs="Times New Roman"/>
          <w:b/>
          <w:bCs/>
          <w:sz w:val="28"/>
          <w:szCs w:val="28"/>
        </w:rPr>
      </w:pPr>
    </w:p>
    <w:p w:rsidR="00A35D2B" w:rsidRPr="00A35D2B" w:rsidRDefault="00A35D2B" w:rsidP="00A35D2B">
      <w:pPr>
        <w:tabs>
          <w:tab w:val="left" w:pos="-142"/>
          <w:tab w:val="left" w:pos="8931"/>
        </w:tabs>
        <w:spacing w:after="0"/>
        <w:ind w:left="567" w:right="55"/>
        <w:rPr>
          <w:rFonts w:ascii="Times New Roman" w:hAnsi="Times New Roman" w:cs="Times New Roman"/>
          <w:sz w:val="28"/>
          <w:szCs w:val="28"/>
        </w:rPr>
      </w:pPr>
      <w:r w:rsidRPr="00A35D2B">
        <w:rPr>
          <w:rFonts w:ascii="Times New Roman" w:hAnsi="Times New Roman" w:cs="Times New Roman"/>
          <w:b/>
          <w:bCs/>
          <w:sz w:val="28"/>
          <w:szCs w:val="28"/>
        </w:rPr>
        <w:t>6.Қорытынды сұрақтары:</w:t>
      </w:r>
      <w:bookmarkEnd w:id="0"/>
    </w:p>
    <w:p w:rsidR="00A35D2B" w:rsidRPr="00A35D2B" w:rsidRDefault="00A35D2B" w:rsidP="00A35D2B">
      <w:pPr>
        <w:pStyle w:val="ad"/>
        <w:shd w:val="clear" w:color="auto" w:fill="auto"/>
        <w:tabs>
          <w:tab w:val="left" w:pos="-142"/>
          <w:tab w:val="left" w:pos="691"/>
          <w:tab w:val="left" w:pos="8931"/>
        </w:tabs>
        <w:spacing w:before="0" w:after="0" w:line="276" w:lineRule="auto"/>
        <w:ind w:left="567" w:right="55"/>
        <w:jc w:val="left"/>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eastAsia="kk-KZ"/>
        </w:rPr>
        <w:t>1.Дене дамуы дегеніміз не?</w:t>
      </w:r>
    </w:p>
    <w:p w:rsidR="00A35D2B" w:rsidRPr="00A35D2B" w:rsidRDefault="00A35D2B" w:rsidP="00A35D2B">
      <w:pPr>
        <w:pStyle w:val="ad"/>
        <w:shd w:val="clear" w:color="auto" w:fill="auto"/>
        <w:tabs>
          <w:tab w:val="left" w:pos="-142"/>
          <w:tab w:val="left" w:pos="691"/>
          <w:tab w:val="left" w:pos="8931"/>
        </w:tabs>
        <w:spacing w:before="0" w:after="0" w:line="276" w:lineRule="auto"/>
        <w:ind w:left="567" w:right="55"/>
        <w:jc w:val="left"/>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eastAsia="kk-KZ"/>
        </w:rPr>
        <w:t>2. Дене дамуының көрсеткіштерін атаңыз.</w:t>
      </w:r>
    </w:p>
    <w:p w:rsidR="00A35D2B" w:rsidRPr="00A35D2B" w:rsidRDefault="00A35D2B" w:rsidP="00A35D2B">
      <w:pPr>
        <w:pStyle w:val="ad"/>
        <w:shd w:val="clear" w:color="auto" w:fill="auto"/>
        <w:tabs>
          <w:tab w:val="left" w:pos="-142"/>
          <w:tab w:val="left" w:pos="691"/>
          <w:tab w:val="left" w:pos="8931"/>
        </w:tabs>
        <w:spacing w:before="0" w:after="0" w:line="276" w:lineRule="auto"/>
        <w:ind w:left="567" w:right="55"/>
        <w:jc w:val="left"/>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eastAsia="kk-KZ"/>
        </w:rPr>
        <w:t>3. Дене дамуның акселерациясы дегеніміз не?</w:t>
      </w:r>
    </w:p>
    <w:p w:rsidR="00A35D2B" w:rsidRPr="00A35D2B" w:rsidRDefault="00A35D2B" w:rsidP="00A35D2B">
      <w:pPr>
        <w:pStyle w:val="ad"/>
        <w:shd w:val="clear" w:color="auto" w:fill="auto"/>
        <w:tabs>
          <w:tab w:val="left" w:pos="-142"/>
          <w:tab w:val="left" w:pos="706"/>
          <w:tab w:val="left" w:pos="8931"/>
        </w:tabs>
        <w:spacing w:before="0" w:after="0" w:line="276" w:lineRule="auto"/>
        <w:ind w:left="567" w:right="55"/>
        <w:jc w:val="left"/>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eastAsia="kk-KZ"/>
        </w:rPr>
        <w:t>4. Дене дамуның ретардациясы дегеніміз не?</w:t>
      </w:r>
    </w:p>
    <w:p w:rsidR="00A35D2B" w:rsidRPr="00A35D2B" w:rsidRDefault="00A35D2B" w:rsidP="00A35D2B">
      <w:pPr>
        <w:pStyle w:val="ad"/>
        <w:shd w:val="clear" w:color="auto" w:fill="auto"/>
        <w:tabs>
          <w:tab w:val="left" w:pos="-142"/>
          <w:tab w:val="left" w:pos="706"/>
          <w:tab w:val="left" w:pos="8931"/>
        </w:tabs>
        <w:spacing w:before="0" w:after="0" w:line="276" w:lineRule="auto"/>
        <w:ind w:left="567" w:right="55"/>
        <w:jc w:val="left"/>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rPr>
        <w:t xml:space="preserve">5. Балалар </w:t>
      </w:r>
      <w:r w:rsidRPr="00A35D2B">
        <w:rPr>
          <w:rStyle w:val="133"/>
          <w:rFonts w:ascii="Times New Roman" w:hAnsi="Times New Roman" w:cs="Times New Roman"/>
          <w:sz w:val="28"/>
          <w:szCs w:val="28"/>
          <w:lang w:val="kk-KZ" w:eastAsia="kk-KZ"/>
        </w:rPr>
        <w:t>мен жасөспірімдердің дене дамуының көрсеткіштерін  зерделеу                  әдістерін атаңыз?</w:t>
      </w:r>
    </w:p>
    <w:p w:rsidR="00A35D2B" w:rsidRPr="00A35D2B" w:rsidRDefault="00A35D2B" w:rsidP="00A35D2B">
      <w:pPr>
        <w:pStyle w:val="ad"/>
        <w:shd w:val="clear" w:color="auto" w:fill="auto"/>
        <w:tabs>
          <w:tab w:val="left" w:pos="-142"/>
          <w:tab w:val="left" w:pos="706"/>
          <w:tab w:val="left" w:pos="8931"/>
        </w:tabs>
        <w:spacing w:before="0" w:after="0" w:line="276" w:lineRule="auto"/>
        <w:ind w:left="567" w:right="55"/>
        <w:jc w:val="left"/>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eastAsia="kk-KZ"/>
        </w:rPr>
        <w:t>6.</w:t>
      </w:r>
      <w:r w:rsidRPr="00A35D2B">
        <w:rPr>
          <w:rStyle w:val="133"/>
          <w:rFonts w:ascii="Times New Roman" w:hAnsi="Times New Roman" w:cs="Times New Roman"/>
          <w:sz w:val="28"/>
          <w:szCs w:val="28"/>
          <w:lang w:val="kk-KZ"/>
        </w:rPr>
        <w:t xml:space="preserve"> Балалар </w:t>
      </w:r>
      <w:r w:rsidRPr="00A35D2B">
        <w:rPr>
          <w:rStyle w:val="133"/>
          <w:rFonts w:ascii="Times New Roman" w:hAnsi="Times New Roman" w:cs="Times New Roman"/>
          <w:sz w:val="28"/>
          <w:szCs w:val="28"/>
          <w:lang w:val="kk-KZ" w:eastAsia="kk-KZ"/>
        </w:rPr>
        <w:t>мен жасөспірімдердің дене дамуының көрсеткіштерін бағалау әдістерін атаңыз?</w:t>
      </w:r>
    </w:p>
    <w:p w:rsidR="00A35D2B" w:rsidRPr="00A35D2B" w:rsidRDefault="00A35D2B" w:rsidP="00A35D2B">
      <w:pPr>
        <w:pStyle w:val="ad"/>
        <w:shd w:val="clear" w:color="auto" w:fill="auto"/>
        <w:tabs>
          <w:tab w:val="left" w:pos="-142"/>
          <w:tab w:val="left" w:pos="706"/>
          <w:tab w:val="left" w:pos="8931"/>
        </w:tabs>
        <w:spacing w:before="0" w:after="0" w:line="276" w:lineRule="auto"/>
        <w:ind w:left="567" w:right="55"/>
        <w:jc w:val="left"/>
        <w:rPr>
          <w:rStyle w:val="133"/>
          <w:rFonts w:ascii="Times New Roman" w:hAnsi="Times New Roman" w:cs="Times New Roman"/>
          <w:sz w:val="28"/>
          <w:szCs w:val="28"/>
          <w:lang w:val="kk-KZ" w:eastAsia="kk-KZ"/>
        </w:rPr>
      </w:pPr>
    </w:p>
    <w:p w:rsidR="00A35D2B" w:rsidRPr="00A35D2B" w:rsidRDefault="00A35D2B" w:rsidP="00A35D2B">
      <w:pPr>
        <w:pStyle w:val="ad"/>
        <w:shd w:val="clear" w:color="auto" w:fill="auto"/>
        <w:tabs>
          <w:tab w:val="left" w:pos="-142"/>
          <w:tab w:val="left" w:pos="706"/>
          <w:tab w:val="left" w:pos="8931"/>
        </w:tabs>
        <w:spacing w:before="0" w:after="0" w:line="276" w:lineRule="auto"/>
        <w:ind w:left="567" w:right="55"/>
        <w:jc w:val="left"/>
        <w:rPr>
          <w:rFonts w:ascii="Times New Roman" w:hAnsi="Times New Roman" w:cs="Times New Roman"/>
          <w:b/>
          <w:sz w:val="28"/>
          <w:szCs w:val="28"/>
          <w:lang w:val="kk-KZ"/>
        </w:rPr>
      </w:pPr>
      <w:r w:rsidRPr="00A35D2B">
        <w:rPr>
          <w:rFonts w:ascii="Times New Roman" w:hAnsi="Times New Roman" w:cs="Times New Roman"/>
          <w:b/>
          <w:sz w:val="28"/>
          <w:szCs w:val="28"/>
          <w:lang w:val="kk-KZ"/>
        </w:rPr>
        <w:t>№4</w:t>
      </w:r>
    </w:p>
    <w:p w:rsidR="00A35D2B" w:rsidRPr="00A35D2B" w:rsidRDefault="00A35D2B" w:rsidP="00A35D2B">
      <w:pPr>
        <w:pStyle w:val="ad"/>
        <w:shd w:val="clear" w:color="auto" w:fill="auto"/>
        <w:tabs>
          <w:tab w:val="left" w:pos="-142"/>
          <w:tab w:val="left" w:pos="706"/>
          <w:tab w:val="left" w:pos="8931"/>
        </w:tabs>
        <w:spacing w:before="0" w:after="0" w:line="276" w:lineRule="auto"/>
        <w:ind w:left="567" w:right="55"/>
        <w:jc w:val="left"/>
        <w:rPr>
          <w:rFonts w:ascii="Times New Roman" w:hAnsi="Times New Roman" w:cs="Times New Roman"/>
          <w:noProof/>
          <w:color w:val="000000"/>
          <w:sz w:val="28"/>
          <w:szCs w:val="28"/>
          <w:lang w:val="kk-KZ"/>
        </w:rPr>
      </w:pPr>
      <w:r w:rsidRPr="00A35D2B">
        <w:rPr>
          <w:rStyle w:val="213"/>
          <w:rFonts w:ascii="Times New Roman" w:hAnsi="Times New Roman" w:cs="Times New Roman"/>
          <w:sz w:val="28"/>
          <w:szCs w:val="28"/>
          <w:lang w:val="kk-KZ" w:eastAsia="kk-KZ"/>
        </w:rPr>
        <w:t>1.Тақырыбы:</w:t>
      </w:r>
      <w:r w:rsidRPr="00A35D2B">
        <w:rPr>
          <w:rFonts w:ascii="Times New Roman" w:hAnsi="Times New Roman" w:cs="Times New Roman"/>
          <w:noProof/>
          <w:sz w:val="28"/>
          <w:szCs w:val="28"/>
          <w:lang w:val="kk-KZ"/>
        </w:rPr>
        <w:t xml:space="preserve"> </w:t>
      </w:r>
      <w:r w:rsidRPr="00A35D2B">
        <w:rPr>
          <w:rFonts w:ascii="Times New Roman" w:hAnsi="Times New Roman" w:cs="Times New Roman"/>
          <w:noProof/>
          <w:color w:val="000000"/>
          <w:sz w:val="28"/>
          <w:szCs w:val="28"/>
          <w:lang w:val="kk-KZ"/>
        </w:rPr>
        <w:t>Мектептерде гигиеналық оқыту және тәрбиелеу. Мектептерде еңбекке оқытудың гигиеналық негіздері.</w:t>
      </w:r>
    </w:p>
    <w:p w:rsidR="00A35D2B" w:rsidRPr="00A35D2B" w:rsidRDefault="00A35D2B" w:rsidP="00A35D2B">
      <w:pPr>
        <w:pStyle w:val="ad"/>
        <w:shd w:val="clear" w:color="auto" w:fill="auto"/>
        <w:tabs>
          <w:tab w:val="left" w:pos="-142"/>
          <w:tab w:val="left" w:pos="706"/>
          <w:tab w:val="left" w:pos="8931"/>
        </w:tabs>
        <w:spacing w:before="0" w:after="0" w:line="276" w:lineRule="auto"/>
        <w:ind w:left="567" w:right="55"/>
        <w:jc w:val="left"/>
        <w:rPr>
          <w:rFonts w:ascii="Times New Roman" w:hAnsi="Times New Roman" w:cs="Times New Roman"/>
          <w:sz w:val="28"/>
          <w:szCs w:val="28"/>
          <w:lang w:val="kk-KZ" w:eastAsia="kk-KZ"/>
        </w:rPr>
      </w:pPr>
      <w:r w:rsidRPr="00A35D2B">
        <w:rPr>
          <w:rFonts w:ascii="Times New Roman" w:hAnsi="Times New Roman" w:cs="Times New Roman"/>
          <w:b/>
          <w:sz w:val="28"/>
          <w:szCs w:val="28"/>
          <w:lang w:val="kk-KZ"/>
        </w:rPr>
        <w:t xml:space="preserve">2. Мақсаты: </w:t>
      </w:r>
      <w:r w:rsidRPr="00A35D2B">
        <w:rPr>
          <w:rFonts w:ascii="Times New Roman" w:hAnsi="Times New Roman" w:cs="Times New Roman"/>
          <w:noProof/>
          <w:color w:val="000000"/>
          <w:sz w:val="28"/>
          <w:szCs w:val="28"/>
          <w:lang w:val="kk-KZ"/>
        </w:rPr>
        <w:t>мектептерде гигиеналық оқыту және тәрбиелеу, мектептерде еңбекке оқытудың гигиеналық негіздері туралы түсінік беру.</w:t>
      </w:r>
    </w:p>
    <w:p w:rsidR="00A35D2B" w:rsidRPr="00A35D2B" w:rsidRDefault="00A35D2B" w:rsidP="00A35D2B">
      <w:pPr>
        <w:tabs>
          <w:tab w:val="left" w:pos="-142"/>
        </w:tabs>
        <w:spacing w:after="0"/>
        <w:ind w:left="567"/>
        <w:rPr>
          <w:rStyle w:val="133"/>
          <w:rFonts w:ascii="Times New Roman" w:hAnsi="Times New Roman" w:cs="Times New Roman"/>
          <w:b/>
          <w:sz w:val="28"/>
          <w:szCs w:val="28"/>
          <w:lang w:val="kk-KZ"/>
        </w:rPr>
      </w:pPr>
    </w:p>
    <w:p w:rsidR="00A35D2B" w:rsidRPr="00A35D2B" w:rsidRDefault="00A35D2B" w:rsidP="00A35D2B">
      <w:pPr>
        <w:tabs>
          <w:tab w:val="left" w:pos="-142"/>
        </w:tabs>
        <w:spacing w:after="0"/>
        <w:ind w:left="567"/>
        <w:jc w:val="both"/>
        <w:rPr>
          <w:rStyle w:val="133"/>
          <w:rFonts w:ascii="Times New Roman" w:hAnsi="Times New Roman" w:cs="Times New Roman"/>
          <w:b/>
          <w:sz w:val="28"/>
          <w:szCs w:val="28"/>
          <w:lang w:val="kk-KZ"/>
        </w:rPr>
      </w:pPr>
    </w:p>
    <w:p w:rsidR="00A35D2B" w:rsidRPr="00A35D2B" w:rsidRDefault="00A35D2B" w:rsidP="00A35D2B">
      <w:pPr>
        <w:tabs>
          <w:tab w:val="left" w:pos="-142"/>
        </w:tabs>
        <w:spacing w:after="0"/>
        <w:ind w:left="567"/>
        <w:jc w:val="both"/>
        <w:rPr>
          <w:rStyle w:val="133"/>
          <w:rFonts w:ascii="Times New Roman" w:hAnsi="Times New Roman" w:cs="Times New Roman"/>
          <w:b/>
          <w:sz w:val="28"/>
          <w:szCs w:val="28"/>
          <w:lang w:val="kk-KZ"/>
        </w:rPr>
      </w:pPr>
    </w:p>
    <w:p w:rsidR="00A35D2B" w:rsidRPr="00A35D2B" w:rsidRDefault="00A35D2B" w:rsidP="00A35D2B">
      <w:pPr>
        <w:tabs>
          <w:tab w:val="left" w:pos="-142"/>
        </w:tabs>
        <w:spacing w:after="0"/>
        <w:ind w:left="567"/>
        <w:jc w:val="both"/>
        <w:rPr>
          <w:rFonts w:ascii="Times New Roman" w:hAnsi="Times New Roman" w:cs="Times New Roman"/>
          <w:b/>
          <w:sz w:val="28"/>
          <w:szCs w:val="28"/>
          <w:lang w:val="kk-KZ"/>
        </w:rPr>
      </w:pPr>
      <w:r w:rsidRPr="00A35D2B">
        <w:rPr>
          <w:rStyle w:val="133"/>
          <w:rFonts w:ascii="Times New Roman" w:hAnsi="Times New Roman" w:cs="Times New Roman"/>
          <w:b/>
          <w:sz w:val="28"/>
          <w:szCs w:val="28"/>
          <w:lang w:val="kk-KZ"/>
        </w:rPr>
        <w:t>3.Дәріс тезисі:</w:t>
      </w:r>
    </w:p>
    <w:p w:rsidR="00A35D2B" w:rsidRPr="00A35D2B" w:rsidRDefault="00A35D2B" w:rsidP="00A35D2B">
      <w:pPr>
        <w:shd w:val="clear" w:color="auto" w:fill="FFFFFF"/>
        <w:tabs>
          <w:tab w:val="left" w:pos="-142"/>
          <w:tab w:val="left" w:pos="7920"/>
        </w:tabs>
        <w:spacing w:after="0"/>
        <w:ind w:left="567"/>
        <w:jc w:val="both"/>
        <w:rPr>
          <w:rFonts w:ascii="Times New Roman" w:hAnsi="Times New Roman" w:cs="Times New Roman"/>
          <w:noProof/>
          <w:sz w:val="28"/>
          <w:szCs w:val="28"/>
          <w:lang w:val="kk-KZ"/>
        </w:rPr>
      </w:pPr>
      <w:r w:rsidRPr="00A35D2B">
        <w:rPr>
          <w:rFonts w:ascii="Times New Roman" w:hAnsi="Times New Roman" w:cs="Times New Roman"/>
          <w:noProof/>
          <w:sz w:val="28"/>
          <w:szCs w:val="28"/>
          <w:lang w:val="kk-KZ"/>
        </w:rPr>
        <w:t xml:space="preserve">Күн тәртібінің бұл бөлімі екі көріністен тұрады: мектепте сабақ оқу және үйде, үйге берген тапсырманы орындау. Жас мөлшеріне байланысты сабақ жүктемесі сапасы бойынша да, уақыт жағынан да  ұлғайтылады. Яғни, бала бақшаның «естиярлар тобында балаларға сабақ  ойын түрінде өткізілуі керек және ұзақтығы 20-30 минутқа ұзартылады. Сабақтың  мазмұны қимыл-қозғалыс белсенділігін арттыруға , сөз сөйлеуін қалыптастыруға, белгілі дағдыларды меңгеруге бағытталуы керек. </w:t>
      </w:r>
    </w:p>
    <w:p w:rsidR="00A35D2B" w:rsidRPr="00A35D2B" w:rsidRDefault="00A35D2B" w:rsidP="00A35D2B">
      <w:pPr>
        <w:shd w:val="clear" w:color="auto" w:fill="FFFFFF"/>
        <w:tabs>
          <w:tab w:val="left" w:pos="-142"/>
          <w:tab w:val="left" w:pos="7920"/>
        </w:tabs>
        <w:spacing w:after="0"/>
        <w:ind w:left="567"/>
        <w:jc w:val="both"/>
        <w:rPr>
          <w:rFonts w:ascii="Times New Roman" w:hAnsi="Times New Roman" w:cs="Times New Roman"/>
          <w:noProof/>
          <w:sz w:val="28"/>
          <w:szCs w:val="28"/>
          <w:lang w:val="kk-KZ"/>
        </w:rPr>
      </w:pPr>
      <w:r w:rsidRPr="00A35D2B">
        <w:rPr>
          <w:rFonts w:ascii="Times New Roman" w:hAnsi="Times New Roman" w:cs="Times New Roman"/>
          <w:noProof/>
          <w:sz w:val="28"/>
          <w:szCs w:val="28"/>
          <w:lang w:val="kk-KZ"/>
        </w:rPr>
        <w:t xml:space="preserve">          Мектептегі сабақтардың және үзілістердің ұзақтығы жалпы орта білім беру мектептерінің ережелерімен бекітілген. Сонымен қатар, сабаққа </w:t>
      </w:r>
      <w:r w:rsidRPr="00A35D2B">
        <w:rPr>
          <w:rFonts w:ascii="Times New Roman" w:hAnsi="Times New Roman" w:cs="Times New Roman"/>
          <w:noProof/>
          <w:sz w:val="28"/>
          <w:szCs w:val="28"/>
          <w:lang w:val="kk-KZ"/>
        </w:rPr>
        <w:lastRenderedPageBreak/>
        <w:t xml:space="preserve">дайындалу уақыты да мөлшерленген, баланың жасына байланысты сабаққа дайындалу уақыты да мөлшерленген, баланың жасына байланысты сабаққа дайындалу уақыты 3-4 сағат мөлшерінде болады. Рационалдық оқу тәртібінің негізгі заңдылықтары-оқу жүктемесінің мазмұны да, ұзақтығын да жас мөлшеріне байланысты ақырындап өсіріп отыру. </w:t>
      </w:r>
    </w:p>
    <w:p w:rsidR="00A35D2B" w:rsidRPr="00A35D2B" w:rsidRDefault="00A35D2B" w:rsidP="00A35D2B">
      <w:pPr>
        <w:shd w:val="clear" w:color="auto" w:fill="FFFFFF"/>
        <w:tabs>
          <w:tab w:val="left" w:pos="-142"/>
          <w:tab w:val="left" w:pos="7920"/>
        </w:tabs>
        <w:spacing w:after="0"/>
        <w:ind w:left="567"/>
        <w:jc w:val="center"/>
        <w:rPr>
          <w:rFonts w:ascii="Times New Roman" w:hAnsi="Times New Roman" w:cs="Times New Roman"/>
          <w:b/>
          <w:i/>
          <w:noProof/>
          <w:sz w:val="28"/>
          <w:szCs w:val="28"/>
          <w:lang w:val="kk-KZ"/>
        </w:rPr>
      </w:pPr>
      <w:r w:rsidRPr="00A35D2B">
        <w:rPr>
          <w:rFonts w:ascii="Times New Roman" w:hAnsi="Times New Roman" w:cs="Times New Roman"/>
          <w:b/>
          <w:i/>
          <w:noProof/>
          <w:sz w:val="28"/>
          <w:szCs w:val="28"/>
          <w:lang w:val="kk-KZ"/>
        </w:rPr>
        <w:t>Жасөспірімдердің жасына байланысты ойындар мен демалыстар</w:t>
      </w:r>
    </w:p>
    <w:p w:rsidR="00A35D2B" w:rsidRPr="00A35D2B" w:rsidRDefault="00A35D2B" w:rsidP="00A35D2B">
      <w:pPr>
        <w:shd w:val="clear" w:color="auto" w:fill="FFFFFF"/>
        <w:tabs>
          <w:tab w:val="left" w:pos="-142"/>
          <w:tab w:val="left" w:pos="7920"/>
        </w:tabs>
        <w:spacing w:after="0"/>
        <w:ind w:left="567"/>
        <w:jc w:val="both"/>
        <w:rPr>
          <w:rFonts w:ascii="Times New Roman" w:hAnsi="Times New Roman" w:cs="Times New Roman"/>
          <w:noProof/>
          <w:sz w:val="28"/>
          <w:szCs w:val="28"/>
          <w:lang w:val="kk-KZ"/>
        </w:rPr>
      </w:pPr>
      <w:r w:rsidRPr="00A35D2B">
        <w:rPr>
          <w:rFonts w:ascii="Times New Roman" w:hAnsi="Times New Roman" w:cs="Times New Roman"/>
          <w:noProof/>
          <w:sz w:val="28"/>
          <w:szCs w:val="28"/>
          <w:lang w:val="kk-KZ"/>
        </w:rPr>
        <w:t xml:space="preserve">       Күн тәртібінің бұл бөлімінің негізгі мақсаты-көңіл-күй нашарлауынан пайда болған ағзалардағы қолайсыз өзгерістерді жою үшін, көңіл-күй дұрыстығын қалыптастыру. </w:t>
      </w:r>
    </w:p>
    <w:p w:rsidR="00A35D2B" w:rsidRPr="00A35D2B" w:rsidRDefault="00A35D2B" w:rsidP="00A35D2B">
      <w:pPr>
        <w:shd w:val="clear" w:color="auto" w:fill="FFFFFF"/>
        <w:tabs>
          <w:tab w:val="left" w:pos="-142"/>
          <w:tab w:val="left" w:pos="7920"/>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 xml:space="preserve">        Кейінгі жылдары әлем халықтарының психикалық денсаулығының динамикасы. Психикалық аурулардың едәуір көбеюіне байланысты, белгілі дәрежеде сақтану қажеттігін туғызады. Балалық шақта қалған өмірдің бәріне  психикалық денсаулық қалыптасады, сондықтан осы кезеңде психогигиена ерекше роль атқарады. Сонымен бірге  халықтың барлық жас топтарының арасында жүйке аурулары  көбінесе 7-14 жас аралығындаеы балаларда кездеседі.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 xml:space="preserve">       ІІсихикалық денсаулық деген түсінікке психикалық бұзылулардың болмауы ғана емес, сонымен қатар ағзаның қажуға қарсы тұру мүмкіндігі және адам мен қоршаған ортаның арасындағы тепе-тендік жағдайлары да кіреді. Психикалық   денсаулық   баланың   қоршаған   ортаға үйреніп, дағдылануына әсер етуші күшті фактор болып табылады. Мұнда   көңіл-күй   дұрыстығы,   психикалық денсаулықтың нығаюына басқа жағдайлардың бәріне де жоғары әсер етеді және ол балаға өз күшіне сенімділік туғызып, қанағаттандыру сезімін жатады. Олардың физиологиялық маңызымен қатар, әлеуметтік маңызы    да    өте    зор.    Жақсы    көңіл-күйдің қалыптасуына, оны мәжбұр қылмай, баланың өз қалауы бойынша алынған ойындар мен демалыстар да жақсы өсер етеді. Мектеп жасына дейінгі балалардың күн тәртібінде бұндай іс-әрекет 4,5-5,5 сағаттан, мектеп оқушыларына 1</w:t>
      </w:r>
      <w:r w:rsidRPr="00A35D2B">
        <w:rPr>
          <w:rFonts w:ascii="Times New Roman" w:hAnsi="Times New Roman" w:cs="Times New Roman"/>
          <w:noProof/>
          <w:sz w:val="28"/>
          <w:szCs w:val="28"/>
          <w:vertAlign w:val="subscript"/>
          <w:lang w:val="kk-KZ"/>
        </w:rPr>
        <w:t>,</w:t>
      </w:r>
      <w:r w:rsidRPr="00A35D2B">
        <w:rPr>
          <w:rFonts w:ascii="Times New Roman" w:hAnsi="Times New Roman" w:cs="Times New Roman"/>
          <w:noProof/>
          <w:sz w:val="28"/>
          <w:szCs w:val="28"/>
          <w:lang w:val="kk-KZ"/>
        </w:rPr>
        <w:t>5-2,0 сағаттан төмен болмауы керек.</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Балалар         мекемелеріндегі         күн        тәртібін ұйымдастыруға,   оқу-тәрбие  жұмысына   мемлекеттік бақылау жасау, балалар мен жасөспірімдер гигиенасы санитарлық дәрігерінің қызметінің маңызды бөлімі болып табылады. Бақылау төмендегідей тәртіппен жүргізіледі: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1.  Мекемеде, мекеме бастығы бекіткен күн тәртібі бар ма,соны анықтау;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2  Күн тәртібінің санитарлық-гигиеналық мөлшерлерге сәйкес екендігін анықтау;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3. Қабылданған күн тәртібінің іс жүзінде орындалатын</w:t>
      </w:r>
      <w:r w:rsidRPr="00A35D2B">
        <w:rPr>
          <w:rFonts w:ascii="Times New Roman" w:hAnsi="Times New Roman" w:cs="Times New Roman"/>
          <w:iCs/>
          <w:noProof/>
          <w:sz w:val="28"/>
          <w:szCs w:val="28"/>
          <w:lang w:val="kk-KZ"/>
        </w:rPr>
        <w:t>дығына</w:t>
      </w:r>
      <w:r w:rsidRPr="00A35D2B">
        <w:rPr>
          <w:rFonts w:ascii="Times New Roman" w:hAnsi="Times New Roman" w:cs="Times New Roman"/>
          <w:i/>
          <w:iCs/>
          <w:noProof/>
          <w:sz w:val="28"/>
          <w:szCs w:val="28"/>
          <w:lang w:val="kk-KZ"/>
        </w:rPr>
        <w:t xml:space="preserve"> </w:t>
      </w:r>
      <w:r w:rsidRPr="00A35D2B">
        <w:rPr>
          <w:rFonts w:ascii="Times New Roman" w:hAnsi="Times New Roman" w:cs="Times New Roman"/>
          <w:noProof/>
          <w:sz w:val="28"/>
          <w:szCs w:val="28"/>
          <w:lang w:val="kk-KZ"/>
        </w:rPr>
        <w:t>бақылау жасау;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lastRenderedPageBreak/>
        <w:t>4. Оқу және тәрбйе жағдайлары күн тәртібінің дұрыс сақталуына сәйкес келетіндігін анықтау;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lang w:val="kk-KZ"/>
        </w:rPr>
      </w:pPr>
      <w:r w:rsidRPr="00A35D2B">
        <w:rPr>
          <w:rFonts w:ascii="Times New Roman" w:hAnsi="Times New Roman" w:cs="Times New Roman"/>
          <w:noProof/>
          <w:sz w:val="28"/>
          <w:szCs w:val="28"/>
          <w:lang w:val="kk-KZ"/>
        </w:rPr>
        <w:t>5. Анықталған  кемшіліктерді  жою  үшін нақтылы уақыты көрсетілген нұсқаулар беру.</w:t>
      </w:r>
    </w:p>
    <w:p w:rsidR="00A35D2B" w:rsidRPr="00A35D2B" w:rsidRDefault="00A35D2B" w:rsidP="00A35D2B">
      <w:pPr>
        <w:tabs>
          <w:tab w:val="left" w:pos="-142"/>
        </w:tabs>
        <w:spacing w:after="0"/>
        <w:ind w:left="567" w:right="565"/>
        <w:jc w:val="both"/>
        <w:rPr>
          <w:rFonts w:ascii="Times New Roman" w:hAnsi="Times New Roman" w:cs="Times New Roman"/>
          <w:b/>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 xml:space="preserve">слайдтар </w:t>
      </w:r>
      <w:r w:rsidRPr="00A35D2B">
        <w:rPr>
          <w:rFonts w:ascii="Times New Roman" w:hAnsi="Times New Roman" w:cs="Times New Roman"/>
          <w:b/>
          <w:sz w:val="28"/>
          <w:szCs w:val="28"/>
          <w:lang w:val="kk-KZ"/>
        </w:rPr>
        <w:t xml:space="preserve">   </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0"/>
          <w:numId w:val="23"/>
        </w:numPr>
        <w:tabs>
          <w:tab w:val="left" w:pos="-142"/>
        </w:tabs>
        <w:spacing w:after="0"/>
        <w:ind w:right="565"/>
        <w:rPr>
          <w:rFonts w:ascii="Times New Roman" w:hAnsi="Times New Roman" w:cs="Times New Roman"/>
          <w:b/>
          <w:sz w:val="28"/>
          <w:szCs w:val="28"/>
        </w:rPr>
      </w:pPr>
      <w:r w:rsidRPr="00A35D2B">
        <w:rPr>
          <w:rFonts w:ascii="Times New Roman" w:hAnsi="Times New Roman" w:cs="Times New Roman"/>
          <w:noProof/>
          <w:sz w:val="28"/>
          <w:szCs w:val="28"/>
        </w:rPr>
        <w:t>Мектептерде еңбекке оқытудың гигиеналық негіздерін атаңыз.</w:t>
      </w:r>
    </w:p>
    <w:p w:rsidR="00A35D2B" w:rsidRPr="00A35D2B" w:rsidRDefault="00A35D2B" w:rsidP="00A35D2B">
      <w:pPr>
        <w:numPr>
          <w:ilvl w:val="0"/>
          <w:numId w:val="23"/>
        </w:numPr>
        <w:tabs>
          <w:tab w:val="left" w:pos="-142"/>
        </w:tabs>
        <w:spacing w:after="0"/>
        <w:rPr>
          <w:rFonts w:ascii="Times New Roman" w:hAnsi="Times New Roman" w:cs="Times New Roman"/>
          <w:b/>
          <w:sz w:val="28"/>
          <w:szCs w:val="28"/>
        </w:rPr>
      </w:pPr>
      <w:r w:rsidRPr="00A35D2B">
        <w:rPr>
          <w:rFonts w:ascii="Times New Roman" w:hAnsi="Times New Roman" w:cs="Times New Roman"/>
          <w:noProof/>
          <w:sz w:val="28"/>
          <w:szCs w:val="28"/>
        </w:rPr>
        <w:t>Балаларды оқытуда негізгі гигиеналық жағдайлар қандай?</w:t>
      </w:r>
    </w:p>
    <w:p w:rsidR="00A35D2B" w:rsidRPr="00A35D2B" w:rsidRDefault="00A35D2B" w:rsidP="00A35D2B">
      <w:pPr>
        <w:numPr>
          <w:ilvl w:val="0"/>
          <w:numId w:val="23"/>
        </w:numPr>
        <w:tabs>
          <w:tab w:val="left" w:pos="-142"/>
        </w:tabs>
        <w:spacing w:after="0"/>
        <w:rPr>
          <w:rFonts w:ascii="Times New Roman" w:hAnsi="Times New Roman" w:cs="Times New Roman"/>
          <w:b/>
          <w:sz w:val="28"/>
          <w:szCs w:val="28"/>
        </w:rPr>
      </w:pPr>
      <w:r w:rsidRPr="00A35D2B">
        <w:rPr>
          <w:rFonts w:ascii="Times New Roman" w:hAnsi="Times New Roman" w:cs="Times New Roman"/>
          <w:noProof/>
          <w:sz w:val="28"/>
          <w:szCs w:val="28"/>
        </w:rPr>
        <w:t>Мектепке жүйелі түрде оқуға баланың функционалдық дайындығын қалай анықтаймыз?</w:t>
      </w:r>
    </w:p>
    <w:p w:rsidR="00A35D2B" w:rsidRPr="00A35D2B" w:rsidRDefault="00A35D2B" w:rsidP="00A35D2B">
      <w:pPr>
        <w:pStyle w:val="ad"/>
        <w:shd w:val="clear" w:color="auto" w:fill="auto"/>
        <w:tabs>
          <w:tab w:val="left" w:pos="-142"/>
          <w:tab w:val="left" w:pos="706"/>
        </w:tabs>
        <w:spacing w:before="0" w:after="0" w:line="276" w:lineRule="auto"/>
        <w:ind w:left="567" w:right="565"/>
        <w:jc w:val="left"/>
        <w:rPr>
          <w:rStyle w:val="133"/>
          <w:rFonts w:ascii="Times New Roman" w:hAnsi="Times New Roman" w:cs="Times New Roman"/>
          <w:sz w:val="28"/>
          <w:szCs w:val="28"/>
          <w:lang w:val="kk-KZ" w:eastAsia="kk-KZ"/>
        </w:rPr>
      </w:pPr>
    </w:p>
    <w:p w:rsidR="00A35D2B" w:rsidRPr="00A35D2B" w:rsidRDefault="00A35D2B" w:rsidP="00A35D2B">
      <w:pPr>
        <w:pStyle w:val="ad"/>
        <w:shd w:val="clear" w:color="auto" w:fill="auto"/>
        <w:tabs>
          <w:tab w:val="left" w:pos="-142"/>
          <w:tab w:val="left" w:pos="706"/>
        </w:tabs>
        <w:spacing w:before="0" w:after="0" w:line="276" w:lineRule="auto"/>
        <w:ind w:right="565"/>
        <w:rPr>
          <w:rStyle w:val="133"/>
          <w:rFonts w:ascii="Times New Roman" w:hAnsi="Times New Roman" w:cs="Times New Roman"/>
          <w:b/>
          <w:sz w:val="28"/>
          <w:szCs w:val="28"/>
          <w:lang w:val="kk-KZ" w:eastAsia="kk-KZ"/>
        </w:rPr>
      </w:pPr>
    </w:p>
    <w:p w:rsidR="00A35D2B" w:rsidRPr="00A35D2B" w:rsidRDefault="00A35D2B" w:rsidP="00A35D2B">
      <w:pPr>
        <w:pStyle w:val="ad"/>
        <w:shd w:val="clear" w:color="auto" w:fill="auto"/>
        <w:tabs>
          <w:tab w:val="left" w:pos="-142"/>
          <w:tab w:val="left" w:pos="706"/>
        </w:tabs>
        <w:spacing w:before="0" w:after="0" w:line="276" w:lineRule="auto"/>
        <w:ind w:left="567" w:right="565"/>
        <w:rPr>
          <w:rStyle w:val="133"/>
          <w:rFonts w:ascii="Times New Roman" w:hAnsi="Times New Roman" w:cs="Times New Roman"/>
          <w:b/>
          <w:sz w:val="28"/>
          <w:szCs w:val="28"/>
          <w:lang w:val="kk-KZ" w:eastAsia="kk-KZ"/>
        </w:rPr>
      </w:pPr>
      <w:r w:rsidRPr="00A35D2B">
        <w:rPr>
          <w:rStyle w:val="133"/>
          <w:rFonts w:ascii="Times New Roman" w:hAnsi="Times New Roman" w:cs="Times New Roman"/>
          <w:b/>
          <w:sz w:val="28"/>
          <w:szCs w:val="28"/>
          <w:lang w:val="kk-KZ" w:eastAsia="kk-KZ"/>
        </w:rPr>
        <w:t>№5</w:t>
      </w:r>
      <w:bookmarkStart w:id="1" w:name="bookmark8"/>
    </w:p>
    <w:p w:rsidR="00A35D2B" w:rsidRPr="00A35D2B" w:rsidRDefault="00A35D2B" w:rsidP="00A35D2B">
      <w:pPr>
        <w:pStyle w:val="ad"/>
        <w:shd w:val="clear" w:color="auto" w:fill="auto"/>
        <w:tabs>
          <w:tab w:val="left" w:pos="-142"/>
          <w:tab w:val="left" w:pos="706"/>
        </w:tabs>
        <w:spacing w:before="0" w:after="0" w:line="276" w:lineRule="auto"/>
        <w:ind w:left="567" w:right="565"/>
        <w:rPr>
          <w:rStyle w:val="1133"/>
          <w:rFonts w:ascii="Times New Roman" w:hAnsi="Times New Roman" w:cs="Times New Roman"/>
          <w:sz w:val="28"/>
          <w:szCs w:val="28"/>
          <w:lang w:val="kk-KZ" w:eastAsia="kk-KZ"/>
        </w:rPr>
      </w:pPr>
      <w:r w:rsidRPr="00A35D2B">
        <w:rPr>
          <w:rStyle w:val="133"/>
          <w:rFonts w:ascii="Times New Roman" w:hAnsi="Times New Roman" w:cs="Times New Roman"/>
          <w:b/>
          <w:sz w:val="28"/>
          <w:szCs w:val="28"/>
          <w:lang w:val="kk-KZ" w:eastAsia="kk-KZ"/>
        </w:rPr>
        <w:t>1.Т</w:t>
      </w:r>
      <w:r w:rsidRPr="00A35D2B">
        <w:rPr>
          <w:rStyle w:val="1133"/>
          <w:rFonts w:ascii="Times New Roman" w:hAnsi="Times New Roman" w:cs="Times New Roman"/>
          <w:sz w:val="28"/>
          <w:szCs w:val="28"/>
          <w:lang w:val="kk-KZ" w:eastAsia="kk-KZ"/>
        </w:rPr>
        <w:t xml:space="preserve">ақырыбы: Жасөспірімдерге дәрігерлік-кәсіптік кеңес және кәсіптік бағдар </w:t>
      </w:r>
      <w:r w:rsidRPr="00A35D2B">
        <w:rPr>
          <w:rStyle w:val="1133"/>
          <w:rFonts w:ascii="Times New Roman" w:hAnsi="Times New Roman" w:cs="Times New Roman"/>
          <w:sz w:val="28"/>
          <w:szCs w:val="28"/>
          <w:lang w:val="kk-KZ"/>
        </w:rPr>
        <w:t xml:space="preserve">беру. </w:t>
      </w:r>
      <w:r w:rsidRPr="00A35D2B">
        <w:rPr>
          <w:rStyle w:val="1133"/>
          <w:rFonts w:ascii="Times New Roman" w:hAnsi="Times New Roman" w:cs="Times New Roman"/>
          <w:sz w:val="28"/>
          <w:szCs w:val="28"/>
          <w:lang w:val="kk-KZ" w:eastAsia="kk-KZ"/>
        </w:rPr>
        <w:t>Оқушыларға кәсіптік бағдар берудің медико- физиологиялық аспектілері</w:t>
      </w:r>
      <w:bookmarkEnd w:id="1"/>
      <w:r w:rsidRPr="00A35D2B">
        <w:rPr>
          <w:rStyle w:val="1133"/>
          <w:rFonts w:ascii="Times New Roman" w:hAnsi="Times New Roman" w:cs="Times New Roman"/>
          <w:sz w:val="28"/>
          <w:szCs w:val="28"/>
          <w:lang w:val="kk-KZ" w:eastAsia="kk-KZ"/>
        </w:rPr>
        <w:t>.</w:t>
      </w:r>
    </w:p>
    <w:p w:rsidR="00A35D2B" w:rsidRPr="00A35D2B" w:rsidRDefault="00A35D2B" w:rsidP="00A35D2B">
      <w:pPr>
        <w:pStyle w:val="ad"/>
        <w:shd w:val="clear" w:color="auto" w:fill="auto"/>
        <w:tabs>
          <w:tab w:val="left" w:pos="-142"/>
          <w:tab w:val="left" w:pos="706"/>
        </w:tabs>
        <w:spacing w:before="0" w:after="0" w:line="276" w:lineRule="auto"/>
        <w:ind w:left="567" w:right="565"/>
        <w:rPr>
          <w:rStyle w:val="131"/>
          <w:rFonts w:ascii="Times New Roman" w:hAnsi="Times New Roman" w:cs="Times New Roman"/>
          <w:sz w:val="28"/>
          <w:szCs w:val="28"/>
          <w:lang w:val="kk-KZ" w:eastAsia="kk-KZ"/>
        </w:rPr>
      </w:pP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1"/>
          <w:rFonts w:ascii="Times New Roman" w:hAnsi="Times New Roman" w:cs="Times New Roman"/>
          <w:sz w:val="28"/>
          <w:szCs w:val="28"/>
          <w:lang w:val="kk-KZ" w:eastAsia="kk-KZ"/>
        </w:rPr>
        <w:lastRenderedPageBreak/>
        <w:t>2. Мақсаты:</w:t>
      </w:r>
      <w:r w:rsidRPr="00A35D2B">
        <w:rPr>
          <w:rStyle w:val="133"/>
          <w:rFonts w:ascii="Times New Roman" w:hAnsi="Times New Roman" w:cs="Times New Roman"/>
          <w:sz w:val="28"/>
          <w:szCs w:val="28"/>
          <w:lang w:val="kk-KZ" w:eastAsia="kk-KZ"/>
        </w:rPr>
        <w:t xml:space="preserve"> Жасөспірімдерге дәрігерлік-кәсіптік кеңес және кәсіптік бағдар берумен, оқушыларға кәсіптік бағдар берудің медико- физиологиялық аспектілерімен таныстыру.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3"/>
          <w:rFonts w:ascii="Times New Roman" w:hAnsi="Times New Roman" w:cs="Times New Roman"/>
          <w:b/>
          <w:sz w:val="28"/>
          <w:szCs w:val="28"/>
          <w:lang w:val="kk-KZ" w:eastAsia="kk-KZ"/>
        </w:rPr>
        <w:t>3.Дәріс тезисі:</w:t>
      </w:r>
      <w:r w:rsidRPr="00A35D2B">
        <w:rPr>
          <w:rStyle w:val="133"/>
          <w:rFonts w:ascii="Times New Roman" w:hAnsi="Times New Roman" w:cs="Times New Roman"/>
          <w:sz w:val="28"/>
          <w:szCs w:val="28"/>
          <w:lang w:val="kk-KZ" w:eastAsia="kk-KZ"/>
        </w:rPr>
        <w:t xml:space="preserve"> Мамандыққа бағыт </w:t>
      </w:r>
      <w:r w:rsidRPr="00A35D2B">
        <w:rPr>
          <w:rStyle w:val="133"/>
          <w:rFonts w:ascii="Times New Roman" w:hAnsi="Times New Roman" w:cs="Times New Roman"/>
          <w:sz w:val="28"/>
          <w:szCs w:val="28"/>
          <w:lang w:val="kk-KZ"/>
        </w:rPr>
        <w:t xml:space="preserve">беру </w:t>
      </w:r>
      <w:r w:rsidRPr="00A35D2B">
        <w:rPr>
          <w:rStyle w:val="133"/>
          <w:rFonts w:ascii="Times New Roman" w:hAnsi="Times New Roman" w:cs="Times New Roman"/>
          <w:sz w:val="28"/>
          <w:szCs w:val="28"/>
          <w:lang w:val="kk-KZ" w:eastAsia="kk-KZ"/>
        </w:rPr>
        <w:t>мектеп оқушыларының тілегі, денсаулық жағдайын, жеке басының ерекшеліктерін, сонымен қатар, қоғамға қажеттігін ескере отырып, оқушыларға мамандық таңдауға көмек көрсету үшін ғылыми негізделген көп аспектілі жүйесі.</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 xml:space="preserve">Біздің қоғамда жасөспірімдерге мамандық таңдауға еркіндік берілген, бірақ, сол мамандақтардың қазіргі тізімі </w:t>
      </w:r>
      <w:r w:rsidRPr="00A35D2B">
        <w:rPr>
          <w:rStyle w:val="133"/>
          <w:rFonts w:ascii="Times New Roman" w:hAnsi="Times New Roman" w:cs="Times New Roman"/>
          <w:sz w:val="28"/>
          <w:szCs w:val="28"/>
          <w:lang w:val="kk-KZ"/>
        </w:rPr>
        <w:t xml:space="preserve">50 </w:t>
      </w:r>
      <w:r w:rsidRPr="00A35D2B">
        <w:rPr>
          <w:rStyle w:val="133"/>
          <w:rFonts w:ascii="Times New Roman" w:hAnsi="Times New Roman" w:cs="Times New Roman"/>
          <w:sz w:val="28"/>
          <w:szCs w:val="28"/>
          <w:lang w:val="kk-KZ" w:eastAsia="kk-KZ"/>
        </w:rPr>
        <w:t xml:space="preserve">мыңнан астам атаулардан тұрады. Мұнда, мектеп оқушыларының кейбіреуі денсаулығына байланысты немесе ағзаның жеке ерекшеліктеріне </w:t>
      </w:r>
      <w:r w:rsidRPr="00A35D2B">
        <w:rPr>
          <w:rStyle w:val="133"/>
          <w:rFonts w:ascii="Times New Roman" w:hAnsi="Times New Roman" w:cs="Times New Roman"/>
          <w:sz w:val="28"/>
          <w:szCs w:val="28"/>
          <w:lang w:val="kk-KZ"/>
        </w:rPr>
        <w:t xml:space="preserve">байланысты </w:t>
      </w:r>
      <w:r w:rsidRPr="00A35D2B">
        <w:rPr>
          <w:rStyle w:val="133"/>
          <w:rFonts w:ascii="Times New Roman" w:hAnsi="Times New Roman" w:cs="Times New Roman"/>
          <w:sz w:val="28"/>
          <w:szCs w:val="28"/>
          <w:lang w:val="kk-KZ" w:eastAsia="kk-KZ"/>
        </w:rPr>
        <w:t>тізімде көрсетілген бірқатар мамандықтарға жарамсыз болады. Сондықтан мамандық тандау ерікті болып қана қоймай, сонымен бірге салалы түрде негізделген болуы керек.</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3"/>
          <w:rFonts w:ascii="Times New Roman" w:hAnsi="Times New Roman" w:cs="Times New Roman"/>
          <w:sz w:val="28"/>
          <w:szCs w:val="28"/>
          <w:lang w:val="kk-KZ"/>
        </w:rPr>
        <w:t xml:space="preserve">(Мектеп </w:t>
      </w:r>
      <w:r w:rsidRPr="00A35D2B">
        <w:rPr>
          <w:rStyle w:val="133"/>
          <w:rFonts w:ascii="Times New Roman" w:hAnsi="Times New Roman" w:cs="Times New Roman"/>
          <w:sz w:val="28"/>
          <w:szCs w:val="28"/>
          <w:lang w:val="kk-KZ" w:eastAsia="kk-KZ"/>
        </w:rPr>
        <w:t xml:space="preserve">оқушылары халықтың басқа контингенттеріне қарағанда, </w:t>
      </w:r>
      <w:r w:rsidRPr="00A35D2B">
        <w:rPr>
          <w:rStyle w:val="133"/>
          <w:rFonts w:ascii="Times New Roman" w:hAnsi="Times New Roman" w:cs="Times New Roman"/>
          <w:sz w:val="28"/>
          <w:szCs w:val="28"/>
          <w:lang w:val="kk-KZ"/>
        </w:rPr>
        <w:t xml:space="preserve">осы </w:t>
      </w:r>
      <w:r w:rsidRPr="00A35D2B">
        <w:rPr>
          <w:rStyle w:val="133"/>
          <w:rFonts w:ascii="Times New Roman" w:hAnsi="Times New Roman" w:cs="Times New Roman"/>
          <w:sz w:val="28"/>
          <w:szCs w:val="28"/>
          <w:lang w:val="kk-KZ" w:eastAsia="kk-KZ"/>
        </w:rPr>
        <w:t>жастағы ерекшеліктеріне:</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1.өзінің күші мен мүмкіндігін артық бағалау;</w:t>
      </w:r>
    </w:p>
    <w:p w:rsidR="00A35D2B" w:rsidRPr="00A35D2B" w:rsidRDefault="00A35D2B" w:rsidP="00A35D2B">
      <w:pPr>
        <w:pStyle w:val="ad"/>
        <w:shd w:val="clear" w:color="auto" w:fill="auto"/>
        <w:tabs>
          <w:tab w:val="left" w:pos="-142"/>
          <w:tab w:val="left" w:pos="400"/>
        </w:tabs>
        <w:spacing w:before="0" w:after="0" w:line="276" w:lineRule="auto"/>
        <w:ind w:left="567" w:right="565"/>
        <w:rPr>
          <w:rStyle w:val="133"/>
          <w:rFonts w:ascii="Times New Roman" w:hAnsi="Times New Roman" w:cs="Times New Roman"/>
          <w:color w:val="000000"/>
          <w:sz w:val="28"/>
          <w:szCs w:val="28"/>
          <w:lang w:val="kk-KZ" w:eastAsia="kk-KZ"/>
        </w:rPr>
      </w:pPr>
      <w:r w:rsidRPr="00A35D2B">
        <w:rPr>
          <w:rStyle w:val="133"/>
          <w:rFonts w:ascii="Times New Roman" w:hAnsi="Times New Roman" w:cs="Times New Roman"/>
          <w:sz w:val="28"/>
          <w:szCs w:val="28"/>
          <w:lang w:val="kk-KZ" w:eastAsia="kk-KZ"/>
        </w:rPr>
        <w:t>2.әртүрлі мамандықтардың ағзаның қоятын талап-тары туралы білімнің болмауы</w:t>
      </w:r>
      <w:r w:rsidRPr="00A35D2B">
        <w:rPr>
          <w:rStyle w:val="133"/>
          <w:rFonts w:ascii="Times New Roman" w:hAnsi="Times New Roman" w:cs="Times New Roman"/>
          <w:color w:val="000000"/>
          <w:sz w:val="28"/>
          <w:szCs w:val="28"/>
          <w:lang w:val="kk-KZ" w:eastAsia="kk-KZ"/>
        </w:rPr>
        <w:t>;</w:t>
      </w:r>
    </w:p>
    <w:p w:rsidR="00A35D2B" w:rsidRPr="00A35D2B" w:rsidRDefault="00A35D2B" w:rsidP="00A35D2B">
      <w:pPr>
        <w:pStyle w:val="ad"/>
        <w:shd w:val="clear" w:color="auto" w:fill="auto"/>
        <w:tabs>
          <w:tab w:val="left" w:pos="-142"/>
          <w:tab w:val="left" w:pos="400"/>
        </w:tabs>
        <w:spacing w:before="0" w:after="0" w:line="276" w:lineRule="auto"/>
        <w:ind w:left="567" w:right="56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 xml:space="preserve">3.Денсаулық жағдайларындағы ауытқуларды елеп-ескермеу </w:t>
      </w:r>
      <w:r w:rsidRPr="00A35D2B">
        <w:rPr>
          <w:rStyle w:val="133"/>
          <w:rFonts w:ascii="Times New Roman" w:hAnsi="Times New Roman" w:cs="Times New Roman"/>
          <w:sz w:val="28"/>
          <w:szCs w:val="28"/>
          <w:lang w:val="kk-KZ"/>
        </w:rPr>
        <w:t xml:space="preserve">т.б. </w:t>
      </w:r>
      <w:r w:rsidRPr="00A35D2B">
        <w:rPr>
          <w:rStyle w:val="133"/>
          <w:rFonts w:ascii="Times New Roman" w:hAnsi="Times New Roman" w:cs="Times New Roman"/>
          <w:sz w:val="28"/>
          <w:szCs w:val="28"/>
          <w:lang w:val="kk-KZ" w:eastAsia="kk-KZ"/>
        </w:rPr>
        <w:t xml:space="preserve">жағдайларға </w:t>
      </w:r>
      <w:r w:rsidRPr="00A35D2B">
        <w:rPr>
          <w:rStyle w:val="133"/>
          <w:rFonts w:ascii="Times New Roman" w:hAnsi="Times New Roman" w:cs="Times New Roman"/>
          <w:sz w:val="28"/>
          <w:szCs w:val="28"/>
          <w:lang w:val="kk-KZ"/>
        </w:rPr>
        <w:t xml:space="preserve">байланысты </w:t>
      </w:r>
      <w:r w:rsidRPr="00A35D2B">
        <w:rPr>
          <w:rStyle w:val="133"/>
          <w:rFonts w:ascii="Times New Roman" w:hAnsi="Times New Roman" w:cs="Times New Roman"/>
          <w:sz w:val="28"/>
          <w:szCs w:val="28"/>
          <w:lang w:val="kk-KZ" w:eastAsia="kk-KZ"/>
        </w:rPr>
        <w:t>мамандық таңдау үшін медициналық қызметкерлердің бағыт беруін қажет етеді.</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 xml:space="preserve">Оқушылар мұндай сұрақтарға күмеісті </w:t>
      </w:r>
      <w:r w:rsidRPr="00A35D2B">
        <w:rPr>
          <w:rStyle w:val="133"/>
          <w:rFonts w:ascii="Times New Roman" w:hAnsi="Times New Roman" w:cs="Times New Roman"/>
          <w:sz w:val="28"/>
          <w:szCs w:val="28"/>
          <w:lang w:val="kk-KZ"/>
        </w:rPr>
        <w:t xml:space="preserve">мектеп </w:t>
      </w:r>
      <w:r w:rsidRPr="00A35D2B">
        <w:rPr>
          <w:rStyle w:val="133"/>
          <w:rFonts w:ascii="Times New Roman" w:hAnsi="Times New Roman" w:cs="Times New Roman"/>
          <w:sz w:val="28"/>
          <w:szCs w:val="28"/>
          <w:lang w:val="kk-KZ" w:eastAsia="kk-KZ"/>
        </w:rPr>
        <w:t xml:space="preserve">педиаторларынан, балалар емханасынан дәрігерінен, ересектер емханасының жасөспірімдер бөлмелерінен; </w:t>
      </w:r>
      <w:r w:rsidRPr="00A35D2B">
        <w:rPr>
          <w:rStyle w:val="133"/>
          <w:rFonts w:ascii="Times New Roman" w:hAnsi="Times New Roman" w:cs="Times New Roman"/>
          <w:sz w:val="28"/>
          <w:szCs w:val="28"/>
          <w:lang w:val="kk-KZ"/>
        </w:rPr>
        <w:t xml:space="preserve">сонымен </w:t>
      </w:r>
      <w:r w:rsidRPr="00A35D2B">
        <w:rPr>
          <w:rStyle w:val="133"/>
          <w:rFonts w:ascii="Times New Roman" w:hAnsi="Times New Roman" w:cs="Times New Roman"/>
          <w:sz w:val="28"/>
          <w:szCs w:val="28"/>
          <w:lang w:val="kk-KZ" w:eastAsia="kk-KZ"/>
        </w:rPr>
        <w:t xml:space="preserve">қатар </w:t>
      </w:r>
      <w:r w:rsidRPr="00A35D2B">
        <w:rPr>
          <w:rStyle w:val="133"/>
          <w:rFonts w:ascii="Times New Roman" w:hAnsi="Times New Roman" w:cs="Times New Roman"/>
          <w:sz w:val="28"/>
          <w:szCs w:val="28"/>
          <w:lang w:val="kk-KZ"/>
        </w:rPr>
        <w:t xml:space="preserve">балалар </w:t>
      </w:r>
      <w:r w:rsidRPr="00A35D2B">
        <w:rPr>
          <w:rStyle w:val="133"/>
          <w:rFonts w:ascii="Times New Roman" w:hAnsi="Times New Roman" w:cs="Times New Roman"/>
          <w:sz w:val="28"/>
          <w:szCs w:val="28"/>
          <w:lang w:val="kk-KZ" w:eastAsia="kk-KZ"/>
        </w:rPr>
        <w:t xml:space="preserve">мен жасөспірімдер гигиенасы бөлімінің </w:t>
      </w:r>
      <w:r w:rsidRPr="00A35D2B">
        <w:rPr>
          <w:rStyle w:val="133"/>
          <w:rFonts w:ascii="Times New Roman" w:hAnsi="Times New Roman" w:cs="Times New Roman"/>
          <w:sz w:val="28"/>
          <w:szCs w:val="28"/>
          <w:lang w:val="kk-KZ"/>
        </w:rPr>
        <w:t xml:space="preserve">санитар </w:t>
      </w:r>
      <w:r w:rsidRPr="00A35D2B">
        <w:rPr>
          <w:rStyle w:val="133"/>
          <w:rFonts w:ascii="Times New Roman" w:hAnsi="Times New Roman" w:cs="Times New Roman"/>
          <w:sz w:val="28"/>
          <w:szCs w:val="28"/>
          <w:lang w:val="kk-KZ" w:eastAsia="kk-KZ"/>
        </w:rPr>
        <w:t>дәрігерінен алады.</w:t>
      </w:r>
    </w:p>
    <w:p w:rsidR="00A35D2B" w:rsidRPr="00A35D2B" w:rsidRDefault="00A35D2B" w:rsidP="00A35D2B">
      <w:pPr>
        <w:pStyle w:val="ad"/>
        <w:shd w:val="clear" w:color="auto" w:fill="auto"/>
        <w:tabs>
          <w:tab w:val="left" w:pos="-142"/>
        </w:tabs>
        <w:spacing w:before="0" w:after="0" w:line="276" w:lineRule="auto"/>
        <w:ind w:left="567" w:right="565"/>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rPr>
        <w:t xml:space="preserve">Мектеп </w:t>
      </w:r>
      <w:r w:rsidRPr="00A35D2B">
        <w:rPr>
          <w:rStyle w:val="133"/>
          <w:rFonts w:ascii="Times New Roman" w:hAnsi="Times New Roman" w:cs="Times New Roman"/>
          <w:sz w:val="28"/>
          <w:szCs w:val="28"/>
          <w:lang w:val="kk-KZ" w:eastAsia="kk-KZ"/>
        </w:rPr>
        <w:t xml:space="preserve">оқушылары үшін мамандық таңдау олардың болашақтағы өмір жолын, оны ішінде денсаулық жағдаиын </w:t>
      </w:r>
      <w:r w:rsidRPr="00A35D2B">
        <w:rPr>
          <w:rStyle w:val="133"/>
          <w:rFonts w:ascii="Times New Roman" w:hAnsi="Times New Roman" w:cs="Times New Roman"/>
          <w:sz w:val="28"/>
          <w:szCs w:val="28"/>
          <w:lang w:val="kk-KZ"/>
        </w:rPr>
        <w:t xml:space="preserve">да </w:t>
      </w:r>
      <w:r w:rsidRPr="00A35D2B">
        <w:rPr>
          <w:rStyle w:val="133"/>
          <w:rFonts w:ascii="Times New Roman" w:hAnsi="Times New Roman" w:cs="Times New Roman"/>
          <w:sz w:val="28"/>
          <w:szCs w:val="28"/>
          <w:lang w:val="kk-KZ" w:eastAsia="kk-KZ"/>
        </w:rPr>
        <w:t>анықтайтын маңызды қадамдары болып саналады.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eastAsia="kk-KZ"/>
        </w:rPr>
        <w:t xml:space="preserve">Бірақ, жасөспірімдердің көбі </w:t>
      </w:r>
      <w:r w:rsidRPr="00A35D2B">
        <w:rPr>
          <w:rStyle w:val="133"/>
          <w:rFonts w:ascii="Times New Roman" w:hAnsi="Times New Roman" w:cs="Times New Roman"/>
          <w:sz w:val="28"/>
          <w:szCs w:val="28"/>
          <w:lang w:val="kk-KZ"/>
        </w:rPr>
        <w:t xml:space="preserve">осы </w:t>
      </w:r>
      <w:r w:rsidRPr="00A35D2B">
        <w:rPr>
          <w:rStyle w:val="133"/>
          <w:rFonts w:ascii="Times New Roman" w:hAnsi="Times New Roman" w:cs="Times New Roman"/>
          <w:sz w:val="28"/>
          <w:szCs w:val="28"/>
          <w:lang w:val="kk-KZ" w:eastAsia="kk-KZ"/>
        </w:rPr>
        <w:t xml:space="preserve">сұрақ туралы анық пікір айта алмайды. Мысалы, Мәскеу қаласында жүргізілген зерттеулер </w:t>
      </w:r>
      <w:r w:rsidRPr="00A35D2B">
        <w:rPr>
          <w:rStyle w:val="133"/>
          <w:rFonts w:ascii="Times New Roman" w:hAnsi="Times New Roman" w:cs="Times New Roman"/>
          <w:sz w:val="28"/>
          <w:szCs w:val="28"/>
          <w:lang w:val="kk-KZ"/>
        </w:rPr>
        <w:t xml:space="preserve">тек </w:t>
      </w:r>
      <w:r w:rsidRPr="00A35D2B">
        <w:rPr>
          <w:rStyle w:val="133"/>
          <w:rFonts w:ascii="Times New Roman" w:hAnsi="Times New Roman" w:cs="Times New Roman"/>
          <w:sz w:val="28"/>
          <w:szCs w:val="28"/>
          <w:lang w:val="kk-KZ" w:eastAsia="kk-KZ"/>
        </w:rPr>
        <w:t xml:space="preserve">бітірушілердің </w:t>
      </w:r>
      <w:r w:rsidRPr="00A35D2B">
        <w:rPr>
          <w:rStyle w:val="133"/>
          <w:rFonts w:ascii="Times New Roman" w:hAnsi="Times New Roman" w:cs="Times New Roman"/>
          <w:sz w:val="28"/>
          <w:szCs w:val="28"/>
          <w:lang w:val="kk-KZ"/>
        </w:rPr>
        <w:t xml:space="preserve">20% </w:t>
      </w:r>
      <w:r w:rsidRPr="00A35D2B">
        <w:rPr>
          <w:rStyle w:val="133"/>
          <w:rFonts w:ascii="Times New Roman" w:hAnsi="Times New Roman" w:cs="Times New Roman"/>
          <w:sz w:val="28"/>
          <w:szCs w:val="28"/>
          <w:lang w:val="kk-KZ" w:eastAsia="kk-KZ"/>
        </w:rPr>
        <w:t xml:space="preserve">ғана өзінің болашақ мамандығын таңдай алғандығы, </w:t>
      </w:r>
      <w:r w:rsidRPr="00A35D2B">
        <w:rPr>
          <w:rStyle w:val="133"/>
          <w:rFonts w:ascii="Times New Roman" w:hAnsi="Times New Roman" w:cs="Times New Roman"/>
          <w:sz w:val="28"/>
          <w:szCs w:val="28"/>
          <w:lang w:val="kk-KZ"/>
        </w:rPr>
        <w:t xml:space="preserve">50% </w:t>
      </w:r>
      <w:r w:rsidRPr="00A35D2B">
        <w:rPr>
          <w:rStyle w:val="133"/>
          <w:rFonts w:ascii="Times New Roman" w:hAnsi="Times New Roman" w:cs="Times New Roman"/>
          <w:sz w:val="28"/>
          <w:szCs w:val="28"/>
          <w:lang w:val="kk-KZ" w:eastAsia="kk-KZ"/>
        </w:rPr>
        <w:t xml:space="preserve">мамандық таңдамағандары, ал </w:t>
      </w:r>
      <w:r w:rsidRPr="00A35D2B">
        <w:rPr>
          <w:rStyle w:val="133"/>
          <w:rFonts w:ascii="Times New Roman" w:hAnsi="Times New Roman" w:cs="Times New Roman"/>
          <w:sz w:val="28"/>
          <w:szCs w:val="28"/>
          <w:lang w:val="kk-KZ"/>
        </w:rPr>
        <w:t xml:space="preserve">30% </w:t>
      </w:r>
      <w:r w:rsidRPr="00A35D2B">
        <w:rPr>
          <w:rStyle w:val="133"/>
          <w:rFonts w:ascii="Times New Roman" w:hAnsi="Times New Roman" w:cs="Times New Roman"/>
          <w:sz w:val="28"/>
          <w:szCs w:val="28"/>
          <w:lang w:val="kk-KZ" w:eastAsia="kk-KZ"/>
        </w:rPr>
        <w:t xml:space="preserve">кейбір тілектері болса </w:t>
      </w:r>
      <w:r w:rsidRPr="00A35D2B">
        <w:rPr>
          <w:rStyle w:val="133"/>
          <w:rFonts w:ascii="Times New Roman" w:hAnsi="Times New Roman" w:cs="Times New Roman"/>
          <w:sz w:val="28"/>
          <w:szCs w:val="28"/>
          <w:lang w:val="kk-KZ"/>
        </w:rPr>
        <w:t xml:space="preserve">да </w:t>
      </w:r>
      <w:r w:rsidRPr="00A35D2B">
        <w:rPr>
          <w:rStyle w:val="133"/>
          <w:rFonts w:ascii="Times New Roman" w:hAnsi="Times New Roman" w:cs="Times New Roman"/>
          <w:sz w:val="28"/>
          <w:szCs w:val="28"/>
          <w:lang w:val="kk-KZ" w:eastAsia="kk-KZ"/>
        </w:rPr>
        <w:t xml:space="preserve">оны қалай іске асыруды білмейтіндігін корсетті. Жасөспірімдердің </w:t>
      </w:r>
      <w:r w:rsidRPr="00A35D2B">
        <w:rPr>
          <w:rStyle w:val="133"/>
          <w:rFonts w:ascii="Times New Roman" w:hAnsi="Times New Roman" w:cs="Times New Roman"/>
          <w:sz w:val="28"/>
          <w:szCs w:val="28"/>
          <w:lang w:val="kk-KZ"/>
        </w:rPr>
        <w:t xml:space="preserve">осы 80% </w:t>
      </w:r>
      <w:r w:rsidRPr="00A35D2B">
        <w:rPr>
          <w:rStyle w:val="133"/>
          <w:rFonts w:ascii="Times New Roman" w:hAnsi="Times New Roman" w:cs="Times New Roman"/>
          <w:sz w:val="28"/>
          <w:szCs w:val="28"/>
          <w:lang w:val="kk-KZ" w:eastAsia="kk-KZ"/>
        </w:rPr>
        <w:t xml:space="preserve">мамандық таңдау кезінде маңыздылығы </w:t>
      </w:r>
      <w:r w:rsidRPr="00A35D2B">
        <w:rPr>
          <w:rStyle w:val="133"/>
          <w:rFonts w:ascii="Times New Roman" w:hAnsi="Times New Roman" w:cs="Times New Roman"/>
          <w:sz w:val="28"/>
          <w:szCs w:val="28"/>
          <w:lang w:val="kk-KZ"/>
        </w:rPr>
        <w:t xml:space="preserve">томен </w:t>
      </w:r>
      <w:r w:rsidRPr="00A35D2B">
        <w:rPr>
          <w:rStyle w:val="133"/>
          <w:rFonts w:ascii="Times New Roman" w:hAnsi="Times New Roman" w:cs="Times New Roman"/>
          <w:sz w:val="28"/>
          <w:szCs w:val="28"/>
          <w:lang w:val="kk-KZ" w:eastAsia="kk-KZ"/>
        </w:rPr>
        <w:t>негіздерді басшылыққа алатындықтан қателікке көп ұшырайтындығы анықталды. Мұндай негіздерге, көбінесе, жолдастарына көзсіз еліктеушілік, немесе "модадағы" мамандықтарға еліктеушіліктер жатқызуға болады.</w:t>
      </w:r>
    </w:p>
    <w:p w:rsidR="00A35D2B" w:rsidRPr="00A35D2B" w:rsidRDefault="00A35D2B" w:rsidP="00A35D2B">
      <w:pPr>
        <w:pStyle w:val="ad"/>
        <w:shd w:val="clear" w:color="auto" w:fill="auto"/>
        <w:tabs>
          <w:tab w:val="left" w:pos="-142"/>
        </w:tabs>
        <w:spacing w:before="0" w:after="0" w:line="276" w:lineRule="auto"/>
        <w:ind w:left="567" w:right="565"/>
        <w:rPr>
          <w:rStyle w:val="133"/>
          <w:rFonts w:ascii="Times New Roman" w:hAnsi="Times New Roman" w:cs="Times New Roman"/>
          <w:sz w:val="28"/>
          <w:szCs w:val="28"/>
          <w:lang w:val="kk-KZ" w:eastAsia="kk-KZ"/>
        </w:rPr>
      </w:pPr>
      <w:r w:rsidRPr="00A35D2B">
        <w:rPr>
          <w:rStyle w:val="133"/>
          <w:rFonts w:ascii="Times New Roman" w:hAnsi="Times New Roman" w:cs="Times New Roman"/>
          <w:sz w:val="28"/>
          <w:szCs w:val="28"/>
          <w:lang w:val="kk-KZ"/>
        </w:rPr>
        <w:lastRenderedPageBreak/>
        <w:t xml:space="preserve">Сонымен </w:t>
      </w:r>
      <w:r w:rsidRPr="00A35D2B">
        <w:rPr>
          <w:rStyle w:val="133"/>
          <w:rFonts w:ascii="Times New Roman" w:hAnsi="Times New Roman" w:cs="Times New Roman"/>
          <w:sz w:val="28"/>
          <w:szCs w:val="28"/>
          <w:lang w:val="kk-KZ" w:eastAsia="kk-KZ"/>
        </w:rPr>
        <w:t xml:space="preserve">қатар, дұрыс таңдалмаған мамандықтар елеулі қателіктерге әкеліп соғады, әсіресе жасоспірімдердің денсаулығына кері </w:t>
      </w:r>
      <w:r w:rsidRPr="00A35D2B">
        <w:rPr>
          <w:rStyle w:val="133"/>
          <w:rFonts w:ascii="Times New Roman" w:hAnsi="Times New Roman" w:cs="Times New Roman"/>
          <w:sz w:val="28"/>
          <w:szCs w:val="28"/>
          <w:lang w:val="kk-KZ"/>
        </w:rPr>
        <w:t xml:space="preserve">әсер </w:t>
      </w:r>
      <w:r w:rsidRPr="00A35D2B">
        <w:rPr>
          <w:rStyle w:val="133"/>
          <w:rFonts w:ascii="Times New Roman" w:hAnsi="Times New Roman" w:cs="Times New Roman"/>
          <w:sz w:val="28"/>
          <w:szCs w:val="28"/>
          <w:lang w:val="kk-KZ" w:eastAsia="kk-KZ"/>
        </w:rPr>
        <w:t>етуі мүмкін</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3"/>
          <w:rFonts w:ascii="Times New Roman" w:hAnsi="Times New Roman" w:cs="Times New Roman"/>
          <w:sz w:val="28"/>
          <w:szCs w:val="28"/>
          <w:lang w:val="kk-KZ" w:eastAsia="kk-KZ"/>
        </w:rPr>
        <w:t xml:space="preserve">  Кейінгі жылдардағы </w:t>
      </w:r>
      <w:r w:rsidRPr="00A35D2B">
        <w:rPr>
          <w:rStyle w:val="133"/>
          <w:rFonts w:ascii="Times New Roman" w:hAnsi="Times New Roman" w:cs="Times New Roman"/>
          <w:sz w:val="28"/>
          <w:szCs w:val="28"/>
          <w:lang w:val="kk-KZ"/>
        </w:rPr>
        <w:t xml:space="preserve">зерттеулер бойынша 8-10 класс </w:t>
      </w:r>
      <w:r w:rsidRPr="00A35D2B">
        <w:rPr>
          <w:rStyle w:val="133"/>
          <w:rFonts w:ascii="Times New Roman" w:hAnsi="Times New Roman" w:cs="Times New Roman"/>
          <w:sz w:val="28"/>
          <w:szCs w:val="28"/>
          <w:lang w:val="kk-KZ" w:eastAsia="kk-KZ"/>
        </w:rPr>
        <w:t xml:space="preserve">оқушыларының </w:t>
      </w:r>
      <w:r w:rsidRPr="00A35D2B">
        <w:rPr>
          <w:rStyle w:val="133"/>
          <w:rFonts w:ascii="Times New Roman" w:hAnsi="Times New Roman" w:cs="Times New Roman"/>
          <w:sz w:val="28"/>
          <w:szCs w:val="28"/>
          <w:lang w:val="kk-KZ"/>
        </w:rPr>
        <w:t xml:space="preserve">40%- ке </w:t>
      </w:r>
      <w:r w:rsidRPr="00A35D2B">
        <w:rPr>
          <w:rStyle w:val="133"/>
          <w:rFonts w:ascii="Times New Roman" w:hAnsi="Times New Roman" w:cs="Times New Roman"/>
          <w:sz w:val="28"/>
          <w:szCs w:val="28"/>
          <w:lang w:val="kk-KZ" w:eastAsia="kk-KZ"/>
        </w:rPr>
        <w:t xml:space="preserve">жуығының денсаулығынан ауытқулар байқалады, яғни, бұл оқушылардың еркін Мамандық таңдауға мүмкіндіктері жоқ. Бұл жағдайларды ескермеу аурулардыасқындырып, соңынан мүгедектгікке соқтыруы мүмкін. </w:t>
      </w:r>
      <w:r w:rsidRPr="00A35D2B">
        <w:rPr>
          <w:rFonts w:ascii="Times New Roman" w:hAnsi="Times New Roman" w:cs="Times New Roman"/>
          <w:sz w:val="28"/>
          <w:szCs w:val="28"/>
          <w:lang w:val="kk-KZ" w:eastAsia="kk-KZ"/>
        </w:rPr>
        <w:t>Егер таңдап алынған мамандық оқушылардың жеке өзі ерекшеліктерге сәикес келмесе, онда ол жүйке-психикалық бұзылуларға, тіпті осматикалық ауруларға</w:t>
      </w:r>
      <w:r w:rsidRPr="00A35D2B">
        <w:rPr>
          <w:rStyle w:val="413"/>
          <w:rFonts w:ascii="Times New Roman" w:hAnsi="Times New Roman" w:cs="Times New Roman"/>
          <w:i w:val="0"/>
          <w:sz w:val="28"/>
          <w:szCs w:val="28"/>
          <w:lang w:val="kk-KZ" w:eastAsia="kk-KZ"/>
        </w:rPr>
        <w:t xml:space="preserve"> ұшырауы</w:t>
      </w:r>
      <w:r w:rsidRPr="00A35D2B">
        <w:rPr>
          <w:rFonts w:ascii="Times New Roman" w:hAnsi="Times New Roman" w:cs="Times New Roman"/>
          <w:sz w:val="28"/>
          <w:szCs w:val="28"/>
          <w:lang w:val="kk-KZ" w:eastAsia="kk-KZ"/>
        </w:rPr>
        <w:t xml:space="preserve"> мүмкін. Мамандыққа жарамсыздық өндірістердегі апаттардың жеке жарақаттанулардың себептердің бірі ретінде болады Еңбек сапасының төмен болуы, мамандардың тұрақтамауы осының салдарынан қоғамға материалдық зиян келтіру сияқты дұрыс таңдалмаған мамандықтың заңды нәтижесі болып саналады. Жоғарыда көрсетілгендерді есепке </w:t>
      </w:r>
      <w:r w:rsidRPr="00A35D2B">
        <w:rPr>
          <w:rFonts w:ascii="Times New Roman" w:hAnsi="Times New Roman" w:cs="Times New Roman"/>
          <w:sz w:val="28"/>
          <w:szCs w:val="28"/>
          <w:lang w:val="kk-KZ"/>
        </w:rPr>
        <w:t xml:space="preserve">ала </w:t>
      </w:r>
      <w:r w:rsidRPr="00A35D2B">
        <w:rPr>
          <w:rFonts w:ascii="Times New Roman" w:hAnsi="Times New Roman" w:cs="Times New Roman"/>
          <w:sz w:val="28"/>
          <w:szCs w:val="28"/>
          <w:lang w:val="kk-KZ" w:eastAsia="kk-KZ"/>
        </w:rPr>
        <w:t xml:space="preserve">отырып, мамандыққа бағыт берудің мәселесінде </w:t>
      </w:r>
      <w:r w:rsidRPr="00A35D2B">
        <w:rPr>
          <w:rFonts w:ascii="Times New Roman" w:hAnsi="Times New Roman" w:cs="Times New Roman"/>
          <w:sz w:val="28"/>
          <w:szCs w:val="28"/>
          <w:lang w:val="kk-KZ"/>
        </w:rPr>
        <w:t xml:space="preserve">3 </w:t>
      </w:r>
      <w:r w:rsidRPr="00A35D2B">
        <w:rPr>
          <w:rFonts w:ascii="Times New Roman" w:hAnsi="Times New Roman" w:cs="Times New Roman"/>
          <w:sz w:val="28"/>
          <w:szCs w:val="28"/>
          <w:lang w:val="kk-KZ" w:eastAsia="kk-KZ"/>
        </w:rPr>
        <w:t xml:space="preserve">негізгі аспектілерді </w:t>
      </w:r>
      <w:r w:rsidRPr="00A35D2B">
        <w:rPr>
          <w:rFonts w:ascii="Times New Roman" w:hAnsi="Times New Roman" w:cs="Times New Roman"/>
          <w:sz w:val="28"/>
          <w:szCs w:val="28"/>
          <w:lang w:val="kk-KZ"/>
        </w:rPr>
        <w:t>бөлуге болады:</w:t>
      </w:r>
    </w:p>
    <w:p w:rsidR="00A35D2B" w:rsidRPr="00A35D2B" w:rsidRDefault="00A35D2B" w:rsidP="00A35D2B">
      <w:pPr>
        <w:pStyle w:val="42"/>
        <w:shd w:val="clear" w:color="auto" w:fill="auto"/>
        <w:tabs>
          <w:tab w:val="left" w:pos="-142"/>
          <w:tab w:val="left" w:pos="475"/>
        </w:tabs>
        <w:spacing w:before="0" w:line="276" w:lineRule="auto"/>
        <w:ind w:left="567" w:right="565" w:firstLine="0"/>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1.Психофизиологиялық </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жасөспірімдердің жеке басының ерекшеліктері, оның қабілеті, жеке психо-физиологиялық ерекшеліктері ескеріледі.</w:t>
      </w:r>
    </w:p>
    <w:p w:rsidR="00A35D2B" w:rsidRPr="00A35D2B" w:rsidRDefault="00A35D2B" w:rsidP="00A35D2B">
      <w:pPr>
        <w:pStyle w:val="42"/>
        <w:shd w:val="clear" w:color="auto" w:fill="auto"/>
        <w:tabs>
          <w:tab w:val="left" w:pos="-142"/>
          <w:tab w:val="left" w:pos="394"/>
        </w:tabs>
        <w:spacing w:before="0" w:line="276" w:lineRule="auto"/>
        <w:ind w:left="567" w:right="565" w:firstLine="0"/>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2.Медициналық </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оқушының денсаулық жағдайы ескеріледі.</w:t>
      </w:r>
    </w:p>
    <w:p w:rsidR="00A35D2B" w:rsidRPr="00A35D2B" w:rsidRDefault="00A35D2B" w:rsidP="00A35D2B">
      <w:pPr>
        <w:pStyle w:val="42"/>
        <w:shd w:val="clear" w:color="auto" w:fill="auto"/>
        <w:tabs>
          <w:tab w:val="left" w:pos="-142"/>
          <w:tab w:val="left" w:pos="682"/>
        </w:tabs>
        <w:spacing w:before="0" w:line="276" w:lineRule="auto"/>
        <w:ind w:left="567" w:right="565" w:firstLine="0"/>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 xml:space="preserve">3.Әлеуметтік- экономикалық </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қоғамға әртүрлі мамандықтың қажеттілігі ескеріледі;</w:t>
      </w:r>
    </w:p>
    <w:p w:rsidR="00A35D2B" w:rsidRPr="00A35D2B" w:rsidRDefault="00A35D2B" w:rsidP="00A35D2B">
      <w:pPr>
        <w:tabs>
          <w:tab w:val="left" w:pos="-142"/>
        </w:tabs>
        <w:spacing w:after="0"/>
        <w:ind w:left="567" w:right="565"/>
        <w:jc w:val="both"/>
        <w:rPr>
          <w:rFonts w:ascii="Times New Roman" w:hAnsi="Times New Roman" w:cs="Times New Roman"/>
          <w:b/>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 xml:space="preserve">слайд </w:t>
      </w:r>
      <w:r w:rsidRPr="00A35D2B">
        <w:rPr>
          <w:rFonts w:ascii="Times New Roman" w:hAnsi="Times New Roman" w:cs="Times New Roman"/>
          <w:b/>
          <w:sz w:val="28"/>
          <w:szCs w:val="28"/>
          <w:lang w:val="kk-KZ"/>
        </w:rPr>
        <w:t xml:space="preserve">   </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 Ғылым 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lastRenderedPageBreak/>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0"/>
          <w:numId w:val="5"/>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Кәсіби бағыттандыру дегеніміз не?</w:t>
      </w:r>
    </w:p>
    <w:p w:rsidR="00A35D2B" w:rsidRPr="00A35D2B" w:rsidRDefault="00A35D2B" w:rsidP="00A35D2B">
      <w:pPr>
        <w:numPr>
          <w:ilvl w:val="0"/>
          <w:numId w:val="5"/>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Кәсіби і</w:t>
      </w:r>
      <w:proofErr w:type="gramStart"/>
      <w:r w:rsidRPr="00A35D2B">
        <w:rPr>
          <w:rFonts w:ascii="Times New Roman" w:hAnsi="Times New Roman" w:cs="Times New Roman"/>
          <w:bCs/>
          <w:sz w:val="28"/>
          <w:szCs w:val="28"/>
        </w:rPr>
        <w:t>р</w:t>
      </w:r>
      <w:proofErr w:type="gramEnd"/>
      <w:r w:rsidRPr="00A35D2B">
        <w:rPr>
          <w:rFonts w:ascii="Times New Roman" w:hAnsi="Times New Roman" w:cs="Times New Roman"/>
          <w:bCs/>
          <w:sz w:val="28"/>
          <w:szCs w:val="28"/>
        </w:rPr>
        <w:t>іктеу дегеніміз не?</w:t>
      </w:r>
    </w:p>
    <w:p w:rsidR="00A35D2B" w:rsidRPr="00A35D2B" w:rsidRDefault="00A35D2B" w:rsidP="00A35D2B">
      <w:pPr>
        <w:numPr>
          <w:ilvl w:val="0"/>
          <w:numId w:val="5"/>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Кәсіби кеңес беру дегеніміз не?</w:t>
      </w:r>
    </w:p>
    <w:p w:rsidR="00A35D2B" w:rsidRPr="00A35D2B" w:rsidRDefault="00A35D2B" w:rsidP="00A35D2B">
      <w:pPr>
        <w:numPr>
          <w:ilvl w:val="0"/>
          <w:numId w:val="5"/>
        </w:numPr>
        <w:tabs>
          <w:tab w:val="left" w:pos="-142"/>
        </w:tabs>
        <w:spacing w:after="0"/>
        <w:ind w:left="567" w:right="565" w:firstLine="0"/>
        <w:rPr>
          <w:rFonts w:ascii="Times New Roman" w:hAnsi="Times New Roman" w:cs="Times New Roman"/>
          <w:sz w:val="28"/>
          <w:szCs w:val="28"/>
        </w:rPr>
      </w:pPr>
      <w:r w:rsidRPr="00A35D2B">
        <w:rPr>
          <w:rFonts w:ascii="Times New Roman" w:hAnsi="Times New Roman" w:cs="Times New Roman"/>
          <w:sz w:val="28"/>
          <w:szCs w:val="28"/>
        </w:rPr>
        <w:t>Балаларға қай жастан бастап кәсі</w:t>
      </w:r>
      <w:proofErr w:type="gramStart"/>
      <w:r w:rsidRPr="00A35D2B">
        <w:rPr>
          <w:rFonts w:ascii="Times New Roman" w:hAnsi="Times New Roman" w:cs="Times New Roman"/>
          <w:sz w:val="28"/>
          <w:szCs w:val="28"/>
        </w:rPr>
        <w:t>пт</w:t>
      </w:r>
      <w:proofErr w:type="gramEnd"/>
      <w:r w:rsidRPr="00A35D2B">
        <w:rPr>
          <w:rFonts w:ascii="Times New Roman" w:hAnsi="Times New Roman" w:cs="Times New Roman"/>
          <w:sz w:val="28"/>
          <w:szCs w:val="28"/>
        </w:rPr>
        <w:t>ік-бағдарлау жұмысы жүргізіледі?</w:t>
      </w:r>
    </w:p>
    <w:p w:rsidR="00A35D2B" w:rsidRPr="00A35D2B" w:rsidRDefault="00A35D2B" w:rsidP="00A35D2B">
      <w:pPr>
        <w:numPr>
          <w:ilvl w:val="0"/>
          <w:numId w:val="5"/>
        </w:numPr>
        <w:tabs>
          <w:tab w:val="left" w:pos="-142"/>
        </w:tabs>
        <w:spacing w:after="0"/>
        <w:ind w:left="567" w:right="565" w:firstLine="0"/>
        <w:rPr>
          <w:rFonts w:ascii="Times New Roman" w:hAnsi="Times New Roman" w:cs="Times New Roman"/>
          <w:sz w:val="28"/>
          <w:szCs w:val="28"/>
        </w:rPr>
      </w:pPr>
      <w:r w:rsidRPr="00A35D2B">
        <w:rPr>
          <w:rFonts w:ascii="Times New Roman" w:hAnsi="Times New Roman" w:cs="Times New Roman"/>
          <w:sz w:val="28"/>
          <w:szCs w:val="28"/>
        </w:rPr>
        <w:t>Кәсі</w:t>
      </w:r>
      <w:proofErr w:type="gramStart"/>
      <w:r w:rsidRPr="00A35D2B">
        <w:rPr>
          <w:rFonts w:ascii="Times New Roman" w:hAnsi="Times New Roman" w:cs="Times New Roman"/>
          <w:sz w:val="28"/>
          <w:szCs w:val="28"/>
        </w:rPr>
        <w:t>пт</w:t>
      </w:r>
      <w:proofErr w:type="gramEnd"/>
      <w:r w:rsidRPr="00A35D2B">
        <w:rPr>
          <w:rFonts w:ascii="Times New Roman" w:hAnsi="Times New Roman" w:cs="Times New Roman"/>
          <w:sz w:val="28"/>
          <w:szCs w:val="28"/>
        </w:rPr>
        <w:t>ік жарамдылықтың анықтамасын беріңіз.</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b/>
          <w:sz w:val="28"/>
          <w:szCs w:val="28"/>
          <w:lang w:val="kk-KZ"/>
        </w:rPr>
      </w:pP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b/>
          <w:sz w:val="28"/>
          <w:szCs w:val="28"/>
          <w:lang w:val="kk-KZ"/>
        </w:rPr>
      </w:pPr>
      <w:r w:rsidRPr="00A35D2B">
        <w:rPr>
          <w:rFonts w:ascii="Times New Roman" w:hAnsi="Times New Roman" w:cs="Times New Roman"/>
          <w:b/>
          <w:sz w:val="28"/>
          <w:szCs w:val="28"/>
          <w:lang w:val="kk-KZ"/>
        </w:rPr>
        <w:t>№6</w:t>
      </w:r>
      <w:bookmarkStart w:id="2" w:name="bookmark10"/>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b/>
          <w:sz w:val="28"/>
          <w:szCs w:val="28"/>
          <w:lang w:val="kk-KZ"/>
        </w:rPr>
      </w:pPr>
      <w:r w:rsidRPr="00A35D2B">
        <w:rPr>
          <w:rStyle w:val="1131"/>
          <w:rFonts w:ascii="Times New Roman" w:hAnsi="Times New Roman" w:cs="Times New Roman"/>
          <w:sz w:val="28"/>
          <w:szCs w:val="28"/>
          <w:lang w:val="kk-KZ" w:eastAsia="kk-KZ"/>
        </w:rPr>
        <w:t>1.Тақырыбы: Кәсіптік-техникалық мектептерде оқу-өндірістік және тәрбиелік үдерістерді ұйымдастырудың гигиеналық қағидалары.</w:t>
      </w:r>
      <w:bookmarkEnd w:id="2"/>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2"/>
          <w:rFonts w:ascii="Times New Roman" w:hAnsi="Times New Roman" w:cs="Times New Roman"/>
          <w:sz w:val="28"/>
          <w:szCs w:val="28"/>
          <w:lang w:val="kk-KZ" w:eastAsia="kk-KZ"/>
        </w:rPr>
        <w:t>2.Мақсаты:</w:t>
      </w:r>
      <w:r w:rsidRPr="00A35D2B">
        <w:rPr>
          <w:rStyle w:val="1311"/>
          <w:rFonts w:ascii="Times New Roman" w:hAnsi="Times New Roman" w:cs="Times New Roman"/>
          <w:sz w:val="28"/>
          <w:szCs w:val="28"/>
          <w:lang w:val="kk-KZ" w:eastAsia="kk-KZ"/>
        </w:rPr>
        <w:t xml:space="preserve"> Кәсіптік-техникалық </w:t>
      </w:r>
      <w:r w:rsidRPr="00A35D2B">
        <w:rPr>
          <w:rStyle w:val="1311"/>
          <w:rFonts w:ascii="Times New Roman" w:hAnsi="Times New Roman" w:cs="Times New Roman"/>
          <w:sz w:val="28"/>
          <w:szCs w:val="28"/>
          <w:lang w:val="kk-KZ"/>
        </w:rPr>
        <w:t xml:space="preserve">мектептерде </w:t>
      </w:r>
      <w:r w:rsidRPr="00A35D2B">
        <w:rPr>
          <w:rStyle w:val="1311"/>
          <w:rFonts w:ascii="Times New Roman" w:hAnsi="Times New Roman" w:cs="Times New Roman"/>
          <w:sz w:val="28"/>
          <w:szCs w:val="28"/>
          <w:lang w:val="kk-KZ" w:eastAsia="kk-KZ"/>
        </w:rPr>
        <w:t>оқу-өндірістік және тәрбиелік үдерістерді ұйымдастырудың гигиеналық қағидаларымен таныстыру.</w:t>
      </w:r>
    </w:p>
    <w:p w:rsidR="00A35D2B" w:rsidRPr="00A35D2B" w:rsidRDefault="00A35D2B" w:rsidP="00A35D2B">
      <w:pPr>
        <w:pStyle w:val="ad"/>
        <w:shd w:val="clear" w:color="auto" w:fill="auto"/>
        <w:tabs>
          <w:tab w:val="left" w:pos="-142"/>
        </w:tabs>
        <w:spacing w:before="0" w:after="0" w:line="276" w:lineRule="auto"/>
        <w:ind w:left="567" w:right="565"/>
        <w:rPr>
          <w:rStyle w:val="1311"/>
          <w:rFonts w:ascii="Times New Roman" w:hAnsi="Times New Roman" w:cs="Times New Roman"/>
          <w:sz w:val="28"/>
          <w:szCs w:val="28"/>
          <w:lang w:val="kk-KZ" w:eastAsia="kk-KZ"/>
        </w:rPr>
      </w:pPr>
      <w:r w:rsidRPr="00A35D2B">
        <w:rPr>
          <w:rStyle w:val="1311"/>
          <w:rFonts w:ascii="Times New Roman" w:hAnsi="Times New Roman" w:cs="Times New Roman"/>
          <w:b/>
          <w:sz w:val="28"/>
          <w:szCs w:val="28"/>
          <w:lang w:val="kk-KZ" w:eastAsia="kk-KZ"/>
        </w:rPr>
        <w:t>3.Дәріс тезистері:</w:t>
      </w:r>
      <w:r w:rsidRPr="00A35D2B">
        <w:rPr>
          <w:rStyle w:val="1311"/>
          <w:rFonts w:ascii="Times New Roman" w:hAnsi="Times New Roman" w:cs="Times New Roman"/>
          <w:sz w:val="28"/>
          <w:szCs w:val="28"/>
          <w:lang w:val="kk-KZ" w:eastAsia="kk-KZ"/>
        </w:rPr>
        <w:t xml:space="preserve"> </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Санитарлық дәрігер басқа мамандармен бірлесе отырып, мектеп оқушыларының денсаулық жағдайына, жеке </w:t>
      </w:r>
      <w:r w:rsidRPr="00A35D2B">
        <w:rPr>
          <w:rStyle w:val="1311"/>
          <w:rFonts w:ascii="Times New Roman" w:hAnsi="Times New Roman" w:cs="Times New Roman"/>
          <w:sz w:val="28"/>
          <w:szCs w:val="28"/>
          <w:lang w:val="kk-KZ"/>
        </w:rPr>
        <w:t xml:space="preserve">бас </w:t>
      </w:r>
      <w:r w:rsidRPr="00A35D2B">
        <w:rPr>
          <w:rStyle w:val="1311"/>
          <w:rFonts w:ascii="Times New Roman" w:hAnsi="Times New Roman" w:cs="Times New Roman"/>
          <w:sz w:val="28"/>
          <w:szCs w:val="28"/>
          <w:lang w:val="kk-KZ" w:eastAsia="kk-KZ"/>
        </w:rPr>
        <w:t>ерекшеліктеріне байланысты мамандыққа бағыттауды дұрыс қалыптастыруы керек. Бұл жұмыстағы санитарлық дәрігердің негізгі міндеттері мынандай:</w:t>
      </w:r>
    </w:p>
    <w:p w:rsidR="00A35D2B" w:rsidRPr="00A35D2B" w:rsidRDefault="00A35D2B" w:rsidP="00A35D2B">
      <w:pPr>
        <w:pStyle w:val="ad"/>
        <w:shd w:val="clear" w:color="auto" w:fill="auto"/>
        <w:tabs>
          <w:tab w:val="left" w:pos="-142"/>
          <w:tab w:val="left" w:pos="449"/>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1.Мектеп оқушыларын еңбекке дайындайтын мамандықтардың санитарлық сипаттамасын жасау;</w:t>
      </w:r>
    </w:p>
    <w:p w:rsidR="00A35D2B" w:rsidRPr="00A35D2B" w:rsidRDefault="00A35D2B" w:rsidP="00A35D2B">
      <w:pPr>
        <w:pStyle w:val="ad"/>
        <w:shd w:val="clear" w:color="auto" w:fill="auto"/>
        <w:tabs>
          <w:tab w:val="left" w:pos="-142"/>
          <w:tab w:val="left" w:pos="377"/>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2.Таңдалған мамандықтың өсіп келе жатқан ағзаға тигізетін эсерін алдын- ала болжау;</w:t>
      </w:r>
    </w:p>
    <w:p w:rsidR="00A35D2B" w:rsidRPr="00A35D2B" w:rsidRDefault="00A35D2B" w:rsidP="00A35D2B">
      <w:pPr>
        <w:pStyle w:val="ad"/>
        <w:shd w:val="clear" w:color="auto" w:fill="auto"/>
        <w:tabs>
          <w:tab w:val="left" w:pos="-142"/>
          <w:tab w:val="left" w:pos="329"/>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3.Еңбекті қорғау туралы заңдардың сақталуын бақылау;</w:t>
      </w:r>
    </w:p>
    <w:p w:rsidR="00A35D2B" w:rsidRPr="00A35D2B" w:rsidRDefault="00A35D2B" w:rsidP="00A35D2B">
      <w:pPr>
        <w:pStyle w:val="ad"/>
        <w:shd w:val="clear" w:color="auto" w:fill="auto"/>
        <w:tabs>
          <w:tab w:val="left" w:pos="-142"/>
          <w:tab w:val="left" w:pos="564"/>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4.Мектепте дәрігерлік-мамандық кеңестің толық және уақытында жүргізілетіндігіне бақылау жүргізу</w:t>
      </w:r>
      <w:r w:rsidRPr="00A35D2B">
        <w:rPr>
          <w:rStyle w:val="1311"/>
          <w:rFonts w:ascii="Times New Roman" w:hAnsi="Times New Roman" w:cs="Times New Roman"/>
          <w:sz w:val="28"/>
          <w:szCs w:val="28"/>
          <w:lang w:val="kk-KZ"/>
        </w:rPr>
        <w:t>;</w:t>
      </w:r>
    </w:p>
    <w:p w:rsidR="00A35D2B" w:rsidRPr="00A35D2B" w:rsidRDefault="00A35D2B" w:rsidP="00A35D2B">
      <w:pPr>
        <w:pStyle w:val="ad"/>
        <w:shd w:val="clear" w:color="auto" w:fill="auto"/>
        <w:tabs>
          <w:tab w:val="left" w:pos="-142"/>
          <w:tab w:val="left" w:pos="358"/>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rPr>
        <w:t xml:space="preserve">5.Мектеп </w:t>
      </w:r>
      <w:r w:rsidRPr="00A35D2B">
        <w:rPr>
          <w:rStyle w:val="1311"/>
          <w:rFonts w:ascii="Times New Roman" w:hAnsi="Times New Roman" w:cs="Times New Roman"/>
          <w:sz w:val="28"/>
          <w:szCs w:val="28"/>
          <w:lang w:val="kk-KZ" w:eastAsia="kk-KZ"/>
        </w:rPr>
        <w:t>оқушылары, олардың ата-аналары және педагогтардың арасында мамандыққа бағыт берудің медициналық аспектілері жөнінде санитарлық ағарту жұмыстарын жүргізу.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Мамандықтың санитарлық сипаттамасы (профессограмма). Санитарлық сипаттамасынсыз дэрігерлік мамандық кеңес жүргізу мүмкін емес. Дэрігер жасөспірімдердің жас ерекшеліктері және </w:t>
      </w:r>
      <w:r w:rsidRPr="00A35D2B">
        <w:rPr>
          <w:rStyle w:val="1311"/>
          <w:rFonts w:ascii="Times New Roman" w:hAnsi="Times New Roman" w:cs="Times New Roman"/>
          <w:sz w:val="28"/>
          <w:szCs w:val="28"/>
          <w:lang w:val="kk-KZ" w:eastAsia="kk-KZ"/>
        </w:rPr>
        <w:lastRenderedPageBreak/>
        <w:t xml:space="preserve">функционалдық мүмкіндіктері туралы мәліметтерімен қатар әртүрлі мамандық жағдайларының ағзаға тигізетін эсері және мамандықтың турлеріне </w:t>
      </w:r>
      <w:r w:rsidRPr="00A35D2B">
        <w:rPr>
          <w:rStyle w:val="1311"/>
          <w:rFonts w:ascii="Times New Roman" w:hAnsi="Times New Roman" w:cs="Times New Roman"/>
          <w:sz w:val="28"/>
          <w:szCs w:val="28"/>
          <w:lang w:val="kk-KZ"/>
        </w:rPr>
        <w:t xml:space="preserve">байланысты </w:t>
      </w:r>
      <w:r w:rsidRPr="00A35D2B">
        <w:rPr>
          <w:rStyle w:val="1311"/>
          <w:rFonts w:ascii="Times New Roman" w:hAnsi="Times New Roman" w:cs="Times New Roman"/>
          <w:sz w:val="28"/>
          <w:szCs w:val="28"/>
          <w:lang w:val="kk-KZ" w:eastAsia="kk-KZ"/>
        </w:rPr>
        <w:t xml:space="preserve">жұмысшылардың жұмыс жағдайына қойылатын мәліметтермен кеңінен таныс болуы керек. Ол үшін өсіп келе жатқан ағзаға өндіріс орындарына тигізетін әсерін болжап, білуге мүмкіндік беретін, мамандықтардың санитарлық </w:t>
      </w:r>
      <w:r w:rsidRPr="00A35D2B">
        <w:rPr>
          <w:rStyle w:val="1311"/>
          <w:rFonts w:ascii="Times New Roman" w:hAnsi="Times New Roman" w:cs="Times New Roman"/>
          <w:sz w:val="28"/>
          <w:szCs w:val="28"/>
          <w:lang w:val="kk-KZ"/>
        </w:rPr>
        <w:t xml:space="preserve">сипаттамасы </w:t>
      </w:r>
      <w:r w:rsidRPr="00A35D2B">
        <w:rPr>
          <w:rStyle w:val="1311"/>
          <w:rFonts w:ascii="Times New Roman" w:hAnsi="Times New Roman" w:cs="Times New Roman"/>
          <w:sz w:val="28"/>
          <w:szCs w:val="28"/>
          <w:lang w:val="kk-KZ" w:eastAsia="kk-KZ"/>
        </w:rPr>
        <w:t>жасалады.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Мамандықтарға санитарлық сипаттама </w:t>
      </w:r>
      <w:r w:rsidRPr="00A35D2B">
        <w:rPr>
          <w:rStyle w:val="1311"/>
          <w:rFonts w:ascii="Times New Roman" w:hAnsi="Times New Roman" w:cs="Times New Roman"/>
          <w:sz w:val="28"/>
          <w:szCs w:val="28"/>
          <w:lang w:val="kk-KZ"/>
        </w:rPr>
        <w:t xml:space="preserve">беру </w:t>
      </w:r>
      <w:r w:rsidRPr="00A35D2B">
        <w:rPr>
          <w:rStyle w:val="1311"/>
          <w:rFonts w:ascii="Times New Roman" w:hAnsi="Times New Roman" w:cs="Times New Roman"/>
          <w:sz w:val="28"/>
          <w:szCs w:val="28"/>
          <w:lang w:val="kk-KZ" w:eastAsia="kk-KZ"/>
        </w:rPr>
        <w:t>үлгісі мөлшермен алғанда төмендегідей сұрақтардан тұрады: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1.Өндірістің және жеке мамандықтың аталуы;</w:t>
      </w:r>
    </w:p>
    <w:p w:rsidR="00A35D2B" w:rsidRPr="00A35D2B" w:rsidRDefault="00A35D2B" w:rsidP="00A35D2B">
      <w:pPr>
        <w:pStyle w:val="ad"/>
        <w:shd w:val="clear" w:color="auto" w:fill="auto"/>
        <w:tabs>
          <w:tab w:val="left" w:pos="-142"/>
          <w:tab w:val="left" w:pos="334"/>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2.Жұмыс ауқымын </w:t>
      </w:r>
      <w:r w:rsidRPr="00A35D2B">
        <w:rPr>
          <w:rStyle w:val="1311"/>
          <w:rFonts w:ascii="Times New Roman" w:hAnsi="Times New Roman" w:cs="Times New Roman"/>
          <w:sz w:val="28"/>
          <w:szCs w:val="28"/>
          <w:lang w:val="kk-KZ"/>
        </w:rPr>
        <w:t xml:space="preserve">және </w:t>
      </w:r>
      <w:r w:rsidRPr="00A35D2B">
        <w:rPr>
          <w:rStyle w:val="1311"/>
          <w:rFonts w:ascii="Times New Roman" w:hAnsi="Times New Roman" w:cs="Times New Roman"/>
          <w:sz w:val="28"/>
          <w:szCs w:val="28"/>
          <w:lang w:val="kk-KZ" w:eastAsia="kk-KZ"/>
        </w:rPr>
        <w:t>жеке іс аумағын бейнелеп жазу;</w:t>
      </w:r>
    </w:p>
    <w:p w:rsidR="00A35D2B" w:rsidRPr="00A35D2B" w:rsidRDefault="00A35D2B" w:rsidP="00A35D2B">
      <w:pPr>
        <w:pStyle w:val="ad"/>
        <w:shd w:val="clear" w:color="auto" w:fill="auto"/>
        <w:tabs>
          <w:tab w:val="left" w:pos="-142"/>
          <w:tab w:val="left" w:pos="329"/>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3.Материалдардың, құрал-жабдықтардың, саймандардың </w:t>
      </w:r>
      <w:r w:rsidRPr="00A35D2B">
        <w:rPr>
          <w:rStyle w:val="1311"/>
          <w:rFonts w:ascii="Times New Roman" w:hAnsi="Times New Roman" w:cs="Times New Roman"/>
          <w:sz w:val="28"/>
          <w:szCs w:val="28"/>
          <w:lang w:val="kk-KZ"/>
        </w:rPr>
        <w:t>сипаттамасы;</w:t>
      </w:r>
    </w:p>
    <w:p w:rsidR="00A35D2B" w:rsidRPr="00A35D2B" w:rsidRDefault="00A35D2B" w:rsidP="00A35D2B">
      <w:pPr>
        <w:pStyle w:val="ad"/>
        <w:shd w:val="clear" w:color="auto" w:fill="auto"/>
        <w:tabs>
          <w:tab w:val="left" w:pos="-142"/>
          <w:tab w:val="left" w:pos="329"/>
        </w:tabs>
        <w:spacing w:before="0" w:after="0" w:line="276" w:lineRule="auto"/>
        <w:ind w:left="567" w:right="565"/>
        <w:rPr>
          <w:rStyle w:val="1311"/>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4.Жұмыс кезіндегі дене толғанып </w:t>
      </w:r>
      <w:r w:rsidRPr="00A35D2B">
        <w:rPr>
          <w:rStyle w:val="1311"/>
          <w:rFonts w:ascii="Times New Roman" w:hAnsi="Times New Roman" w:cs="Times New Roman"/>
          <w:sz w:val="28"/>
          <w:szCs w:val="28"/>
          <w:lang w:val="kk-KZ"/>
        </w:rPr>
        <w:t xml:space="preserve">сипаттамасы (отырып, </w:t>
      </w:r>
      <w:r w:rsidRPr="00A35D2B">
        <w:rPr>
          <w:rStyle w:val="1311"/>
          <w:rFonts w:ascii="Times New Roman" w:hAnsi="Times New Roman" w:cs="Times New Roman"/>
          <w:sz w:val="28"/>
          <w:szCs w:val="28"/>
          <w:lang w:val="kk-KZ" w:eastAsia="kk-KZ"/>
        </w:rPr>
        <w:t xml:space="preserve">түрегеп тұрып, денені біржақты ұстау...) статикалық жүктеме және біріңғай бірқалыптылық </w:t>
      </w:r>
      <w:r w:rsidRPr="00A35D2B">
        <w:rPr>
          <w:rStyle w:val="1311"/>
          <w:rFonts w:ascii="Times New Roman" w:hAnsi="Times New Roman" w:cs="Times New Roman"/>
          <w:sz w:val="28"/>
          <w:szCs w:val="28"/>
          <w:lang w:val="kk-KZ"/>
        </w:rPr>
        <w:t xml:space="preserve">бар </w:t>
      </w:r>
      <w:r w:rsidRPr="00A35D2B">
        <w:rPr>
          <w:rStyle w:val="1311"/>
          <w:rFonts w:ascii="Times New Roman" w:hAnsi="Times New Roman" w:cs="Times New Roman"/>
          <w:sz w:val="28"/>
          <w:szCs w:val="28"/>
          <w:lang w:val="kk-KZ" w:eastAsia="kk-KZ"/>
        </w:rPr>
        <w:t>ма (ұзақтығы қандай)?</w:t>
      </w:r>
    </w:p>
    <w:p w:rsidR="00A35D2B" w:rsidRPr="00A35D2B" w:rsidRDefault="00A35D2B" w:rsidP="00A35D2B">
      <w:pPr>
        <w:pStyle w:val="ad"/>
        <w:shd w:val="clear" w:color="auto" w:fill="auto"/>
        <w:tabs>
          <w:tab w:val="left" w:pos="-142"/>
          <w:tab w:val="left" w:pos="386"/>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5.Ауыр заттарды көтеру және орнына тасымалдау жұмыстары </w:t>
      </w:r>
      <w:r w:rsidRPr="00A35D2B">
        <w:rPr>
          <w:rStyle w:val="1311"/>
          <w:rFonts w:ascii="Times New Roman" w:hAnsi="Times New Roman" w:cs="Times New Roman"/>
          <w:sz w:val="28"/>
          <w:szCs w:val="28"/>
          <w:lang w:val="kk-KZ"/>
        </w:rPr>
        <w:t xml:space="preserve">бар </w:t>
      </w:r>
      <w:r w:rsidRPr="00A35D2B">
        <w:rPr>
          <w:rStyle w:val="1311"/>
          <w:rFonts w:ascii="Times New Roman" w:hAnsi="Times New Roman" w:cs="Times New Roman"/>
          <w:sz w:val="28"/>
          <w:szCs w:val="28"/>
          <w:lang w:val="kk-KZ" w:eastAsia="kk-KZ"/>
        </w:rPr>
        <w:t>ма (салмағы, қашықтығы)? Мұндай жұмыстардың істелу ұзақтығы;</w:t>
      </w:r>
    </w:p>
    <w:p w:rsidR="00A35D2B" w:rsidRPr="00A35D2B" w:rsidRDefault="00A35D2B" w:rsidP="00A35D2B">
      <w:pPr>
        <w:pStyle w:val="ad"/>
        <w:shd w:val="clear" w:color="auto" w:fill="auto"/>
        <w:tabs>
          <w:tab w:val="left" w:pos="-142"/>
          <w:tab w:val="left" w:pos="655"/>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rPr>
        <w:t>6.Жеке анализатор ол</w:t>
      </w:r>
      <w:r w:rsidRPr="00A35D2B">
        <w:rPr>
          <w:rStyle w:val="1311"/>
          <w:rFonts w:ascii="Times New Roman" w:hAnsi="Times New Roman" w:cs="Times New Roman"/>
          <w:sz w:val="28"/>
          <w:szCs w:val="28"/>
          <w:lang w:val="kk-KZ" w:eastAsia="kk-KZ"/>
        </w:rPr>
        <w:t xml:space="preserve">арға (есту, көру, иіс </w:t>
      </w:r>
      <w:r w:rsidRPr="00A35D2B">
        <w:rPr>
          <w:rStyle w:val="1311"/>
          <w:rFonts w:ascii="Times New Roman" w:hAnsi="Times New Roman" w:cs="Times New Roman"/>
          <w:sz w:val="28"/>
          <w:szCs w:val="28"/>
          <w:lang w:val="kk-KZ"/>
        </w:rPr>
        <w:t xml:space="preserve">салу) </w:t>
      </w:r>
      <w:r w:rsidRPr="00A35D2B">
        <w:rPr>
          <w:rStyle w:val="1311"/>
          <w:rFonts w:ascii="Times New Roman" w:hAnsi="Times New Roman" w:cs="Times New Roman"/>
          <w:sz w:val="28"/>
          <w:szCs w:val="28"/>
          <w:lang w:val="kk-KZ" w:eastAsia="kk-KZ"/>
        </w:rPr>
        <w:t>және орталық жүйке жүйесіне (ынта, ықылас, есте сақтау қимыл-қозғалыс координациясы) жоғары талаптар қойылуы;</w:t>
      </w:r>
    </w:p>
    <w:p w:rsidR="00A35D2B" w:rsidRPr="00A35D2B" w:rsidRDefault="00A35D2B" w:rsidP="00A35D2B">
      <w:pPr>
        <w:pStyle w:val="ad"/>
        <w:shd w:val="clear" w:color="auto" w:fill="auto"/>
        <w:tabs>
          <w:tab w:val="left" w:pos="-142"/>
          <w:tab w:val="left" w:pos="334"/>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7.Өндірістік жарақаттану қауіптілігі;</w:t>
      </w:r>
    </w:p>
    <w:p w:rsidR="00A35D2B" w:rsidRPr="00A35D2B" w:rsidRDefault="00A35D2B" w:rsidP="00A35D2B">
      <w:pPr>
        <w:pStyle w:val="ad"/>
        <w:shd w:val="clear" w:color="auto" w:fill="auto"/>
        <w:tabs>
          <w:tab w:val="left" w:pos="-142"/>
          <w:tab w:val="left" w:pos="334"/>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8.Өндірістік зиянды заттардың әсері;</w:t>
      </w:r>
    </w:p>
    <w:p w:rsidR="00A35D2B" w:rsidRPr="00A35D2B" w:rsidRDefault="00A35D2B" w:rsidP="00A35D2B">
      <w:pPr>
        <w:pStyle w:val="ad"/>
        <w:shd w:val="clear" w:color="auto" w:fill="auto"/>
        <w:tabs>
          <w:tab w:val="left" w:pos="-142"/>
          <w:tab w:val="left" w:pos="343"/>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а)жұмыс орнының ауасының ластануы (сандық және сапалық сипаттама)-</w:t>
      </w:r>
    </w:p>
    <w:p w:rsidR="00A35D2B" w:rsidRPr="00A35D2B" w:rsidRDefault="00A35D2B" w:rsidP="00A35D2B">
      <w:pPr>
        <w:pStyle w:val="ad"/>
        <w:shd w:val="clear" w:color="auto" w:fill="auto"/>
        <w:tabs>
          <w:tab w:val="left" w:pos="-142"/>
          <w:tab w:val="left" w:pos="362"/>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 xml:space="preserve">б)өндірістік шуыл (оның деңгейі, ұзақтығы) </w:t>
      </w:r>
      <w:r w:rsidRPr="00A35D2B">
        <w:rPr>
          <w:rStyle w:val="1311"/>
          <w:rFonts w:ascii="Times New Roman" w:hAnsi="Times New Roman" w:cs="Times New Roman"/>
          <w:sz w:val="28"/>
          <w:szCs w:val="28"/>
          <w:lang w:val="kk-KZ"/>
        </w:rPr>
        <w:t>;</w:t>
      </w:r>
    </w:p>
    <w:p w:rsidR="00A35D2B" w:rsidRPr="00A35D2B" w:rsidRDefault="00A35D2B" w:rsidP="00A35D2B">
      <w:pPr>
        <w:pStyle w:val="ad"/>
        <w:shd w:val="clear" w:color="auto" w:fill="auto"/>
        <w:tabs>
          <w:tab w:val="left" w:pos="-142"/>
          <w:tab w:val="left" w:pos="343"/>
        </w:tabs>
        <w:spacing w:before="0" w:after="0" w:line="276" w:lineRule="auto"/>
        <w:ind w:left="567" w:right="565"/>
        <w:rPr>
          <w:rFonts w:ascii="Times New Roman" w:hAnsi="Times New Roman" w:cs="Times New Roman"/>
          <w:sz w:val="28"/>
          <w:szCs w:val="28"/>
          <w:lang w:val="kk-KZ"/>
        </w:rPr>
      </w:pPr>
      <w:r w:rsidRPr="00A35D2B">
        <w:rPr>
          <w:rStyle w:val="1311"/>
          <w:rFonts w:ascii="Times New Roman" w:hAnsi="Times New Roman" w:cs="Times New Roman"/>
          <w:sz w:val="28"/>
          <w:szCs w:val="28"/>
          <w:lang w:val="kk-KZ" w:eastAsia="kk-KZ"/>
        </w:rPr>
        <w:t>в)тербеліс күші (жалпы, жеке, ұзақтығы);</w:t>
      </w:r>
    </w:p>
    <w:p w:rsidR="00A35D2B" w:rsidRPr="00A35D2B" w:rsidRDefault="00A35D2B" w:rsidP="00A35D2B">
      <w:pPr>
        <w:pStyle w:val="ad"/>
        <w:shd w:val="clear" w:color="auto" w:fill="auto"/>
        <w:tabs>
          <w:tab w:val="left" w:pos="-142"/>
          <w:tab w:val="left" w:pos="329"/>
        </w:tabs>
        <w:spacing w:before="0" w:after="0" w:line="276" w:lineRule="auto"/>
        <w:ind w:left="567" w:right="565"/>
        <w:rPr>
          <w:rFonts w:ascii="Times New Roman" w:hAnsi="Times New Roman" w:cs="Times New Roman"/>
          <w:sz w:val="28"/>
          <w:szCs w:val="28"/>
        </w:rPr>
      </w:pPr>
      <w:r w:rsidRPr="00A35D2B">
        <w:rPr>
          <w:rStyle w:val="1311"/>
          <w:rFonts w:ascii="Times New Roman" w:hAnsi="Times New Roman" w:cs="Times New Roman"/>
          <w:sz w:val="28"/>
          <w:szCs w:val="28"/>
          <w:lang w:eastAsia="kk-KZ"/>
        </w:rPr>
        <w:t>г</w:t>
      </w:r>
      <w:proofErr w:type="gramStart"/>
      <w:r w:rsidRPr="00A35D2B">
        <w:rPr>
          <w:rStyle w:val="1311"/>
          <w:rFonts w:ascii="Times New Roman" w:hAnsi="Times New Roman" w:cs="Times New Roman"/>
          <w:sz w:val="28"/>
          <w:szCs w:val="28"/>
          <w:lang w:eastAsia="kk-KZ"/>
        </w:rPr>
        <w:t>)э</w:t>
      </w:r>
      <w:proofErr w:type="gramEnd"/>
      <w:r w:rsidRPr="00A35D2B">
        <w:rPr>
          <w:rStyle w:val="1311"/>
          <w:rFonts w:ascii="Times New Roman" w:hAnsi="Times New Roman" w:cs="Times New Roman"/>
          <w:sz w:val="28"/>
          <w:szCs w:val="28"/>
          <w:lang w:eastAsia="kk-KZ"/>
        </w:rPr>
        <w:t>лектромагниттік өріс (жиілігі, күші);</w:t>
      </w:r>
    </w:p>
    <w:p w:rsidR="00A35D2B" w:rsidRPr="00A35D2B" w:rsidRDefault="00A35D2B" w:rsidP="00A35D2B">
      <w:pPr>
        <w:pStyle w:val="ad"/>
        <w:shd w:val="clear" w:color="auto" w:fill="auto"/>
        <w:tabs>
          <w:tab w:val="left" w:pos="-142"/>
          <w:tab w:val="left" w:pos="362"/>
        </w:tabs>
        <w:spacing w:before="0" w:after="0" w:line="276" w:lineRule="auto"/>
        <w:ind w:left="567" w:right="565"/>
        <w:rPr>
          <w:rFonts w:ascii="Times New Roman" w:hAnsi="Times New Roman" w:cs="Times New Roman"/>
          <w:sz w:val="28"/>
          <w:szCs w:val="28"/>
        </w:rPr>
      </w:pPr>
      <w:r w:rsidRPr="00A35D2B">
        <w:rPr>
          <w:rStyle w:val="1311"/>
          <w:rFonts w:ascii="Times New Roman" w:hAnsi="Times New Roman" w:cs="Times New Roman"/>
          <w:sz w:val="28"/>
          <w:szCs w:val="28"/>
          <w:lang w:eastAsia="kk-KZ"/>
        </w:rPr>
        <w:t>д</w:t>
      </w:r>
      <w:proofErr w:type="gramStart"/>
      <w:r w:rsidRPr="00A35D2B">
        <w:rPr>
          <w:rStyle w:val="1311"/>
          <w:rFonts w:ascii="Times New Roman" w:hAnsi="Times New Roman" w:cs="Times New Roman"/>
          <w:sz w:val="28"/>
          <w:szCs w:val="28"/>
          <w:lang w:eastAsia="kk-KZ"/>
        </w:rPr>
        <w:t>)м</w:t>
      </w:r>
      <w:proofErr w:type="gramEnd"/>
      <w:r w:rsidRPr="00A35D2B">
        <w:rPr>
          <w:rStyle w:val="1311"/>
          <w:rFonts w:ascii="Times New Roman" w:hAnsi="Times New Roman" w:cs="Times New Roman"/>
          <w:sz w:val="28"/>
          <w:szCs w:val="28"/>
          <w:lang w:eastAsia="kk-KZ"/>
        </w:rPr>
        <w:t>етеорологиялық қолайсыз жағдайлар ұзақтығы;</w:t>
      </w:r>
    </w:p>
    <w:p w:rsidR="00A35D2B" w:rsidRPr="00A35D2B" w:rsidRDefault="00A35D2B" w:rsidP="00A35D2B">
      <w:pPr>
        <w:pStyle w:val="ad"/>
        <w:shd w:val="clear" w:color="auto" w:fill="auto"/>
        <w:tabs>
          <w:tab w:val="left" w:pos="-142"/>
          <w:tab w:val="left" w:pos="401"/>
        </w:tabs>
        <w:spacing w:before="0" w:after="0" w:line="276" w:lineRule="auto"/>
        <w:ind w:left="567" w:right="565"/>
        <w:rPr>
          <w:rFonts w:ascii="Times New Roman" w:hAnsi="Times New Roman" w:cs="Times New Roman"/>
          <w:sz w:val="28"/>
          <w:szCs w:val="28"/>
        </w:rPr>
      </w:pPr>
      <w:r w:rsidRPr="00A35D2B">
        <w:rPr>
          <w:rStyle w:val="1311"/>
          <w:rFonts w:ascii="Times New Roman" w:hAnsi="Times New Roman" w:cs="Times New Roman"/>
          <w:sz w:val="28"/>
          <w:szCs w:val="28"/>
          <w:lang w:val="kk-KZ" w:eastAsia="kk-KZ"/>
        </w:rPr>
        <w:t>9.</w:t>
      </w:r>
      <w:r w:rsidRPr="00A35D2B">
        <w:rPr>
          <w:rStyle w:val="1311"/>
          <w:rFonts w:ascii="Times New Roman" w:hAnsi="Times New Roman" w:cs="Times New Roman"/>
          <w:sz w:val="28"/>
          <w:szCs w:val="28"/>
          <w:lang w:eastAsia="kk-KZ"/>
        </w:rPr>
        <w:t>Медициналық куәландыру кезінде қандай мүшелер мен олардың атқаратын қызметтеріне ерекше көңіл аударылуы керек;</w:t>
      </w:r>
    </w:p>
    <w:p w:rsidR="00A35D2B" w:rsidRPr="00A35D2B" w:rsidRDefault="00A35D2B" w:rsidP="00A35D2B">
      <w:pPr>
        <w:pStyle w:val="ad"/>
        <w:shd w:val="clear" w:color="auto" w:fill="auto"/>
        <w:tabs>
          <w:tab w:val="left" w:pos="-142"/>
          <w:tab w:val="left" w:pos="502"/>
        </w:tabs>
        <w:spacing w:before="0" w:after="0" w:line="276" w:lineRule="auto"/>
        <w:ind w:left="567" w:right="565"/>
        <w:rPr>
          <w:rStyle w:val="1311"/>
          <w:rFonts w:ascii="Times New Roman" w:hAnsi="Times New Roman" w:cs="Times New Roman"/>
          <w:sz w:val="28"/>
          <w:szCs w:val="28"/>
        </w:rPr>
      </w:pPr>
      <w:r w:rsidRPr="00A35D2B">
        <w:rPr>
          <w:rStyle w:val="1311"/>
          <w:rFonts w:ascii="Times New Roman" w:hAnsi="Times New Roman" w:cs="Times New Roman"/>
          <w:sz w:val="28"/>
          <w:szCs w:val="28"/>
          <w:lang w:val="kk-KZ" w:eastAsia="kk-KZ"/>
        </w:rPr>
        <w:t>10.</w:t>
      </w:r>
      <w:r w:rsidRPr="00A35D2B">
        <w:rPr>
          <w:rStyle w:val="1311"/>
          <w:rFonts w:ascii="Times New Roman" w:hAnsi="Times New Roman" w:cs="Times New Roman"/>
          <w:sz w:val="28"/>
          <w:szCs w:val="28"/>
          <w:lang w:eastAsia="kk-KZ"/>
        </w:rPr>
        <w:t>Жұмысқа жарамсыздық туғызатын ауру-сырқаулар мен ауытқулар Едәуір тәжірибе жинақтай отырып, балалар мен жасөспірімдер бөлімінің санитарлық дерігері, еңбек гигиенасы бөлімінің дәрігерімен бірге біртектес өндіріс орындарына типтік санитарлық сипаттама жасауына болады. Бірақ әрбі</w:t>
      </w:r>
      <w:proofErr w:type="gramStart"/>
      <w:r w:rsidRPr="00A35D2B">
        <w:rPr>
          <w:rStyle w:val="1311"/>
          <w:rFonts w:ascii="Times New Roman" w:hAnsi="Times New Roman" w:cs="Times New Roman"/>
          <w:sz w:val="28"/>
          <w:szCs w:val="28"/>
          <w:lang w:eastAsia="kk-KZ"/>
        </w:rPr>
        <w:t>р</w:t>
      </w:r>
      <w:proofErr w:type="gramEnd"/>
      <w:r w:rsidRPr="00A35D2B">
        <w:rPr>
          <w:rStyle w:val="1311"/>
          <w:rFonts w:ascii="Times New Roman" w:hAnsi="Times New Roman" w:cs="Times New Roman"/>
          <w:sz w:val="28"/>
          <w:szCs w:val="28"/>
          <w:lang w:eastAsia="kk-KZ"/>
        </w:rPr>
        <w:t xml:space="preserve"> нақты жағдайларда міндетті түрде сол жұмыс орнына қатысты ерекшеліктерді ескеру қажет.</w:t>
      </w:r>
      <w:r w:rsidRPr="00A35D2B">
        <w:rPr>
          <w:rStyle w:val="1311"/>
          <w:rFonts w:ascii="Times New Roman" w:hAnsi="Times New Roman" w:cs="Times New Roman"/>
          <w:sz w:val="28"/>
          <w:szCs w:val="28"/>
          <w:lang w:val="kk-KZ" w:eastAsia="kk-KZ"/>
        </w:rPr>
        <w:t xml:space="preserve"> </w:t>
      </w:r>
    </w:p>
    <w:p w:rsidR="00A35D2B" w:rsidRPr="00A35D2B" w:rsidRDefault="00A35D2B" w:rsidP="00A35D2B">
      <w:pPr>
        <w:tabs>
          <w:tab w:val="left" w:pos="-142"/>
        </w:tabs>
        <w:spacing w:after="0"/>
        <w:ind w:left="567" w:right="565"/>
        <w:jc w:val="both"/>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слайдтар</w:t>
      </w:r>
      <w:r w:rsidRPr="00A35D2B">
        <w:rPr>
          <w:rFonts w:ascii="Times New Roman" w:hAnsi="Times New Roman" w:cs="Times New Roman"/>
          <w:b/>
          <w:sz w:val="28"/>
          <w:szCs w:val="28"/>
        </w:rPr>
        <w:t xml:space="preserve">    </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lastRenderedPageBreak/>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
          <w:bCs/>
          <w:sz w:val="28"/>
          <w:szCs w:val="28"/>
        </w:rPr>
        <w:t>1.</w:t>
      </w:r>
      <w:r w:rsidRPr="00A35D2B">
        <w:rPr>
          <w:rFonts w:ascii="Times New Roman" w:hAnsi="Times New Roman" w:cs="Times New Roman"/>
          <w:bCs/>
          <w:sz w:val="28"/>
          <w:szCs w:val="28"/>
        </w:rPr>
        <w:t>Өнді</w:t>
      </w:r>
      <w:proofErr w:type="gramStart"/>
      <w:r w:rsidRPr="00A35D2B">
        <w:rPr>
          <w:rFonts w:ascii="Times New Roman" w:hAnsi="Times New Roman" w:cs="Times New Roman"/>
          <w:bCs/>
          <w:sz w:val="28"/>
          <w:szCs w:val="28"/>
        </w:rPr>
        <w:t>р</w:t>
      </w:r>
      <w:proofErr w:type="gramEnd"/>
      <w:r w:rsidRPr="00A35D2B">
        <w:rPr>
          <w:rFonts w:ascii="Times New Roman" w:hAnsi="Times New Roman" w:cs="Times New Roman"/>
          <w:bCs/>
          <w:sz w:val="28"/>
          <w:szCs w:val="28"/>
        </w:rPr>
        <w:t>істік оқу тәртібінде қойылатын қандай негізгі гигиеналық талаптарды білесіз?</w:t>
      </w:r>
    </w:p>
    <w:p w:rsidR="00A35D2B" w:rsidRPr="00A35D2B" w:rsidRDefault="00A35D2B" w:rsidP="00A35D2B">
      <w:pPr>
        <w:tabs>
          <w:tab w:val="left" w:pos="-142"/>
        </w:tabs>
        <w:spacing w:after="0"/>
        <w:ind w:left="567" w:right="565"/>
        <w:rPr>
          <w:rStyle w:val="1311"/>
          <w:rFonts w:ascii="Times New Roman" w:hAnsi="Times New Roman" w:cs="Times New Roman"/>
          <w:sz w:val="28"/>
          <w:szCs w:val="28"/>
        </w:rPr>
      </w:pPr>
      <w:r w:rsidRPr="00A35D2B">
        <w:rPr>
          <w:rFonts w:ascii="Times New Roman" w:hAnsi="Times New Roman" w:cs="Times New Roman"/>
          <w:b/>
          <w:bCs/>
          <w:sz w:val="28"/>
          <w:szCs w:val="28"/>
        </w:rPr>
        <w:t>2.</w:t>
      </w:r>
      <w:r w:rsidRPr="00A35D2B">
        <w:rPr>
          <w:rStyle w:val="1311"/>
          <w:rFonts w:ascii="Times New Roman" w:hAnsi="Times New Roman" w:cs="Times New Roman"/>
          <w:sz w:val="28"/>
          <w:szCs w:val="28"/>
        </w:rPr>
        <w:t xml:space="preserve"> Кәсі</w:t>
      </w:r>
      <w:proofErr w:type="gramStart"/>
      <w:r w:rsidRPr="00A35D2B">
        <w:rPr>
          <w:rStyle w:val="1311"/>
          <w:rFonts w:ascii="Times New Roman" w:hAnsi="Times New Roman" w:cs="Times New Roman"/>
          <w:sz w:val="28"/>
          <w:szCs w:val="28"/>
        </w:rPr>
        <w:t>пт</w:t>
      </w:r>
      <w:proofErr w:type="gramEnd"/>
      <w:r w:rsidRPr="00A35D2B">
        <w:rPr>
          <w:rStyle w:val="1311"/>
          <w:rFonts w:ascii="Times New Roman" w:hAnsi="Times New Roman" w:cs="Times New Roman"/>
          <w:sz w:val="28"/>
          <w:szCs w:val="28"/>
        </w:rPr>
        <w:t>ік-техникалық мектептерде оқу тәртібін санитарлық- гигиеналық қадағалауды сипатап беріңіз?</w:t>
      </w:r>
    </w:p>
    <w:p w:rsidR="00A35D2B" w:rsidRPr="00A35D2B" w:rsidRDefault="00A35D2B" w:rsidP="00A35D2B">
      <w:pPr>
        <w:tabs>
          <w:tab w:val="left" w:pos="-142"/>
        </w:tabs>
        <w:spacing w:after="0"/>
        <w:ind w:left="567" w:right="565"/>
        <w:rPr>
          <w:rStyle w:val="1311"/>
          <w:rFonts w:ascii="Times New Roman" w:hAnsi="Times New Roman" w:cs="Times New Roman"/>
          <w:b/>
          <w:sz w:val="28"/>
          <w:szCs w:val="28"/>
        </w:rPr>
      </w:pPr>
    </w:p>
    <w:p w:rsidR="00A35D2B" w:rsidRPr="00A35D2B" w:rsidRDefault="00A35D2B" w:rsidP="00A35D2B">
      <w:pPr>
        <w:tabs>
          <w:tab w:val="left" w:pos="-142"/>
        </w:tabs>
        <w:spacing w:after="0"/>
        <w:ind w:left="567" w:right="565"/>
        <w:rPr>
          <w:rStyle w:val="1311"/>
          <w:rFonts w:ascii="Times New Roman" w:hAnsi="Times New Roman" w:cs="Times New Roman"/>
          <w:sz w:val="28"/>
          <w:szCs w:val="28"/>
        </w:rPr>
      </w:pPr>
      <w:r w:rsidRPr="00A35D2B">
        <w:rPr>
          <w:rStyle w:val="1311"/>
          <w:rFonts w:ascii="Times New Roman" w:hAnsi="Times New Roman" w:cs="Times New Roman"/>
          <w:b/>
          <w:sz w:val="28"/>
          <w:szCs w:val="28"/>
        </w:rPr>
        <w:t>№7</w:t>
      </w:r>
    </w:p>
    <w:p w:rsidR="00A35D2B" w:rsidRPr="00A35D2B" w:rsidRDefault="00A35D2B" w:rsidP="00A35D2B">
      <w:pPr>
        <w:pStyle w:val="24"/>
        <w:keepNext/>
        <w:keepLines/>
        <w:shd w:val="clear" w:color="auto" w:fill="auto"/>
        <w:tabs>
          <w:tab w:val="left" w:pos="-142"/>
        </w:tabs>
        <w:spacing w:after="0" w:line="276" w:lineRule="auto"/>
        <w:ind w:left="567" w:right="565"/>
        <w:jc w:val="both"/>
        <w:rPr>
          <w:rFonts w:ascii="Times New Roman" w:hAnsi="Times New Roman" w:cs="Times New Roman"/>
          <w:sz w:val="28"/>
          <w:szCs w:val="28"/>
        </w:rPr>
      </w:pPr>
      <w:r w:rsidRPr="00A35D2B">
        <w:rPr>
          <w:rFonts w:ascii="Times New Roman" w:hAnsi="Times New Roman" w:cs="Times New Roman"/>
          <w:sz w:val="28"/>
          <w:szCs w:val="28"/>
          <w:lang w:val="kk-KZ" w:eastAsia="kk-KZ"/>
        </w:rPr>
        <w:t>1.Т</w:t>
      </w:r>
      <w:r w:rsidRPr="00A35D2B">
        <w:rPr>
          <w:rFonts w:ascii="Times New Roman" w:hAnsi="Times New Roman" w:cs="Times New Roman"/>
          <w:sz w:val="28"/>
          <w:szCs w:val="28"/>
          <w:lang w:eastAsia="kk-KZ"/>
        </w:rPr>
        <w:t xml:space="preserve">ақырыбы: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eastAsia="kk-KZ"/>
        </w:rPr>
        <w:t>жас</w:t>
      </w:r>
      <w:r w:rsidRPr="00A35D2B">
        <w:rPr>
          <w:rFonts w:ascii="Times New Roman" w:hAnsi="Times New Roman" w:cs="Times New Roman"/>
          <w:sz w:val="28"/>
          <w:szCs w:val="28"/>
          <w:lang w:val="kk-KZ" w:eastAsia="kk-KZ"/>
        </w:rPr>
        <w:t>ө</w:t>
      </w:r>
      <w:r w:rsidRPr="00A35D2B">
        <w:rPr>
          <w:rFonts w:ascii="Times New Roman" w:hAnsi="Times New Roman" w:cs="Times New Roman"/>
          <w:sz w:val="28"/>
          <w:szCs w:val="28"/>
          <w:lang w:eastAsia="kk-KZ"/>
        </w:rPr>
        <w:t>спірімдерді</w:t>
      </w:r>
      <w:r w:rsidRPr="00A35D2B">
        <w:rPr>
          <w:rFonts w:ascii="Times New Roman" w:hAnsi="Times New Roman" w:cs="Times New Roman"/>
          <w:sz w:val="28"/>
          <w:szCs w:val="28"/>
          <w:lang w:val="kk-KZ" w:eastAsia="kk-KZ"/>
        </w:rPr>
        <w:t xml:space="preserve">ң </w:t>
      </w:r>
      <w:r w:rsidRPr="00A35D2B">
        <w:rPr>
          <w:rFonts w:ascii="Times New Roman" w:hAnsi="Times New Roman" w:cs="Times New Roman"/>
          <w:sz w:val="28"/>
          <w:szCs w:val="28"/>
          <w:lang w:val="kk-KZ"/>
        </w:rPr>
        <w:t xml:space="preserve">дене </w:t>
      </w:r>
      <w:r w:rsidRPr="00A35D2B">
        <w:rPr>
          <w:rFonts w:ascii="Times New Roman" w:hAnsi="Times New Roman" w:cs="Times New Roman"/>
          <w:sz w:val="28"/>
          <w:szCs w:val="28"/>
          <w:lang w:eastAsia="kk-KZ"/>
        </w:rPr>
        <w:t>т</w:t>
      </w:r>
      <w:r w:rsidRPr="00A35D2B">
        <w:rPr>
          <w:rFonts w:ascii="Times New Roman" w:hAnsi="Times New Roman" w:cs="Times New Roman"/>
          <w:sz w:val="28"/>
          <w:szCs w:val="28"/>
          <w:lang w:val="kk-KZ" w:eastAsia="kk-KZ"/>
        </w:rPr>
        <w:t>ә</w:t>
      </w:r>
      <w:r w:rsidRPr="00A35D2B">
        <w:rPr>
          <w:rFonts w:ascii="Times New Roman" w:hAnsi="Times New Roman" w:cs="Times New Roman"/>
          <w:sz w:val="28"/>
          <w:szCs w:val="28"/>
          <w:lang w:eastAsia="kk-KZ"/>
        </w:rPr>
        <w:t>рбиесіні</w:t>
      </w:r>
      <w:r w:rsidRPr="00A35D2B">
        <w:rPr>
          <w:rFonts w:ascii="Times New Roman" w:hAnsi="Times New Roman" w:cs="Times New Roman"/>
          <w:sz w:val="28"/>
          <w:szCs w:val="28"/>
          <w:lang w:val="kk-KZ" w:eastAsia="kk-KZ"/>
        </w:rPr>
        <w:t>ң</w:t>
      </w:r>
      <w:r w:rsidRPr="00A35D2B">
        <w:rPr>
          <w:rFonts w:ascii="Times New Roman" w:hAnsi="Times New Roman" w:cs="Times New Roman"/>
          <w:sz w:val="28"/>
          <w:szCs w:val="28"/>
          <w:lang w:eastAsia="kk-KZ"/>
        </w:rPr>
        <w:t xml:space="preserve"> физиолого-гигиеналық негіздері. Т</w:t>
      </w:r>
      <w:r w:rsidRPr="00A35D2B">
        <w:rPr>
          <w:rFonts w:ascii="Times New Roman" w:hAnsi="Times New Roman" w:cs="Times New Roman"/>
          <w:sz w:val="28"/>
          <w:szCs w:val="28"/>
          <w:lang w:val="kk-KZ" w:eastAsia="kk-KZ"/>
        </w:rPr>
        <w:t>ә</w:t>
      </w:r>
      <w:proofErr w:type="gramStart"/>
      <w:r w:rsidRPr="00A35D2B">
        <w:rPr>
          <w:rFonts w:ascii="Times New Roman" w:hAnsi="Times New Roman" w:cs="Times New Roman"/>
          <w:sz w:val="28"/>
          <w:szCs w:val="28"/>
          <w:lang w:eastAsia="kk-KZ"/>
        </w:rPr>
        <w:t>ул</w:t>
      </w:r>
      <w:proofErr w:type="gramEnd"/>
      <w:r w:rsidRPr="00A35D2B">
        <w:rPr>
          <w:rFonts w:ascii="Times New Roman" w:hAnsi="Times New Roman" w:cs="Times New Roman"/>
          <w:sz w:val="28"/>
          <w:szCs w:val="28"/>
          <w:lang w:eastAsia="kk-KZ"/>
        </w:rPr>
        <w:t>іктік козғалыс белсенділігі. Дене т</w:t>
      </w:r>
      <w:r w:rsidRPr="00A35D2B">
        <w:rPr>
          <w:rFonts w:ascii="Times New Roman" w:hAnsi="Times New Roman" w:cs="Times New Roman"/>
          <w:sz w:val="28"/>
          <w:szCs w:val="28"/>
          <w:lang w:val="kk-KZ" w:eastAsia="kk-KZ"/>
        </w:rPr>
        <w:t>ә</w:t>
      </w:r>
      <w:r w:rsidRPr="00A35D2B">
        <w:rPr>
          <w:rFonts w:ascii="Times New Roman" w:hAnsi="Times New Roman" w:cs="Times New Roman"/>
          <w:sz w:val="28"/>
          <w:szCs w:val="28"/>
          <w:lang w:eastAsia="kk-KZ"/>
        </w:rPr>
        <w:t>рбиесінің қ</w:t>
      </w:r>
      <w:r w:rsidRPr="00A35D2B">
        <w:rPr>
          <w:rFonts w:ascii="Times New Roman" w:hAnsi="Times New Roman" w:cs="Times New Roman"/>
          <w:sz w:val="28"/>
          <w:szCs w:val="28"/>
          <w:lang w:val="kk-KZ" w:eastAsia="kk-KZ"/>
        </w:rPr>
        <w:t>ұ</w:t>
      </w:r>
      <w:r w:rsidRPr="00A35D2B">
        <w:rPr>
          <w:rFonts w:ascii="Times New Roman" w:hAnsi="Times New Roman" w:cs="Times New Roman"/>
          <w:sz w:val="28"/>
          <w:szCs w:val="28"/>
          <w:lang w:eastAsia="kk-KZ"/>
        </w:rPr>
        <w:t>ралдары мен формалары. Д</w:t>
      </w:r>
      <w:r w:rsidRPr="00A35D2B">
        <w:rPr>
          <w:rFonts w:ascii="Times New Roman" w:hAnsi="Times New Roman" w:cs="Times New Roman"/>
          <w:sz w:val="28"/>
          <w:szCs w:val="28"/>
          <w:lang w:val="kk-KZ" w:eastAsia="kk-KZ"/>
        </w:rPr>
        <w:t>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ігерлік бақылау.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rPr>
      </w:pPr>
      <w:r w:rsidRPr="00A35D2B">
        <w:rPr>
          <w:rStyle w:val="af2"/>
          <w:rFonts w:ascii="Times New Roman" w:hAnsi="Times New Roman" w:cs="Times New Roman"/>
          <w:sz w:val="28"/>
          <w:szCs w:val="28"/>
          <w:lang w:val="kk-KZ" w:eastAsia="kk-KZ"/>
        </w:rPr>
        <w:t>2.</w:t>
      </w:r>
      <w:r w:rsidRPr="00A35D2B">
        <w:rPr>
          <w:rStyle w:val="af2"/>
          <w:rFonts w:ascii="Times New Roman" w:hAnsi="Times New Roman" w:cs="Times New Roman"/>
          <w:sz w:val="28"/>
          <w:szCs w:val="28"/>
          <w:lang w:eastAsia="kk-KZ"/>
        </w:rPr>
        <w:t>Мақсаты:</w:t>
      </w:r>
      <w:r w:rsidRPr="00A35D2B">
        <w:rPr>
          <w:rStyle w:val="af2"/>
          <w:rFonts w:ascii="Times New Roman" w:hAnsi="Times New Roman" w:cs="Times New Roman"/>
          <w:sz w:val="28"/>
          <w:szCs w:val="28"/>
          <w:lang w:val="kk-KZ" w:eastAsia="kk-KZ"/>
        </w:rPr>
        <w:t xml:space="preserve"> </w:t>
      </w:r>
      <w:r w:rsidRPr="00A35D2B">
        <w:rPr>
          <w:rStyle w:val="af2"/>
          <w:rFonts w:ascii="Times New Roman" w:hAnsi="Times New Roman" w:cs="Times New Roman"/>
          <w:b w:val="0"/>
          <w:sz w:val="28"/>
          <w:szCs w:val="28"/>
          <w:lang w:val="kk-KZ" w:eastAsia="kk-KZ"/>
        </w:rPr>
        <w:t>Б</w:t>
      </w:r>
      <w:r w:rsidRPr="00A35D2B">
        <w:rPr>
          <w:rFonts w:ascii="Times New Roman" w:hAnsi="Times New Roman" w:cs="Times New Roman"/>
          <w:sz w:val="28"/>
          <w:szCs w:val="28"/>
        </w:rPr>
        <w:t xml:space="preserve">алалар мен </w:t>
      </w:r>
      <w:r w:rsidRPr="00A35D2B">
        <w:rPr>
          <w:rFonts w:ascii="Times New Roman" w:hAnsi="Times New Roman" w:cs="Times New Roman"/>
          <w:sz w:val="28"/>
          <w:szCs w:val="28"/>
          <w:lang w:eastAsia="kk-KZ"/>
        </w:rPr>
        <w:t xml:space="preserve">жасөспірімдердің </w:t>
      </w:r>
      <w:r w:rsidRPr="00A35D2B">
        <w:rPr>
          <w:rFonts w:ascii="Times New Roman" w:hAnsi="Times New Roman" w:cs="Times New Roman"/>
          <w:sz w:val="28"/>
          <w:szCs w:val="28"/>
        </w:rPr>
        <w:t xml:space="preserve">дене </w:t>
      </w:r>
      <w:r w:rsidRPr="00A35D2B">
        <w:rPr>
          <w:rFonts w:ascii="Times New Roman" w:hAnsi="Times New Roman" w:cs="Times New Roman"/>
          <w:sz w:val="28"/>
          <w:szCs w:val="28"/>
          <w:lang w:eastAsia="kk-KZ"/>
        </w:rPr>
        <w:t xml:space="preserve">тәрбиесінің физиолого-гигиеналық негіздері, тәуліктік козғалыс белсенділігі, дене тәрбиесінің құралдары </w:t>
      </w:r>
      <w:r w:rsidRPr="00A35D2B">
        <w:rPr>
          <w:rFonts w:ascii="Times New Roman" w:hAnsi="Times New Roman" w:cs="Times New Roman"/>
          <w:sz w:val="28"/>
          <w:szCs w:val="28"/>
        </w:rPr>
        <w:t xml:space="preserve">мен формалары, </w:t>
      </w:r>
      <w:r w:rsidRPr="00A35D2B">
        <w:rPr>
          <w:rFonts w:ascii="Times New Roman" w:hAnsi="Times New Roman" w:cs="Times New Roman"/>
          <w:sz w:val="28"/>
          <w:szCs w:val="28"/>
          <w:lang w:eastAsia="kk-KZ"/>
        </w:rPr>
        <w:t xml:space="preserve">дәрігерлік бақылау туралы түсінік </w:t>
      </w:r>
      <w:r w:rsidRPr="00A35D2B">
        <w:rPr>
          <w:rFonts w:ascii="Times New Roman" w:hAnsi="Times New Roman" w:cs="Times New Roman"/>
          <w:sz w:val="28"/>
          <w:szCs w:val="28"/>
        </w:rPr>
        <w:t>беру.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b/>
          <w:sz w:val="28"/>
          <w:szCs w:val="28"/>
          <w:lang w:val="kk-KZ"/>
        </w:rPr>
      </w:pP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b/>
          <w:sz w:val="28"/>
          <w:szCs w:val="28"/>
          <w:lang w:val="kk-KZ"/>
        </w:rPr>
        <w:t>3.Дәріс тезисі:</w:t>
      </w:r>
      <w:r w:rsidRPr="00A35D2B">
        <w:rPr>
          <w:rFonts w:ascii="Times New Roman" w:hAnsi="Times New Roman" w:cs="Times New Roman"/>
          <w:sz w:val="28"/>
          <w:szCs w:val="28"/>
          <w:lang w:val="kk-KZ"/>
        </w:rPr>
        <w:t xml:space="preserve"> </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жасөспірімдердің </w:t>
      </w:r>
      <w:r w:rsidRPr="00A35D2B">
        <w:rPr>
          <w:rFonts w:ascii="Times New Roman" w:hAnsi="Times New Roman" w:cs="Times New Roman"/>
          <w:sz w:val="28"/>
          <w:szCs w:val="28"/>
          <w:lang w:val="kk-KZ"/>
        </w:rPr>
        <w:t xml:space="preserve">дене </w:t>
      </w:r>
      <w:r w:rsidRPr="00A35D2B">
        <w:rPr>
          <w:rFonts w:ascii="Times New Roman" w:hAnsi="Times New Roman" w:cs="Times New Roman"/>
          <w:sz w:val="28"/>
          <w:szCs w:val="28"/>
          <w:lang w:val="kk-KZ" w:eastAsia="kk-KZ"/>
        </w:rPr>
        <w:t xml:space="preserve">шынықтыру тәрбиесі өте ерте заманның өзінде-ақ жүргізіле бастаған. Мысалы, алғашқы қоғамдық қауымда </w:t>
      </w:r>
      <w:r w:rsidRPr="00A35D2B">
        <w:rPr>
          <w:rFonts w:ascii="Times New Roman" w:hAnsi="Times New Roman" w:cs="Times New Roman"/>
          <w:sz w:val="28"/>
          <w:szCs w:val="28"/>
          <w:lang w:val="kk-KZ"/>
        </w:rPr>
        <w:t xml:space="preserve">балалар </w:t>
      </w:r>
      <w:r w:rsidRPr="00A35D2B">
        <w:rPr>
          <w:rFonts w:ascii="Times New Roman" w:hAnsi="Times New Roman" w:cs="Times New Roman"/>
          <w:sz w:val="28"/>
          <w:szCs w:val="28"/>
          <w:lang w:val="kk-KZ" w:eastAsia="kk-KZ"/>
        </w:rPr>
        <w:t xml:space="preserve">арасында ұйымдастырылған түрде қимыл-қозғалыс ойындары өткізілетін болған. Олардың мақсаты, өсіп келе жатқан </w:t>
      </w:r>
      <w:r w:rsidRPr="00A35D2B">
        <w:rPr>
          <w:rFonts w:ascii="Times New Roman" w:hAnsi="Times New Roman" w:cs="Times New Roman"/>
          <w:sz w:val="28"/>
          <w:szCs w:val="28"/>
          <w:lang w:val="kk-KZ" w:eastAsia="kk-KZ"/>
        </w:rPr>
        <w:lastRenderedPageBreak/>
        <w:t>жастарға болашақтағы еңбектік іс-әрекеттерге қажетті дағдыларды қалыптастыру болған сияқты. Негізінде олар күн көріске қажетті құралдарды табуға арналған (аңға шығу, балық аулау т.б.)</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Одан кейінгі кездерде дене шынықтыру тәрбиесі әскери істерді жете меңгеру үшін қажет болды. Ежелгі Грецияда дененің сұлулығы мен үйлесімділігі ерекше бағаланды, </w:t>
      </w:r>
      <w:r w:rsidRPr="00A35D2B">
        <w:rPr>
          <w:rFonts w:ascii="Times New Roman" w:hAnsi="Times New Roman" w:cs="Times New Roman"/>
          <w:sz w:val="28"/>
          <w:szCs w:val="28"/>
          <w:lang w:val="kk-KZ"/>
        </w:rPr>
        <w:t xml:space="preserve">ал </w:t>
      </w:r>
      <w:r w:rsidRPr="00A35D2B">
        <w:rPr>
          <w:rFonts w:ascii="Times New Roman" w:hAnsi="Times New Roman" w:cs="Times New Roman"/>
          <w:sz w:val="28"/>
          <w:szCs w:val="28"/>
          <w:lang w:val="kk-KZ" w:eastAsia="kk-KZ"/>
        </w:rPr>
        <w:t xml:space="preserve">дене шынықтыру сабағымен айналысу мемлекеттік сипатта болады. Олимпиадалық ойындар кеңінен таралды. Жастардың дене шынықтыру тәрбиесі рухани тәрбиеден </w:t>
      </w:r>
      <w:r w:rsidRPr="00A35D2B">
        <w:rPr>
          <w:rFonts w:ascii="Times New Roman" w:hAnsi="Times New Roman" w:cs="Times New Roman"/>
          <w:sz w:val="28"/>
          <w:szCs w:val="28"/>
          <w:lang w:val="kk-KZ"/>
        </w:rPr>
        <w:t xml:space="preserve">кем </w:t>
      </w:r>
      <w:r w:rsidRPr="00A35D2B">
        <w:rPr>
          <w:rFonts w:ascii="Times New Roman" w:hAnsi="Times New Roman" w:cs="Times New Roman"/>
          <w:sz w:val="28"/>
          <w:szCs w:val="28"/>
          <w:lang w:val="kk-KZ" w:eastAsia="kk-KZ"/>
        </w:rPr>
        <w:t>болған жоқ.</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Феодалдық құрылыс дәуірі кезінде, сонау қайта жаңару кезеңіне дейін дене шынықтыру тәрбиесіне ешқандай мән берілген жоқ. XV ғасырда Италияда ғылымға танымалы, ең алғашқы дене шынықтыру мектебі ашылды, мұнда сонымен қатар басқа сабақтар жүргізілетін. </w:t>
      </w:r>
      <w:r w:rsidRPr="00A35D2B">
        <w:rPr>
          <w:rFonts w:ascii="Times New Roman" w:hAnsi="Times New Roman" w:cs="Times New Roman"/>
          <w:sz w:val="28"/>
          <w:szCs w:val="28"/>
          <w:lang w:val="kk-KZ" w:eastAsia="en-US"/>
        </w:rPr>
        <w:t xml:space="preserve">XVI-XVII </w:t>
      </w:r>
      <w:r w:rsidRPr="00A35D2B">
        <w:rPr>
          <w:rFonts w:ascii="Times New Roman" w:hAnsi="Times New Roman" w:cs="Times New Roman"/>
          <w:sz w:val="28"/>
          <w:szCs w:val="28"/>
          <w:lang w:val="kk-KZ" w:eastAsia="kk-KZ"/>
        </w:rPr>
        <w:t xml:space="preserve">ғасырларда балалардың дене шынықтыру тәрбиесі ептеп ғылыми бағыт </w:t>
      </w:r>
      <w:r w:rsidRPr="00A35D2B">
        <w:rPr>
          <w:rFonts w:ascii="Times New Roman" w:hAnsi="Times New Roman" w:cs="Times New Roman"/>
          <w:sz w:val="28"/>
          <w:szCs w:val="28"/>
          <w:lang w:val="kk-KZ"/>
        </w:rPr>
        <w:t xml:space="preserve">ала </w:t>
      </w:r>
      <w:r w:rsidRPr="00A35D2B">
        <w:rPr>
          <w:rFonts w:ascii="Times New Roman" w:hAnsi="Times New Roman" w:cs="Times New Roman"/>
          <w:sz w:val="28"/>
          <w:szCs w:val="28"/>
          <w:lang w:val="kk-KZ" w:eastAsia="kk-KZ"/>
        </w:rPr>
        <w:t>бастады.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Бірақ, </w:t>
      </w:r>
      <w:r w:rsidRPr="00A35D2B">
        <w:rPr>
          <w:rFonts w:ascii="Times New Roman" w:hAnsi="Times New Roman" w:cs="Times New Roman"/>
          <w:sz w:val="28"/>
          <w:szCs w:val="28"/>
          <w:lang w:val="kk-KZ"/>
        </w:rPr>
        <w:t xml:space="preserve">осы </w:t>
      </w:r>
      <w:r w:rsidRPr="00A35D2B">
        <w:rPr>
          <w:rFonts w:ascii="Times New Roman" w:hAnsi="Times New Roman" w:cs="Times New Roman"/>
          <w:sz w:val="28"/>
          <w:szCs w:val="28"/>
          <w:lang w:val="kk-KZ" w:eastAsia="kk-KZ"/>
        </w:rPr>
        <w:t xml:space="preserve">саладағы арнаулы ғылыми зерттеулер, XIX ғасырдың соңы </w:t>
      </w:r>
      <w:r w:rsidRPr="00A35D2B">
        <w:rPr>
          <w:rFonts w:ascii="Times New Roman" w:hAnsi="Times New Roman" w:cs="Times New Roman"/>
          <w:sz w:val="28"/>
          <w:szCs w:val="28"/>
          <w:lang w:val="kk-KZ"/>
        </w:rPr>
        <w:t xml:space="preserve">мен </w:t>
      </w:r>
      <w:r w:rsidRPr="00A35D2B">
        <w:rPr>
          <w:rFonts w:ascii="Times New Roman" w:hAnsi="Times New Roman" w:cs="Times New Roman"/>
          <w:sz w:val="28"/>
          <w:szCs w:val="28"/>
          <w:lang w:val="kk-KZ" w:eastAsia="kk-KZ"/>
        </w:rPr>
        <w:t xml:space="preserve">XX ғасырдың басында ғана жүргізіле бастады. Әсіресе,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жасөспірімдердің </w:t>
      </w:r>
      <w:r w:rsidRPr="00A35D2B">
        <w:rPr>
          <w:rFonts w:ascii="Times New Roman" w:hAnsi="Times New Roman" w:cs="Times New Roman"/>
          <w:sz w:val="28"/>
          <w:szCs w:val="28"/>
          <w:lang w:val="kk-KZ"/>
        </w:rPr>
        <w:t xml:space="preserve">дене </w:t>
      </w:r>
      <w:r w:rsidRPr="00A35D2B">
        <w:rPr>
          <w:rFonts w:ascii="Times New Roman" w:hAnsi="Times New Roman" w:cs="Times New Roman"/>
          <w:sz w:val="28"/>
          <w:szCs w:val="28"/>
          <w:lang w:val="kk-KZ" w:eastAsia="kk-KZ"/>
        </w:rPr>
        <w:t xml:space="preserve">шынықтыру тәрбиесінің теориялық негізін енгізген П.Ф Лестгафтың </w:t>
      </w:r>
      <w:r w:rsidRPr="00A35D2B">
        <w:rPr>
          <w:rFonts w:ascii="Times New Roman" w:hAnsi="Times New Roman" w:cs="Times New Roman"/>
          <w:sz w:val="28"/>
          <w:szCs w:val="28"/>
          <w:lang w:val="kk-KZ"/>
        </w:rPr>
        <w:t xml:space="preserve">(1837-1909 </w:t>
      </w:r>
      <w:r w:rsidRPr="00A35D2B">
        <w:rPr>
          <w:rFonts w:ascii="Times New Roman" w:hAnsi="Times New Roman" w:cs="Times New Roman"/>
          <w:sz w:val="28"/>
          <w:szCs w:val="28"/>
          <w:lang w:val="kk-KZ" w:eastAsia="kk-KZ"/>
        </w:rPr>
        <w:t>жж.) жұмыстары ерекше көңіл аударуға турады. Сұрақтардың тарихын, оның әртүрлі елдердегі жағдайын зерттеп жэне нақты ғылыми жұмыстар жүргізе отырып, П.Ф.Лест-гафтың Ресейде ең алғаш дене шынықтыру тәрбиесінің жүйесін кұрды.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Онан соң дене шынықтыру тәрбиесі саласында біршама жетістіктерге қол жетті: жалпы көзқарастары құрылды;</w:t>
      </w:r>
    </w:p>
    <w:p w:rsidR="00A35D2B" w:rsidRPr="00A35D2B" w:rsidRDefault="00A35D2B" w:rsidP="00A35D2B">
      <w:pPr>
        <w:pStyle w:val="ad"/>
        <w:shd w:val="clear" w:color="auto" w:fill="auto"/>
        <w:tabs>
          <w:tab w:val="left" w:pos="-142"/>
          <w:tab w:val="left" w:pos="178"/>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1.мақсаты мен міндеттері анықталды;</w:t>
      </w:r>
    </w:p>
    <w:p w:rsidR="00A35D2B" w:rsidRPr="00A35D2B" w:rsidRDefault="00A35D2B" w:rsidP="00A35D2B">
      <w:pPr>
        <w:pStyle w:val="ad"/>
        <w:shd w:val="clear" w:color="auto" w:fill="auto"/>
        <w:tabs>
          <w:tab w:val="left" w:pos="-142"/>
          <w:tab w:val="left" w:pos="174"/>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2.тиімді құралдары өңделді;</w:t>
      </w:r>
    </w:p>
    <w:p w:rsidR="00A35D2B" w:rsidRPr="00A35D2B" w:rsidRDefault="00A35D2B" w:rsidP="00A35D2B">
      <w:pPr>
        <w:pStyle w:val="ad"/>
        <w:shd w:val="clear" w:color="auto" w:fill="auto"/>
        <w:tabs>
          <w:tab w:val="left" w:pos="-142"/>
          <w:tab w:val="left" w:pos="183"/>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3.бірыңғай жүйе құрылды.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Қазіргі кезде </w:t>
      </w:r>
      <w:r w:rsidRPr="00A35D2B">
        <w:rPr>
          <w:rFonts w:ascii="Times New Roman" w:hAnsi="Times New Roman" w:cs="Times New Roman"/>
          <w:sz w:val="28"/>
          <w:szCs w:val="28"/>
          <w:lang w:val="kk-KZ"/>
        </w:rPr>
        <w:t xml:space="preserve">осы </w:t>
      </w:r>
      <w:r w:rsidRPr="00A35D2B">
        <w:rPr>
          <w:rFonts w:ascii="Times New Roman" w:hAnsi="Times New Roman" w:cs="Times New Roman"/>
          <w:sz w:val="28"/>
          <w:szCs w:val="28"/>
          <w:lang w:val="kk-KZ" w:eastAsia="kk-KZ"/>
        </w:rPr>
        <w:t xml:space="preserve">жүйеде түрт оқыту түрі </w:t>
      </w:r>
      <w:r w:rsidRPr="00A35D2B">
        <w:rPr>
          <w:rFonts w:ascii="Times New Roman" w:hAnsi="Times New Roman" w:cs="Times New Roman"/>
          <w:sz w:val="28"/>
          <w:szCs w:val="28"/>
          <w:lang w:val="kk-KZ"/>
        </w:rPr>
        <w:t xml:space="preserve">бар: </w:t>
      </w:r>
      <w:r w:rsidRPr="00A35D2B">
        <w:rPr>
          <w:rFonts w:ascii="Times New Roman" w:hAnsi="Times New Roman" w:cs="Times New Roman"/>
          <w:sz w:val="28"/>
          <w:szCs w:val="28"/>
          <w:lang w:val="kk-KZ" w:eastAsia="kk-KZ"/>
        </w:rPr>
        <w:t>негізгі, қосымша, факулътативтік жэне өз еркімен оқу.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Балардың ең негізгісі бала-бақшада, жалпы білім </w:t>
      </w:r>
      <w:r w:rsidRPr="00A35D2B">
        <w:rPr>
          <w:rFonts w:ascii="Times New Roman" w:hAnsi="Times New Roman" w:cs="Times New Roman"/>
          <w:sz w:val="28"/>
          <w:szCs w:val="28"/>
          <w:lang w:val="kk-KZ"/>
        </w:rPr>
        <w:t xml:space="preserve">беру </w:t>
      </w:r>
      <w:r w:rsidRPr="00A35D2B">
        <w:rPr>
          <w:rFonts w:ascii="Times New Roman" w:hAnsi="Times New Roman" w:cs="Times New Roman"/>
          <w:sz w:val="28"/>
          <w:szCs w:val="28"/>
          <w:lang w:val="kk-KZ" w:eastAsia="kk-KZ"/>
        </w:rPr>
        <w:t xml:space="preserve">мекемелерінде, мектеп </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интернаттарда, КТУ, </w:t>
      </w:r>
      <w:r w:rsidRPr="00A35D2B">
        <w:rPr>
          <w:rFonts w:ascii="Times New Roman" w:hAnsi="Times New Roman" w:cs="Times New Roman"/>
          <w:sz w:val="28"/>
          <w:szCs w:val="28"/>
          <w:lang w:val="kk-KZ"/>
        </w:rPr>
        <w:t xml:space="preserve">спорт </w:t>
      </w:r>
      <w:r w:rsidRPr="00A35D2B">
        <w:rPr>
          <w:rFonts w:ascii="Times New Roman" w:hAnsi="Times New Roman" w:cs="Times New Roman"/>
          <w:sz w:val="28"/>
          <w:szCs w:val="28"/>
          <w:lang w:val="kk-KZ" w:eastAsia="kk-KZ"/>
        </w:rPr>
        <w:t>мектептерінде және басқа оқу орындарында бірыңғай бағдарламамен жүргізіледі.</w:t>
      </w:r>
    </w:p>
    <w:p w:rsidR="00A35D2B" w:rsidRPr="00A35D2B" w:rsidRDefault="00A35D2B" w:rsidP="00A35D2B">
      <w:pPr>
        <w:pStyle w:val="ad"/>
        <w:shd w:val="clear" w:color="auto" w:fill="auto"/>
        <w:tabs>
          <w:tab w:val="left" w:pos="-142"/>
          <w:tab w:val="left" w:pos="8772"/>
        </w:tabs>
        <w:spacing w:before="0" w:after="0" w:line="276" w:lineRule="auto"/>
        <w:ind w:left="567" w:right="565"/>
        <w:rPr>
          <w:rFonts w:ascii="Times New Roman" w:hAnsi="Times New Roman" w:cs="Times New Roman"/>
          <w:sz w:val="28"/>
          <w:szCs w:val="28"/>
          <w:lang w:val="kk-KZ" w:eastAsia="kk-KZ"/>
        </w:rPr>
      </w:pPr>
      <w:r w:rsidRPr="00A35D2B">
        <w:rPr>
          <w:rFonts w:ascii="Times New Roman" w:hAnsi="Times New Roman" w:cs="Times New Roman"/>
          <w:sz w:val="28"/>
          <w:szCs w:val="28"/>
          <w:lang w:val="kk-KZ"/>
        </w:rPr>
        <w:t xml:space="preserve">1. </w:t>
      </w:r>
      <w:r w:rsidRPr="00A35D2B">
        <w:rPr>
          <w:rFonts w:ascii="Times New Roman" w:hAnsi="Times New Roman" w:cs="Times New Roman"/>
          <w:sz w:val="28"/>
          <w:szCs w:val="28"/>
          <w:lang w:val="kk-KZ" w:eastAsia="kk-KZ"/>
        </w:rPr>
        <w:t xml:space="preserve">Негізгі </w:t>
      </w:r>
      <w:r w:rsidRPr="00A35D2B">
        <w:rPr>
          <w:rFonts w:ascii="Times New Roman" w:hAnsi="Times New Roman" w:cs="Times New Roman"/>
          <w:sz w:val="28"/>
          <w:szCs w:val="28"/>
          <w:lang w:val="kk-KZ"/>
        </w:rPr>
        <w:t xml:space="preserve">оку </w:t>
      </w:r>
      <w:r w:rsidRPr="00A35D2B">
        <w:rPr>
          <w:rFonts w:ascii="Times New Roman" w:hAnsi="Times New Roman" w:cs="Times New Roman"/>
          <w:sz w:val="28"/>
          <w:szCs w:val="28"/>
          <w:lang w:val="kk-KZ" w:eastAsia="kk-KZ"/>
        </w:rPr>
        <w:t>(дене шынықтыру сабағы) оқу-тәрбие мекемелерінің барлық балалар мен жасљсшрімдеріне міндетгі түрде жүргізіледі.</w:t>
      </w:r>
    </w:p>
    <w:p w:rsidR="00A35D2B" w:rsidRPr="00A35D2B" w:rsidRDefault="00A35D2B" w:rsidP="00A35D2B">
      <w:pPr>
        <w:pStyle w:val="ad"/>
        <w:shd w:val="clear" w:color="auto" w:fill="auto"/>
        <w:tabs>
          <w:tab w:val="left" w:pos="-142"/>
          <w:tab w:val="left" w:pos="8772"/>
        </w:tabs>
        <w:spacing w:before="0" w:after="0" w:line="276" w:lineRule="auto"/>
        <w:ind w:left="567" w:right="565"/>
        <w:rPr>
          <w:rFonts w:ascii="Times New Roman" w:hAnsi="Times New Roman" w:cs="Times New Roman"/>
          <w:b/>
          <w:sz w:val="28"/>
          <w:szCs w:val="28"/>
          <w:lang w:val="kk-KZ"/>
        </w:rPr>
      </w:pPr>
      <w:r w:rsidRPr="00A35D2B">
        <w:rPr>
          <w:rFonts w:ascii="Times New Roman" w:hAnsi="Times New Roman" w:cs="Times New Roman"/>
          <w:sz w:val="28"/>
          <w:szCs w:val="28"/>
          <w:lang w:val="kk-KZ" w:eastAsia="kk-KZ"/>
        </w:rPr>
        <w:t xml:space="preserve">2. Қосымша  оқыту  негізгі  сабақтан  бөлек  жүргізілетін  спорттық  салауаттандыру және емдеу-профилактикалық шаралардан тұрады. Бұл шаралар қажудың алдын </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алу үшін қолданылады. Факультативтік сабақ (міндетті емес) спорттық секциялардағы үиірмелердегі емдік </w:t>
      </w:r>
      <w:r w:rsidRPr="00A35D2B">
        <w:rPr>
          <w:rFonts w:ascii="Times New Roman" w:hAnsi="Times New Roman" w:cs="Times New Roman"/>
          <w:sz w:val="28"/>
          <w:szCs w:val="28"/>
          <w:lang w:val="kk-KZ" w:eastAsia="kk-KZ"/>
        </w:rPr>
        <w:lastRenderedPageBreak/>
        <w:t xml:space="preserve">дене шынықтыру және спорттық </w:t>
      </w:r>
      <w:r w:rsidRPr="00A35D2B">
        <w:rPr>
          <w:rFonts w:ascii="Times New Roman" w:hAnsi="Times New Roman" w:cs="Times New Roman"/>
          <w:sz w:val="28"/>
          <w:szCs w:val="28"/>
          <w:lang w:val="kk-KZ" w:eastAsia="en-US"/>
        </w:rPr>
        <w:t xml:space="preserve">профильдегі  </w:t>
      </w:r>
      <w:r w:rsidRPr="00A35D2B">
        <w:rPr>
          <w:rFonts w:ascii="Times New Roman" w:hAnsi="Times New Roman" w:cs="Times New Roman"/>
          <w:sz w:val="28"/>
          <w:szCs w:val="28"/>
          <w:lang w:val="kk-KZ" w:eastAsia="kk-KZ"/>
        </w:rPr>
        <w:t xml:space="preserve">мектептердің бағдарламасы, кіреді. Бұл дене шыныктыру сабағының маңызды бөлімі болып табылады.Оқытудың барлық үш түрін толық жүргізсе де өсіп келе жатқан балалардың ағзалардың денсаулығын нығайту үшін. Оның негізгі </w:t>
      </w:r>
      <w:r w:rsidRPr="00A35D2B">
        <w:rPr>
          <w:rFonts w:ascii="Times New Roman" w:hAnsi="Times New Roman" w:cs="Times New Roman"/>
          <w:sz w:val="28"/>
          <w:szCs w:val="28"/>
          <w:lang w:val="kk-KZ"/>
        </w:rPr>
        <w:t xml:space="preserve">оку </w:t>
      </w:r>
      <w:r w:rsidRPr="00A35D2B">
        <w:rPr>
          <w:rFonts w:ascii="Times New Roman" w:hAnsi="Times New Roman" w:cs="Times New Roman"/>
          <w:sz w:val="28"/>
          <w:szCs w:val="28"/>
          <w:lang w:val="kk-KZ" w:eastAsia="kk-KZ"/>
        </w:rPr>
        <w:t xml:space="preserve">түрлерінен бірталай ерекшеліктері </w:t>
      </w:r>
      <w:r w:rsidRPr="00A35D2B">
        <w:rPr>
          <w:rFonts w:ascii="Times New Roman" w:hAnsi="Times New Roman" w:cs="Times New Roman"/>
          <w:sz w:val="28"/>
          <w:szCs w:val="28"/>
          <w:lang w:val="kk-KZ"/>
        </w:rPr>
        <w:t>бар.</w:t>
      </w:r>
      <w:r w:rsidRPr="00A35D2B">
        <w:rPr>
          <w:rFonts w:ascii="Times New Roman" w:hAnsi="Times New Roman" w:cs="Times New Roman"/>
          <w:sz w:val="28"/>
          <w:szCs w:val="28"/>
          <w:lang w:val="kk-KZ" w:eastAsia="kk-KZ"/>
        </w:rPr>
        <w:t xml:space="preserve">Міндетті түрде еткізетін сабактардан ең басты айырмасы сол- мұнда балалардың </w:t>
      </w:r>
      <w:r w:rsidRPr="00A35D2B">
        <w:rPr>
          <w:rFonts w:ascii="Times New Roman" w:hAnsi="Times New Roman" w:cs="Times New Roman"/>
          <w:sz w:val="28"/>
          <w:szCs w:val="28"/>
          <w:lang w:val="kk-KZ"/>
        </w:rPr>
        <w:t xml:space="preserve">спорт </w:t>
      </w:r>
      <w:r w:rsidRPr="00A35D2B">
        <w:rPr>
          <w:rFonts w:ascii="Times New Roman" w:hAnsi="Times New Roman" w:cs="Times New Roman"/>
          <w:sz w:val="28"/>
          <w:szCs w:val="28"/>
          <w:lang w:val="kk-KZ" w:eastAsia="kk-KZ"/>
        </w:rPr>
        <w:t xml:space="preserve">түрлерінен айналысудағы жеке тілегі қамтамасыз етіледі. </w:t>
      </w:r>
    </w:p>
    <w:p w:rsidR="00A35D2B" w:rsidRPr="00A35D2B" w:rsidRDefault="00A35D2B" w:rsidP="00A35D2B">
      <w:pPr>
        <w:tabs>
          <w:tab w:val="left" w:pos="-142"/>
        </w:tabs>
        <w:spacing w:after="0"/>
        <w:ind w:left="567" w:right="565"/>
        <w:jc w:val="both"/>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слайдтар</w:t>
      </w:r>
      <w:r w:rsidRPr="00A35D2B">
        <w:rPr>
          <w:rFonts w:ascii="Times New Roman" w:hAnsi="Times New Roman" w:cs="Times New Roman"/>
          <w:b/>
          <w:sz w:val="28"/>
          <w:szCs w:val="28"/>
          <w:lang w:val="kk-KZ"/>
        </w:rPr>
        <w:t xml:space="preserve">    </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 xml:space="preserve">                                           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pStyle w:val="ad"/>
        <w:shd w:val="clear" w:color="auto" w:fill="auto"/>
        <w:tabs>
          <w:tab w:val="left" w:pos="-142"/>
          <w:tab w:val="left" w:pos="695"/>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w:t>
      </w:r>
      <w:r w:rsidRPr="00A35D2B">
        <w:rPr>
          <w:rFonts w:ascii="Times New Roman" w:hAnsi="Times New Roman" w:cs="Times New Roman"/>
          <w:sz w:val="28"/>
          <w:szCs w:val="28"/>
        </w:rPr>
        <w:t>Балалар мен  жасөспірімдердің   дене  тәрбиесінің  физиолого  -гигиеналық  негіздері</w:t>
      </w:r>
      <w:r w:rsidRPr="00A35D2B">
        <w:rPr>
          <w:rFonts w:ascii="Times New Roman" w:hAnsi="Times New Roman" w:cs="Times New Roman"/>
          <w:sz w:val="28"/>
          <w:szCs w:val="28"/>
          <w:lang w:val="kk-KZ"/>
        </w:rPr>
        <w:t>н атаңыз.</w:t>
      </w:r>
    </w:p>
    <w:p w:rsidR="00A35D2B" w:rsidRPr="00A35D2B" w:rsidRDefault="00A35D2B" w:rsidP="00A35D2B">
      <w:pPr>
        <w:pStyle w:val="ad"/>
        <w:shd w:val="clear" w:color="auto" w:fill="auto"/>
        <w:tabs>
          <w:tab w:val="left" w:pos="-142"/>
          <w:tab w:val="left" w:pos="695"/>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2.Тәуліктік козғалыс белсенділігін қалай анықтайды?</w:t>
      </w:r>
    </w:p>
    <w:p w:rsidR="00A35D2B" w:rsidRPr="00A35D2B" w:rsidRDefault="00A35D2B" w:rsidP="00A35D2B">
      <w:pPr>
        <w:pStyle w:val="ad"/>
        <w:shd w:val="clear" w:color="auto" w:fill="auto"/>
        <w:tabs>
          <w:tab w:val="left" w:pos="-142"/>
          <w:tab w:val="left" w:pos="695"/>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3.Дене тәрбиесінің қандай құралдары мен формаларын білесіз?</w:t>
      </w:r>
    </w:p>
    <w:p w:rsidR="00A35D2B" w:rsidRPr="00A35D2B" w:rsidRDefault="00A35D2B" w:rsidP="00A35D2B">
      <w:pPr>
        <w:tabs>
          <w:tab w:val="left" w:pos="-142"/>
        </w:tabs>
        <w:spacing w:after="0"/>
        <w:ind w:left="567"/>
        <w:jc w:val="both"/>
        <w:rPr>
          <w:rFonts w:ascii="Times New Roman" w:hAnsi="Times New Roman" w:cs="Times New Roman"/>
          <w:sz w:val="28"/>
          <w:szCs w:val="28"/>
          <w:lang w:val="kk-KZ"/>
        </w:rPr>
      </w:pPr>
    </w:p>
    <w:p w:rsidR="00A35D2B" w:rsidRPr="00A35D2B" w:rsidRDefault="00A35D2B" w:rsidP="00A35D2B">
      <w:pPr>
        <w:tabs>
          <w:tab w:val="left" w:pos="-142"/>
        </w:tabs>
        <w:spacing w:after="0"/>
        <w:ind w:left="567"/>
        <w:jc w:val="both"/>
        <w:rPr>
          <w:rFonts w:ascii="Times New Roman" w:hAnsi="Times New Roman" w:cs="Times New Roman"/>
          <w:sz w:val="28"/>
          <w:szCs w:val="28"/>
          <w:lang w:val="kk-KZ"/>
        </w:rPr>
      </w:pPr>
    </w:p>
    <w:p w:rsidR="00A35D2B" w:rsidRPr="00A35D2B" w:rsidRDefault="00A35D2B" w:rsidP="00A35D2B">
      <w:pPr>
        <w:tabs>
          <w:tab w:val="left" w:pos="-142"/>
          <w:tab w:val="left" w:pos="8505"/>
        </w:tabs>
        <w:spacing w:after="0"/>
        <w:ind w:left="567" w:right="938"/>
        <w:jc w:val="both"/>
        <w:rPr>
          <w:rFonts w:ascii="Times New Roman" w:hAnsi="Times New Roman" w:cs="Times New Roman"/>
          <w:b/>
          <w:sz w:val="28"/>
          <w:szCs w:val="28"/>
          <w:lang w:val="kk-KZ"/>
        </w:rPr>
      </w:pPr>
      <w:r w:rsidRPr="00A35D2B">
        <w:rPr>
          <w:rFonts w:ascii="Times New Roman" w:hAnsi="Times New Roman" w:cs="Times New Roman"/>
          <w:b/>
          <w:sz w:val="28"/>
          <w:szCs w:val="28"/>
          <w:lang w:val="kk-KZ"/>
        </w:rPr>
        <w:t>№8</w:t>
      </w:r>
    </w:p>
    <w:p w:rsidR="00A35D2B" w:rsidRPr="00A35D2B" w:rsidRDefault="00A35D2B" w:rsidP="00A35D2B">
      <w:pPr>
        <w:tabs>
          <w:tab w:val="left" w:pos="-142"/>
          <w:tab w:val="left" w:pos="8505"/>
        </w:tabs>
        <w:spacing w:after="0"/>
        <w:ind w:left="567" w:right="938"/>
        <w:jc w:val="both"/>
        <w:rPr>
          <w:rFonts w:ascii="Times New Roman" w:hAnsi="Times New Roman" w:cs="Times New Roman"/>
          <w:b/>
          <w:sz w:val="28"/>
          <w:szCs w:val="28"/>
          <w:lang w:val="kk-KZ"/>
        </w:rPr>
      </w:pPr>
      <w:r w:rsidRPr="00A35D2B">
        <w:rPr>
          <w:rFonts w:ascii="Times New Roman" w:hAnsi="Times New Roman" w:cs="Times New Roman"/>
          <w:b/>
          <w:sz w:val="28"/>
          <w:szCs w:val="28"/>
          <w:lang w:val="kk-KZ"/>
        </w:rPr>
        <w:t>1.Тақырыбы: Шынықтырудың физиологиялық-гигиеналық негіздері. Шынықтырудың қағидалары.</w:t>
      </w:r>
    </w:p>
    <w:p w:rsidR="00A35D2B" w:rsidRPr="00A35D2B" w:rsidRDefault="00A35D2B" w:rsidP="00A35D2B">
      <w:pPr>
        <w:pStyle w:val="ad"/>
        <w:shd w:val="clear" w:color="auto" w:fill="auto"/>
        <w:tabs>
          <w:tab w:val="left" w:pos="-142"/>
          <w:tab w:val="left" w:pos="8505"/>
        </w:tabs>
        <w:spacing w:before="0" w:after="0" w:line="240" w:lineRule="auto"/>
        <w:ind w:left="567" w:right="938"/>
        <w:rPr>
          <w:rFonts w:ascii="Times New Roman" w:hAnsi="Times New Roman" w:cs="Times New Roman"/>
          <w:sz w:val="28"/>
          <w:szCs w:val="28"/>
          <w:lang w:val="kk-KZ"/>
        </w:rPr>
      </w:pPr>
      <w:r w:rsidRPr="00A35D2B">
        <w:rPr>
          <w:rStyle w:val="af2"/>
          <w:rFonts w:ascii="Times New Roman" w:hAnsi="Times New Roman" w:cs="Times New Roman"/>
          <w:sz w:val="28"/>
          <w:szCs w:val="28"/>
          <w:lang w:val="kk-KZ" w:eastAsia="kk-KZ"/>
        </w:rPr>
        <w:lastRenderedPageBreak/>
        <w:t>2.Мақсаты:</w:t>
      </w:r>
      <w:r w:rsidRPr="00A35D2B">
        <w:rPr>
          <w:rFonts w:ascii="Times New Roman" w:hAnsi="Times New Roman" w:cs="Times New Roman"/>
          <w:sz w:val="28"/>
          <w:szCs w:val="28"/>
          <w:lang w:val="kk-KZ" w:eastAsia="kk-KZ"/>
        </w:rPr>
        <w:t xml:space="preserve"> Шынықтырудың физиологиялық-гигиеналық негіздерімен, шынықтырудың қағидаларымен таныстыру.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b/>
          <w:sz w:val="28"/>
          <w:szCs w:val="28"/>
          <w:lang w:val="kk-KZ"/>
        </w:rPr>
        <w:t>3.Дәріс тезисі:</w:t>
      </w:r>
      <w:r w:rsidRPr="00A35D2B">
        <w:rPr>
          <w:rFonts w:ascii="Times New Roman" w:hAnsi="Times New Roman" w:cs="Times New Roman"/>
          <w:sz w:val="28"/>
          <w:szCs w:val="28"/>
          <w:lang w:val="kk-KZ"/>
        </w:rPr>
        <w:t xml:space="preserve"> </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Қимыл-қозғалыс тіршіліктің белгісі және ағзаның биологиялық қажеттілігін қамтамасыз етудің, әлемді танып, білудің құралы. Қимыл- қозғалыс белсенділігі дегеніміз -белгілі уакыт арасындағы дене қозғалыстарының жалпы санының жиынтығы. Қимыл-қозғалыс белсенділігі дұрыс өсіп, </w:t>
      </w:r>
      <w:r w:rsidRPr="00A35D2B">
        <w:rPr>
          <w:rFonts w:ascii="Times New Roman" w:hAnsi="Times New Roman" w:cs="Times New Roman"/>
          <w:sz w:val="28"/>
          <w:szCs w:val="28"/>
          <w:lang w:val="kk-KZ"/>
        </w:rPr>
        <w:t xml:space="preserve">даму </w:t>
      </w:r>
      <w:r w:rsidRPr="00A35D2B">
        <w:rPr>
          <w:rFonts w:ascii="Times New Roman" w:hAnsi="Times New Roman" w:cs="Times New Roman"/>
          <w:sz w:val="28"/>
          <w:szCs w:val="28"/>
          <w:lang w:val="kk-KZ" w:eastAsia="kk-KZ"/>
        </w:rPr>
        <w:t xml:space="preserve">үшін қажет және кинезофилия деп аталатын ағзаның биологиялық қажеттілігі болып саналады. Ол үдемелі сипаттамада болады және жас өскен сайын ұлғаяды. Мысалы:  Көрсетілген заңдылықтар балалар мен жасөспірімдердің дене шынықтыру тәрбиесін ұйымдастыруда жас жыныстық ережелердің негізі болып табылады. Қимыл-қозғалысқа биологиялық қажеттілік баланың өмірге алғаш келген күнінен бастап пайда болады, бірақ ол әлеуметтік жағдайларға байланысты өзгеріп отырады. Тіршілік жағдайы мен тәрбие жүйесі, тәуліктік қимыл-қозғалыс белсенділігін шұғыл төмендетіп </w:t>
      </w:r>
      <w:r w:rsidRPr="00A35D2B">
        <w:rPr>
          <w:rFonts w:ascii="Times New Roman" w:hAnsi="Times New Roman" w:cs="Times New Roman"/>
          <w:sz w:val="28"/>
          <w:szCs w:val="28"/>
          <w:lang w:val="kk-KZ"/>
        </w:rPr>
        <w:t xml:space="preserve">не </w:t>
      </w:r>
      <w:r w:rsidRPr="00A35D2B">
        <w:rPr>
          <w:rFonts w:ascii="Times New Roman" w:hAnsi="Times New Roman" w:cs="Times New Roman"/>
          <w:sz w:val="28"/>
          <w:szCs w:val="28"/>
          <w:lang w:val="kk-KZ" w:eastAsia="kk-KZ"/>
        </w:rPr>
        <w:t xml:space="preserve">болмаса жоғарылатып жіберуі мүмкін. Ерте жаста ол биологиялық (генетикалық) механизммен реттеледі, ал одан кейінірек ересек жастарда әлеуметтік </w:t>
      </w:r>
      <w:r w:rsidRPr="00A35D2B">
        <w:rPr>
          <w:rFonts w:ascii="Times New Roman" w:hAnsi="Times New Roman" w:cs="Times New Roman"/>
          <w:sz w:val="28"/>
          <w:szCs w:val="28"/>
          <w:lang w:val="kk-KZ"/>
        </w:rPr>
        <w:t xml:space="preserve">механизм </w:t>
      </w:r>
      <w:r w:rsidRPr="00A35D2B">
        <w:rPr>
          <w:rFonts w:ascii="Times New Roman" w:hAnsi="Times New Roman" w:cs="Times New Roman"/>
          <w:sz w:val="28"/>
          <w:szCs w:val="28"/>
          <w:lang w:val="kk-KZ" w:eastAsia="kk-KZ"/>
        </w:rPr>
        <w:t xml:space="preserve">бойынша реттеледі. Дене шынықтыру тәрбиесінің физиологиялық негізі, сонымен қатар генетикалық және сыртқы орталық жағдайлардың әрекеттесуінен тұрады. Ағзаның дамуы, онтогенездің барлық кезеңдерінде генетикалық бақылауда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 xml:space="preserve">Бірақ генетикалық бағдарламаның жүзеге асуы әртүрлі сыртқы орта жағдайлардың </w:t>
      </w:r>
      <w:r w:rsidRPr="00A35D2B">
        <w:rPr>
          <w:rFonts w:ascii="Times New Roman" w:hAnsi="Times New Roman" w:cs="Times New Roman"/>
          <w:sz w:val="28"/>
          <w:szCs w:val="28"/>
          <w:lang w:val="kk-KZ"/>
        </w:rPr>
        <w:t xml:space="preserve">әсер </w:t>
      </w:r>
      <w:r w:rsidRPr="00A35D2B">
        <w:rPr>
          <w:rFonts w:ascii="Times New Roman" w:hAnsi="Times New Roman" w:cs="Times New Roman"/>
          <w:sz w:val="28"/>
          <w:szCs w:val="28"/>
          <w:lang w:val="kk-KZ" w:eastAsia="kk-KZ"/>
        </w:rPr>
        <w:t xml:space="preserve">етуіне </w:t>
      </w:r>
      <w:r w:rsidRPr="00A35D2B">
        <w:rPr>
          <w:rFonts w:ascii="Times New Roman" w:hAnsi="Times New Roman" w:cs="Times New Roman"/>
          <w:sz w:val="28"/>
          <w:szCs w:val="28"/>
          <w:lang w:val="kk-KZ"/>
        </w:rPr>
        <w:t xml:space="preserve">байланысты болады. </w:t>
      </w:r>
      <w:r w:rsidRPr="00A35D2B">
        <w:rPr>
          <w:rFonts w:ascii="Times New Roman" w:hAnsi="Times New Roman" w:cs="Times New Roman"/>
          <w:sz w:val="28"/>
          <w:szCs w:val="28"/>
          <w:lang w:val="kk-KZ" w:eastAsia="kk-KZ"/>
        </w:rPr>
        <w:t xml:space="preserve">Қолайсыз жағдайлар ағзаның дамуын </w:t>
      </w:r>
      <w:r w:rsidRPr="00A35D2B">
        <w:rPr>
          <w:rFonts w:ascii="Times New Roman" w:hAnsi="Times New Roman" w:cs="Times New Roman"/>
          <w:sz w:val="28"/>
          <w:szCs w:val="28"/>
          <w:lang w:val="kk-KZ"/>
        </w:rPr>
        <w:t xml:space="preserve">осы </w:t>
      </w:r>
      <w:r w:rsidRPr="00A35D2B">
        <w:rPr>
          <w:rFonts w:ascii="Times New Roman" w:hAnsi="Times New Roman" w:cs="Times New Roman"/>
          <w:sz w:val="28"/>
          <w:szCs w:val="28"/>
          <w:lang w:val="kk-KZ" w:eastAsia="kk-KZ"/>
        </w:rPr>
        <w:t xml:space="preserve">бағдарлама ішінде, немесе оданда артық ауытқуларға әкеліп соғады. Биохимиялық және морфофункционалдық өзгерістерге ұшыратып, балаларда дамудың төмен деңгейіне қарай ауысуы басталуы мүмкін. Баланың </w:t>
      </w:r>
      <w:r w:rsidRPr="00A35D2B">
        <w:rPr>
          <w:rFonts w:ascii="Times New Roman" w:hAnsi="Times New Roman" w:cs="Times New Roman"/>
          <w:sz w:val="28"/>
          <w:szCs w:val="28"/>
          <w:lang w:val="kk-KZ"/>
        </w:rPr>
        <w:t xml:space="preserve">даму </w:t>
      </w:r>
      <w:r w:rsidRPr="00A35D2B">
        <w:rPr>
          <w:rFonts w:ascii="Times New Roman" w:hAnsi="Times New Roman" w:cs="Times New Roman"/>
          <w:sz w:val="28"/>
          <w:szCs w:val="28"/>
          <w:lang w:val="kk-KZ" w:eastAsia="kk-KZ"/>
        </w:rPr>
        <w:t xml:space="preserve">кезендерінде дұрыс жүргізілген дене шынықтыру тәрбиесі, керісінше генетикалық бағдарламаға сәйкес дамуды жоғары деңгейге қарай ауыстырады. Бұл </w:t>
      </w:r>
      <w:r w:rsidRPr="00A35D2B">
        <w:rPr>
          <w:rFonts w:ascii="Times New Roman" w:hAnsi="Times New Roman" w:cs="Times New Roman"/>
          <w:sz w:val="28"/>
          <w:szCs w:val="28"/>
          <w:lang w:val="kk-KZ"/>
        </w:rPr>
        <w:t xml:space="preserve">процесс, өсу мен даму </w:t>
      </w:r>
      <w:r w:rsidRPr="00A35D2B">
        <w:rPr>
          <w:rFonts w:ascii="Times New Roman" w:hAnsi="Times New Roman" w:cs="Times New Roman"/>
          <w:sz w:val="28"/>
          <w:szCs w:val="28"/>
          <w:lang w:val="kk-KZ" w:eastAsia="kk-KZ"/>
        </w:rPr>
        <w:t xml:space="preserve">деңгейін жақсартуға табиғи жағдай жасау деп аталады. Қимыл-қозғалыс белсенділігінің физиологиялық тиімділігі де онтогенездің әрбір кезеңдерінде әртүрлі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 xml:space="preserve">Ғалымдардың зерттеулері бойынша, </w:t>
      </w:r>
      <w:r w:rsidRPr="00A35D2B">
        <w:rPr>
          <w:rFonts w:ascii="Times New Roman" w:hAnsi="Times New Roman" w:cs="Times New Roman"/>
          <w:sz w:val="28"/>
          <w:szCs w:val="28"/>
          <w:lang w:val="kk-KZ"/>
        </w:rPr>
        <w:t xml:space="preserve">8-9 </w:t>
      </w:r>
      <w:r w:rsidRPr="00A35D2B">
        <w:rPr>
          <w:rFonts w:ascii="Times New Roman" w:hAnsi="Times New Roman" w:cs="Times New Roman"/>
          <w:sz w:val="28"/>
          <w:szCs w:val="28"/>
          <w:lang w:val="kk-KZ" w:eastAsia="kk-KZ"/>
        </w:rPr>
        <w:t xml:space="preserve">жастағы </w:t>
      </w:r>
      <w:r w:rsidRPr="00A35D2B">
        <w:rPr>
          <w:rFonts w:ascii="Times New Roman" w:hAnsi="Times New Roman" w:cs="Times New Roman"/>
          <w:sz w:val="28"/>
          <w:szCs w:val="28"/>
          <w:lang w:val="kk-KZ"/>
        </w:rPr>
        <w:t xml:space="preserve">ер бала, </w:t>
      </w:r>
      <w:r w:rsidRPr="00A35D2B">
        <w:rPr>
          <w:rFonts w:ascii="Times New Roman" w:hAnsi="Times New Roman" w:cs="Times New Roman"/>
          <w:sz w:val="28"/>
          <w:szCs w:val="28"/>
          <w:lang w:val="kk-KZ" w:eastAsia="kk-KZ"/>
        </w:rPr>
        <w:t xml:space="preserve">еркін тәртіпте тәулігіне </w:t>
      </w:r>
      <w:r w:rsidRPr="00A35D2B">
        <w:rPr>
          <w:rFonts w:ascii="Times New Roman" w:hAnsi="Times New Roman" w:cs="Times New Roman"/>
          <w:sz w:val="28"/>
          <w:szCs w:val="28"/>
          <w:lang w:val="kk-KZ"/>
        </w:rPr>
        <w:t xml:space="preserve">24 </w:t>
      </w:r>
      <w:r w:rsidRPr="00A35D2B">
        <w:rPr>
          <w:rFonts w:ascii="Times New Roman" w:hAnsi="Times New Roman" w:cs="Times New Roman"/>
          <w:sz w:val="28"/>
          <w:szCs w:val="28"/>
          <w:lang w:val="kk-KZ" w:eastAsia="kk-KZ"/>
        </w:rPr>
        <w:t xml:space="preserve">мың қадам, 10-11 жастағы </w:t>
      </w:r>
      <w:r w:rsidRPr="00A35D2B">
        <w:rPr>
          <w:rFonts w:ascii="Times New Roman" w:hAnsi="Times New Roman" w:cs="Times New Roman"/>
          <w:sz w:val="28"/>
          <w:szCs w:val="28"/>
          <w:lang w:val="kk-KZ"/>
        </w:rPr>
        <w:t xml:space="preserve">24 </w:t>
      </w:r>
      <w:r w:rsidRPr="00A35D2B">
        <w:rPr>
          <w:rFonts w:ascii="Times New Roman" w:hAnsi="Times New Roman" w:cs="Times New Roman"/>
          <w:sz w:val="28"/>
          <w:szCs w:val="28"/>
          <w:lang w:val="kk-KZ" w:eastAsia="kk-KZ"/>
        </w:rPr>
        <w:t xml:space="preserve">мың, </w:t>
      </w:r>
      <w:r w:rsidRPr="00A35D2B">
        <w:rPr>
          <w:rFonts w:ascii="Times New Roman" w:hAnsi="Times New Roman" w:cs="Times New Roman"/>
          <w:sz w:val="28"/>
          <w:szCs w:val="28"/>
          <w:lang w:val="kk-KZ"/>
        </w:rPr>
        <w:t xml:space="preserve">14-15 </w:t>
      </w:r>
      <w:r w:rsidRPr="00A35D2B">
        <w:rPr>
          <w:rFonts w:ascii="Times New Roman" w:hAnsi="Times New Roman" w:cs="Times New Roman"/>
          <w:sz w:val="28"/>
          <w:szCs w:val="28"/>
          <w:lang w:val="kk-KZ" w:eastAsia="kk-KZ"/>
        </w:rPr>
        <w:t xml:space="preserve">жаста </w:t>
      </w:r>
      <w:r w:rsidRPr="00A35D2B">
        <w:rPr>
          <w:rFonts w:ascii="Times New Roman" w:hAnsi="Times New Roman" w:cs="Times New Roman"/>
          <w:sz w:val="28"/>
          <w:szCs w:val="28"/>
          <w:lang w:val="kk-KZ"/>
        </w:rPr>
        <w:t>28-29</w:t>
      </w:r>
      <w:r w:rsidRPr="00A35D2B">
        <w:rPr>
          <w:rFonts w:ascii="Times New Roman" w:hAnsi="Times New Roman" w:cs="Times New Roman"/>
          <w:sz w:val="28"/>
          <w:szCs w:val="28"/>
          <w:lang w:val="kk-KZ" w:eastAsia="kk-KZ"/>
        </w:rPr>
        <w:t xml:space="preserve">мың қадам жүреді. Жыныстық айырмашылық </w:t>
      </w:r>
      <w:r w:rsidRPr="00A35D2B">
        <w:rPr>
          <w:rFonts w:ascii="Times New Roman" w:hAnsi="Times New Roman" w:cs="Times New Roman"/>
          <w:sz w:val="28"/>
          <w:szCs w:val="28"/>
          <w:lang w:val="kk-KZ"/>
        </w:rPr>
        <w:t xml:space="preserve">10 </w:t>
      </w:r>
      <w:r w:rsidRPr="00A35D2B">
        <w:rPr>
          <w:rFonts w:ascii="Times New Roman" w:hAnsi="Times New Roman" w:cs="Times New Roman"/>
          <w:sz w:val="28"/>
          <w:szCs w:val="28"/>
          <w:lang w:val="kk-KZ" w:eastAsia="kk-KZ"/>
        </w:rPr>
        <w:t xml:space="preserve">жасқа дейін онша білінбейді, бірақ </w:t>
      </w:r>
      <w:r w:rsidRPr="00A35D2B">
        <w:rPr>
          <w:rFonts w:ascii="Times New Roman" w:hAnsi="Times New Roman" w:cs="Times New Roman"/>
          <w:sz w:val="28"/>
          <w:szCs w:val="28"/>
          <w:lang w:val="kk-KZ"/>
        </w:rPr>
        <w:t xml:space="preserve">11 </w:t>
      </w:r>
      <w:r w:rsidRPr="00A35D2B">
        <w:rPr>
          <w:rFonts w:ascii="Times New Roman" w:hAnsi="Times New Roman" w:cs="Times New Roman"/>
          <w:sz w:val="28"/>
          <w:szCs w:val="28"/>
          <w:lang w:val="kk-KZ" w:eastAsia="kk-KZ"/>
        </w:rPr>
        <w:t xml:space="preserve">жастан бастап қыз балаларда орташа тәулік қадамдарының </w:t>
      </w:r>
      <w:r w:rsidRPr="00A35D2B">
        <w:rPr>
          <w:rFonts w:ascii="Times New Roman" w:hAnsi="Times New Roman" w:cs="Times New Roman"/>
          <w:sz w:val="28"/>
          <w:szCs w:val="28"/>
          <w:lang w:val="kk-KZ"/>
        </w:rPr>
        <w:t xml:space="preserve">саны ер </w:t>
      </w:r>
      <w:r w:rsidRPr="00A35D2B">
        <w:rPr>
          <w:rFonts w:ascii="Times New Roman" w:hAnsi="Times New Roman" w:cs="Times New Roman"/>
          <w:sz w:val="28"/>
          <w:szCs w:val="28"/>
          <w:lang w:val="kk-KZ" w:eastAsia="kk-KZ"/>
        </w:rPr>
        <w:t>балаларға қарағанда</w:t>
      </w:r>
      <w:r w:rsidRPr="00A35D2B">
        <w:rPr>
          <w:rStyle w:val="af3"/>
          <w:rFonts w:ascii="Times New Roman" w:hAnsi="Times New Roman" w:cs="Times New Roman"/>
          <w:sz w:val="28"/>
          <w:szCs w:val="28"/>
          <w:lang w:val="kk-KZ" w:eastAsia="kk-KZ"/>
        </w:rPr>
        <w:t xml:space="preserve"> </w:t>
      </w:r>
      <w:r w:rsidRPr="00A35D2B">
        <w:rPr>
          <w:rStyle w:val="af3"/>
          <w:rFonts w:ascii="Times New Roman" w:hAnsi="Times New Roman" w:cs="Times New Roman"/>
          <w:sz w:val="28"/>
          <w:szCs w:val="28"/>
          <w:lang w:val="kk-KZ"/>
        </w:rPr>
        <w:t>3-4</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мыңға </w:t>
      </w:r>
      <w:r w:rsidRPr="00A35D2B">
        <w:rPr>
          <w:rFonts w:ascii="Times New Roman" w:hAnsi="Times New Roman" w:cs="Times New Roman"/>
          <w:sz w:val="28"/>
          <w:szCs w:val="28"/>
          <w:lang w:val="kk-KZ"/>
        </w:rPr>
        <w:t xml:space="preserve">кем болады. Одан ары </w:t>
      </w:r>
      <w:r w:rsidRPr="00A35D2B">
        <w:rPr>
          <w:rFonts w:ascii="Times New Roman" w:hAnsi="Times New Roman" w:cs="Times New Roman"/>
          <w:sz w:val="28"/>
          <w:szCs w:val="28"/>
          <w:lang w:val="kk-KZ" w:eastAsia="kk-KZ"/>
        </w:rPr>
        <w:t xml:space="preserve">қарай бұл </w:t>
      </w:r>
      <w:r w:rsidRPr="00A35D2B">
        <w:rPr>
          <w:rFonts w:ascii="Times New Roman" w:hAnsi="Times New Roman" w:cs="Times New Roman"/>
          <w:sz w:val="28"/>
          <w:szCs w:val="28"/>
          <w:lang w:val="kk-KZ" w:eastAsia="kk-KZ"/>
        </w:rPr>
        <w:lastRenderedPageBreak/>
        <w:t xml:space="preserve">айырмашылықтар </w:t>
      </w:r>
      <w:r w:rsidRPr="00A35D2B">
        <w:rPr>
          <w:rFonts w:ascii="Times New Roman" w:hAnsi="Times New Roman" w:cs="Times New Roman"/>
          <w:sz w:val="28"/>
          <w:szCs w:val="28"/>
          <w:lang w:val="kk-KZ"/>
        </w:rPr>
        <w:t xml:space="preserve">одан да коп </w:t>
      </w:r>
      <w:r w:rsidRPr="00A35D2B">
        <w:rPr>
          <w:rFonts w:ascii="Times New Roman" w:hAnsi="Times New Roman" w:cs="Times New Roman"/>
          <w:sz w:val="28"/>
          <w:szCs w:val="28"/>
          <w:lang w:val="kk-KZ" w:eastAsia="kk-KZ"/>
        </w:rPr>
        <w:t xml:space="preserve">аралықпен балалардың әртүрлі физикалық жаттығулардың әсеріне ең жоғары сезімталдық кезеңдері, яғни сенситивтік кезеңдер бекітілген. Олар негізінен күш, жылдамдық, ептілік, төзімділік сияқты физикалық қасиеттерінің дұрыс дамып, жетілуіне жағдай жасайды. Мысалы балаларда иілгіштік қасиете, әсіресе мектепке дейінгі жастарда қарқынды </w:t>
      </w:r>
      <w:r w:rsidRPr="00A35D2B">
        <w:rPr>
          <w:rFonts w:ascii="Times New Roman" w:hAnsi="Times New Roman" w:cs="Times New Roman"/>
          <w:sz w:val="28"/>
          <w:szCs w:val="28"/>
          <w:lang w:val="kk-KZ"/>
        </w:rPr>
        <w:t>дамиды да,</w:t>
      </w:r>
      <w:r w:rsidRPr="00A35D2B">
        <w:rPr>
          <w:rFonts w:ascii="Times New Roman" w:hAnsi="Times New Roman" w:cs="Times New Roman"/>
          <w:sz w:val="28"/>
          <w:szCs w:val="28"/>
          <w:lang w:val="kk-KZ" w:eastAsia="kk-KZ"/>
        </w:rPr>
        <w:t xml:space="preserve">жыныстық жетілу кезеңінде тоқтайды. Олардың негізгі физикалық қасиеттерінің бірі </w:t>
      </w:r>
      <w:r w:rsidRPr="00A35D2B">
        <w:rPr>
          <w:rFonts w:ascii="Times New Roman" w:hAnsi="Times New Roman" w:cs="Times New Roman"/>
          <w:sz w:val="28"/>
          <w:szCs w:val="28"/>
          <w:lang w:val="kk-KZ"/>
        </w:rPr>
        <w:t xml:space="preserve">10-12 </w:t>
      </w:r>
      <w:r w:rsidRPr="00A35D2B">
        <w:rPr>
          <w:rFonts w:ascii="Times New Roman" w:hAnsi="Times New Roman" w:cs="Times New Roman"/>
          <w:sz w:val="28"/>
          <w:szCs w:val="28"/>
          <w:lang w:val="kk-KZ" w:eastAsia="kk-KZ"/>
        </w:rPr>
        <w:t xml:space="preserve">жасқа дейін жақсы </w:t>
      </w:r>
      <w:r w:rsidRPr="00A35D2B">
        <w:rPr>
          <w:rFonts w:ascii="Times New Roman" w:hAnsi="Times New Roman" w:cs="Times New Roman"/>
          <w:sz w:val="28"/>
          <w:szCs w:val="28"/>
          <w:lang w:val="kk-KZ"/>
        </w:rPr>
        <w:t xml:space="preserve">дамыйды, </w:t>
      </w:r>
      <w:r w:rsidRPr="00A35D2B">
        <w:rPr>
          <w:rFonts w:ascii="Times New Roman" w:hAnsi="Times New Roman" w:cs="Times New Roman"/>
          <w:sz w:val="28"/>
          <w:szCs w:val="28"/>
          <w:lang w:val="kk-KZ" w:eastAsia="kk-KZ"/>
        </w:rPr>
        <w:t xml:space="preserve">бірақ  төзімділікті дамыту үшін ең қолайлы кезең 15-17жас аралығы деп есептеледі. Физикалық жаттығулар, жыныстық жетілу механизмін реттеуші болып табылады. Бұл </w:t>
      </w:r>
      <w:r w:rsidRPr="00A35D2B">
        <w:rPr>
          <w:rFonts w:ascii="Times New Roman" w:hAnsi="Times New Roman" w:cs="Times New Roman"/>
          <w:sz w:val="28"/>
          <w:szCs w:val="28"/>
          <w:lang w:val="kk-KZ"/>
        </w:rPr>
        <w:t xml:space="preserve">процестің даму </w:t>
      </w:r>
      <w:r w:rsidRPr="00A35D2B">
        <w:rPr>
          <w:rFonts w:ascii="Times New Roman" w:hAnsi="Times New Roman" w:cs="Times New Roman"/>
          <w:sz w:val="28"/>
          <w:szCs w:val="28"/>
          <w:lang w:val="kk-KZ" w:eastAsia="kk-KZ"/>
        </w:rPr>
        <w:t xml:space="preserve">қарқыны генетикалық процеске негізделсе де спортпен дұрыс айналысу, қыз балалардың репродукциялық қызметінің дамуын жақсартады. Бірақ, олардың спорттың кейбір түрлерімен </w:t>
      </w:r>
      <w:r w:rsidRPr="00A35D2B">
        <w:rPr>
          <w:rFonts w:ascii="Times New Roman" w:hAnsi="Times New Roman" w:cs="Times New Roman"/>
          <w:sz w:val="28"/>
          <w:szCs w:val="28"/>
          <w:lang w:val="kk-KZ"/>
        </w:rPr>
        <w:t xml:space="preserve">(футбол дзюдо, </w:t>
      </w:r>
      <w:r w:rsidRPr="00A35D2B">
        <w:rPr>
          <w:rFonts w:ascii="Times New Roman" w:hAnsi="Times New Roman" w:cs="Times New Roman"/>
          <w:sz w:val="28"/>
          <w:szCs w:val="28"/>
          <w:lang w:val="kk-KZ" w:eastAsia="kk-KZ"/>
        </w:rPr>
        <w:t>атлетикалық жаттығулар) айналысуы туралы сұрақ әлі күнге біржақты шешімін тапқан жоқ.</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Балалар мен жасөспірімдер қимыл-қозғалыс белсенділігін шартты түрде үш бөлімге </w:t>
      </w:r>
      <w:r w:rsidRPr="00A35D2B">
        <w:rPr>
          <w:rFonts w:ascii="Times New Roman" w:hAnsi="Times New Roman" w:cs="Times New Roman"/>
          <w:sz w:val="28"/>
          <w:szCs w:val="28"/>
          <w:lang w:val="kk-KZ"/>
        </w:rPr>
        <w:t xml:space="preserve">болуге болады: </w:t>
      </w:r>
      <w:r w:rsidRPr="00A35D2B">
        <w:rPr>
          <w:rFonts w:ascii="Times New Roman" w:hAnsi="Times New Roman" w:cs="Times New Roman"/>
          <w:sz w:val="28"/>
          <w:szCs w:val="28"/>
          <w:lang w:val="kk-KZ" w:eastAsia="kk-KZ"/>
        </w:rPr>
        <w:t xml:space="preserve">оқу және еңбек іс-әрекеті кезеңіндегі денешынықтыру сабағы кезеңіндегі </w:t>
      </w:r>
      <w:r w:rsidRPr="00A35D2B">
        <w:rPr>
          <w:rFonts w:ascii="Times New Roman" w:hAnsi="Times New Roman" w:cs="Times New Roman"/>
          <w:sz w:val="28"/>
          <w:szCs w:val="28"/>
          <w:lang w:val="kk-KZ"/>
        </w:rPr>
        <w:t xml:space="preserve">және бос </w:t>
      </w:r>
      <w:r w:rsidRPr="00A35D2B">
        <w:rPr>
          <w:rFonts w:ascii="Times New Roman" w:hAnsi="Times New Roman" w:cs="Times New Roman"/>
          <w:sz w:val="28"/>
          <w:szCs w:val="28"/>
          <w:lang w:val="kk-KZ" w:eastAsia="kk-KZ"/>
        </w:rPr>
        <w:t>уақытта тұрақты түрде пайда болатын қимыл-қозғалыс белсенділіктері.</w:t>
      </w:r>
    </w:p>
    <w:p w:rsidR="00A35D2B" w:rsidRPr="00A35D2B" w:rsidRDefault="00A35D2B" w:rsidP="00A35D2B">
      <w:pPr>
        <w:tabs>
          <w:tab w:val="left" w:pos="-142"/>
        </w:tabs>
        <w:spacing w:after="0"/>
        <w:ind w:left="567" w:right="565"/>
        <w:jc w:val="both"/>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материалдары:слайд    </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jc w:val="both"/>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 xml:space="preserve">                                              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0"/>
          <w:numId w:val="6"/>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Шынығу дегеніміз не?</w:t>
      </w:r>
    </w:p>
    <w:p w:rsidR="00A35D2B" w:rsidRPr="00A35D2B" w:rsidRDefault="00A35D2B" w:rsidP="00A35D2B">
      <w:pPr>
        <w:numPr>
          <w:ilvl w:val="0"/>
          <w:numId w:val="6"/>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sz w:val="28"/>
          <w:szCs w:val="28"/>
        </w:rPr>
        <w:t>Шынықтырудың физиологиялы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гигиеналық негіздерін атаңыз.</w:t>
      </w:r>
    </w:p>
    <w:p w:rsidR="00A35D2B" w:rsidRPr="00A35D2B" w:rsidRDefault="00A35D2B" w:rsidP="00A35D2B">
      <w:pPr>
        <w:numPr>
          <w:ilvl w:val="0"/>
          <w:numId w:val="6"/>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sz w:val="28"/>
          <w:szCs w:val="28"/>
        </w:rPr>
        <w:t>Шынықтыру түрлерін атаңыз.</w:t>
      </w:r>
    </w:p>
    <w:p w:rsidR="00A35D2B" w:rsidRPr="00A35D2B" w:rsidRDefault="00A35D2B" w:rsidP="00A35D2B">
      <w:pPr>
        <w:numPr>
          <w:ilvl w:val="0"/>
          <w:numId w:val="6"/>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sz w:val="28"/>
          <w:szCs w:val="28"/>
        </w:rPr>
        <w:t>Шынық</w:t>
      </w:r>
      <w:proofErr w:type="gramStart"/>
      <w:r w:rsidRPr="00A35D2B">
        <w:rPr>
          <w:rFonts w:ascii="Times New Roman" w:hAnsi="Times New Roman" w:cs="Times New Roman"/>
          <w:sz w:val="28"/>
          <w:szCs w:val="28"/>
        </w:rPr>
        <w:t>тыруды</w:t>
      </w:r>
      <w:proofErr w:type="gramEnd"/>
      <w:r w:rsidRPr="00A35D2B">
        <w:rPr>
          <w:rFonts w:ascii="Times New Roman" w:hAnsi="Times New Roman" w:cs="Times New Roman"/>
          <w:sz w:val="28"/>
          <w:szCs w:val="28"/>
        </w:rPr>
        <w:t xml:space="preserve">ң қағидаларын атаңыз.   </w:t>
      </w:r>
    </w:p>
    <w:p w:rsidR="00A35D2B" w:rsidRPr="00A35D2B" w:rsidRDefault="00A35D2B" w:rsidP="00A35D2B">
      <w:pPr>
        <w:pStyle w:val="ad"/>
        <w:shd w:val="clear" w:color="auto" w:fill="auto"/>
        <w:tabs>
          <w:tab w:val="left" w:pos="-142"/>
          <w:tab w:val="left" w:pos="682"/>
        </w:tabs>
        <w:spacing w:before="0" w:after="0" w:line="276" w:lineRule="auto"/>
        <w:ind w:left="567" w:right="565"/>
        <w:rPr>
          <w:rFonts w:ascii="Times New Roman" w:hAnsi="Times New Roman" w:cs="Times New Roman"/>
          <w:sz w:val="28"/>
          <w:szCs w:val="28"/>
        </w:rPr>
      </w:pPr>
    </w:p>
    <w:p w:rsidR="00A35D2B" w:rsidRPr="00A35D2B" w:rsidRDefault="00A35D2B" w:rsidP="00A35D2B">
      <w:pPr>
        <w:pStyle w:val="ad"/>
        <w:shd w:val="clear" w:color="auto" w:fill="auto"/>
        <w:tabs>
          <w:tab w:val="left" w:pos="-142"/>
          <w:tab w:val="left" w:pos="710"/>
        </w:tabs>
        <w:spacing w:before="0" w:after="0" w:line="276" w:lineRule="auto"/>
        <w:ind w:left="567" w:right="565"/>
        <w:rPr>
          <w:rFonts w:ascii="Times New Roman" w:hAnsi="Times New Roman" w:cs="Times New Roman"/>
          <w:b/>
          <w:sz w:val="28"/>
          <w:szCs w:val="28"/>
          <w:lang w:val="kk-KZ" w:eastAsia="kk-KZ"/>
        </w:rPr>
      </w:pPr>
    </w:p>
    <w:p w:rsidR="00A35D2B" w:rsidRPr="00A35D2B" w:rsidRDefault="00A35D2B" w:rsidP="00A35D2B">
      <w:pPr>
        <w:pStyle w:val="ad"/>
        <w:shd w:val="clear" w:color="auto" w:fill="auto"/>
        <w:tabs>
          <w:tab w:val="left" w:pos="-142"/>
          <w:tab w:val="left" w:pos="710"/>
        </w:tabs>
        <w:spacing w:before="0" w:after="0" w:line="276" w:lineRule="auto"/>
        <w:ind w:left="567" w:right="565"/>
        <w:rPr>
          <w:rFonts w:ascii="Times New Roman" w:hAnsi="Times New Roman" w:cs="Times New Roman"/>
          <w:b/>
          <w:sz w:val="28"/>
          <w:szCs w:val="28"/>
          <w:lang w:val="kk-KZ" w:eastAsia="kk-KZ"/>
        </w:rPr>
      </w:pPr>
      <w:r w:rsidRPr="00A35D2B">
        <w:rPr>
          <w:rFonts w:ascii="Times New Roman" w:hAnsi="Times New Roman" w:cs="Times New Roman"/>
          <w:b/>
          <w:sz w:val="28"/>
          <w:szCs w:val="28"/>
          <w:lang w:eastAsia="kk-KZ"/>
        </w:rPr>
        <w:t>№9</w:t>
      </w:r>
    </w:p>
    <w:p w:rsidR="00A35D2B" w:rsidRPr="00A35D2B" w:rsidRDefault="00A35D2B" w:rsidP="00A35D2B">
      <w:pPr>
        <w:pStyle w:val="ad"/>
        <w:shd w:val="clear" w:color="auto" w:fill="auto"/>
        <w:tabs>
          <w:tab w:val="left" w:pos="-142"/>
          <w:tab w:val="left" w:pos="710"/>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b/>
          <w:sz w:val="28"/>
          <w:szCs w:val="28"/>
          <w:lang w:val="kk-KZ" w:eastAsia="kk-KZ"/>
        </w:rPr>
        <w:t>1</w:t>
      </w:r>
      <w:r w:rsidRPr="00A35D2B">
        <w:rPr>
          <w:rFonts w:ascii="Times New Roman" w:hAnsi="Times New Roman" w:cs="Times New Roman"/>
          <w:sz w:val="28"/>
          <w:szCs w:val="28"/>
          <w:lang w:val="kk-KZ" w:eastAsia="kk-KZ"/>
        </w:rPr>
        <w:t>.</w:t>
      </w:r>
      <w:r w:rsidRPr="00A35D2B">
        <w:rPr>
          <w:rFonts w:ascii="Times New Roman" w:hAnsi="Times New Roman" w:cs="Times New Roman"/>
          <w:b/>
          <w:sz w:val="28"/>
          <w:szCs w:val="28"/>
          <w:lang w:val="kk-KZ" w:eastAsia="kk-KZ"/>
        </w:rPr>
        <w:t>Тақырыбы:</w:t>
      </w:r>
      <w:r w:rsidRPr="00A35D2B">
        <w:rPr>
          <w:rFonts w:ascii="Times New Roman" w:hAnsi="Times New Roman" w:cs="Times New Roman"/>
          <w:sz w:val="28"/>
          <w:szCs w:val="28"/>
          <w:lang w:val="kk-KZ" w:eastAsia="kk-KZ"/>
        </w:rPr>
        <w:t xml:space="preserve"> Мектепке дейінгі мекемелерде шынықтыруды ұйымдастыру және жүргізу. Медициналық бақылау.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af2"/>
          <w:rFonts w:ascii="Times New Roman" w:hAnsi="Times New Roman" w:cs="Times New Roman"/>
          <w:sz w:val="28"/>
          <w:szCs w:val="28"/>
          <w:lang w:val="kk-KZ" w:eastAsia="kk-KZ"/>
        </w:rPr>
        <w:t>2.Мақсаты:</w:t>
      </w:r>
      <w:r w:rsidRPr="00A35D2B">
        <w:rPr>
          <w:rFonts w:ascii="Times New Roman" w:hAnsi="Times New Roman" w:cs="Times New Roman"/>
          <w:sz w:val="28"/>
          <w:szCs w:val="28"/>
          <w:lang w:val="kk-KZ" w:eastAsia="kk-KZ"/>
        </w:rPr>
        <w:t xml:space="preserve"> </w:t>
      </w:r>
      <w:r w:rsidRPr="00A35D2B">
        <w:rPr>
          <w:rFonts w:ascii="Times New Roman" w:hAnsi="Times New Roman" w:cs="Times New Roman"/>
          <w:sz w:val="28"/>
          <w:szCs w:val="28"/>
          <w:lang w:val="kk-KZ"/>
        </w:rPr>
        <w:t xml:space="preserve">мектепке </w:t>
      </w:r>
      <w:r w:rsidRPr="00A35D2B">
        <w:rPr>
          <w:rFonts w:ascii="Times New Roman" w:hAnsi="Times New Roman" w:cs="Times New Roman"/>
          <w:sz w:val="28"/>
          <w:szCs w:val="28"/>
          <w:lang w:val="kk-KZ" w:eastAsia="kk-KZ"/>
        </w:rPr>
        <w:t xml:space="preserve">дейінгі </w:t>
      </w:r>
      <w:r w:rsidRPr="00A35D2B">
        <w:rPr>
          <w:rFonts w:ascii="Times New Roman" w:hAnsi="Times New Roman" w:cs="Times New Roman"/>
          <w:sz w:val="28"/>
          <w:szCs w:val="28"/>
          <w:lang w:val="kk-KZ"/>
        </w:rPr>
        <w:t xml:space="preserve">мекемелерде </w:t>
      </w:r>
      <w:r w:rsidRPr="00A35D2B">
        <w:rPr>
          <w:rFonts w:ascii="Times New Roman" w:hAnsi="Times New Roman" w:cs="Times New Roman"/>
          <w:sz w:val="28"/>
          <w:szCs w:val="28"/>
          <w:lang w:val="kk-KZ" w:eastAsia="kk-KZ"/>
        </w:rPr>
        <w:t>шынықтыруды ұйымдастыру және жүргізумен, медициналық бақылаумен таныстыру.</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b/>
          <w:sz w:val="28"/>
          <w:szCs w:val="28"/>
          <w:lang w:val="kk-KZ" w:eastAsia="kk-KZ"/>
        </w:rPr>
        <w:t>3. Дәріс тезисі:</w:t>
      </w:r>
      <w:r w:rsidRPr="00A35D2B">
        <w:rPr>
          <w:rFonts w:ascii="Times New Roman" w:hAnsi="Times New Roman" w:cs="Times New Roman"/>
          <w:sz w:val="28"/>
          <w:szCs w:val="28"/>
          <w:lang w:val="kk-KZ" w:eastAsia="kk-KZ"/>
        </w:rPr>
        <w:t xml:space="preserve"> Балалар мен жасљспірімдердің дене шынықтыру тәрбиесі өте ерте заманның өзінде-ақ жүргізіле бастаған. Мысалы, алғашқы қоғамдық қауымда </w:t>
      </w:r>
      <w:r w:rsidRPr="00A35D2B">
        <w:rPr>
          <w:rFonts w:ascii="Times New Roman" w:hAnsi="Times New Roman" w:cs="Times New Roman"/>
          <w:sz w:val="28"/>
          <w:szCs w:val="28"/>
          <w:lang w:val="kk-KZ"/>
        </w:rPr>
        <w:t xml:space="preserve">балалар </w:t>
      </w:r>
      <w:r w:rsidRPr="00A35D2B">
        <w:rPr>
          <w:rFonts w:ascii="Times New Roman" w:hAnsi="Times New Roman" w:cs="Times New Roman"/>
          <w:sz w:val="28"/>
          <w:szCs w:val="28"/>
          <w:lang w:val="kk-KZ" w:eastAsia="kk-KZ"/>
        </w:rPr>
        <w:t>арасында ұйымдастырылған түрде қимыл-қозғалыс ойындары өткізілетін болған. Олардың мақсаты, өсіп келе жатқан жастарға болашақтағы еңбектік іс-әрекеттерге қажетті дағдыларды қалыптастыру болған сияқты. Негізінде олар күн көріске қажетті құралдарды табуға арналған (аңға шығу, балық аулау т.б.)</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Одан кейінгі кездерде дене шынықтыру тәрбиесі әскери істерді жете меңгеру үшін қажет болды. Ежелгі Грецияда дененің сұлулығы мен үйлесімділігі ерекше бағаланды, </w:t>
      </w:r>
      <w:r w:rsidRPr="00A35D2B">
        <w:rPr>
          <w:rFonts w:ascii="Times New Roman" w:hAnsi="Times New Roman" w:cs="Times New Roman"/>
          <w:sz w:val="28"/>
          <w:szCs w:val="28"/>
          <w:lang w:val="kk-KZ"/>
        </w:rPr>
        <w:t xml:space="preserve">ал </w:t>
      </w:r>
      <w:r w:rsidRPr="00A35D2B">
        <w:rPr>
          <w:rFonts w:ascii="Times New Roman" w:hAnsi="Times New Roman" w:cs="Times New Roman"/>
          <w:sz w:val="28"/>
          <w:szCs w:val="28"/>
          <w:lang w:val="kk-KZ" w:eastAsia="kk-KZ"/>
        </w:rPr>
        <w:t xml:space="preserve">дене шынықтыру сабағымен айналысу мемлекеттік сипатта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 xml:space="preserve">Олимпиадалық ойындар кеңінен таралды. Жастардың дене шынықтыру тәрбиесі рухани тәрбиеден </w:t>
      </w:r>
      <w:r w:rsidRPr="00A35D2B">
        <w:rPr>
          <w:rFonts w:ascii="Times New Roman" w:hAnsi="Times New Roman" w:cs="Times New Roman"/>
          <w:sz w:val="28"/>
          <w:szCs w:val="28"/>
          <w:lang w:val="kk-KZ"/>
        </w:rPr>
        <w:t xml:space="preserve">кем </w:t>
      </w:r>
      <w:r w:rsidRPr="00A35D2B">
        <w:rPr>
          <w:rFonts w:ascii="Times New Roman" w:hAnsi="Times New Roman" w:cs="Times New Roman"/>
          <w:sz w:val="28"/>
          <w:szCs w:val="28"/>
          <w:lang w:val="kk-KZ" w:eastAsia="kk-KZ"/>
        </w:rPr>
        <w:t>болған жоқ.</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Феодалдық құрылыс дәуірі кезінде, сонау қайта жаңару кезеңіне дейін дене шынықтыру тәрбиесіне ешқандай мән берілген жоқ. ХУғасырда Италияда ғылымға танымал, ең алғашқы дене шынықтыру мектебі ашылды, мұнда сонымен қатар басқа сабақтар жүргізілетін. </w:t>
      </w:r>
      <w:r w:rsidRPr="00A35D2B">
        <w:rPr>
          <w:rFonts w:ascii="Times New Roman" w:hAnsi="Times New Roman" w:cs="Times New Roman"/>
          <w:sz w:val="28"/>
          <w:szCs w:val="28"/>
          <w:lang w:val="kk-KZ" w:eastAsia="en-US"/>
        </w:rPr>
        <w:t xml:space="preserve">XVI-XVII </w:t>
      </w:r>
      <w:r w:rsidRPr="00A35D2B">
        <w:rPr>
          <w:rFonts w:ascii="Times New Roman" w:hAnsi="Times New Roman" w:cs="Times New Roman"/>
          <w:sz w:val="28"/>
          <w:szCs w:val="28"/>
          <w:lang w:val="kk-KZ" w:eastAsia="kk-KZ"/>
        </w:rPr>
        <w:t xml:space="preserve">ғасырларда балалардың дене шынықтыру тәрбиесі ептеп ғылыми бағыт </w:t>
      </w:r>
      <w:r w:rsidRPr="00A35D2B">
        <w:rPr>
          <w:rFonts w:ascii="Times New Roman" w:hAnsi="Times New Roman" w:cs="Times New Roman"/>
          <w:sz w:val="28"/>
          <w:szCs w:val="28"/>
          <w:lang w:val="kk-KZ"/>
        </w:rPr>
        <w:t xml:space="preserve">ала </w:t>
      </w:r>
      <w:r w:rsidRPr="00A35D2B">
        <w:rPr>
          <w:rFonts w:ascii="Times New Roman" w:hAnsi="Times New Roman" w:cs="Times New Roman"/>
          <w:sz w:val="28"/>
          <w:szCs w:val="28"/>
          <w:lang w:val="kk-KZ" w:eastAsia="kk-KZ"/>
        </w:rPr>
        <w:t>бастады.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Бірақ, </w:t>
      </w:r>
      <w:r w:rsidRPr="00A35D2B">
        <w:rPr>
          <w:rFonts w:ascii="Times New Roman" w:hAnsi="Times New Roman" w:cs="Times New Roman"/>
          <w:sz w:val="28"/>
          <w:szCs w:val="28"/>
          <w:lang w:val="kk-KZ"/>
        </w:rPr>
        <w:t xml:space="preserve">осы </w:t>
      </w:r>
      <w:r w:rsidRPr="00A35D2B">
        <w:rPr>
          <w:rFonts w:ascii="Times New Roman" w:hAnsi="Times New Roman" w:cs="Times New Roman"/>
          <w:sz w:val="28"/>
          <w:szCs w:val="28"/>
          <w:lang w:val="kk-KZ" w:eastAsia="kk-KZ"/>
        </w:rPr>
        <w:t xml:space="preserve">саладағы арнаулы ғылыми зерттеулер, XIX ғасырдың соңы </w:t>
      </w:r>
      <w:r w:rsidRPr="00A35D2B">
        <w:rPr>
          <w:rFonts w:ascii="Times New Roman" w:hAnsi="Times New Roman" w:cs="Times New Roman"/>
          <w:sz w:val="28"/>
          <w:szCs w:val="28"/>
          <w:lang w:val="kk-KZ"/>
        </w:rPr>
        <w:t xml:space="preserve">мен </w:t>
      </w:r>
      <w:r w:rsidRPr="00A35D2B">
        <w:rPr>
          <w:rFonts w:ascii="Times New Roman" w:hAnsi="Times New Roman" w:cs="Times New Roman"/>
          <w:sz w:val="28"/>
          <w:szCs w:val="28"/>
          <w:lang w:val="kk-KZ" w:eastAsia="kk-KZ"/>
        </w:rPr>
        <w:t xml:space="preserve">XX ғасырдың басында ғана жүргізіле бастады. Әсіресе,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жасөспірімдердің </w:t>
      </w:r>
      <w:r w:rsidRPr="00A35D2B">
        <w:rPr>
          <w:rFonts w:ascii="Times New Roman" w:hAnsi="Times New Roman" w:cs="Times New Roman"/>
          <w:sz w:val="28"/>
          <w:szCs w:val="28"/>
          <w:lang w:val="kk-KZ"/>
        </w:rPr>
        <w:t xml:space="preserve">дене </w:t>
      </w:r>
      <w:r w:rsidRPr="00A35D2B">
        <w:rPr>
          <w:rFonts w:ascii="Times New Roman" w:hAnsi="Times New Roman" w:cs="Times New Roman"/>
          <w:sz w:val="28"/>
          <w:szCs w:val="28"/>
          <w:lang w:val="kk-KZ" w:eastAsia="kk-KZ"/>
        </w:rPr>
        <w:t xml:space="preserve">шынықтыру тәрбиесінің теориялық негізін енгізген П.Ф Лест-гафтың </w:t>
      </w:r>
      <w:r w:rsidRPr="00A35D2B">
        <w:rPr>
          <w:rFonts w:ascii="Times New Roman" w:hAnsi="Times New Roman" w:cs="Times New Roman"/>
          <w:sz w:val="28"/>
          <w:szCs w:val="28"/>
          <w:lang w:val="kk-KZ"/>
        </w:rPr>
        <w:t xml:space="preserve">(1837-1909 </w:t>
      </w:r>
      <w:r w:rsidRPr="00A35D2B">
        <w:rPr>
          <w:rFonts w:ascii="Times New Roman" w:hAnsi="Times New Roman" w:cs="Times New Roman"/>
          <w:sz w:val="28"/>
          <w:szCs w:val="28"/>
          <w:lang w:val="kk-KZ" w:eastAsia="kk-KZ"/>
        </w:rPr>
        <w:t xml:space="preserve">жж.) жұмыстары ерекше көңіл аударуға болады. Сұрақтардың тарихын, оның әртүрлі елдердегі </w:t>
      </w:r>
      <w:r w:rsidRPr="00A35D2B">
        <w:rPr>
          <w:rFonts w:ascii="Times New Roman" w:hAnsi="Times New Roman" w:cs="Times New Roman"/>
          <w:sz w:val="28"/>
          <w:szCs w:val="28"/>
          <w:lang w:val="kk-KZ" w:eastAsia="kk-KZ"/>
        </w:rPr>
        <w:lastRenderedPageBreak/>
        <w:t>жағдайын зерттеп және нақты ғылыми жұмыстар жүргізе отырып, П.Ф.Лест-гафтың Ресейде ең алғаш дене шынықтыру тәрбиесінің жүйесін құрды.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Онан соң дене шынықтыру тәрбиесі саласында біршама жетістіктерге қол жетті: жалпы көзқарастары құрылды;</w:t>
      </w:r>
    </w:p>
    <w:p w:rsidR="00A35D2B" w:rsidRPr="00A35D2B" w:rsidRDefault="00A35D2B" w:rsidP="00A35D2B">
      <w:pPr>
        <w:pStyle w:val="ad"/>
        <w:numPr>
          <w:ilvl w:val="0"/>
          <w:numId w:val="2"/>
        </w:numPr>
        <w:shd w:val="clear" w:color="auto" w:fill="auto"/>
        <w:tabs>
          <w:tab w:val="left" w:pos="-142"/>
        </w:tabs>
        <w:spacing w:before="0" w:after="0" w:line="276" w:lineRule="auto"/>
        <w:ind w:left="567" w:right="565"/>
        <w:rPr>
          <w:rFonts w:ascii="Times New Roman" w:hAnsi="Times New Roman" w:cs="Times New Roman"/>
          <w:sz w:val="28"/>
          <w:szCs w:val="28"/>
        </w:rPr>
      </w:pPr>
      <w:r w:rsidRPr="00A35D2B">
        <w:rPr>
          <w:rFonts w:ascii="Times New Roman" w:hAnsi="Times New Roman" w:cs="Times New Roman"/>
          <w:sz w:val="28"/>
          <w:szCs w:val="28"/>
          <w:lang w:eastAsia="kk-KZ"/>
        </w:rPr>
        <w:t xml:space="preserve">мақсаты мен </w:t>
      </w:r>
      <w:proofErr w:type="gramStart"/>
      <w:r w:rsidRPr="00A35D2B">
        <w:rPr>
          <w:rFonts w:ascii="Times New Roman" w:hAnsi="Times New Roman" w:cs="Times New Roman"/>
          <w:sz w:val="28"/>
          <w:szCs w:val="28"/>
          <w:lang w:eastAsia="kk-KZ"/>
        </w:rPr>
        <w:t>м</w:t>
      </w:r>
      <w:proofErr w:type="gramEnd"/>
      <w:r w:rsidRPr="00A35D2B">
        <w:rPr>
          <w:rFonts w:ascii="Times New Roman" w:hAnsi="Times New Roman" w:cs="Times New Roman"/>
          <w:sz w:val="28"/>
          <w:szCs w:val="28"/>
          <w:lang w:eastAsia="kk-KZ"/>
        </w:rPr>
        <w:t>індеттері анықталды;</w:t>
      </w:r>
    </w:p>
    <w:p w:rsidR="00A35D2B" w:rsidRPr="00A35D2B" w:rsidRDefault="00A35D2B" w:rsidP="00A35D2B">
      <w:pPr>
        <w:pStyle w:val="ad"/>
        <w:numPr>
          <w:ilvl w:val="0"/>
          <w:numId w:val="2"/>
        </w:numPr>
        <w:shd w:val="clear" w:color="auto" w:fill="auto"/>
        <w:tabs>
          <w:tab w:val="left" w:pos="-142"/>
        </w:tabs>
        <w:spacing w:before="0" w:after="0" w:line="276" w:lineRule="auto"/>
        <w:ind w:left="567" w:right="565"/>
        <w:rPr>
          <w:rFonts w:ascii="Times New Roman" w:hAnsi="Times New Roman" w:cs="Times New Roman"/>
          <w:sz w:val="28"/>
          <w:szCs w:val="28"/>
        </w:rPr>
      </w:pPr>
      <w:r w:rsidRPr="00A35D2B">
        <w:rPr>
          <w:rFonts w:ascii="Times New Roman" w:hAnsi="Times New Roman" w:cs="Times New Roman"/>
          <w:sz w:val="28"/>
          <w:szCs w:val="28"/>
          <w:lang w:eastAsia="kk-KZ"/>
        </w:rPr>
        <w:t>тиімді құралдары өңделді;</w:t>
      </w:r>
    </w:p>
    <w:p w:rsidR="00A35D2B" w:rsidRPr="00A35D2B" w:rsidRDefault="00A35D2B" w:rsidP="00A35D2B">
      <w:pPr>
        <w:pStyle w:val="ad"/>
        <w:numPr>
          <w:ilvl w:val="0"/>
          <w:numId w:val="2"/>
        </w:numPr>
        <w:shd w:val="clear" w:color="auto" w:fill="auto"/>
        <w:tabs>
          <w:tab w:val="left" w:pos="-142"/>
        </w:tabs>
        <w:spacing w:before="0" w:after="0" w:line="276" w:lineRule="auto"/>
        <w:ind w:left="567" w:right="565"/>
        <w:rPr>
          <w:rFonts w:ascii="Times New Roman" w:hAnsi="Times New Roman" w:cs="Times New Roman"/>
          <w:sz w:val="28"/>
          <w:szCs w:val="28"/>
        </w:rPr>
      </w:pPr>
      <w:proofErr w:type="gramStart"/>
      <w:r w:rsidRPr="00A35D2B">
        <w:rPr>
          <w:rFonts w:ascii="Times New Roman" w:hAnsi="Times New Roman" w:cs="Times New Roman"/>
          <w:sz w:val="28"/>
          <w:szCs w:val="28"/>
          <w:lang w:eastAsia="kk-KZ"/>
        </w:rPr>
        <w:t>б</w:t>
      </w:r>
      <w:proofErr w:type="gramEnd"/>
      <w:r w:rsidRPr="00A35D2B">
        <w:rPr>
          <w:rFonts w:ascii="Times New Roman" w:hAnsi="Times New Roman" w:cs="Times New Roman"/>
          <w:sz w:val="28"/>
          <w:szCs w:val="28"/>
          <w:lang w:eastAsia="kk-KZ"/>
        </w:rPr>
        <w:t>ірыңғай және құрылды.</w:t>
      </w:r>
    </w:p>
    <w:p w:rsidR="00A35D2B" w:rsidRPr="00A35D2B" w:rsidRDefault="00A35D2B" w:rsidP="00A35D2B">
      <w:pPr>
        <w:pStyle w:val="221"/>
        <w:keepNext/>
        <w:keepLines/>
        <w:shd w:val="clear" w:color="auto" w:fill="auto"/>
        <w:tabs>
          <w:tab w:val="left" w:pos="-142"/>
        </w:tabs>
        <w:spacing w:before="0" w:line="276" w:lineRule="auto"/>
        <w:ind w:left="567" w:right="565"/>
        <w:jc w:val="both"/>
        <w:rPr>
          <w:rFonts w:ascii="Times New Roman" w:hAnsi="Times New Roman" w:cs="Times New Roman"/>
          <w:sz w:val="28"/>
          <w:szCs w:val="28"/>
        </w:rPr>
      </w:pPr>
      <w:r w:rsidRPr="00A35D2B">
        <w:rPr>
          <w:rFonts w:ascii="Times New Roman" w:hAnsi="Times New Roman" w:cs="Times New Roman"/>
          <w:sz w:val="28"/>
          <w:szCs w:val="28"/>
          <w:lang w:eastAsia="kk-KZ"/>
        </w:rPr>
        <w:t>Қимы</w:t>
      </w:r>
      <w:proofErr w:type="gramStart"/>
      <w:r w:rsidRPr="00A35D2B">
        <w:rPr>
          <w:rFonts w:ascii="Times New Roman" w:hAnsi="Times New Roman" w:cs="Times New Roman"/>
          <w:sz w:val="28"/>
          <w:szCs w:val="28"/>
          <w:lang w:eastAsia="kk-KZ"/>
        </w:rPr>
        <w:t>л-</w:t>
      </w:r>
      <w:proofErr w:type="gramEnd"/>
      <w:r w:rsidRPr="00A35D2B">
        <w:rPr>
          <w:rFonts w:ascii="Times New Roman" w:hAnsi="Times New Roman" w:cs="Times New Roman"/>
          <w:sz w:val="28"/>
          <w:szCs w:val="28"/>
          <w:lang w:eastAsia="kk-KZ"/>
        </w:rPr>
        <w:t xml:space="preserve"> </w:t>
      </w:r>
      <w:r w:rsidRPr="00A35D2B">
        <w:rPr>
          <w:rFonts w:ascii="Times New Roman" w:hAnsi="Times New Roman" w:cs="Times New Roman"/>
          <w:sz w:val="28"/>
          <w:szCs w:val="28"/>
          <w:lang w:val="kk-KZ" w:eastAsia="kk-KZ"/>
        </w:rPr>
        <w:t>қ</w:t>
      </w:r>
      <w:r w:rsidRPr="00A35D2B">
        <w:rPr>
          <w:rFonts w:ascii="Times New Roman" w:hAnsi="Times New Roman" w:cs="Times New Roman"/>
          <w:sz w:val="28"/>
          <w:szCs w:val="28"/>
          <w:lang w:eastAsia="kk-KZ"/>
        </w:rPr>
        <w:t>озгалы</w:t>
      </w:r>
      <w:r w:rsidRPr="00A35D2B">
        <w:rPr>
          <w:rFonts w:ascii="Times New Roman" w:hAnsi="Times New Roman" w:cs="Times New Roman"/>
          <w:sz w:val="28"/>
          <w:szCs w:val="28"/>
          <w:lang w:val="kk-KZ" w:eastAsia="kk-KZ"/>
        </w:rPr>
        <w:t>сқ</w:t>
      </w:r>
      <w:r w:rsidRPr="00A35D2B">
        <w:rPr>
          <w:rFonts w:ascii="Times New Roman" w:hAnsi="Times New Roman" w:cs="Times New Roman"/>
          <w:sz w:val="28"/>
          <w:szCs w:val="28"/>
          <w:lang w:eastAsia="kk-KZ"/>
        </w:rPr>
        <w:t>а биологиялъ</w:t>
      </w:r>
      <w:r w:rsidRPr="00A35D2B">
        <w:rPr>
          <w:rFonts w:ascii="Times New Roman" w:hAnsi="Times New Roman" w:cs="Times New Roman"/>
          <w:sz w:val="28"/>
          <w:szCs w:val="28"/>
          <w:lang w:val="kk-KZ" w:eastAsia="kk-KZ"/>
        </w:rPr>
        <w:t>қ қ</w:t>
      </w:r>
      <w:r w:rsidRPr="00A35D2B">
        <w:rPr>
          <w:rFonts w:ascii="Times New Roman" w:hAnsi="Times New Roman" w:cs="Times New Roman"/>
          <w:sz w:val="28"/>
          <w:szCs w:val="28"/>
          <w:lang w:eastAsia="kk-KZ"/>
        </w:rPr>
        <w:t>ажеттілік</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rPr>
      </w:pPr>
      <w:r w:rsidRPr="00A35D2B">
        <w:rPr>
          <w:rFonts w:ascii="Times New Roman" w:hAnsi="Times New Roman" w:cs="Times New Roman"/>
          <w:sz w:val="28"/>
          <w:szCs w:val="28"/>
          <w:lang w:eastAsia="kk-KZ"/>
        </w:rPr>
        <w:t>Адам эволюциясы қимы</w:t>
      </w:r>
      <w:proofErr w:type="gramStart"/>
      <w:r w:rsidRPr="00A35D2B">
        <w:rPr>
          <w:rFonts w:ascii="Times New Roman" w:hAnsi="Times New Roman" w:cs="Times New Roman"/>
          <w:sz w:val="28"/>
          <w:szCs w:val="28"/>
          <w:lang w:eastAsia="kk-KZ"/>
        </w:rPr>
        <w:t>л-</w:t>
      </w:r>
      <w:proofErr w:type="gramEnd"/>
      <w:r w:rsidRPr="00A35D2B">
        <w:rPr>
          <w:rFonts w:ascii="Times New Roman" w:hAnsi="Times New Roman" w:cs="Times New Roman"/>
          <w:sz w:val="28"/>
          <w:szCs w:val="28"/>
          <w:lang w:eastAsia="kk-KZ"/>
        </w:rPr>
        <w:t>қозғалыс белсенділігімен үзбей байланыста болды.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eastAsia="kk-KZ"/>
        </w:rPr>
        <w:t>Қимы</w:t>
      </w:r>
      <w:proofErr w:type="gramStart"/>
      <w:r w:rsidRPr="00A35D2B">
        <w:rPr>
          <w:rFonts w:ascii="Times New Roman" w:hAnsi="Times New Roman" w:cs="Times New Roman"/>
          <w:sz w:val="28"/>
          <w:szCs w:val="28"/>
          <w:lang w:eastAsia="kk-KZ"/>
        </w:rPr>
        <w:t>л-</w:t>
      </w:r>
      <w:proofErr w:type="gramEnd"/>
      <w:r w:rsidRPr="00A35D2B">
        <w:rPr>
          <w:rFonts w:ascii="Times New Roman" w:hAnsi="Times New Roman" w:cs="Times New Roman"/>
          <w:sz w:val="28"/>
          <w:szCs w:val="28"/>
          <w:lang w:eastAsia="kk-KZ"/>
        </w:rPr>
        <w:t xml:space="preserve">қозғалыс тіршіліктің белгісі және ағзаның биологиялық қажеттілігін қамтамасыз етудің, әлемді танып, білудің құралы. Қимыл- қозғалыс белсенділігі дегеніміз </w:t>
      </w:r>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белгілі уақыт арасындағы дене қозғалыстарының жалпы санының жиынтығы.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Қимыл-қозғалыс белсенділігі дұрыс өсіп, </w:t>
      </w:r>
      <w:r w:rsidRPr="00A35D2B">
        <w:rPr>
          <w:rFonts w:ascii="Times New Roman" w:hAnsi="Times New Roman" w:cs="Times New Roman"/>
          <w:sz w:val="28"/>
          <w:szCs w:val="28"/>
          <w:lang w:val="kk-KZ"/>
        </w:rPr>
        <w:t xml:space="preserve">даму </w:t>
      </w:r>
      <w:r w:rsidRPr="00A35D2B">
        <w:rPr>
          <w:rFonts w:ascii="Times New Roman" w:hAnsi="Times New Roman" w:cs="Times New Roman"/>
          <w:sz w:val="28"/>
          <w:szCs w:val="28"/>
          <w:lang w:val="kk-KZ" w:eastAsia="kk-KZ"/>
        </w:rPr>
        <w:t xml:space="preserve">үшін қажет және кинезофилия деп аталатын ағзаның биологиялық қажеттілігі болып саналады. Ол, үдемелі сипаттамада </w:t>
      </w:r>
      <w:r w:rsidRPr="00A35D2B">
        <w:rPr>
          <w:rFonts w:ascii="Times New Roman" w:hAnsi="Times New Roman" w:cs="Times New Roman"/>
          <w:sz w:val="28"/>
          <w:szCs w:val="28"/>
          <w:lang w:val="kk-KZ"/>
        </w:rPr>
        <w:t xml:space="preserve">болады жэне жас </w:t>
      </w:r>
      <w:r w:rsidRPr="00A35D2B">
        <w:rPr>
          <w:rFonts w:ascii="Times New Roman" w:hAnsi="Times New Roman" w:cs="Times New Roman"/>
          <w:sz w:val="28"/>
          <w:szCs w:val="28"/>
          <w:lang w:val="kk-KZ" w:eastAsia="kk-KZ"/>
        </w:rPr>
        <w:t xml:space="preserve">өскен сайын ұлғаяды. Мысалы:  Көрсетілген заңдылықтар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жасөспірімдердің </w:t>
      </w:r>
      <w:r w:rsidRPr="00A35D2B">
        <w:rPr>
          <w:rFonts w:ascii="Times New Roman" w:hAnsi="Times New Roman" w:cs="Times New Roman"/>
          <w:sz w:val="28"/>
          <w:szCs w:val="28"/>
          <w:lang w:val="kk-KZ"/>
        </w:rPr>
        <w:t xml:space="preserve">дене </w:t>
      </w:r>
      <w:r w:rsidRPr="00A35D2B">
        <w:rPr>
          <w:rFonts w:ascii="Times New Roman" w:hAnsi="Times New Roman" w:cs="Times New Roman"/>
          <w:sz w:val="28"/>
          <w:szCs w:val="28"/>
          <w:lang w:val="kk-KZ" w:eastAsia="kk-KZ"/>
        </w:rPr>
        <w:t>шынықтыру тәрбиесін ұйымдастыруда жас жыныстық ережелердін негізі болып табылады.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Қимыл-қозғалысқа биологиялық қажеттілік баланың өмірге алғаш келген кенінен </w:t>
      </w:r>
      <w:r w:rsidRPr="00A35D2B">
        <w:rPr>
          <w:rFonts w:ascii="Times New Roman" w:hAnsi="Times New Roman" w:cs="Times New Roman"/>
          <w:sz w:val="28"/>
          <w:szCs w:val="28"/>
          <w:lang w:val="kk-KZ"/>
        </w:rPr>
        <w:t xml:space="preserve">бастап </w:t>
      </w:r>
      <w:r w:rsidRPr="00A35D2B">
        <w:rPr>
          <w:rFonts w:ascii="Times New Roman" w:hAnsi="Times New Roman" w:cs="Times New Roman"/>
          <w:sz w:val="28"/>
          <w:szCs w:val="28"/>
          <w:lang w:val="kk-KZ" w:eastAsia="kk-KZ"/>
        </w:rPr>
        <w:t xml:space="preserve">пайда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 xml:space="preserve">бірақ ол әлеуметтік жағдайларға байланысты өзгеріп отырады. Тіршілік жағдайы мен тәрбие жүйесі, тәуліктік қимыл-қозғалыс белсенділігін шұғыл төмендетіп </w:t>
      </w:r>
      <w:r w:rsidRPr="00A35D2B">
        <w:rPr>
          <w:rFonts w:ascii="Times New Roman" w:hAnsi="Times New Roman" w:cs="Times New Roman"/>
          <w:sz w:val="28"/>
          <w:szCs w:val="28"/>
          <w:lang w:val="kk-KZ"/>
        </w:rPr>
        <w:t xml:space="preserve">не </w:t>
      </w:r>
      <w:r w:rsidRPr="00A35D2B">
        <w:rPr>
          <w:rFonts w:ascii="Times New Roman" w:hAnsi="Times New Roman" w:cs="Times New Roman"/>
          <w:sz w:val="28"/>
          <w:szCs w:val="28"/>
          <w:lang w:val="kk-KZ" w:eastAsia="kk-KZ"/>
        </w:rPr>
        <w:t xml:space="preserve">болмаса жоғарылатып жіберуі мүмкін. Ерте жаста ол биологиялық (генетикалық) механизммен реттеледі, </w:t>
      </w:r>
      <w:r w:rsidRPr="00A35D2B">
        <w:rPr>
          <w:rFonts w:ascii="Times New Roman" w:hAnsi="Times New Roman" w:cs="Times New Roman"/>
          <w:sz w:val="28"/>
          <w:szCs w:val="28"/>
          <w:lang w:val="kk-KZ"/>
        </w:rPr>
        <w:t xml:space="preserve">ал </w:t>
      </w:r>
      <w:r w:rsidRPr="00A35D2B">
        <w:rPr>
          <w:rFonts w:ascii="Times New Roman" w:hAnsi="Times New Roman" w:cs="Times New Roman"/>
          <w:sz w:val="28"/>
          <w:szCs w:val="28"/>
          <w:lang w:val="kk-KZ" w:eastAsia="kk-KZ"/>
        </w:rPr>
        <w:t xml:space="preserve">одан кейінірек ересек жастарда әлеуметтік </w:t>
      </w:r>
      <w:r w:rsidRPr="00A35D2B">
        <w:rPr>
          <w:rFonts w:ascii="Times New Roman" w:hAnsi="Times New Roman" w:cs="Times New Roman"/>
          <w:sz w:val="28"/>
          <w:szCs w:val="28"/>
          <w:lang w:val="kk-KZ"/>
        </w:rPr>
        <w:t xml:space="preserve">механизм бойынша </w:t>
      </w:r>
      <w:r w:rsidRPr="00A35D2B">
        <w:rPr>
          <w:rFonts w:ascii="Times New Roman" w:hAnsi="Times New Roman" w:cs="Times New Roman"/>
          <w:sz w:val="28"/>
          <w:szCs w:val="28"/>
          <w:lang w:val="kk-KZ" w:eastAsia="kk-KZ"/>
        </w:rPr>
        <w:t>реттеледі.</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Дене </w:t>
      </w:r>
      <w:r w:rsidRPr="00A35D2B">
        <w:rPr>
          <w:rFonts w:ascii="Times New Roman" w:hAnsi="Times New Roman" w:cs="Times New Roman"/>
          <w:sz w:val="28"/>
          <w:szCs w:val="28"/>
          <w:lang w:val="kk-KZ" w:eastAsia="kk-KZ"/>
        </w:rPr>
        <w:t xml:space="preserve">шынықтыру тәрбиесінің физиологиялық негізі, сонымен қатар генетикалық және сыртқы орталық жағдайлардың әрекеттесуінен тұрады. Ағзаның дамуы, онтогенездің барлық кезеңдерінде генетикалық бақылауда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 xml:space="preserve">Бірақ генетикалық бағдарламаны жүзеге асуы әртүрлі сыртқы орта жағдайлардың </w:t>
      </w:r>
      <w:r w:rsidRPr="00A35D2B">
        <w:rPr>
          <w:rFonts w:ascii="Times New Roman" w:hAnsi="Times New Roman" w:cs="Times New Roman"/>
          <w:sz w:val="28"/>
          <w:szCs w:val="28"/>
          <w:lang w:val="kk-KZ"/>
        </w:rPr>
        <w:t xml:space="preserve">әсер </w:t>
      </w:r>
      <w:r w:rsidRPr="00A35D2B">
        <w:rPr>
          <w:rFonts w:ascii="Times New Roman" w:hAnsi="Times New Roman" w:cs="Times New Roman"/>
          <w:sz w:val="28"/>
          <w:szCs w:val="28"/>
          <w:lang w:val="kk-KZ" w:eastAsia="kk-KZ"/>
        </w:rPr>
        <w:t xml:space="preserve">етуіне </w:t>
      </w:r>
      <w:r w:rsidRPr="00A35D2B">
        <w:rPr>
          <w:rFonts w:ascii="Times New Roman" w:hAnsi="Times New Roman" w:cs="Times New Roman"/>
          <w:sz w:val="28"/>
          <w:szCs w:val="28"/>
          <w:lang w:val="kk-KZ"/>
        </w:rPr>
        <w:t xml:space="preserve">байланысты болады. </w:t>
      </w:r>
      <w:r w:rsidRPr="00A35D2B">
        <w:rPr>
          <w:rFonts w:ascii="Times New Roman" w:hAnsi="Times New Roman" w:cs="Times New Roman"/>
          <w:sz w:val="28"/>
          <w:szCs w:val="28"/>
          <w:lang w:val="kk-KZ" w:eastAsia="kk-KZ"/>
        </w:rPr>
        <w:t xml:space="preserve">Қолайсыз жағдайлар ағзаның дамуын </w:t>
      </w:r>
      <w:r w:rsidRPr="00A35D2B">
        <w:rPr>
          <w:rFonts w:ascii="Times New Roman" w:hAnsi="Times New Roman" w:cs="Times New Roman"/>
          <w:sz w:val="28"/>
          <w:szCs w:val="28"/>
          <w:lang w:val="kk-KZ"/>
        </w:rPr>
        <w:t xml:space="preserve">осы </w:t>
      </w:r>
      <w:r w:rsidRPr="00A35D2B">
        <w:rPr>
          <w:rFonts w:ascii="Times New Roman" w:hAnsi="Times New Roman" w:cs="Times New Roman"/>
          <w:sz w:val="28"/>
          <w:szCs w:val="28"/>
          <w:lang w:val="kk-KZ" w:eastAsia="kk-KZ"/>
        </w:rPr>
        <w:t xml:space="preserve">бағдарлама ішінде, немесе оданда артық ауытқуларға әкеліп соғады. Биохимиялық және морфофункционалдық өзгерістерге ұшыратып бағдарламада қаралғаннан басқа дамудың </w:t>
      </w:r>
      <w:r w:rsidRPr="00A35D2B">
        <w:rPr>
          <w:rFonts w:ascii="Times New Roman" w:hAnsi="Times New Roman" w:cs="Times New Roman"/>
          <w:sz w:val="28"/>
          <w:szCs w:val="28"/>
          <w:lang w:val="kk-KZ"/>
        </w:rPr>
        <w:t xml:space="preserve">төмен </w:t>
      </w:r>
      <w:r w:rsidRPr="00A35D2B">
        <w:rPr>
          <w:rFonts w:ascii="Times New Roman" w:hAnsi="Times New Roman" w:cs="Times New Roman"/>
          <w:sz w:val="28"/>
          <w:szCs w:val="28"/>
          <w:lang w:val="kk-KZ" w:eastAsia="kk-KZ"/>
        </w:rPr>
        <w:t xml:space="preserve">деңгейіне қарай ауысу басталуы мүмкін. Баланың </w:t>
      </w:r>
      <w:r w:rsidRPr="00A35D2B">
        <w:rPr>
          <w:rFonts w:ascii="Times New Roman" w:hAnsi="Times New Roman" w:cs="Times New Roman"/>
          <w:sz w:val="28"/>
          <w:szCs w:val="28"/>
          <w:lang w:val="kk-KZ"/>
        </w:rPr>
        <w:t xml:space="preserve">даму </w:t>
      </w:r>
      <w:r w:rsidRPr="00A35D2B">
        <w:rPr>
          <w:rFonts w:ascii="Times New Roman" w:hAnsi="Times New Roman" w:cs="Times New Roman"/>
          <w:sz w:val="28"/>
          <w:szCs w:val="28"/>
          <w:lang w:val="kk-KZ" w:eastAsia="kk-KZ"/>
        </w:rPr>
        <w:t xml:space="preserve">кезендерінде дұрыс жүргізілген дене шынықтыру тәрбиесі, керісінше генетикалық </w:t>
      </w:r>
      <w:r w:rsidRPr="00A35D2B">
        <w:rPr>
          <w:rFonts w:ascii="Times New Roman" w:hAnsi="Times New Roman" w:cs="Times New Roman"/>
          <w:sz w:val="28"/>
          <w:szCs w:val="28"/>
          <w:lang w:val="kk-KZ" w:eastAsia="kk-KZ"/>
        </w:rPr>
        <w:lastRenderedPageBreak/>
        <w:t xml:space="preserve">бағдарламаға сәйкес дамуды жоғары деңгейге қарай ауыстырады. Бұл </w:t>
      </w:r>
      <w:r w:rsidRPr="00A35D2B">
        <w:rPr>
          <w:rFonts w:ascii="Times New Roman" w:hAnsi="Times New Roman" w:cs="Times New Roman"/>
          <w:sz w:val="28"/>
          <w:szCs w:val="28"/>
          <w:lang w:val="kk-KZ"/>
        </w:rPr>
        <w:t xml:space="preserve">процесс, өсу мен даму </w:t>
      </w:r>
      <w:r w:rsidRPr="00A35D2B">
        <w:rPr>
          <w:rFonts w:ascii="Times New Roman" w:hAnsi="Times New Roman" w:cs="Times New Roman"/>
          <w:sz w:val="28"/>
          <w:szCs w:val="28"/>
          <w:lang w:val="kk-KZ" w:eastAsia="kk-KZ"/>
        </w:rPr>
        <w:t>деңгейін жақсартуға табиғи жағдай жасау деп аталады.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Қимыл-қозғалыс белсенділігіні физиологиялық тиімділігі де онтогенездің әрбір кезеңдерінде әртүрлі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 xml:space="preserve">Ғалымдардың зерттеулері </w:t>
      </w:r>
      <w:r w:rsidRPr="00A35D2B">
        <w:rPr>
          <w:rFonts w:ascii="Times New Roman" w:hAnsi="Times New Roman" w:cs="Times New Roman"/>
          <w:sz w:val="28"/>
          <w:szCs w:val="28"/>
          <w:lang w:val="kk-KZ"/>
        </w:rPr>
        <w:t xml:space="preserve">бойынша, 8-9 </w:t>
      </w:r>
      <w:r w:rsidRPr="00A35D2B">
        <w:rPr>
          <w:rFonts w:ascii="Times New Roman" w:hAnsi="Times New Roman" w:cs="Times New Roman"/>
          <w:sz w:val="28"/>
          <w:szCs w:val="28"/>
          <w:lang w:val="kk-KZ" w:eastAsia="kk-KZ"/>
        </w:rPr>
        <w:t xml:space="preserve">жастағы </w:t>
      </w:r>
      <w:r w:rsidRPr="00A35D2B">
        <w:rPr>
          <w:rFonts w:ascii="Times New Roman" w:hAnsi="Times New Roman" w:cs="Times New Roman"/>
          <w:sz w:val="28"/>
          <w:szCs w:val="28"/>
          <w:lang w:val="kk-KZ"/>
        </w:rPr>
        <w:t xml:space="preserve">ер бала, </w:t>
      </w:r>
      <w:r w:rsidRPr="00A35D2B">
        <w:rPr>
          <w:rFonts w:ascii="Times New Roman" w:hAnsi="Times New Roman" w:cs="Times New Roman"/>
          <w:sz w:val="28"/>
          <w:szCs w:val="28"/>
          <w:lang w:val="kk-KZ" w:eastAsia="kk-KZ"/>
        </w:rPr>
        <w:t xml:space="preserve">еркін тәртіпте тәулігіне </w:t>
      </w:r>
      <w:r w:rsidRPr="00A35D2B">
        <w:rPr>
          <w:rFonts w:ascii="Times New Roman" w:hAnsi="Times New Roman" w:cs="Times New Roman"/>
          <w:sz w:val="28"/>
          <w:szCs w:val="28"/>
          <w:lang w:val="kk-KZ"/>
        </w:rPr>
        <w:t xml:space="preserve">24 </w:t>
      </w:r>
      <w:r w:rsidRPr="00A35D2B">
        <w:rPr>
          <w:rFonts w:ascii="Times New Roman" w:hAnsi="Times New Roman" w:cs="Times New Roman"/>
          <w:sz w:val="28"/>
          <w:szCs w:val="28"/>
          <w:lang w:val="kk-KZ" w:eastAsia="kk-KZ"/>
        </w:rPr>
        <w:t xml:space="preserve">мың қадам, 10-11 жастағы </w:t>
      </w:r>
      <w:r w:rsidRPr="00A35D2B">
        <w:rPr>
          <w:rFonts w:ascii="Times New Roman" w:hAnsi="Times New Roman" w:cs="Times New Roman"/>
          <w:sz w:val="28"/>
          <w:szCs w:val="28"/>
          <w:lang w:val="kk-KZ"/>
        </w:rPr>
        <w:t xml:space="preserve">24 </w:t>
      </w:r>
      <w:r w:rsidRPr="00A35D2B">
        <w:rPr>
          <w:rFonts w:ascii="Times New Roman" w:hAnsi="Times New Roman" w:cs="Times New Roman"/>
          <w:sz w:val="28"/>
          <w:szCs w:val="28"/>
          <w:lang w:val="kk-KZ" w:eastAsia="kk-KZ"/>
        </w:rPr>
        <w:t xml:space="preserve">мың, </w:t>
      </w:r>
      <w:r w:rsidRPr="00A35D2B">
        <w:rPr>
          <w:rFonts w:ascii="Times New Roman" w:hAnsi="Times New Roman" w:cs="Times New Roman"/>
          <w:sz w:val="28"/>
          <w:szCs w:val="28"/>
          <w:lang w:val="kk-KZ"/>
        </w:rPr>
        <w:t xml:space="preserve">14-15 </w:t>
      </w:r>
      <w:r w:rsidRPr="00A35D2B">
        <w:rPr>
          <w:rFonts w:ascii="Times New Roman" w:hAnsi="Times New Roman" w:cs="Times New Roman"/>
          <w:sz w:val="28"/>
          <w:szCs w:val="28"/>
          <w:lang w:val="kk-KZ" w:eastAsia="kk-KZ"/>
        </w:rPr>
        <w:t xml:space="preserve">жаста </w:t>
      </w:r>
      <w:r w:rsidRPr="00A35D2B">
        <w:rPr>
          <w:rFonts w:ascii="Times New Roman" w:hAnsi="Times New Roman" w:cs="Times New Roman"/>
          <w:sz w:val="28"/>
          <w:szCs w:val="28"/>
          <w:lang w:val="kk-KZ"/>
        </w:rPr>
        <w:t xml:space="preserve">28-29 </w:t>
      </w:r>
      <w:r w:rsidRPr="00A35D2B">
        <w:rPr>
          <w:rFonts w:ascii="Times New Roman" w:hAnsi="Times New Roman" w:cs="Times New Roman"/>
          <w:sz w:val="28"/>
          <w:szCs w:val="28"/>
          <w:lang w:val="kk-KZ" w:eastAsia="kk-KZ"/>
        </w:rPr>
        <w:t>мың қадам жүреді.</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Жыныстық айырмашылық </w:t>
      </w:r>
      <w:r w:rsidRPr="00A35D2B">
        <w:rPr>
          <w:rFonts w:ascii="Times New Roman" w:hAnsi="Times New Roman" w:cs="Times New Roman"/>
          <w:sz w:val="28"/>
          <w:szCs w:val="28"/>
          <w:lang w:val="kk-KZ"/>
        </w:rPr>
        <w:t xml:space="preserve">10 </w:t>
      </w:r>
      <w:r w:rsidRPr="00A35D2B">
        <w:rPr>
          <w:rFonts w:ascii="Times New Roman" w:hAnsi="Times New Roman" w:cs="Times New Roman"/>
          <w:sz w:val="28"/>
          <w:szCs w:val="28"/>
          <w:lang w:val="kk-KZ" w:eastAsia="kk-KZ"/>
        </w:rPr>
        <w:t xml:space="preserve">жасқа дейін онша білінбейді, бірақ </w:t>
      </w:r>
      <w:r w:rsidRPr="00A35D2B">
        <w:rPr>
          <w:rFonts w:ascii="Times New Roman" w:hAnsi="Times New Roman" w:cs="Times New Roman"/>
          <w:sz w:val="28"/>
          <w:szCs w:val="28"/>
          <w:lang w:val="kk-KZ"/>
        </w:rPr>
        <w:t xml:space="preserve">11 </w:t>
      </w:r>
      <w:r w:rsidRPr="00A35D2B">
        <w:rPr>
          <w:rFonts w:ascii="Times New Roman" w:hAnsi="Times New Roman" w:cs="Times New Roman"/>
          <w:sz w:val="28"/>
          <w:szCs w:val="28"/>
          <w:lang w:val="kk-KZ" w:eastAsia="kk-KZ"/>
        </w:rPr>
        <w:t xml:space="preserve">жастан </w:t>
      </w:r>
      <w:r w:rsidRPr="00A35D2B">
        <w:rPr>
          <w:rFonts w:ascii="Times New Roman" w:hAnsi="Times New Roman" w:cs="Times New Roman"/>
          <w:sz w:val="28"/>
          <w:szCs w:val="28"/>
          <w:lang w:val="kk-KZ"/>
        </w:rPr>
        <w:t xml:space="preserve">бастап </w:t>
      </w:r>
      <w:r w:rsidRPr="00A35D2B">
        <w:rPr>
          <w:rFonts w:ascii="Times New Roman" w:hAnsi="Times New Roman" w:cs="Times New Roman"/>
          <w:sz w:val="28"/>
          <w:szCs w:val="28"/>
          <w:lang w:val="kk-KZ" w:eastAsia="kk-KZ"/>
        </w:rPr>
        <w:t xml:space="preserve">қыз балаларда орташа тәулік қадамдарының </w:t>
      </w:r>
      <w:r w:rsidRPr="00A35D2B">
        <w:rPr>
          <w:rFonts w:ascii="Times New Roman" w:hAnsi="Times New Roman" w:cs="Times New Roman"/>
          <w:sz w:val="28"/>
          <w:szCs w:val="28"/>
          <w:lang w:val="kk-KZ"/>
        </w:rPr>
        <w:t xml:space="preserve">саны ер </w:t>
      </w:r>
      <w:r w:rsidRPr="00A35D2B">
        <w:rPr>
          <w:rFonts w:ascii="Times New Roman" w:hAnsi="Times New Roman" w:cs="Times New Roman"/>
          <w:sz w:val="28"/>
          <w:szCs w:val="28"/>
          <w:lang w:val="kk-KZ" w:eastAsia="kk-KZ"/>
        </w:rPr>
        <w:t>балаларға қарағанда</w:t>
      </w:r>
      <w:r w:rsidRPr="00A35D2B">
        <w:rPr>
          <w:rStyle w:val="af3"/>
          <w:rFonts w:ascii="Times New Roman" w:hAnsi="Times New Roman" w:cs="Times New Roman"/>
          <w:sz w:val="28"/>
          <w:szCs w:val="28"/>
          <w:lang w:val="kk-KZ" w:eastAsia="kk-KZ"/>
        </w:rPr>
        <w:t xml:space="preserve"> </w:t>
      </w:r>
      <w:r w:rsidRPr="00A35D2B">
        <w:rPr>
          <w:rStyle w:val="af3"/>
          <w:rFonts w:ascii="Times New Roman" w:hAnsi="Times New Roman" w:cs="Times New Roman"/>
          <w:sz w:val="28"/>
          <w:szCs w:val="28"/>
          <w:lang w:val="kk-KZ"/>
        </w:rPr>
        <w:t>3-4</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мыңға </w:t>
      </w:r>
      <w:r w:rsidRPr="00A35D2B">
        <w:rPr>
          <w:rFonts w:ascii="Times New Roman" w:hAnsi="Times New Roman" w:cs="Times New Roman"/>
          <w:sz w:val="28"/>
          <w:szCs w:val="28"/>
          <w:lang w:val="kk-KZ"/>
        </w:rPr>
        <w:t xml:space="preserve">кем болады. Одан ары </w:t>
      </w:r>
      <w:r w:rsidRPr="00A35D2B">
        <w:rPr>
          <w:rFonts w:ascii="Times New Roman" w:hAnsi="Times New Roman" w:cs="Times New Roman"/>
          <w:sz w:val="28"/>
          <w:szCs w:val="28"/>
          <w:lang w:val="kk-KZ" w:eastAsia="kk-KZ"/>
        </w:rPr>
        <w:t xml:space="preserve">қарай бұл айырмашылықтар </w:t>
      </w:r>
      <w:r w:rsidRPr="00A35D2B">
        <w:rPr>
          <w:rFonts w:ascii="Times New Roman" w:hAnsi="Times New Roman" w:cs="Times New Roman"/>
          <w:sz w:val="28"/>
          <w:szCs w:val="28"/>
          <w:lang w:val="kk-KZ"/>
        </w:rPr>
        <w:t xml:space="preserve">одан да көп </w:t>
      </w:r>
      <w:r w:rsidRPr="00A35D2B">
        <w:rPr>
          <w:rFonts w:ascii="Times New Roman" w:hAnsi="Times New Roman" w:cs="Times New Roman"/>
          <w:sz w:val="28"/>
          <w:szCs w:val="28"/>
          <w:lang w:val="kk-KZ" w:eastAsia="kk-KZ"/>
        </w:rPr>
        <w:t xml:space="preserve">аралықпен балалардың әртүрлі физикалық жаттығулардың әсеріне ең жоғары сезімталдық кезеңдері, яғни сенситивтік кезеңдер бекітілген. Олар негізінен күш, жылдамдық, ептілік, төзімділік сияқты физикалық қасиеттерінің дұрыс дамып, жетілуіне жағдай жасайды. Мысалы, </w:t>
      </w:r>
      <w:r w:rsidRPr="00A35D2B">
        <w:rPr>
          <w:rFonts w:ascii="Times New Roman" w:hAnsi="Times New Roman" w:cs="Times New Roman"/>
          <w:sz w:val="28"/>
          <w:szCs w:val="28"/>
          <w:lang w:val="kk-KZ"/>
        </w:rPr>
        <w:t xml:space="preserve">балаларда </w:t>
      </w:r>
      <w:r w:rsidRPr="00A35D2B">
        <w:rPr>
          <w:rFonts w:ascii="Times New Roman" w:hAnsi="Times New Roman" w:cs="Times New Roman"/>
          <w:sz w:val="28"/>
          <w:szCs w:val="28"/>
          <w:lang w:val="kk-KZ" w:eastAsia="kk-KZ"/>
        </w:rPr>
        <w:t xml:space="preserve">иілгіштік қасиет, әсіресе, мектепке дейінгі </w:t>
      </w:r>
      <w:r w:rsidRPr="00A35D2B">
        <w:rPr>
          <w:rFonts w:ascii="Times New Roman" w:hAnsi="Times New Roman" w:cs="Times New Roman"/>
          <w:sz w:val="28"/>
          <w:szCs w:val="28"/>
          <w:lang w:val="kk-KZ"/>
        </w:rPr>
        <w:t xml:space="preserve">жастарда </w:t>
      </w:r>
      <w:r w:rsidRPr="00A35D2B">
        <w:rPr>
          <w:rFonts w:ascii="Times New Roman" w:hAnsi="Times New Roman" w:cs="Times New Roman"/>
          <w:sz w:val="28"/>
          <w:szCs w:val="28"/>
          <w:lang w:val="kk-KZ" w:eastAsia="kk-KZ"/>
        </w:rPr>
        <w:t xml:space="preserve">қарқынды </w:t>
      </w:r>
      <w:r w:rsidRPr="00A35D2B">
        <w:rPr>
          <w:rFonts w:ascii="Times New Roman" w:hAnsi="Times New Roman" w:cs="Times New Roman"/>
          <w:sz w:val="28"/>
          <w:szCs w:val="28"/>
          <w:lang w:val="kk-KZ"/>
        </w:rPr>
        <w:t xml:space="preserve">дамиды да, </w:t>
      </w:r>
      <w:r w:rsidRPr="00A35D2B">
        <w:rPr>
          <w:rFonts w:ascii="Times New Roman" w:hAnsi="Times New Roman" w:cs="Times New Roman"/>
          <w:sz w:val="28"/>
          <w:szCs w:val="28"/>
          <w:lang w:val="kk-KZ" w:eastAsia="kk-KZ"/>
        </w:rPr>
        <w:t xml:space="preserve">жыныстық жетілу кезеңінде тоқтайды. Олардың негізгі физикалық қасиеттерінің бэрі </w:t>
      </w:r>
      <w:r w:rsidRPr="00A35D2B">
        <w:rPr>
          <w:rFonts w:ascii="Times New Roman" w:hAnsi="Times New Roman" w:cs="Times New Roman"/>
          <w:sz w:val="28"/>
          <w:szCs w:val="28"/>
          <w:lang w:val="kk-KZ"/>
        </w:rPr>
        <w:t xml:space="preserve">10-12 </w:t>
      </w:r>
      <w:r w:rsidRPr="00A35D2B">
        <w:rPr>
          <w:rFonts w:ascii="Times New Roman" w:hAnsi="Times New Roman" w:cs="Times New Roman"/>
          <w:sz w:val="28"/>
          <w:szCs w:val="28"/>
          <w:lang w:val="kk-KZ" w:eastAsia="kk-KZ"/>
        </w:rPr>
        <w:t xml:space="preserve">жасқа дейін жақсы </w:t>
      </w:r>
      <w:r w:rsidRPr="00A35D2B">
        <w:rPr>
          <w:rFonts w:ascii="Times New Roman" w:hAnsi="Times New Roman" w:cs="Times New Roman"/>
          <w:sz w:val="28"/>
          <w:szCs w:val="28"/>
          <w:lang w:val="kk-KZ"/>
        </w:rPr>
        <w:t xml:space="preserve">дамиды, </w:t>
      </w:r>
      <w:r w:rsidRPr="00A35D2B">
        <w:rPr>
          <w:rFonts w:ascii="Times New Roman" w:hAnsi="Times New Roman" w:cs="Times New Roman"/>
          <w:sz w:val="28"/>
          <w:szCs w:val="28"/>
          <w:lang w:val="kk-KZ" w:eastAsia="kk-KZ"/>
        </w:rPr>
        <w:t xml:space="preserve">бірақ төзімділікті дамыту үшін ең қолайлы кезең 15-17жас аралығы деп есептеледі. Физикалық жаттығулар, жыныстық жетілу механизмін реттеуші болып </w:t>
      </w:r>
      <w:r w:rsidRPr="00A35D2B">
        <w:rPr>
          <w:rFonts w:ascii="Times New Roman" w:hAnsi="Times New Roman" w:cs="Times New Roman"/>
          <w:sz w:val="28"/>
          <w:szCs w:val="28"/>
          <w:lang w:val="kk-KZ"/>
        </w:rPr>
        <w:t xml:space="preserve">табылады. </w:t>
      </w:r>
      <w:r w:rsidRPr="00A35D2B">
        <w:rPr>
          <w:rFonts w:ascii="Times New Roman" w:hAnsi="Times New Roman" w:cs="Times New Roman"/>
          <w:sz w:val="28"/>
          <w:szCs w:val="28"/>
          <w:lang w:val="kk-KZ" w:eastAsia="kk-KZ"/>
        </w:rPr>
        <w:t xml:space="preserve">Бұл процестің </w:t>
      </w:r>
      <w:r w:rsidRPr="00A35D2B">
        <w:rPr>
          <w:rFonts w:ascii="Times New Roman" w:hAnsi="Times New Roman" w:cs="Times New Roman"/>
          <w:sz w:val="28"/>
          <w:szCs w:val="28"/>
          <w:lang w:val="kk-KZ"/>
        </w:rPr>
        <w:t xml:space="preserve">даму </w:t>
      </w:r>
      <w:r w:rsidRPr="00A35D2B">
        <w:rPr>
          <w:rFonts w:ascii="Times New Roman" w:hAnsi="Times New Roman" w:cs="Times New Roman"/>
          <w:sz w:val="28"/>
          <w:szCs w:val="28"/>
          <w:lang w:val="kk-KZ" w:eastAsia="kk-KZ"/>
        </w:rPr>
        <w:t xml:space="preserve">қарқыны генетикалық процеске негізделсе де, спортпен дұрыс айналысу, қыз балалардың репродукциялық қызметінің дамуын жақсартады. Бірақ, олардың спорттың кейбір түрлерімен </w:t>
      </w:r>
      <w:r w:rsidRPr="00A35D2B">
        <w:rPr>
          <w:rFonts w:ascii="Times New Roman" w:hAnsi="Times New Roman" w:cs="Times New Roman"/>
          <w:sz w:val="28"/>
          <w:szCs w:val="28"/>
          <w:lang w:val="kk-KZ"/>
        </w:rPr>
        <w:t>(футбол,</w:t>
      </w:r>
    </w:p>
    <w:p w:rsidR="00A35D2B" w:rsidRPr="00A35D2B" w:rsidRDefault="00A35D2B" w:rsidP="00A35D2B">
      <w:pPr>
        <w:pStyle w:val="22"/>
        <w:shd w:val="clear" w:color="auto" w:fill="auto"/>
        <w:tabs>
          <w:tab w:val="left" w:pos="-142"/>
        </w:tabs>
        <w:spacing w:after="0" w:line="276" w:lineRule="auto"/>
        <w:ind w:left="567" w:right="565"/>
        <w:rPr>
          <w:rFonts w:ascii="Times New Roman" w:hAnsi="Times New Roman" w:cs="Times New Roman"/>
          <w:sz w:val="28"/>
          <w:szCs w:val="28"/>
          <w:lang w:val="kk-KZ"/>
        </w:rPr>
      </w:pPr>
      <w:r w:rsidRPr="00A35D2B">
        <w:rPr>
          <w:rFonts w:ascii="Times New Roman" w:hAnsi="Times New Roman" w:cs="Times New Roman"/>
          <w:b w:val="0"/>
          <w:sz w:val="28"/>
          <w:szCs w:val="28"/>
          <w:lang w:val="kk-KZ"/>
        </w:rPr>
        <w:t xml:space="preserve">ДЗЮДО, </w:t>
      </w:r>
      <w:r w:rsidRPr="00A35D2B">
        <w:rPr>
          <w:rFonts w:ascii="Times New Roman" w:hAnsi="Times New Roman" w:cs="Times New Roman"/>
          <w:b w:val="0"/>
          <w:sz w:val="28"/>
          <w:szCs w:val="28"/>
          <w:lang w:val="kk-KZ" w:eastAsia="kk-KZ"/>
        </w:rPr>
        <w:t>атлетикалық жаттығулар</w:t>
      </w:r>
      <w:r w:rsidRPr="00A35D2B">
        <w:rPr>
          <w:rFonts w:ascii="Times New Roman" w:hAnsi="Times New Roman" w:cs="Times New Roman"/>
          <w:sz w:val="28"/>
          <w:szCs w:val="28"/>
          <w:lang w:val="kk-KZ" w:eastAsia="kk-KZ"/>
        </w:rPr>
        <w:t xml:space="preserve">) </w:t>
      </w:r>
      <w:r w:rsidRPr="00A35D2B">
        <w:rPr>
          <w:rFonts w:ascii="Times New Roman" w:hAnsi="Times New Roman" w:cs="Times New Roman"/>
          <w:b w:val="0"/>
          <w:sz w:val="28"/>
          <w:szCs w:val="28"/>
          <w:lang w:val="kk-KZ" w:eastAsia="kk-KZ"/>
        </w:rPr>
        <w:t>айналысуы туралы сұрақ әлі кунге</w:t>
      </w:r>
      <w:r w:rsidRPr="00A35D2B">
        <w:rPr>
          <w:rFonts w:ascii="Times New Roman" w:hAnsi="Times New Roman" w:cs="Times New Roman"/>
          <w:sz w:val="28"/>
          <w:szCs w:val="28"/>
          <w:lang w:val="kk-KZ" w:eastAsia="kk-KZ"/>
        </w:rPr>
        <w:t xml:space="preserve"> </w:t>
      </w:r>
      <w:r w:rsidRPr="00A35D2B">
        <w:rPr>
          <w:rStyle w:val="213"/>
          <w:rFonts w:ascii="Times New Roman" w:hAnsi="Times New Roman" w:cs="Times New Roman"/>
          <w:b w:val="0"/>
          <w:bCs w:val="0"/>
          <w:sz w:val="28"/>
          <w:szCs w:val="28"/>
          <w:lang w:val="kk-KZ" w:eastAsia="kk-KZ"/>
        </w:rPr>
        <w:t>біржақты шешімін тапқан жоқ.</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жасөспірімдер қимыл-қозғалыс белсенділігін шартты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түрде үш бөлімге бөлуге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оқу және еңбек іс-әрекеті кезеңіндегі</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денешынықтыру сабағы кезеңіндегі </w:t>
      </w:r>
      <w:r w:rsidRPr="00A35D2B">
        <w:rPr>
          <w:rFonts w:ascii="Times New Roman" w:hAnsi="Times New Roman" w:cs="Times New Roman"/>
          <w:sz w:val="28"/>
          <w:szCs w:val="28"/>
          <w:lang w:val="kk-KZ"/>
        </w:rPr>
        <w:t xml:space="preserve">және бос </w:t>
      </w:r>
      <w:r w:rsidRPr="00A35D2B">
        <w:rPr>
          <w:rFonts w:ascii="Times New Roman" w:hAnsi="Times New Roman" w:cs="Times New Roman"/>
          <w:sz w:val="28"/>
          <w:szCs w:val="28"/>
          <w:lang w:val="kk-KZ" w:eastAsia="kk-KZ"/>
        </w:rPr>
        <w:t>уақытта тұрақты түрде пайда</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болатын қимыл-қозғалыс белсенділіктері. Тіршілік жағдайында, тұрақты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түрде пайда болатын белсенділікті әдеттегі қимыл-қозғалыс белсенділігі деп</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айтамыз. Шынайы өмірде оның деңгейі ағзаның қимыл-қозғалыс</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қажеттілігіне сәйкес келмейтіндіктен,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жасөспірімдердің</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денсаулық жағдайынын, қимыл-қозғалыс дамуының бұзылуына әкеліп</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lastRenderedPageBreak/>
        <w:t>соғады. Әсіресе, бұл жағдай мектеп жасындағы балалардың арасында жиі кездеседі.</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Қимыл-қозғалыс белсенділігі биологиялық қажеттілік сияқты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мүшелермен реттеледі. </w:t>
      </w:r>
      <w:r w:rsidRPr="00A35D2B">
        <w:rPr>
          <w:rFonts w:ascii="Times New Roman" w:hAnsi="Times New Roman" w:cs="Times New Roman"/>
          <w:sz w:val="28"/>
          <w:szCs w:val="28"/>
          <w:lang w:val="kk-KZ"/>
        </w:rPr>
        <w:t xml:space="preserve">Мысалы, </w:t>
      </w:r>
      <w:r w:rsidRPr="00A35D2B">
        <w:rPr>
          <w:rFonts w:ascii="Times New Roman" w:hAnsi="Times New Roman" w:cs="Times New Roman"/>
          <w:sz w:val="28"/>
          <w:szCs w:val="28"/>
          <w:lang w:val="kk-KZ" w:eastAsia="kk-KZ"/>
        </w:rPr>
        <w:t>түске дейінгі мезгілде мектепте қимыл-</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қозғалысы аз жағдайда болған оқушыларды сабақтан соң қатты қимыл-</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қозғалыста болатындығы байқалған. Қимыл-қозғалыс белсенділігінің өзін-өзі</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реттеуін физиологиялық шама </w:t>
      </w:r>
      <w:r w:rsidRPr="00A35D2B">
        <w:rPr>
          <w:rFonts w:ascii="Times New Roman" w:hAnsi="Times New Roman" w:cs="Times New Roman"/>
          <w:sz w:val="28"/>
          <w:szCs w:val="28"/>
          <w:lang w:val="kk-KZ"/>
        </w:rPr>
        <w:t xml:space="preserve">деп </w:t>
      </w:r>
      <w:r w:rsidRPr="00A35D2B">
        <w:rPr>
          <w:rFonts w:ascii="Times New Roman" w:hAnsi="Times New Roman" w:cs="Times New Roman"/>
          <w:sz w:val="28"/>
          <w:szCs w:val="28"/>
          <w:lang w:val="kk-KZ" w:eastAsia="kk-KZ"/>
        </w:rPr>
        <w:t xml:space="preserve">есептеуге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бірақ, мұндай</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реттеушіліктің </w:t>
      </w:r>
      <w:r w:rsidRPr="00A35D2B">
        <w:rPr>
          <w:rFonts w:ascii="Times New Roman" w:hAnsi="Times New Roman" w:cs="Times New Roman"/>
          <w:sz w:val="28"/>
          <w:szCs w:val="28"/>
          <w:lang w:val="kk-KZ"/>
        </w:rPr>
        <w:t xml:space="preserve">механизмі аз </w:t>
      </w:r>
      <w:r w:rsidRPr="00A35D2B">
        <w:rPr>
          <w:rFonts w:ascii="Times New Roman" w:hAnsi="Times New Roman" w:cs="Times New Roman"/>
          <w:sz w:val="28"/>
          <w:szCs w:val="28"/>
          <w:lang w:val="kk-KZ" w:eastAsia="kk-KZ"/>
        </w:rPr>
        <w:t xml:space="preserve">зерттелген </w:t>
      </w:r>
      <w:r w:rsidRPr="00A35D2B">
        <w:rPr>
          <w:rFonts w:ascii="Times New Roman" w:hAnsi="Times New Roman" w:cs="Times New Roman"/>
          <w:sz w:val="28"/>
          <w:szCs w:val="28"/>
          <w:lang w:val="kk-KZ"/>
        </w:rPr>
        <w:t xml:space="preserve">және </w:t>
      </w:r>
      <w:r w:rsidRPr="00A35D2B">
        <w:rPr>
          <w:rFonts w:ascii="Times New Roman" w:hAnsi="Times New Roman" w:cs="Times New Roman"/>
          <w:sz w:val="28"/>
          <w:szCs w:val="28"/>
          <w:lang w:val="kk-KZ" w:eastAsia="kk-KZ"/>
        </w:rPr>
        <w:t>барлық уақытта бірдей қимыл-</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қозғалыс қажеттігін қамтамасыз етеді. Оған әртүрлі әлеуметтік жағдайлар бөгет жасайды.</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 Балал</w:t>
      </w:r>
      <w:r w:rsidRPr="00A35D2B">
        <w:rPr>
          <w:rFonts w:ascii="Times New Roman" w:hAnsi="Times New Roman" w:cs="Times New Roman"/>
          <w:sz w:val="28"/>
          <w:szCs w:val="28"/>
          <w:lang w:val="kk-KZ" w:eastAsia="kk-KZ"/>
        </w:rPr>
        <w:t xml:space="preserve">ар мен жасөспірімдердің қимыл-қозғалыстарына ең </w:t>
      </w:r>
      <w:r w:rsidRPr="00A35D2B">
        <w:rPr>
          <w:rFonts w:ascii="Times New Roman" w:hAnsi="Times New Roman" w:cs="Times New Roman"/>
          <w:sz w:val="28"/>
          <w:szCs w:val="28"/>
          <w:lang w:val="kk-KZ"/>
        </w:rPr>
        <w:t xml:space="preserve">көп әсер </w:t>
      </w:r>
      <w:r w:rsidRPr="00A35D2B">
        <w:rPr>
          <w:rFonts w:ascii="Times New Roman" w:hAnsi="Times New Roman" w:cs="Times New Roman"/>
          <w:sz w:val="28"/>
          <w:szCs w:val="28"/>
          <w:lang w:val="kk-KZ" w:eastAsia="kk-KZ"/>
        </w:rPr>
        <w:t xml:space="preserve">ететін жағдайлардың </w:t>
      </w:r>
      <w:r w:rsidRPr="00A35D2B">
        <w:rPr>
          <w:rFonts w:ascii="Times New Roman" w:hAnsi="Times New Roman" w:cs="Times New Roman"/>
          <w:sz w:val="28"/>
          <w:szCs w:val="28"/>
          <w:lang w:val="kk-KZ"/>
        </w:rPr>
        <w:t xml:space="preserve">классификациясы </w:t>
      </w:r>
      <w:r w:rsidRPr="00A35D2B">
        <w:rPr>
          <w:rFonts w:ascii="Times New Roman" w:hAnsi="Times New Roman" w:cs="Times New Roman"/>
          <w:sz w:val="28"/>
          <w:szCs w:val="28"/>
          <w:lang w:val="kk-KZ" w:eastAsia="kk-KZ"/>
        </w:rPr>
        <w:t>жасалған.</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Style w:val="af2"/>
          <w:rFonts w:ascii="Times New Roman" w:hAnsi="Times New Roman" w:cs="Times New Roman"/>
          <w:sz w:val="28"/>
          <w:szCs w:val="28"/>
          <w:lang w:val="kk-KZ" w:eastAsia="kk-KZ"/>
        </w:rPr>
        <w:t>Қолайлы жағдайларға мыналар жатады:</w:t>
      </w:r>
      <w:r w:rsidRPr="00A35D2B">
        <w:rPr>
          <w:rFonts w:ascii="Times New Roman" w:hAnsi="Times New Roman" w:cs="Times New Roman"/>
          <w:sz w:val="28"/>
          <w:szCs w:val="28"/>
          <w:lang w:val="kk-KZ" w:eastAsia="kk-KZ"/>
        </w:rPr>
        <w:t xml:space="preserve"> ұтымды тәуліктік тәртіп, еңбек </w:t>
      </w:r>
      <w:r w:rsidRPr="00A35D2B">
        <w:rPr>
          <w:rFonts w:ascii="Times New Roman" w:hAnsi="Times New Roman" w:cs="Times New Roman"/>
          <w:sz w:val="28"/>
          <w:szCs w:val="28"/>
          <w:lang w:val="kk-KZ"/>
        </w:rPr>
        <w:t xml:space="preserve">пен </w:t>
      </w:r>
      <w:r w:rsidRPr="00A35D2B">
        <w:rPr>
          <w:rFonts w:ascii="Times New Roman" w:hAnsi="Times New Roman" w:cs="Times New Roman"/>
          <w:sz w:val="28"/>
          <w:szCs w:val="28"/>
          <w:lang w:val="kk-KZ" w:eastAsia="kk-KZ"/>
        </w:rPr>
        <w:t xml:space="preserve">демалыс уақыттарын дұрыс алмастыру, дене шынықтыру тәрбиесінің құралдары мен түрлерін түрлендіру, экологиялық жағдайлық, гигиеналық дағдылардың қалыптасуы, жанұядағы тіршіліктің дұрыстығы. </w:t>
      </w:r>
      <w:r w:rsidRPr="00A35D2B">
        <w:rPr>
          <w:rStyle w:val="af2"/>
          <w:rFonts w:ascii="Times New Roman" w:hAnsi="Times New Roman" w:cs="Times New Roman"/>
          <w:sz w:val="28"/>
          <w:szCs w:val="28"/>
          <w:lang w:val="kk-KZ" w:eastAsia="kk-KZ"/>
        </w:rPr>
        <w:t>Қолайсыз жағлайларға:</w:t>
      </w:r>
      <w:r w:rsidRPr="00A35D2B">
        <w:rPr>
          <w:rFonts w:ascii="Times New Roman" w:hAnsi="Times New Roman" w:cs="Times New Roman"/>
          <w:sz w:val="28"/>
          <w:szCs w:val="28"/>
          <w:lang w:val="kk-KZ" w:eastAsia="kk-KZ"/>
        </w:rPr>
        <w:t xml:space="preserve"> Мектептегі және үйдегі оқу жүктемесінің шамадан </w:t>
      </w:r>
      <w:r w:rsidRPr="00A35D2B">
        <w:rPr>
          <w:rFonts w:ascii="Times New Roman" w:hAnsi="Times New Roman" w:cs="Times New Roman"/>
          <w:sz w:val="28"/>
          <w:szCs w:val="28"/>
          <w:lang w:val="kk-KZ"/>
        </w:rPr>
        <w:t xml:space="preserve">тыс </w:t>
      </w:r>
      <w:r w:rsidRPr="00A35D2B">
        <w:rPr>
          <w:rFonts w:ascii="Times New Roman" w:hAnsi="Times New Roman" w:cs="Times New Roman"/>
          <w:sz w:val="28"/>
          <w:szCs w:val="28"/>
          <w:lang w:val="kk-KZ" w:eastAsia="kk-KZ"/>
        </w:rPr>
        <w:t>көп бөлінуі, күн тәртібінің орындалмауы, дене шынықтыру тәрбиесін ұнатпау, менсінбеу, дене шынықтыру тәрбиесінің дұрыс ұйымдастырылмауы, зиянды әдеттермен айналысу, жанұядағы және қолайсыз психологиялық көңіл-күй.</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Мұндай жағдайларда гигиеналық жолмен негізделген биологиялық</w:t>
      </w:r>
    </w:p>
    <w:p w:rsidR="00A35D2B" w:rsidRPr="00A35D2B" w:rsidRDefault="00A35D2B" w:rsidP="00A35D2B">
      <w:pPr>
        <w:pStyle w:val="ad"/>
        <w:shd w:val="clear" w:color="auto" w:fill="auto"/>
        <w:tabs>
          <w:tab w:val="left" w:pos="-142"/>
        </w:tabs>
        <w:spacing w:before="0"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жағдайлар, әлеуметтік жағдайлармен сәйкес келмейтіндіктен ағзаның қимыл-</w:t>
      </w:r>
    </w:p>
    <w:p w:rsidR="00A35D2B" w:rsidRPr="00A35D2B" w:rsidRDefault="00A35D2B" w:rsidP="00A35D2B">
      <w:pPr>
        <w:tabs>
          <w:tab w:val="left" w:pos="-142"/>
        </w:tabs>
        <w:spacing w:after="0"/>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        қозғалыс қажеттігін қамтамасыз ете алмайды. </w:t>
      </w:r>
    </w:p>
    <w:p w:rsidR="00A35D2B" w:rsidRPr="00A35D2B" w:rsidRDefault="00A35D2B" w:rsidP="00A35D2B">
      <w:pPr>
        <w:tabs>
          <w:tab w:val="left" w:pos="-142"/>
        </w:tabs>
        <w:spacing w:after="0"/>
        <w:rPr>
          <w:rFonts w:ascii="Times New Roman" w:hAnsi="Times New Roman" w:cs="Times New Roman"/>
          <w:b/>
          <w:sz w:val="28"/>
          <w:szCs w:val="28"/>
          <w:lang w:val="kk-KZ"/>
        </w:rPr>
      </w:pPr>
    </w:p>
    <w:p w:rsidR="00A35D2B" w:rsidRPr="00A35D2B" w:rsidRDefault="00A35D2B" w:rsidP="00A35D2B">
      <w:pPr>
        <w:tabs>
          <w:tab w:val="left" w:pos="-142"/>
        </w:tabs>
        <w:spacing w:after="0"/>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слайдтар</w:t>
      </w:r>
      <w:r w:rsidRPr="00A35D2B">
        <w:rPr>
          <w:rFonts w:ascii="Times New Roman" w:hAnsi="Times New Roman" w:cs="Times New Roman"/>
          <w:b/>
          <w:sz w:val="28"/>
          <w:szCs w:val="28"/>
          <w:lang w:val="kk-KZ"/>
        </w:rPr>
        <w:t xml:space="preserve"> </w:t>
      </w:r>
    </w:p>
    <w:p w:rsidR="00A35D2B" w:rsidRPr="00A35D2B" w:rsidRDefault="00A35D2B" w:rsidP="00A35D2B">
      <w:pPr>
        <w:tabs>
          <w:tab w:val="left" w:pos="-142"/>
        </w:tabs>
        <w:spacing w:after="0"/>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rPr>
          <w:rFonts w:ascii="Times New Roman" w:hAnsi="Times New Roman" w:cs="Times New Roman"/>
          <w:b/>
          <w:sz w:val="28"/>
          <w:szCs w:val="28"/>
          <w:lang w:val="kk-KZ"/>
        </w:rPr>
      </w:pPr>
      <w:r w:rsidRPr="00A35D2B">
        <w:rPr>
          <w:rFonts w:ascii="Times New Roman" w:hAnsi="Times New Roman" w:cs="Times New Roman"/>
          <w:b/>
          <w:bCs/>
          <w:sz w:val="28"/>
          <w:szCs w:val="28"/>
          <w:lang w:val="kk-KZ"/>
        </w:rPr>
        <w:t xml:space="preserve">                                       Қазақ тілінде</w:t>
      </w:r>
    </w:p>
    <w:p w:rsidR="00A35D2B" w:rsidRPr="00A35D2B" w:rsidRDefault="00A35D2B" w:rsidP="00A35D2B">
      <w:pPr>
        <w:tabs>
          <w:tab w:val="left" w:pos="-142"/>
        </w:tabs>
        <w:spacing w:after="0"/>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   1.Иманалиев  Ш.И. Балалар мен жасөспірімдердің гигиенасы ,-Алматы.Ғылым </w:t>
      </w:r>
    </w:p>
    <w:p w:rsidR="00A35D2B" w:rsidRPr="00A35D2B" w:rsidRDefault="00A35D2B" w:rsidP="00A35D2B">
      <w:pPr>
        <w:tabs>
          <w:tab w:val="left" w:pos="-142"/>
        </w:tabs>
        <w:spacing w:after="0"/>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    баспа орталығы.2008.</w:t>
      </w:r>
    </w:p>
    <w:p w:rsidR="00A35D2B" w:rsidRPr="00A35D2B" w:rsidRDefault="00A35D2B" w:rsidP="00A35D2B">
      <w:pPr>
        <w:tabs>
          <w:tab w:val="left" w:pos="-142"/>
        </w:tabs>
        <w:spacing w:after="0"/>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  2.Неменко Б.А., Оспанова Г.К. Балалар мен жасөспірімдер гигиенасы.</w:t>
      </w:r>
    </w:p>
    <w:p w:rsidR="00A35D2B" w:rsidRPr="00A35D2B" w:rsidRDefault="00A35D2B" w:rsidP="00A35D2B">
      <w:pPr>
        <w:tabs>
          <w:tab w:val="left" w:pos="-142"/>
        </w:tabs>
        <w:spacing w:after="0"/>
        <w:rPr>
          <w:rFonts w:ascii="Times New Roman" w:hAnsi="Times New Roman" w:cs="Times New Roman"/>
          <w:sz w:val="28"/>
          <w:szCs w:val="28"/>
          <w:lang w:val="kk-KZ"/>
        </w:rPr>
      </w:pPr>
      <w:r w:rsidRPr="00A35D2B">
        <w:rPr>
          <w:rFonts w:ascii="Times New Roman" w:hAnsi="Times New Roman" w:cs="Times New Roman"/>
          <w:sz w:val="28"/>
          <w:szCs w:val="28"/>
          <w:lang w:val="kk-KZ"/>
        </w:rPr>
        <w:lastRenderedPageBreak/>
        <w:t>Оқулық-Алматы «Ғылым».-2002.-300бет.</w:t>
      </w:r>
    </w:p>
    <w:p w:rsidR="00A35D2B" w:rsidRPr="00A35D2B" w:rsidRDefault="00A35D2B" w:rsidP="00A35D2B">
      <w:pPr>
        <w:tabs>
          <w:tab w:val="left" w:pos="-142"/>
        </w:tabs>
        <w:spacing w:after="0"/>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rPr>
          <w:rFonts w:ascii="Times New Roman" w:hAnsi="Times New Roman" w:cs="Times New Roman"/>
          <w:sz w:val="28"/>
          <w:szCs w:val="28"/>
          <w:lang w:val="kk-KZ"/>
        </w:rPr>
      </w:pPr>
      <w:r w:rsidRPr="00A35D2B">
        <w:rPr>
          <w:rFonts w:ascii="Times New Roman" w:hAnsi="Times New Roman" w:cs="Times New Roman"/>
          <w:sz w:val="28"/>
          <w:szCs w:val="28"/>
          <w:lang w:val="kk-KZ"/>
        </w:rPr>
        <w:t>Әдістемелік құралы.- Алматы 2008.-230 бет.</w:t>
      </w:r>
    </w:p>
    <w:p w:rsidR="00A35D2B" w:rsidRPr="00A35D2B" w:rsidRDefault="00A35D2B" w:rsidP="00A35D2B">
      <w:pPr>
        <w:tabs>
          <w:tab w:val="left" w:pos="-142"/>
        </w:tabs>
        <w:spacing w:after="0"/>
        <w:rPr>
          <w:rFonts w:ascii="Times New Roman" w:hAnsi="Times New Roman" w:cs="Times New Roman"/>
          <w:b/>
          <w:bCs/>
          <w:sz w:val="28"/>
          <w:szCs w:val="28"/>
          <w:lang w:val="kk-KZ"/>
        </w:rPr>
      </w:pPr>
    </w:p>
    <w:p w:rsidR="00A35D2B" w:rsidRPr="00A35D2B" w:rsidRDefault="00A35D2B" w:rsidP="00A35D2B">
      <w:pPr>
        <w:tabs>
          <w:tab w:val="left" w:pos="-142"/>
        </w:tabs>
        <w:spacing w:after="0"/>
        <w:rPr>
          <w:rFonts w:ascii="Times New Roman" w:hAnsi="Times New Roman" w:cs="Times New Roman"/>
          <w:b/>
          <w:bCs/>
          <w:sz w:val="28"/>
          <w:szCs w:val="28"/>
          <w:lang w:val="kk-KZ"/>
        </w:rPr>
      </w:pPr>
    </w:p>
    <w:p w:rsidR="00A35D2B" w:rsidRPr="00A35D2B" w:rsidRDefault="00A35D2B" w:rsidP="00A35D2B">
      <w:pPr>
        <w:tabs>
          <w:tab w:val="left" w:pos="-142"/>
        </w:tabs>
        <w:spacing w:after="0"/>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Орыс  тілінде</w:t>
      </w:r>
    </w:p>
    <w:p w:rsidR="00A35D2B" w:rsidRPr="00A35D2B" w:rsidRDefault="00A35D2B" w:rsidP="00A35D2B">
      <w:pPr>
        <w:tabs>
          <w:tab w:val="left" w:pos="-142"/>
        </w:tabs>
        <w:spacing w:after="0"/>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0"/>
          <w:numId w:val="7"/>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Емдік шынықтырулар?</w:t>
      </w:r>
    </w:p>
    <w:p w:rsidR="00A35D2B" w:rsidRPr="00A35D2B" w:rsidRDefault="00A35D2B" w:rsidP="00A35D2B">
      <w:pPr>
        <w:numPr>
          <w:ilvl w:val="0"/>
          <w:numId w:val="7"/>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Қ</w:t>
      </w:r>
      <w:proofErr w:type="gramStart"/>
      <w:r w:rsidRPr="00A35D2B">
        <w:rPr>
          <w:rFonts w:ascii="Times New Roman" w:hAnsi="Times New Roman" w:cs="Times New Roman"/>
          <w:bCs/>
          <w:sz w:val="28"/>
          <w:szCs w:val="28"/>
        </w:rPr>
        <w:t>ай</w:t>
      </w:r>
      <w:proofErr w:type="gramEnd"/>
      <w:r w:rsidRPr="00A35D2B">
        <w:rPr>
          <w:rFonts w:ascii="Times New Roman" w:hAnsi="Times New Roman" w:cs="Times New Roman"/>
          <w:bCs/>
          <w:sz w:val="28"/>
          <w:szCs w:val="28"/>
        </w:rPr>
        <w:t xml:space="preserve"> балаларға шынығыудың әдістері арнайы ұсынылады?</w:t>
      </w:r>
    </w:p>
    <w:p w:rsidR="00A35D2B" w:rsidRPr="00A35D2B" w:rsidRDefault="00A35D2B" w:rsidP="00A35D2B">
      <w:pPr>
        <w:numPr>
          <w:ilvl w:val="0"/>
          <w:numId w:val="7"/>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Шынығуа кері көрсеткіштер?</w:t>
      </w:r>
    </w:p>
    <w:p w:rsidR="00A35D2B" w:rsidRPr="00A35D2B" w:rsidRDefault="00A35D2B" w:rsidP="00A35D2B">
      <w:pPr>
        <w:numPr>
          <w:ilvl w:val="0"/>
          <w:numId w:val="7"/>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Ультра күлгін сәулесімен шынығуды сипаттап беріңіз?</w:t>
      </w:r>
    </w:p>
    <w:p w:rsidR="00A35D2B" w:rsidRPr="00A35D2B" w:rsidRDefault="00A35D2B" w:rsidP="00A35D2B">
      <w:pPr>
        <w:numPr>
          <w:ilvl w:val="0"/>
          <w:numId w:val="7"/>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Қандай сумен емдеуді білесіз?</w:t>
      </w: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p>
    <w:p w:rsidR="00A35D2B" w:rsidRPr="00A35D2B" w:rsidRDefault="00A35D2B" w:rsidP="00A35D2B">
      <w:pPr>
        <w:tabs>
          <w:tab w:val="left" w:pos="-142"/>
        </w:tabs>
        <w:spacing w:after="0"/>
        <w:ind w:left="567" w:right="565"/>
        <w:jc w:val="both"/>
        <w:rPr>
          <w:rFonts w:ascii="Times New Roman" w:hAnsi="Times New Roman" w:cs="Times New Roman"/>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r w:rsidRPr="00A35D2B">
        <w:rPr>
          <w:rFonts w:ascii="Times New Roman" w:hAnsi="Times New Roman" w:cs="Times New Roman"/>
          <w:b/>
          <w:sz w:val="28"/>
          <w:szCs w:val="28"/>
        </w:rPr>
        <w:t>№10</w:t>
      </w:r>
    </w:p>
    <w:p w:rsidR="00A35D2B" w:rsidRPr="00A35D2B" w:rsidRDefault="00A35D2B" w:rsidP="00A35D2B">
      <w:pPr>
        <w:numPr>
          <w:ilvl w:val="0"/>
          <w:numId w:val="11"/>
        </w:numPr>
        <w:tabs>
          <w:tab w:val="left" w:pos="-142"/>
        </w:tabs>
        <w:spacing w:after="0"/>
        <w:ind w:left="567" w:firstLine="0"/>
        <w:rPr>
          <w:rFonts w:ascii="Times New Roman" w:hAnsi="Times New Roman" w:cs="Times New Roman"/>
          <w:b/>
          <w:sz w:val="28"/>
          <w:szCs w:val="28"/>
        </w:rPr>
      </w:pPr>
      <w:r w:rsidRPr="00A35D2B">
        <w:rPr>
          <w:rFonts w:ascii="Times New Roman" w:hAnsi="Times New Roman" w:cs="Times New Roman"/>
          <w:b/>
          <w:sz w:val="28"/>
          <w:szCs w:val="28"/>
        </w:rPr>
        <w:t xml:space="preserve">Тақырыбы: </w:t>
      </w:r>
      <w:r w:rsidRPr="00A35D2B">
        <w:rPr>
          <w:rFonts w:ascii="Times New Roman" w:hAnsi="Times New Roman" w:cs="Times New Roman"/>
          <w:b/>
          <w:noProof/>
          <w:sz w:val="28"/>
          <w:szCs w:val="28"/>
        </w:rPr>
        <w:t>Балалар мен жасөспірімдердің тамақтануының гигиеналық қағидалары.</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numPr>
          <w:ilvl w:val="0"/>
          <w:numId w:val="11"/>
        </w:numPr>
        <w:tabs>
          <w:tab w:val="left" w:pos="-142"/>
        </w:tabs>
        <w:spacing w:after="0"/>
        <w:ind w:left="567" w:firstLine="0"/>
        <w:rPr>
          <w:rFonts w:ascii="Times New Roman" w:hAnsi="Times New Roman" w:cs="Times New Roman"/>
          <w:b/>
          <w:sz w:val="28"/>
          <w:szCs w:val="28"/>
        </w:rPr>
      </w:pPr>
      <w:r w:rsidRPr="00A35D2B">
        <w:rPr>
          <w:rFonts w:ascii="Times New Roman" w:hAnsi="Times New Roman" w:cs="Times New Roman"/>
          <w:b/>
          <w:sz w:val="28"/>
          <w:szCs w:val="28"/>
        </w:rPr>
        <w:t xml:space="preserve">Мақсаты: </w:t>
      </w:r>
      <w:r w:rsidRPr="00A35D2B">
        <w:rPr>
          <w:rFonts w:ascii="Times New Roman" w:hAnsi="Times New Roman" w:cs="Times New Roman"/>
          <w:sz w:val="28"/>
          <w:szCs w:val="28"/>
        </w:rPr>
        <w:t>Студенттерге</w:t>
      </w:r>
      <w:r w:rsidRPr="00A35D2B">
        <w:rPr>
          <w:rFonts w:ascii="Times New Roman" w:hAnsi="Times New Roman" w:cs="Times New Roman"/>
          <w:noProof/>
          <w:sz w:val="28"/>
          <w:szCs w:val="28"/>
        </w:rPr>
        <w:t xml:space="preserve"> балалар мен жасөспірімдердің тамақтануының гигиеналық қағидалары туралы түсінік беру.</w:t>
      </w:r>
    </w:p>
    <w:p w:rsidR="00A35D2B" w:rsidRPr="00A35D2B" w:rsidRDefault="00A35D2B" w:rsidP="00A35D2B">
      <w:pPr>
        <w:pStyle w:val="af8"/>
        <w:tabs>
          <w:tab w:val="left" w:pos="-142"/>
        </w:tabs>
        <w:spacing w:line="276" w:lineRule="auto"/>
        <w:ind w:left="567"/>
        <w:rPr>
          <w:rFonts w:ascii="Times New Roman" w:hAnsi="Times New Roman" w:cs="Times New Roman"/>
          <w:b/>
          <w:sz w:val="28"/>
          <w:szCs w:val="28"/>
        </w:rPr>
      </w:pPr>
    </w:p>
    <w:p w:rsidR="00A35D2B" w:rsidRPr="00A35D2B" w:rsidRDefault="00A35D2B" w:rsidP="00A35D2B">
      <w:pPr>
        <w:numPr>
          <w:ilvl w:val="0"/>
          <w:numId w:val="11"/>
        </w:numPr>
        <w:tabs>
          <w:tab w:val="left" w:pos="-142"/>
        </w:tabs>
        <w:spacing w:after="0"/>
        <w:ind w:left="567" w:firstLine="0"/>
        <w:rPr>
          <w:rFonts w:ascii="Times New Roman" w:hAnsi="Times New Roman" w:cs="Times New Roman"/>
          <w:b/>
          <w:sz w:val="28"/>
          <w:szCs w:val="28"/>
        </w:rPr>
      </w:pPr>
      <w:r w:rsidRPr="00A35D2B">
        <w:rPr>
          <w:rFonts w:ascii="Times New Roman" w:hAnsi="Times New Roman" w:cs="Times New Roman"/>
          <w:b/>
          <w:sz w:val="28"/>
          <w:szCs w:val="28"/>
        </w:rPr>
        <w:lastRenderedPageBreak/>
        <w:t>Дә</w:t>
      </w:r>
      <w:proofErr w:type="gramStart"/>
      <w:r w:rsidRPr="00A35D2B">
        <w:rPr>
          <w:rFonts w:ascii="Times New Roman" w:hAnsi="Times New Roman" w:cs="Times New Roman"/>
          <w:b/>
          <w:sz w:val="28"/>
          <w:szCs w:val="28"/>
        </w:rPr>
        <w:t>р</w:t>
      </w:r>
      <w:proofErr w:type="gramEnd"/>
      <w:r w:rsidRPr="00A35D2B">
        <w:rPr>
          <w:rFonts w:ascii="Times New Roman" w:hAnsi="Times New Roman" w:cs="Times New Roman"/>
          <w:b/>
          <w:sz w:val="28"/>
          <w:szCs w:val="28"/>
        </w:rPr>
        <w:t>іс тезисі: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Балалар мен жасөспірімдердің тамақтануына байланысты</w:t>
      </w:r>
      <w:r w:rsidRPr="00A35D2B">
        <w:rPr>
          <w:rFonts w:ascii="Times New Roman" w:hAnsi="Times New Roman" w:cs="Times New Roman"/>
          <w:sz w:val="28"/>
          <w:szCs w:val="28"/>
        </w:rPr>
        <w:t xml:space="preserve"> Академик А. А. Покровский "мөлшерленген тамақтану концепциясын" жасады, басқаша айтқанда, адамның тағамдық заттарға қажеттілігін оқу туралы негізгі ұғым, адамға қалыпты өміp </w:t>
      </w:r>
      <w:proofErr w:type="gramStart"/>
      <w:r w:rsidRPr="00A35D2B">
        <w:rPr>
          <w:rFonts w:ascii="Times New Roman" w:hAnsi="Times New Roman" w:cs="Times New Roman"/>
          <w:sz w:val="28"/>
          <w:szCs w:val="28"/>
        </w:rPr>
        <w:t>сүру</w:t>
      </w:r>
      <w:proofErr w:type="gramEnd"/>
      <w:r w:rsidRPr="00A35D2B">
        <w:rPr>
          <w:rFonts w:ascii="Times New Roman" w:hAnsi="Times New Roman" w:cs="Times New Roman"/>
          <w:sz w:val="28"/>
          <w:szCs w:val="28"/>
        </w:rPr>
        <w:t xml:space="preserve"> үшін тек тамақтың мөлшері мен қуаты ғана емес, сонымен қатар оны қамтамасыз ету үшін зат алмастыруды icкe асыратын да тағамдар керек. Өciп келе жатқан ағзаға бұл ерекше маңызды болып келеді жасына, жынысына, тұратын жеріне байланысты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тағам құрамы мөлшерленген болуы керек.</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Тағамның құндылығына, ақуыздың аминокислоттық құрамына, май мөлшеріне жіне өсімдік, минералдық тұздар  мен витаминдерге кө</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көңіл бөлінеді. Тағамның мөлшері мен сапасы өciп келе жатқан ағза қажетлігіне сәйкес келуі керек, ceбeбi өciп   келе  жатқан  ағза  тағам  жетіспеушілі</w:t>
      </w:r>
      <w:proofErr w:type="gramStart"/>
      <w:r w:rsidRPr="00A35D2B">
        <w:rPr>
          <w:rFonts w:ascii="Times New Roman" w:hAnsi="Times New Roman" w:cs="Times New Roman"/>
          <w:sz w:val="28"/>
          <w:szCs w:val="28"/>
        </w:rPr>
        <w:t>г</w:t>
      </w:r>
      <w:proofErr w:type="gramEnd"/>
      <w:r w:rsidRPr="00A35D2B">
        <w:rPr>
          <w:rFonts w:ascii="Times New Roman" w:hAnsi="Times New Roman" w:cs="Times New Roman"/>
          <w:sz w:val="28"/>
          <w:szCs w:val="28"/>
        </w:rPr>
        <w:t>іне  және артықшылығына сезімтал болады.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Мөлшерленген тамақтану ұғымы туралы Тағамтану Институты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физиологиялық қажеттілігінің мөлшерін олардың жасы мен жынысына қарай құрастырады. Онда оңтусті</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 xml:space="preserve"> және солтустік аудандарға қарап өзгертулер жасалды. Сол сияқты мөлшерлерден айырмашылығы Денсаулық Сақтау Министрігі бұрын да қабылданған, ұлдар мен қыздарға </w:t>
      </w:r>
      <w:r w:rsidRPr="00A35D2B">
        <w:rPr>
          <w:rFonts w:ascii="Times New Roman" w:hAnsi="Times New Roman" w:cs="Times New Roman"/>
          <w:i/>
          <w:iCs/>
          <w:sz w:val="28"/>
          <w:szCs w:val="28"/>
        </w:rPr>
        <w:t xml:space="preserve"> </w:t>
      </w:r>
      <w:r w:rsidRPr="00A35D2B">
        <w:rPr>
          <w:rFonts w:ascii="Times New Roman" w:hAnsi="Times New Roman" w:cs="Times New Roman"/>
          <w:iCs/>
          <w:sz w:val="28"/>
          <w:szCs w:val="28"/>
        </w:rPr>
        <w:t>айырмаш</w:t>
      </w:r>
      <w:r w:rsidRPr="00A35D2B">
        <w:rPr>
          <w:rFonts w:ascii="Times New Roman" w:hAnsi="Times New Roman" w:cs="Times New Roman"/>
          <w:sz w:val="28"/>
          <w:szCs w:val="28"/>
        </w:rPr>
        <w:t xml:space="preserve">ылықтары мен мөлшерлері енгізілген, 11 жастан ас </w:t>
      </w:r>
      <w:proofErr w:type="gramStart"/>
      <w:r w:rsidRPr="00A35D2B">
        <w:rPr>
          <w:rFonts w:ascii="Times New Roman" w:hAnsi="Times New Roman" w:cs="Times New Roman"/>
          <w:sz w:val="28"/>
          <w:szCs w:val="28"/>
        </w:rPr>
        <w:t>ас</w:t>
      </w:r>
      <w:proofErr w:type="gramEnd"/>
      <w:r w:rsidRPr="00A35D2B">
        <w:rPr>
          <w:rFonts w:ascii="Times New Roman" w:hAnsi="Times New Roman" w:cs="Times New Roman"/>
          <w:sz w:val="28"/>
          <w:szCs w:val="28"/>
        </w:rPr>
        <w:t>қандарға жануар тектестердің ақуызы және өсімдік майы, тағы басқалар көп мөлшерде бepiлyi қарастырылған.</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sz w:val="28"/>
          <w:szCs w:val="28"/>
        </w:rPr>
        <w:t xml:space="preserve">Балалардың дұрыс тамақтануы тек оның тәртібін </w:t>
      </w:r>
      <w:r w:rsidRPr="00A35D2B">
        <w:rPr>
          <w:rFonts w:ascii="Times New Roman" w:hAnsi="Times New Roman" w:cs="Times New Roman"/>
          <w:noProof/>
          <w:sz w:val="28"/>
          <w:szCs w:val="28"/>
        </w:rPr>
        <w:t>дұрыс ұйымдастырғанда ғана мүмкін. Оның ережелері: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1. Тамақтанудың уақыттары мен олардың араларындағы үзілістерді қатал сақтау;</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2. Тамақтанудың аралық физиологиялық дұрыс уақыты;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З. Тамақтың   бөлек-бөлек  уақыттардағы   саны  және сапасы бойынша дұрыс бөлінуі;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4. Балалардың тамақ ішудің және тәртібінің шарттары. 1-7 жас аралығындағы балалар үшін арасында 3,5-4 сағат үзіліспен күніне 4-5 рет тамақтану ең дұрысы болып есептеледі. Одан артық </w:t>
      </w:r>
      <w:r w:rsidRPr="00A35D2B">
        <w:rPr>
          <w:rFonts w:ascii="Times New Roman" w:hAnsi="Times New Roman" w:cs="Times New Roman"/>
          <w:bCs/>
          <w:noProof/>
          <w:sz w:val="28"/>
          <w:szCs w:val="28"/>
        </w:rPr>
        <w:t>не</w:t>
      </w:r>
      <w:r w:rsidRPr="00A35D2B">
        <w:rPr>
          <w:rFonts w:ascii="Times New Roman" w:hAnsi="Times New Roman" w:cs="Times New Roman"/>
          <w:b/>
          <w:bCs/>
          <w:noProof/>
          <w:sz w:val="28"/>
          <w:szCs w:val="28"/>
        </w:rPr>
        <w:t xml:space="preserve"> </w:t>
      </w:r>
      <w:r w:rsidRPr="00A35D2B">
        <w:rPr>
          <w:rFonts w:ascii="Times New Roman" w:hAnsi="Times New Roman" w:cs="Times New Roman"/>
          <w:noProof/>
          <w:sz w:val="28"/>
          <w:szCs w:val="28"/>
        </w:rPr>
        <w:t xml:space="preserve">кем тамақтану тиімсіз. Тамақтану уақыты тұрақты болу керек. Бұл асқазанның дұрыс сөл бөлуіне көмектеседі. Арасындағы үзілістерде балаларға ешқандай ас бермей және соңғы ас ұйқы алдында кемінде 2 сағат  бұрын болу керек. Бұл талаптар орындалмаған жағдайда тәбеті бұзылып, ас қорытылуы нашарлайды. Бір күндік ас мөлшері әрбір мерзіндерде дұрыс бөлінуі керек. Тамақтанулар санына байланысты таңғы ас пен кешкі ас біркүндік мөлшердің 20-25%-ын, түскі ас - 30-35%, 2-ші түстем кейінгі ас - 10-15% </w:t>
      </w:r>
      <w:r w:rsidRPr="00A35D2B">
        <w:rPr>
          <w:rFonts w:ascii="Times New Roman" w:hAnsi="Times New Roman" w:cs="Times New Roman"/>
          <w:noProof/>
          <w:sz w:val="28"/>
          <w:szCs w:val="28"/>
        </w:rPr>
        <w:lastRenderedPageBreak/>
        <w:t>құрайды. Кейбір жағдайларда 5% мөлшерінде ауытқулар болуы мүмкін. Физикалық және сезімталдық    жүктеме    асқазан    сөлдерінің    бөлінуін төмендетеді. Сол себепті тамақтану алдында балаларға міндегті   түрде   30   минуттық   демалыс   болу   керек. Тамақтанудың ұзақтығы да реттелуі керек. Таңғы ас пен кешкі ас үшін ұзақтығы - 15-20 мин., түскі ас үшін - 20-25мин.</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Санитарлық дәрігер тағам түрлерін құрғанда тиісті негізгі шарттарды міндетті түрде білу керек.</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1. Тағам мөлшерінің қуаттылығы балалардың жасыңдағы қажеттіліктеріне және пайдалы заттар жағынан жыл мезгіліне, физикалық жүктемеге және климатқа байланысты сәйкес болуы керек. Жазғы мезгілде энергия шығымы көбейетіндіктен тағамның құндылығын 10% - ға арттыру керек.</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2. Балалар мекемесінің жұмыс істеу ұзақтылығына байланысты   тағам   түрлері   3 -5   реттік   тамақтануға дайындалады.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3. Тағам түрлері әрбір балалар және жасөспірімдер мекемелері   үшін   тағайындалған   азық   -   түліктерден жасалады. Ет пен балықтан жасалған тағамды таңғы ас пен түскі асқа қосу керек, кешкі аска сүт, көкөніс және сүлы тағамдары ұсынылады.</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Күнделікті мөлшерде ет, балық, май, көкөніс және нан болуы тиісті,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4. Тағам түрлері әр алуан болуы керек. Күні бойы тамақтар қайталанбауы тиіс.</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5. Кез-келген балалар мекемесінде екі апталық үлгіде тағам түрлері жасалады, оның негізінде Тамақтану институтының жергілікті жағдайы мен ұсынысы бойынша үлгілі тамақ түрлері алынады. Және де тұрақты "жазғы" және "қысқы" екі тағам түрлері құрылады. Тағамдық мөлшердің құндылығы мен химиялық құрамын анықтау арнайы кестелер мен балалар тамақтануының басшыларының көмегімен жүргізіледі.</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 xml:space="preserve">6. Күн   ара   үлгіге   тамақ   түрлері   негізінде жинақталатын   тағам   түрлері   құрылады,   онда   әрбір тамақтанудағы тағамның   барлық порцияларының және жеке азық - түліктердің салмағы нұсқалған тізімі болуы керек.  Тамақ түрлерінде тағам     ішетін балалар мен қызметкерлердің санын да қосады. </w:t>
      </w:r>
      <w:proofErr w:type="gramStart"/>
      <w:r w:rsidRPr="00A35D2B">
        <w:rPr>
          <w:rFonts w:ascii="Times New Roman" w:hAnsi="Times New Roman" w:cs="Times New Roman"/>
          <w:noProof/>
          <w:sz w:val="28"/>
          <w:szCs w:val="28"/>
        </w:rPr>
        <w:t>(МДБМ. қызметкерлері - 3 түрлі тағам ішеді.</w:t>
      </w:r>
      <w:proofErr w:type="gramEnd"/>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7. Тағам түрлеріне қосылған және керекті азық-түліктер жоқ болса, оларды басқа химиялық құрамы ұқсас тағаммен алмастыру керек, ол үшін сәйкес алмастыру кестесін қолдану керек.</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t>8. Балалар тамақтарының түрінде құнарсыз тағамдар  (боьқа түрлері қара бидай наны) белсенді тамақ қорытуына себепкер болатын "В" тобының дәрумендері болу керек.</w:t>
      </w:r>
    </w:p>
    <w:p w:rsidR="00A35D2B" w:rsidRPr="00A35D2B" w:rsidRDefault="00A35D2B" w:rsidP="00A35D2B">
      <w:pPr>
        <w:shd w:val="clear" w:color="auto" w:fill="FFFFFF"/>
        <w:tabs>
          <w:tab w:val="left" w:pos="-142"/>
        </w:tabs>
        <w:spacing w:after="0"/>
        <w:ind w:left="567"/>
        <w:jc w:val="both"/>
        <w:rPr>
          <w:rFonts w:ascii="Times New Roman" w:hAnsi="Times New Roman" w:cs="Times New Roman"/>
          <w:sz w:val="28"/>
          <w:szCs w:val="28"/>
        </w:rPr>
      </w:pPr>
      <w:r w:rsidRPr="00A35D2B">
        <w:rPr>
          <w:rFonts w:ascii="Times New Roman" w:hAnsi="Times New Roman" w:cs="Times New Roman"/>
          <w:noProof/>
          <w:sz w:val="28"/>
          <w:szCs w:val="28"/>
        </w:rPr>
        <w:lastRenderedPageBreak/>
        <w:t>9. Тамақтану түрлерінде бөлінген ақуыз салмағы барлық жыл мезгілдерінде тұрақты болуы тиіс.</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слайдтар</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0"/>
          <w:numId w:val="9"/>
        </w:numPr>
        <w:tabs>
          <w:tab w:val="left" w:pos="-142"/>
        </w:tabs>
        <w:spacing w:after="0"/>
        <w:ind w:left="567" w:firstLine="0"/>
        <w:rPr>
          <w:rFonts w:ascii="Times New Roman" w:hAnsi="Times New Roman" w:cs="Times New Roman"/>
          <w:noProof/>
          <w:sz w:val="28"/>
          <w:szCs w:val="28"/>
        </w:rPr>
      </w:pPr>
      <w:r w:rsidRPr="00A35D2B">
        <w:rPr>
          <w:rFonts w:ascii="Times New Roman" w:hAnsi="Times New Roman" w:cs="Times New Roman"/>
          <w:noProof/>
          <w:sz w:val="28"/>
          <w:szCs w:val="28"/>
        </w:rPr>
        <w:t>Балалар тағамындағы ақуыз, майлар мен көмірсудың маңызы қандай?</w:t>
      </w:r>
    </w:p>
    <w:p w:rsidR="00A35D2B" w:rsidRPr="00A35D2B" w:rsidRDefault="00A35D2B" w:rsidP="00A35D2B">
      <w:pPr>
        <w:numPr>
          <w:ilvl w:val="0"/>
          <w:numId w:val="9"/>
        </w:numPr>
        <w:tabs>
          <w:tab w:val="left" w:pos="-142"/>
        </w:tabs>
        <w:spacing w:after="0"/>
        <w:ind w:left="567" w:firstLine="0"/>
        <w:rPr>
          <w:rFonts w:ascii="Times New Roman" w:hAnsi="Times New Roman" w:cs="Times New Roman"/>
          <w:sz w:val="28"/>
          <w:szCs w:val="28"/>
        </w:rPr>
      </w:pPr>
      <w:r w:rsidRPr="00A35D2B">
        <w:rPr>
          <w:rFonts w:ascii="Times New Roman" w:hAnsi="Times New Roman" w:cs="Times New Roman"/>
          <w:noProof/>
          <w:sz w:val="28"/>
          <w:szCs w:val="28"/>
        </w:rPr>
        <w:t>Балалар тағамындағы дәрумендердің маңызы қандай?</w:t>
      </w:r>
    </w:p>
    <w:p w:rsidR="00A35D2B" w:rsidRPr="00A35D2B" w:rsidRDefault="00A35D2B" w:rsidP="00A35D2B">
      <w:pPr>
        <w:numPr>
          <w:ilvl w:val="0"/>
          <w:numId w:val="9"/>
        </w:numPr>
        <w:tabs>
          <w:tab w:val="left" w:pos="-142"/>
        </w:tabs>
        <w:spacing w:after="0"/>
        <w:ind w:left="567" w:firstLine="0"/>
        <w:rPr>
          <w:rFonts w:ascii="Times New Roman" w:hAnsi="Times New Roman" w:cs="Times New Roman"/>
          <w:sz w:val="28"/>
          <w:szCs w:val="28"/>
        </w:rPr>
      </w:pPr>
      <w:r w:rsidRPr="00A35D2B">
        <w:rPr>
          <w:rFonts w:ascii="Times New Roman" w:hAnsi="Times New Roman" w:cs="Times New Roman"/>
          <w:sz w:val="28"/>
          <w:szCs w:val="28"/>
        </w:rPr>
        <w:t>Балалардың дұрыс тамақтануын ұйымдастыру ережелері.</w:t>
      </w:r>
    </w:p>
    <w:p w:rsidR="00A35D2B" w:rsidRPr="00A35D2B" w:rsidRDefault="00A35D2B" w:rsidP="00A35D2B">
      <w:pPr>
        <w:numPr>
          <w:ilvl w:val="0"/>
          <w:numId w:val="9"/>
        </w:numPr>
        <w:tabs>
          <w:tab w:val="left" w:pos="-142"/>
        </w:tabs>
        <w:spacing w:after="0"/>
        <w:ind w:left="567" w:firstLine="0"/>
        <w:rPr>
          <w:rFonts w:ascii="Times New Roman" w:hAnsi="Times New Roman" w:cs="Times New Roman"/>
          <w:sz w:val="28"/>
          <w:szCs w:val="28"/>
        </w:rPr>
      </w:pPr>
      <w:r w:rsidRPr="00A35D2B">
        <w:rPr>
          <w:rFonts w:ascii="Times New Roman" w:hAnsi="Times New Roman" w:cs="Times New Roman"/>
          <w:sz w:val="28"/>
          <w:szCs w:val="28"/>
        </w:rPr>
        <w:t>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інші күнен бастап баланың негізгі тамақ түрі болып табылады не?</w:t>
      </w:r>
    </w:p>
    <w:p w:rsidR="00A35D2B" w:rsidRPr="00A35D2B" w:rsidRDefault="00A35D2B" w:rsidP="00A35D2B">
      <w:pPr>
        <w:numPr>
          <w:ilvl w:val="0"/>
          <w:numId w:val="9"/>
        </w:numPr>
        <w:tabs>
          <w:tab w:val="left" w:pos="-142"/>
        </w:tabs>
        <w:spacing w:after="0"/>
        <w:ind w:left="567" w:firstLine="0"/>
        <w:rPr>
          <w:rFonts w:ascii="Times New Roman" w:hAnsi="Times New Roman" w:cs="Times New Roman"/>
          <w:sz w:val="28"/>
          <w:szCs w:val="28"/>
        </w:rPr>
      </w:pPr>
      <w:r w:rsidRPr="00A35D2B">
        <w:rPr>
          <w:rFonts w:ascii="Times New Roman" w:hAnsi="Times New Roman" w:cs="Times New Roman"/>
          <w:sz w:val="28"/>
          <w:szCs w:val="28"/>
        </w:rPr>
        <w:t>Ана сүтінің ең негізгі құрамын атаңыз?</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r w:rsidRPr="00A35D2B">
        <w:rPr>
          <w:rFonts w:ascii="Times New Roman" w:hAnsi="Times New Roman" w:cs="Times New Roman"/>
          <w:b/>
          <w:sz w:val="28"/>
          <w:szCs w:val="28"/>
        </w:rPr>
        <w:t>№11</w:t>
      </w:r>
    </w:p>
    <w:p w:rsidR="00A35D2B" w:rsidRPr="00A35D2B" w:rsidRDefault="00A35D2B" w:rsidP="00A35D2B">
      <w:pPr>
        <w:numPr>
          <w:ilvl w:val="0"/>
          <w:numId w:val="10"/>
        </w:numPr>
        <w:tabs>
          <w:tab w:val="left" w:pos="-142"/>
        </w:tabs>
        <w:spacing w:after="0"/>
        <w:ind w:left="567" w:firstLine="0"/>
        <w:rPr>
          <w:rFonts w:ascii="Times New Roman" w:hAnsi="Times New Roman" w:cs="Times New Roman"/>
          <w:b/>
          <w:sz w:val="28"/>
          <w:szCs w:val="28"/>
        </w:rPr>
      </w:pPr>
      <w:r w:rsidRPr="00A35D2B">
        <w:rPr>
          <w:rFonts w:ascii="Times New Roman" w:hAnsi="Times New Roman" w:cs="Times New Roman"/>
          <w:b/>
          <w:sz w:val="28"/>
          <w:szCs w:val="28"/>
        </w:rPr>
        <w:t xml:space="preserve">Тақырыбы: </w:t>
      </w:r>
      <w:r w:rsidRPr="00A35D2B">
        <w:rPr>
          <w:rFonts w:ascii="Times New Roman" w:hAnsi="Times New Roman" w:cs="Times New Roman"/>
          <w:b/>
          <w:noProof/>
          <w:sz w:val="28"/>
          <w:szCs w:val="28"/>
        </w:rPr>
        <w:t>Мектепке дейінгі мекемелерде тамақтанудың ұйымдастырылуына қойылатын гигиеналық талаптар.</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numPr>
          <w:ilvl w:val="0"/>
          <w:numId w:val="10"/>
        </w:numPr>
        <w:tabs>
          <w:tab w:val="left" w:pos="-142"/>
        </w:tabs>
        <w:spacing w:after="0"/>
        <w:ind w:left="567" w:firstLine="0"/>
        <w:rPr>
          <w:rFonts w:ascii="Times New Roman" w:hAnsi="Times New Roman" w:cs="Times New Roman"/>
          <w:b/>
          <w:sz w:val="28"/>
          <w:szCs w:val="28"/>
        </w:rPr>
      </w:pPr>
      <w:r w:rsidRPr="00A35D2B">
        <w:rPr>
          <w:rFonts w:ascii="Times New Roman" w:hAnsi="Times New Roman" w:cs="Times New Roman"/>
          <w:b/>
          <w:sz w:val="28"/>
          <w:szCs w:val="28"/>
        </w:rPr>
        <w:lastRenderedPageBreak/>
        <w:t xml:space="preserve">Мақсаты: </w:t>
      </w:r>
      <w:r w:rsidRPr="00A35D2B">
        <w:rPr>
          <w:rFonts w:ascii="Times New Roman" w:hAnsi="Times New Roman" w:cs="Times New Roman"/>
          <w:sz w:val="28"/>
          <w:szCs w:val="28"/>
        </w:rPr>
        <w:t>Студенттерге</w:t>
      </w:r>
      <w:r w:rsidRPr="00A35D2B">
        <w:rPr>
          <w:rFonts w:ascii="Times New Roman" w:hAnsi="Times New Roman" w:cs="Times New Roman"/>
          <w:noProof/>
          <w:sz w:val="28"/>
          <w:szCs w:val="28"/>
        </w:rPr>
        <w:t xml:space="preserve"> мектепке дейінгі мекемелерде тамақтанудың ұйымдастырылуына қойылатын гигиеналық талаптар туралы түсінік беру.</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numPr>
          <w:ilvl w:val="0"/>
          <w:numId w:val="10"/>
        </w:numPr>
        <w:tabs>
          <w:tab w:val="left" w:pos="-142"/>
        </w:tabs>
        <w:spacing w:after="0"/>
        <w:ind w:left="567" w:firstLine="0"/>
        <w:rPr>
          <w:rFonts w:ascii="Times New Roman" w:hAnsi="Times New Roman" w:cs="Times New Roman"/>
          <w:b/>
          <w:sz w:val="28"/>
          <w:szCs w:val="28"/>
        </w:rPr>
      </w:pPr>
      <w:r w:rsidRPr="00A35D2B">
        <w:rPr>
          <w:rFonts w:ascii="Times New Roman" w:hAnsi="Times New Roman" w:cs="Times New Roman"/>
          <w:b/>
          <w:sz w:val="28"/>
          <w:szCs w:val="28"/>
        </w:rPr>
        <w:t>Дә</w:t>
      </w:r>
      <w:proofErr w:type="gramStart"/>
      <w:r w:rsidRPr="00A35D2B">
        <w:rPr>
          <w:rFonts w:ascii="Times New Roman" w:hAnsi="Times New Roman" w:cs="Times New Roman"/>
          <w:b/>
          <w:sz w:val="28"/>
          <w:szCs w:val="28"/>
        </w:rPr>
        <w:t>р</w:t>
      </w:r>
      <w:proofErr w:type="gramEnd"/>
      <w:r w:rsidRPr="00A35D2B">
        <w:rPr>
          <w:rFonts w:ascii="Times New Roman" w:hAnsi="Times New Roman" w:cs="Times New Roman"/>
          <w:b/>
          <w:sz w:val="28"/>
          <w:szCs w:val="28"/>
        </w:rPr>
        <w:t>іс тезисі: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Мектепке дейінгі балалар мекемесінде:</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1. Мектепке дейінгі балалар мекемесінде тәулік бойы балалардың келуіне байланысты 4 түрлі тамақтану ұйымдастырылады. Ол тағам құндылығының тәуліктік қалпын қамтамасыз етеді. (таңғы ас, бесін ас, түскі ас, кешкі ас).</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xml:space="preserve">2. </w:t>
      </w:r>
      <w:proofErr w:type="gramStart"/>
      <w:r w:rsidRPr="00A35D2B">
        <w:rPr>
          <w:rFonts w:ascii="Times New Roman" w:hAnsi="Times New Roman" w:cs="Times New Roman"/>
          <w:noProof/>
          <w:sz w:val="28"/>
          <w:szCs w:val="28"/>
        </w:rPr>
        <w:t>Мектепке дейінгі балалар мекемесінде і 2-сағат бойы балалардыд келуіне байланысты 4 түрлі және 3 түрлі тағамдану тәртібі тәжірибеленеді. Бірінші жағдайда балалар кешкі асты 1 сағат ерте ішеді (18 сағатта), екінші жағдайда - бесін ас кешкі ас пен бесін асқа та</w:t>
      </w:r>
      <w:proofErr w:type="gramEnd"/>
      <w:r w:rsidRPr="00A35D2B">
        <w:rPr>
          <w:rFonts w:ascii="Times New Roman" w:hAnsi="Times New Roman" w:cs="Times New Roman"/>
          <w:noProof/>
          <w:sz w:val="28"/>
          <w:szCs w:val="28"/>
        </w:rPr>
        <w:t>ғамдық жүктеме кіргізеді. Және бұған 100% тәуліктік тағамдық құндылың қамтамасыз етіледі.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xml:space="preserve">3. </w:t>
      </w:r>
      <w:proofErr w:type="gramStart"/>
      <w:r w:rsidRPr="00A35D2B">
        <w:rPr>
          <w:rFonts w:ascii="Times New Roman" w:hAnsi="Times New Roman" w:cs="Times New Roman"/>
          <w:noProof/>
          <w:sz w:val="28"/>
          <w:szCs w:val="28"/>
        </w:rPr>
        <w:t>Мектепке дейінгі балалар мекемесінде 9-10 сағаттын ішінде балалардың келуіне байланысты тағам тәртібі 3 түрлі және 75% тәуліктік тағам құндылығын қамтамасыз етеді, Бұл жағдайда медицина қызметкерлері ата-аналарға үйдегі кешкі ас түрлері бойынша тәуліктік тағамдануды толыққанды қамтамасыз ету</w:t>
      </w:r>
      <w:proofErr w:type="gramEnd"/>
      <w:r w:rsidRPr="00A35D2B">
        <w:rPr>
          <w:rFonts w:ascii="Times New Roman" w:hAnsi="Times New Roman" w:cs="Times New Roman"/>
          <w:noProof/>
          <w:sz w:val="28"/>
          <w:szCs w:val="28"/>
        </w:rPr>
        <w:t xml:space="preserve"> мақсатында ұсыныстар беру керек.</w:t>
      </w:r>
    </w:p>
    <w:p w:rsidR="00A35D2B" w:rsidRPr="00A35D2B" w:rsidRDefault="00A35D2B" w:rsidP="00A35D2B">
      <w:pPr>
        <w:shd w:val="clear" w:color="auto" w:fill="FFFFFF"/>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sz w:val="28"/>
          <w:szCs w:val="28"/>
        </w:rPr>
        <w:t xml:space="preserve">Балалардың дұрыс тамақтануы тек оның тәртібін </w:t>
      </w:r>
      <w:r w:rsidRPr="00A35D2B">
        <w:rPr>
          <w:rFonts w:ascii="Times New Roman" w:hAnsi="Times New Roman" w:cs="Times New Roman"/>
          <w:noProof/>
          <w:sz w:val="28"/>
          <w:szCs w:val="28"/>
        </w:rPr>
        <w:t>дұрыс ұйымдастырғанда ғана мүмкін.</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Оның ережелері: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1.Тамақтанудың уақыттары мен олардың араларындағы үзілістерді қатал сақтау;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2.Тамақтанудың аралық физиологиялық дұрыс уақыты;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З.Тамақтың   бөлек-бөлек  уақыттардағы   саны  және сапасы бойынша дұрыс бөлінуі;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xml:space="preserve">4.Балалардың тамақ ішудің және тәртібінің шарттары. 1-7 жас аралығындағы балалар үшін арасында 3,5-4 сағат үзіліспен күніне 4-5 рет тамақтану ең дұрысы болып есептеледі. Одан артық </w:t>
      </w:r>
      <w:r w:rsidRPr="00A35D2B">
        <w:rPr>
          <w:rFonts w:ascii="Times New Roman" w:hAnsi="Times New Roman" w:cs="Times New Roman"/>
          <w:bCs/>
          <w:noProof/>
          <w:sz w:val="28"/>
          <w:szCs w:val="28"/>
        </w:rPr>
        <w:t>не</w:t>
      </w:r>
      <w:r w:rsidRPr="00A35D2B">
        <w:rPr>
          <w:rFonts w:ascii="Times New Roman" w:hAnsi="Times New Roman" w:cs="Times New Roman"/>
          <w:b/>
          <w:bCs/>
          <w:noProof/>
          <w:sz w:val="28"/>
          <w:szCs w:val="28"/>
        </w:rPr>
        <w:t xml:space="preserve"> </w:t>
      </w:r>
      <w:r w:rsidRPr="00A35D2B">
        <w:rPr>
          <w:rFonts w:ascii="Times New Roman" w:hAnsi="Times New Roman" w:cs="Times New Roman"/>
          <w:noProof/>
          <w:sz w:val="28"/>
          <w:szCs w:val="28"/>
        </w:rPr>
        <w:t xml:space="preserve">кем тамақтану тиімсіз. Тамақтану уақыты тұрақты болу керек. Бұл асқазанның дұрыс сөл бөлуіне көмектеседі. Арасындағы үзілістерде балаларға ешқандай ас бермей және соңғы ас ұйқы алдында кемінде 2 сағат  бұрын болу керек. Бұл талаптар орындалмаған жағдайда тәбеті бұзылып, ас қорытылуы нашарлайды. Бір күндік ас мөлшері әрбір мерзімдерге дұрыс бөлінуі керек. Тамақтанулар санына байланысты таңғы ас пен кешкі ас біркүндік мөлшердің 20-25%-ын, түскі ас - 30-35%, 2-ші түстем кейінгі ас - 10-15% құрайды. Кейбір жағдайларда 5% мөлшерінде ауытқулар болуы мүмкін. </w:t>
      </w:r>
      <w:r w:rsidRPr="00A35D2B">
        <w:rPr>
          <w:rFonts w:ascii="Times New Roman" w:hAnsi="Times New Roman" w:cs="Times New Roman"/>
          <w:noProof/>
          <w:sz w:val="28"/>
          <w:szCs w:val="28"/>
        </w:rPr>
        <w:lastRenderedPageBreak/>
        <w:t>Физикалық және сезімталдық    жүктеме    асқазан    сөлдерінің    бөлінуін төмендетеді. Сол себепті тамақтану алдында балаларға міндегті   түрде   30   минуттық   демалыс   болу   керек. Тамақтанудың ұзақтығы да реттелуі керек. Таңғы ас пен кешкі ас үшін ұзақтығы - 15-20 мин., түскі ас үшін - 20-25мин.</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слайдтар</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noProof/>
          <w:sz w:val="28"/>
          <w:szCs w:val="28"/>
        </w:rPr>
        <w:t>1. Ас мәзірін құруда қандай гигиеналық талаптар қойылады?</w:t>
      </w:r>
    </w:p>
    <w:p w:rsidR="00A35D2B" w:rsidRPr="00A35D2B" w:rsidRDefault="00A35D2B" w:rsidP="00A35D2B">
      <w:pPr>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noProof/>
          <w:sz w:val="28"/>
          <w:szCs w:val="28"/>
        </w:rPr>
        <w:t>2. Тағамға кім және қайда медициналық қадағалау жүргізеді?</w:t>
      </w:r>
    </w:p>
    <w:p w:rsidR="00A35D2B" w:rsidRPr="00A35D2B" w:rsidRDefault="00A35D2B" w:rsidP="00A35D2B">
      <w:pPr>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noProof/>
          <w:sz w:val="28"/>
          <w:szCs w:val="28"/>
        </w:rPr>
        <w:t>3. Тамақтануға байланысты мектепке дейінгі мекемеде ненеі үйретеді?</w:t>
      </w:r>
    </w:p>
    <w:p w:rsidR="00A35D2B" w:rsidRPr="00A35D2B" w:rsidRDefault="00A35D2B" w:rsidP="00A35D2B">
      <w:pPr>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noProof/>
          <w:sz w:val="28"/>
          <w:szCs w:val="28"/>
        </w:rPr>
        <w:t>4. Ас мәзіріндегі энергетикалық құндылықты қалай бөледі?</w:t>
      </w:r>
    </w:p>
    <w:p w:rsidR="00A35D2B" w:rsidRPr="00A35D2B" w:rsidRDefault="00A35D2B" w:rsidP="00A35D2B">
      <w:pPr>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noProof/>
          <w:sz w:val="28"/>
          <w:szCs w:val="28"/>
        </w:rPr>
        <w:t>5. Тамақты өзі жеуді балаларға қай жастан бастап үйрету керек?</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r w:rsidRPr="00A35D2B">
        <w:rPr>
          <w:rFonts w:ascii="Times New Roman" w:hAnsi="Times New Roman" w:cs="Times New Roman"/>
          <w:b/>
          <w:sz w:val="28"/>
          <w:szCs w:val="28"/>
        </w:rPr>
        <w:t>№12</w:t>
      </w:r>
    </w:p>
    <w:p w:rsidR="00A35D2B" w:rsidRPr="00A35D2B" w:rsidRDefault="00A35D2B" w:rsidP="00A35D2B">
      <w:pPr>
        <w:tabs>
          <w:tab w:val="left" w:pos="-142"/>
        </w:tabs>
        <w:spacing w:after="0"/>
        <w:ind w:left="567"/>
        <w:rPr>
          <w:rFonts w:ascii="Times New Roman" w:hAnsi="Times New Roman" w:cs="Times New Roman"/>
          <w:b/>
          <w:sz w:val="28"/>
          <w:szCs w:val="28"/>
        </w:rPr>
      </w:pPr>
      <w:r w:rsidRPr="00A35D2B">
        <w:rPr>
          <w:rFonts w:ascii="Times New Roman" w:hAnsi="Times New Roman" w:cs="Times New Roman"/>
          <w:b/>
          <w:sz w:val="28"/>
          <w:szCs w:val="28"/>
        </w:rPr>
        <w:lastRenderedPageBreak/>
        <w:t>1.Дә</w:t>
      </w:r>
      <w:proofErr w:type="gramStart"/>
      <w:r w:rsidRPr="00A35D2B">
        <w:rPr>
          <w:rFonts w:ascii="Times New Roman" w:hAnsi="Times New Roman" w:cs="Times New Roman"/>
          <w:b/>
          <w:sz w:val="28"/>
          <w:szCs w:val="28"/>
        </w:rPr>
        <w:t>р</w:t>
      </w:r>
      <w:proofErr w:type="gramEnd"/>
      <w:r w:rsidRPr="00A35D2B">
        <w:rPr>
          <w:rFonts w:ascii="Times New Roman" w:hAnsi="Times New Roman" w:cs="Times New Roman"/>
          <w:b/>
          <w:sz w:val="28"/>
          <w:szCs w:val="28"/>
        </w:rPr>
        <w:t xml:space="preserve">істің тақырыбы: </w:t>
      </w:r>
      <w:r w:rsidRPr="00A35D2B">
        <w:rPr>
          <w:rFonts w:ascii="Times New Roman" w:hAnsi="Times New Roman" w:cs="Times New Roman"/>
          <w:b/>
          <w:noProof/>
          <w:sz w:val="28"/>
          <w:szCs w:val="28"/>
        </w:rPr>
        <w:t>Жалпы білім беретін мектептерде, кәсіптік-техникалық мектептерде, гимназияларда, лицейлерде тамақтануын ұйымдастырудың қағидалары.</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b/>
          <w:sz w:val="28"/>
          <w:szCs w:val="28"/>
        </w:rPr>
        <w:t xml:space="preserve">2.Мақсаты: </w:t>
      </w:r>
      <w:r w:rsidRPr="00A35D2B">
        <w:rPr>
          <w:rFonts w:ascii="Times New Roman" w:hAnsi="Times New Roman" w:cs="Times New Roman"/>
          <w:sz w:val="28"/>
          <w:szCs w:val="28"/>
        </w:rPr>
        <w:t>Студенттерге</w:t>
      </w:r>
      <w:r w:rsidRPr="00A35D2B">
        <w:rPr>
          <w:rFonts w:ascii="Times New Roman" w:hAnsi="Times New Roman" w:cs="Times New Roman"/>
          <w:noProof/>
          <w:sz w:val="28"/>
          <w:szCs w:val="28"/>
        </w:rPr>
        <w:t xml:space="preserve"> жалпы білім беретін мектептерде, кәсіптік-техникалық мектептерде, гимназияларда, лицейлерде тамақтануын ұйымдастырудың қағидалары туралы түсінік беру.</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r w:rsidRPr="00A35D2B">
        <w:rPr>
          <w:rFonts w:ascii="Times New Roman" w:hAnsi="Times New Roman" w:cs="Times New Roman"/>
          <w:b/>
          <w:sz w:val="28"/>
          <w:szCs w:val="28"/>
        </w:rPr>
        <w:t>3. Дә</w:t>
      </w:r>
      <w:proofErr w:type="gramStart"/>
      <w:r w:rsidRPr="00A35D2B">
        <w:rPr>
          <w:rFonts w:ascii="Times New Roman" w:hAnsi="Times New Roman" w:cs="Times New Roman"/>
          <w:b/>
          <w:sz w:val="28"/>
          <w:szCs w:val="28"/>
        </w:rPr>
        <w:t>р</w:t>
      </w:r>
      <w:proofErr w:type="gramEnd"/>
      <w:r w:rsidRPr="00A35D2B">
        <w:rPr>
          <w:rFonts w:ascii="Times New Roman" w:hAnsi="Times New Roman" w:cs="Times New Roman"/>
          <w:b/>
          <w:sz w:val="28"/>
          <w:szCs w:val="28"/>
        </w:rPr>
        <w:t>іс тезисі.</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shd w:val="clear" w:color="auto" w:fill="FFFFFF"/>
        <w:tabs>
          <w:tab w:val="left" w:pos="-142"/>
        </w:tabs>
        <w:spacing w:after="0"/>
        <w:ind w:left="567"/>
        <w:rPr>
          <w:rFonts w:ascii="Times New Roman" w:hAnsi="Times New Roman" w:cs="Times New Roman"/>
          <w:b/>
          <w:i/>
          <w:sz w:val="28"/>
          <w:szCs w:val="28"/>
        </w:rPr>
      </w:pPr>
      <w:r w:rsidRPr="00A35D2B">
        <w:rPr>
          <w:rFonts w:ascii="Times New Roman" w:hAnsi="Times New Roman" w:cs="Times New Roman"/>
          <w:b/>
          <w:bCs/>
          <w:i/>
          <w:noProof/>
          <w:sz w:val="28"/>
          <w:szCs w:val="28"/>
        </w:rPr>
        <w:t xml:space="preserve">Орта </w:t>
      </w:r>
      <w:r w:rsidRPr="00A35D2B">
        <w:rPr>
          <w:rFonts w:ascii="Times New Roman" w:hAnsi="Times New Roman" w:cs="Times New Roman"/>
          <w:b/>
          <w:i/>
          <w:noProof/>
          <w:sz w:val="28"/>
          <w:szCs w:val="28"/>
        </w:rPr>
        <w:t>білім беретін мектептерде:</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Медицина қызметкерлерінің міндеті мектеп оқушыларын 100% ыстық тағаммен қамтамасыз етуімен байланысты (ыстық таңғы ас және де түскі астармен және түстен кейінгі жеңіл тагам ұзартылған күн топтары балаларына).</w:t>
      </w:r>
    </w:p>
    <w:p w:rsidR="00A35D2B" w:rsidRPr="00A35D2B" w:rsidRDefault="00A35D2B" w:rsidP="00A35D2B">
      <w:pPr>
        <w:shd w:val="clear" w:color="auto" w:fill="FFFFFF"/>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noProof/>
          <w:sz w:val="28"/>
          <w:szCs w:val="28"/>
        </w:rPr>
        <w:t>Ол үшін мына ұсыныстарды ескеруі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І.Тамақтану арасындағы уақыт 3 сағат немесе 4.5сағаттан артық болмауы керек. Мөлшерлі тамақтану тәртібі келесідей:</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таңертеңгі ас үйде - 7.00-7.30;</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танертеңгі   ас  мектепте  -  2-ші  немесе  3-ші қоңыраудан соң;</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күні ұзартылған топтар үшін түскі ас мектепте -13.00-13.30;</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күндізгі ұйқыдан кейінгі бастауыш сыныптарға және күні ұзартылған топтар үшін түстен кейінгі ас - 17.00-17.30.</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2 -Танертеңгі асты ішу жақсы ұйымдастырылып, 10 минуттан аспауы керек, бастауыш оқушыларына сынып бөлмелерінде тамақтануы мүмкін.</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3.Асқазан, ішек, бауыр, бүйрек аурулары бар балаларға диеталық тамақ беріледі, медициналық қызметкерлер осындай балалардын тізімін құрады, ал асханаларда олар үшін белек үстелдер қойылады.</w:t>
      </w:r>
    </w:p>
    <w:p w:rsidR="00A35D2B" w:rsidRPr="00A35D2B" w:rsidRDefault="00A35D2B" w:rsidP="00A35D2B">
      <w:pPr>
        <w:shd w:val="clear" w:color="auto" w:fill="FFFFFF"/>
        <w:tabs>
          <w:tab w:val="left" w:pos="-142"/>
        </w:tabs>
        <w:spacing w:after="0"/>
        <w:ind w:left="567"/>
        <w:rPr>
          <w:rFonts w:ascii="Times New Roman" w:hAnsi="Times New Roman" w:cs="Times New Roman"/>
          <w:b/>
          <w:bCs/>
          <w:i/>
          <w:noProof/>
          <w:sz w:val="28"/>
          <w:szCs w:val="28"/>
        </w:rPr>
      </w:pPr>
    </w:p>
    <w:p w:rsidR="00A35D2B" w:rsidRPr="00A35D2B" w:rsidRDefault="00A35D2B" w:rsidP="00A35D2B">
      <w:pPr>
        <w:shd w:val="clear" w:color="auto" w:fill="FFFFFF"/>
        <w:tabs>
          <w:tab w:val="left" w:pos="-142"/>
        </w:tabs>
        <w:spacing w:after="0"/>
        <w:ind w:left="567"/>
        <w:rPr>
          <w:rFonts w:ascii="Times New Roman" w:hAnsi="Times New Roman" w:cs="Times New Roman"/>
          <w:b/>
          <w:bCs/>
          <w:i/>
          <w:noProof/>
          <w:sz w:val="28"/>
          <w:szCs w:val="28"/>
        </w:rPr>
      </w:pPr>
      <w:r w:rsidRPr="00A35D2B">
        <w:rPr>
          <w:rFonts w:ascii="Times New Roman" w:hAnsi="Times New Roman" w:cs="Times New Roman"/>
          <w:b/>
          <w:bCs/>
          <w:i/>
          <w:noProof/>
          <w:sz w:val="28"/>
          <w:szCs w:val="28"/>
        </w:rPr>
        <w:t xml:space="preserve">Кәсіптік </w:t>
      </w:r>
      <w:r w:rsidRPr="00A35D2B">
        <w:rPr>
          <w:rFonts w:ascii="Times New Roman" w:hAnsi="Times New Roman" w:cs="Times New Roman"/>
          <w:i/>
          <w:noProof/>
          <w:sz w:val="28"/>
          <w:szCs w:val="28"/>
        </w:rPr>
        <w:t xml:space="preserve">- </w:t>
      </w:r>
      <w:r w:rsidRPr="00A35D2B">
        <w:rPr>
          <w:rFonts w:ascii="Times New Roman" w:hAnsi="Times New Roman" w:cs="Times New Roman"/>
          <w:b/>
          <w:bCs/>
          <w:i/>
          <w:noProof/>
          <w:sz w:val="28"/>
          <w:szCs w:val="28"/>
        </w:rPr>
        <w:t>техникалық оқу орнында:</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1.Асты тиімді ұйымдастыру тек оқу орнында тамақ қоймасы орналасқанда ғана мүмкін. КТО үйінің құрылысы асханасыз салынбайды.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2.Тамақтану тәртібі 3 ретті тамақтан (таңертеңгі ас, түскі ас, кешкі ас) тұрады. Сирек жағдайларда ғана 2 рет тамақтану кепікі ассыз (жатақханада тұратын адамдардың болмауына байланысты, сонымен қатар, тамақ қоймадан алыстығынан).</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3.Көбірек жүктемеге байланысты мамандықты меңгерген жасөспірімдерге 4 рет тамақтану қажет(2-ші таңертенгі ас немесе түстен кейінгі ас).</w:t>
      </w:r>
    </w:p>
    <w:p w:rsidR="00A35D2B" w:rsidRPr="00A35D2B" w:rsidRDefault="00A35D2B" w:rsidP="00A35D2B">
      <w:pPr>
        <w:shd w:val="clear" w:color="auto" w:fill="FFFFFF"/>
        <w:tabs>
          <w:tab w:val="left" w:pos="-142"/>
        </w:tabs>
        <w:spacing w:after="0"/>
        <w:ind w:left="567"/>
        <w:rPr>
          <w:rFonts w:ascii="Times New Roman" w:hAnsi="Times New Roman" w:cs="Times New Roman"/>
          <w:b/>
          <w:bCs/>
          <w:i/>
          <w:noProof/>
          <w:sz w:val="28"/>
          <w:szCs w:val="28"/>
        </w:rPr>
      </w:pPr>
    </w:p>
    <w:p w:rsidR="00A35D2B" w:rsidRPr="00A35D2B" w:rsidRDefault="00A35D2B" w:rsidP="00A35D2B">
      <w:pPr>
        <w:shd w:val="clear" w:color="auto" w:fill="FFFFFF"/>
        <w:tabs>
          <w:tab w:val="left" w:pos="-142"/>
        </w:tabs>
        <w:spacing w:after="0"/>
        <w:ind w:left="567"/>
        <w:rPr>
          <w:rFonts w:ascii="Times New Roman" w:hAnsi="Times New Roman" w:cs="Times New Roman"/>
          <w:b/>
          <w:bCs/>
          <w:i/>
          <w:noProof/>
          <w:sz w:val="28"/>
          <w:szCs w:val="28"/>
        </w:rPr>
      </w:pPr>
      <w:r w:rsidRPr="00A35D2B">
        <w:rPr>
          <w:rFonts w:ascii="Times New Roman" w:hAnsi="Times New Roman" w:cs="Times New Roman"/>
          <w:b/>
          <w:bCs/>
          <w:i/>
          <w:noProof/>
          <w:sz w:val="28"/>
          <w:szCs w:val="28"/>
        </w:rPr>
        <w:lastRenderedPageBreak/>
        <w:t>Тамақтануды медициналық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noProof/>
          <w:sz w:val="28"/>
          <w:szCs w:val="28"/>
        </w:rPr>
      </w:pPr>
      <w:r w:rsidRPr="00A35D2B">
        <w:rPr>
          <w:rFonts w:ascii="Times New Roman" w:hAnsi="Times New Roman" w:cs="Times New Roman"/>
          <w:noProof/>
          <w:sz w:val="28"/>
          <w:szCs w:val="28"/>
        </w:rPr>
        <w:t>Балалар ұжымының тамақтануына бақылау үнемі немесс кезеңді болуы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Бірінші - балалар оқу орнындағы дәрігер мен мейірбике, екінші -СЭС қызметкерлері тексереді. Күнделікті бақылау мынадай болады: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1.Алынған   және   әкелінетін  тамақтың   сапасын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2.Тамақты сақтау шарттарын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З.Тамақты пайдалану мерзімін ескеруді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4.Тамақты дайындау технологиясын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5.Дайын тағамның сапасын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б.Тамақ қоймасы және ыдысты жуудың санитарлы -эпидемиялыққа қарсы тәртіпті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7.Тамақ қоймасының қызметкерлерінің жеке гигиеналық ережелерді сақтауды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8.Тамақтану мөлшерінің құрамын бақылау.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proofErr w:type="gramStart"/>
      <w:r w:rsidRPr="00A35D2B">
        <w:rPr>
          <w:rFonts w:ascii="Times New Roman" w:hAnsi="Times New Roman" w:cs="Times New Roman"/>
          <w:noProof/>
          <w:sz w:val="28"/>
          <w:szCs w:val="28"/>
        </w:rPr>
        <w:t>Тамақтың балалар оқу орындарында дүкеннен түскенде медициналық қызметкерлер олардың бракеражын тексереді (түрі, түсі, иісі. дәмі - органолептикалық көрсеткіштерге қарау), тез бұзылатын тамақтың (сүт, айран, қаймақ, ірімшік, шұжықтар, сапалықты куәләндіретін сертификаттары тексеріледі), онда шығарылған күні мен</w:t>
      </w:r>
      <w:proofErr w:type="gramEnd"/>
      <w:r w:rsidRPr="00A35D2B">
        <w:rPr>
          <w:rFonts w:ascii="Times New Roman" w:hAnsi="Times New Roman" w:cs="Times New Roman"/>
          <w:noProof/>
          <w:sz w:val="28"/>
          <w:szCs w:val="28"/>
        </w:rPr>
        <w:t xml:space="preserve"> </w:t>
      </w:r>
      <w:proofErr w:type="gramStart"/>
      <w:r w:rsidRPr="00A35D2B">
        <w:rPr>
          <w:rFonts w:ascii="Times New Roman" w:hAnsi="Times New Roman" w:cs="Times New Roman"/>
          <w:noProof/>
          <w:sz w:val="28"/>
          <w:szCs w:val="28"/>
        </w:rPr>
        <w:t>уақыты, сақтау мерзімі көрсетілу керек, сақтау мерзімінен асып кеткен тамақты қолдануға болмайды, сонымен қатар тазаланбаған тауық үйрек және қаздарды, жұмыртқаларды, малдың бастарын, консерваларды, бұзылған дәнді - дақылдарды қалдыруға болмайды, күдікті жағдайларда тамақ СЭС-ке тексерілуге беріледі.</w:t>
      </w:r>
      <w:proofErr w:type="gramEnd"/>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Тамақты тұрғын халықтан сатып алғанда ветеринарлық тексерушілердің қорытындысын тексерген жөн. Жазғы уақытта көкөністерді жеке шаруашылықтардан сатып алғанда тамақтың сапасына аса көніл бөлу керек.</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noProof/>
          <w:sz w:val="28"/>
          <w:szCs w:val="28"/>
        </w:rPr>
        <w:t xml:space="preserve">Медициналық қызметкерлер транспорт пен тамақты апаратын ыдысының жағдайын бақылайды. Ол үшін арнайы транспорт арналады. СЭС бұндай транспорттың қалпын үнемі тексеріп отырады, транспортка жыл сайын санитарлық куәліктер бөлінеді. Жүк тасушының санитарлы киімі мен санитарлы кітапшасы болуы керек. Тағамды тасымалдайтын ыдыс ыңғайлы тасымалданатын және жеңіл жуылатын болу керек (контейнерлер, битондар, флягтар, металды жәшіктер, лотоктар). Бұл мақсаттарға балалар оқу-орындарынан шығаруға болмайтын ас үй жабдықтарын (қазандар, кастрюль, шелектер) қолдануға болмайды. </w:t>
      </w:r>
      <w:r w:rsidRPr="00A35D2B">
        <w:rPr>
          <w:rFonts w:ascii="Times New Roman" w:hAnsi="Times New Roman" w:cs="Times New Roman"/>
          <w:noProof/>
          <w:sz w:val="28"/>
          <w:szCs w:val="28"/>
        </w:rPr>
        <w:lastRenderedPageBreak/>
        <w:t>Ыдыстар белгіленген болуы керек және мезгіл -мезгіл 2% сода ерітіндісімен жуылу керек.</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3.Кучма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Қорытынды сұрақтары:</w:t>
      </w:r>
    </w:p>
    <w:p w:rsidR="00A35D2B" w:rsidRPr="00A35D2B" w:rsidRDefault="00A35D2B" w:rsidP="00A35D2B">
      <w:pPr>
        <w:pStyle w:val="af4"/>
        <w:numPr>
          <w:ilvl w:val="0"/>
          <w:numId w:val="12"/>
        </w:numPr>
        <w:tabs>
          <w:tab w:val="left" w:pos="-142"/>
        </w:tabs>
        <w:spacing w:line="276" w:lineRule="auto"/>
        <w:ind w:left="567" w:firstLine="0"/>
        <w:rPr>
          <w:rFonts w:ascii="Times New Roman" w:hAnsi="Times New Roman"/>
          <w:color w:val="000000"/>
          <w:sz w:val="28"/>
          <w:szCs w:val="28"/>
          <w:lang w:val="kk-KZ"/>
        </w:rPr>
      </w:pPr>
      <w:r w:rsidRPr="00A35D2B">
        <w:rPr>
          <w:rFonts w:ascii="Times New Roman" w:hAnsi="Times New Roman"/>
          <w:color w:val="000000"/>
          <w:sz w:val="28"/>
          <w:szCs w:val="28"/>
          <w:lang w:val="kk-KZ"/>
        </w:rPr>
        <w:t>Күн тәртібін меңгерудің әдісін атаңыз?</w:t>
      </w:r>
    </w:p>
    <w:p w:rsidR="00A35D2B" w:rsidRPr="00A35D2B" w:rsidRDefault="00A35D2B" w:rsidP="00A35D2B">
      <w:pPr>
        <w:pStyle w:val="af4"/>
        <w:numPr>
          <w:ilvl w:val="0"/>
          <w:numId w:val="12"/>
        </w:numPr>
        <w:tabs>
          <w:tab w:val="left" w:pos="-142"/>
        </w:tabs>
        <w:spacing w:line="276" w:lineRule="auto"/>
        <w:ind w:left="567" w:firstLine="0"/>
        <w:rPr>
          <w:rFonts w:ascii="Times New Roman" w:hAnsi="Times New Roman"/>
          <w:color w:val="000000"/>
          <w:sz w:val="28"/>
          <w:szCs w:val="28"/>
          <w:lang w:val="kk-KZ"/>
        </w:rPr>
      </w:pPr>
      <w:r w:rsidRPr="00A35D2B">
        <w:rPr>
          <w:rFonts w:ascii="Times New Roman" w:hAnsi="Times New Roman"/>
          <w:color w:val="000000"/>
          <w:sz w:val="28"/>
          <w:szCs w:val="28"/>
          <w:lang w:val="kk-KZ"/>
        </w:rPr>
        <w:t>Мектепке дейінгі мекемелердегі балалардың күн тәртібін айтып беріңіз?</w:t>
      </w:r>
    </w:p>
    <w:p w:rsidR="00A35D2B" w:rsidRPr="00A35D2B" w:rsidRDefault="00A35D2B" w:rsidP="00A35D2B">
      <w:pPr>
        <w:pStyle w:val="af4"/>
        <w:numPr>
          <w:ilvl w:val="0"/>
          <w:numId w:val="12"/>
        </w:numPr>
        <w:tabs>
          <w:tab w:val="left" w:pos="-142"/>
        </w:tabs>
        <w:spacing w:line="276" w:lineRule="auto"/>
        <w:ind w:left="567" w:firstLine="0"/>
        <w:rPr>
          <w:rFonts w:ascii="Times New Roman" w:hAnsi="Times New Roman"/>
          <w:color w:val="000000"/>
          <w:sz w:val="28"/>
          <w:szCs w:val="28"/>
          <w:lang w:val="kk-KZ"/>
        </w:rPr>
      </w:pPr>
      <w:r w:rsidRPr="00A35D2B">
        <w:rPr>
          <w:rFonts w:ascii="Times New Roman" w:hAnsi="Times New Roman"/>
          <w:color w:val="000000"/>
          <w:sz w:val="28"/>
          <w:szCs w:val="28"/>
          <w:lang w:val="kk-KZ"/>
        </w:rPr>
        <w:t>Мектепке дейінгі жастағы балалардың  күн тәртібін айтып беріңіз?</w:t>
      </w:r>
    </w:p>
    <w:p w:rsidR="00A35D2B" w:rsidRPr="00A35D2B" w:rsidRDefault="00A35D2B" w:rsidP="00A35D2B">
      <w:pPr>
        <w:pStyle w:val="af4"/>
        <w:numPr>
          <w:ilvl w:val="0"/>
          <w:numId w:val="12"/>
        </w:numPr>
        <w:tabs>
          <w:tab w:val="left" w:pos="-142"/>
        </w:tabs>
        <w:spacing w:line="276" w:lineRule="auto"/>
        <w:ind w:left="567" w:firstLine="0"/>
        <w:rPr>
          <w:rFonts w:ascii="Times New Roman" w:hAnsi="Times New Roman"/>
          <w:sz w:val="28"/>
          <w:szCs w:val="28"/>
          <w:lang w:val="kk-KZ"/>
        </w:rPr>
      </w:pPr>
      <w:r w:rsidRPr="00A35D2B">
        <w:rPr>
          <w:rFonts w:ascii="Times New Roman" w:hAnsi="Times New Roman"/>
          <w:color w:val="000000"/>
          <w:sz w:val="28"/>
          <w:szCs w:val="28"/>
          <w:lang w:val="kk-KZ"/>
        </w:rPr>
        <w:t>6- жастағы балаларды оқыту мекемесінің гигиеналық талаптарын атаңыз?</w:t>
      </w:r>
    </w:p>
    <w:p w:rsidR="00A35D2B" w:rsidRPr="00A35D2B" w:rsidRDefault="00A35D2B" w:rsidP="00A35D2B">
      <w:pPr>
        <w:pStyle w:val="af4"/>
        <w:tabs>
          <w:tab w:val="left" w:pos="-142"/>
        </w:tabs>
        <w:spacing w:line="276" w:lineRule="auto"/>
        <w:ind w:left="567"/>
        <w:rPr>
          <w:rFonts w:ascii="Times New Roman" w:hAnsi="Times New Roman"/>
          <w:color w:val="000000"/>
          <w:sz w:val="28"/>
          <w:szCs w:val="28"/>
          <w:lang w:val="kk-KZ"/>
        </w:rPr>
      </w:pPr>
    </w:p>
    <w:p w:rsidR="00A35D2B" w:rsidRPr="00A35D2B" w:rsidRDefault="00A35D2B" w:rsidP="00A35D2B">
      <w:pPr>
        <w:pStyle w:val="af4"/>
        <w:tabs>
          <w:tab w:val="left" w:pos="-142"/>
        </w:tabs>
        <w:spacing w:line="276" w:lineRule="auto"/>
        <w:ind w:left="567"/>
        <w:rPr>
          <w:rFonts w:ascii="Times New Roman" w:hAnsi="Times New Roman"/>
          <w:b/>
          <w:color w:val="000000"/>
          <w:sz w:val="28"/>
          <w:szCs w:val="28"/>
          <w:lang w:val="kk-KZ"/>
        </w:rPr>
      </w:pPr>
      <w:r w:rsidRPr="00A35D2B">
        <w:rPr>
          <w:rFonts w:ascii="Times New Roman" w:hAnsi="Times New Roman"/>
          <w:b/>
          <w:color w:val="000000"/>
          <w:sz w:val="28"/>
          <w:szCs w:val="28"/>
          <w:lang w:val="kk-KZ"/>
        </w:rPr>
        <w:t>2-семестр</w:t>
      </w:r>
    </w:p>
    <w:p w:rsidR="00A35D2B" w:rsidRPr="00A35D2B" w:rsidRDefault="00A35D2B" w:rsidP="00A35D2B">
      <w:pPr>
        <w:pStyle w:val="af4"/>
        <w:tabs>
          <w:tab w:val="left" w:pos="-142"/>
        </w:tabs>
        <w:spacing w:line="276" w:lineRule="auto"/>
        <w:ind w:left="567"/>
        <w:rPr>
          <w:rFonts w:ascii="Times New Roman" w:hAnsi="Times New Roman"/>
          <w:b/>
          <w:sz w:val="28"/>
          <w:szCs w:val="28"/>
          <w:lang w:val="kk-KZ"/>
        </w:rPr>
      </w:pPr>
      <w:r w:rsidRPr="00A35D2B">
        <w:rPr>
          <w:rFonts w:ascii="Times New Roman" w:hAnsi="Times New Roman"/>
          <w:b/>
          <w:sz w:val="28"/>
          <w:szCs w:val="28"/>
          <w:lang w:val="kk-KZ" w:eastAsia="kk-KZ"/>
        </w:rPr>
        <w:t>№13</w:t>
      </w:r>
    </w:p>
    <w:p w:rsidR="00A35D2B" w:rsidRPr="00A35D2B" w:rsidRDefault="00A35D2B" w:rsidP="00A35D2B">
      <w:pPr>
        <w:pStyle w:val="24"/>
        <w:keepNext/>
        <w:keepLines/>
        <w:shd w:val="clear" w:color="auto" w:fill="auto"/>
        <w:tabs>
          <w:tab w:val="left" w:pos="-142"/>
        </w:tabs>
        <w:spacing w:after="0" w:line="276" w:lineRule="auto"/>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1.Тақырыбы: </w:t>
      </w:r>
      <w:r w:rsidRPr="00A35D2B">
        <w:rPr>
          <w:rFonts w:ascii="Times New Roman" w:hAnsi="Times New Roman" w:cs="Times New Roman"/>
          <w:sz w:val="28"/>
          <w:szCs w:val="28"/>
          <w:lang w:val="kk-KZ"/>
        </w:rPr>
        <w:t xml:space="preserve">Балалар және </w:t>
      </w:r>
      <w:r w:rsidRPr="00A35D2B">
        <w:rPr>
          <w:rFonts w:ascii="Times New Roman" w:hAnsi="Times New Roman" w:cs="Times New Roman"/>
          <w:sz w:val="28"/>
          <w:szCs w:val="28"/>
          <w:lang w:val="kk-KZ" w:eastAsia="kk-KZ"/>
        </w:rPr>
        <w:t>мектеп жиһаздарына қойылатын гигиеналық талаптар, оқытудың техникалық құралдары.</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lang w:val="kk-KZ"/>
        </w:rPr>
      </w:pPr>
      <w:r w:rsidRPr="00A35D2B">
        <w:rPr>
          <w:rStyle w:val="af2"/>
          <w:rFonts w:ascii="Times New Roman" w:hAnsi="Times New Roman" w:cs="Times New Roman"/>
          <w:sz w:val="28"/>
          <w:szCs w:val="28"/>
          <w:lang w:val="kk-KZ" w:eastAsia="kk-KZ"/>
        </w:rPr>
        <w:t>2.Мақсаты:</w:t>
      </w:r>
      <w:r w:rsidRPr="00A35D2B">
        <w:rPr>
          <w:rFonts w:ascii="Times New Roman" w:hAnsi="Times New Roman" w:cs="Times New Roman"/>
          <w:sz w:val="28"/>
          <w:szCs w:val="28"/>
          <w:lang w:val="kk-KZ" w:eastAsia="kk-KZ"/>
        </w:rPr>
        <w:t xml:space="preserve"> Студенттерді </w:t>
      </w:r>
      <w:r w:rsidRPr="00A35D2B">
        <w:rPr>
          <w:rFonts w:ascii="Times New Roman" w:hAnsi="Times New Roman" w:cs="Times New Roman"/>
          <w:sz w:val="28"/>
          <w:szCs w:val="28"/>
          <w:lang w:val="kk-KZ"/>
        </w:rPr>
        <w:t xml:space="preserve">балалар және мектеп жиһаздарына </w:t>
      </w:r>
      <w:r w:rsidRPr="00A35D2B">
        <w:rPr>
          <w:rFonts w:ascii="Times New Roman" w:hAnsi="Times New Roman" w:cs="Times New Roman"/>
          <w:sz w:val="28"/>
          <w:szCs w:val="28"/>
          <w:lang w:val="kk-KZ" w:eastAsia="kk-KZ"/>
        </w:rPr>
        <w:t>қойылатын гигиеналық талаптармен, оқытудың техникалық құралдарымен таныстыру.</w:t>
      </w:r>
    </w:p>
    <w:p w:rsidR="00A35D2B" w:rsidRPr="00A35D2B" w:rsidRDefault="00A35D2B" w:rsidP="00A35D2B">
      <w:pPr>
        <w:pStyle w:val="221"/>
        <w:keepNext/>
        <w:keepLines/>
        <w:shd w:val="clear" w:color="auto" w:fill="auto"/>
        <w:tabs>
          <w:tab w:val="left" w:pos="-142"/>
        </w:tabs>
        <w:spacing w:before="0" w:line="276" w:lineRule="auto"/>
        <w:ind w:left="567" w:right="565"/>
        <w:rPr>
          <w:rFonts w:ascii="Times New Roman" w:hAnsi="Times New Roman" w:cs="Times New Roman"/>
          <w:sz w:val="28"/>
          <w:szCs w:val="28"/>
          <w:lang w:val="kk-KZ"/>
        </w:rPr>
      </w:pPr>
      <w:r w:rsidRPr="00A35D2B">
        <w:rPr>
          <w:rFonts w:ascii="Times New Roman" w:hAnsi="Times New Roman" w:cs="Times New Roman"/>
          <w:i w:val="0"/>
          <w:sz w:val="28"/>
          <w:szCs w:val="28"/>
          <w:lang w:val="kk-KZ"/>
        </w:rPr>
        <w:lastRenderedPageBreak/>
        <w:t xml:space="preserve">3. Дәріс тезисі: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жасөспірімдердің </w:t>
      </w:r>
      <w:r w:rsidRPr="00A35D2B">
        <w:rPr>
          <w:rFonts w:ascii="Times New Roman" w:hAnsi="Times New Roman" w:cs="Times New Roman"/>
          <w:sz w:val="28"/>
          <w:szCs w:val="28"/>
          <w:lang w:val="kk-KZ"/>
        </w:rPr>
        <w:t xml:space="preserve">жиһаздарына </w:t>
      </w:r>
      <w:r w:rsidRPr="00A35D2B">
        <w:rPr>
          <w:rFonts w:ascii="Times New Roman" w:hAnsi="Times New Roman" w:cs="Times New Roman"/>
          <w:sz w:val="28"/>
          <w:szCs w:val="28"/>
          <w:lang w:val="kk-KZ" w:eastAsia="kk-KZ"/>
        </w:rPr>
        <w:t xml:space="preserve">қойылатын гигиеналық </w:t>
      </w:r>
      <w:r w:rsidRPr="00A35D2B">
        <w:rPr>
          <w:rFonts w:ascii="Times New Roman" w:hAnsi="Times New Roman" w:cs="Times New Roman"/>
          <w:sz w:val="28"/>
          <w:szCs w:val="28"/>
          <w:lang w:val="kk-KZ"/>
        </w:rPr>
        <w:t>талаптар</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Жиһаздардың мөлшері баланың </w:t>
      </w:r>
      <w:r w:rsidRPr="00A35D2B">
        <w:rPr>
          <w:rFonts w:ascii="Times New Roman" w:hAnsi="Times New Roman" w:cs="Times New Roman"/>
          <w:sz w:val="28"/>
          <w:szCs w:val="28"/>
          <w:lang w:val="kk-KZ"/>
        </w:rPr>
        <w:t xml:space="preserve">бой </w:t>
      </w:r>
      <w:r w:rsidRPr="00A35D2B">
        <w:rPr>
          <w:rFonts w:ascii="Times New Roman" w:hAnsi="Times New Roman" w:cs="Times New Roman"/>
          <w:sz w:val="28"/>
          <w:szCs w:val="28"/>
          <w:lang w:val="kk-KZ" w:eastAsia="kk-KZ"/>
        </w:rPr>
        <w:t xml:space="preserve">ұзындығына сәйкес болуы керек. Сол үшін балалардың </w:t>
      </w:r>
      <w:r w:rsidRPr="00A35D2B">
        <w:rPr>
          <w:rFonts w:ascii="Times New Roman" w:hAnsi="Times New Roman" w:cs="Times New Roman"/>
          <w:sz w:val="28"/>
          <w:szCs w:val="28"/>
          <w:lang w:val="kk-KZ"/>
        </w:rPr>
        <w:t xml:space="preserve">бой </w:t>
      </w:r>
      <w:r w:rsidRPr="00A35D2B">
        <w:rPr>
          <w:rFonts w:ascii="Times New Roman" w:hAnsi="Times New Roman" w:cs="Times New Roman"/>
          <w:sz w:val="28"/>
          <w:szCs w:val="28"/>
          <w:lang w:val="kk-KZ" w:eastAsia="kk-KZ"/>
        </w:rPr>
        <w:t xml:space="preserve">ұзындықтары топтарға бөлінген, яғни жиһаздардың белгілі топтары белгілі </w:t>
      </w:r>
      <w:r w:rsidRPr="00A35D2B">
        <w:rPr>
          <w:rFonts w:ascii="Times New Roman" w:hAnsi="Times New Roman" w:cs="Times New Roman"/>
          <w:sz w:val="28"/>
          <w:szCs w:val="28"/>
          <w:lang w:val="kk-KZ"/>
        </w:rPr>
        <w:t xml:space="preserve">бой </w:t>
      </w:r>
      <w:r w:rsidRPr="00A35D2B">
        <w:rPr>
          <w:rFonts w:ascii="Times New Roman" w:hAnsi="Times New Roman" w:cs="Times New Roman"/>
          <w:sz w:val="28"/>
          <w:szCs w:val="28"/>
          <w:lang w:val="kk-KZ" w:eastAsia="kk-KZ"/>
        </w:rPr>
        <w:t xml:space="preserve">ұзындығының топтарына сәйкес келуі керек. Сәби жасындағы </w:t>
      </w:r>
      <w:r w:rsidRPr="00A35D2B">
        <w:rPr>
          <w:rFonts w:ascii="Times New Roman" w:hAnsi="Times New Roman" w:cs="Times New Roman"/>
          <w:sz w:val="28"/>
          <w:szCs w:val="28"/>
          <w:lang w:val="kk-KZ"/>
        </w:rPr>
        <w:t xml:space="preserve">балалар мен мектеп </w:t>
      </w:r>
      <w:r w:rsidRPr="00A35D2B">
        <w:rPr>
          <w:rFonts w:ascii="Times New Roman" w:hAnsi="Times New Roman" w:cs="Times New Roman"/>
          <w:sz w:val="28"/>
          <w:szCs w:val="28"/>
          <w:lang w:val="kk-KZ" w:eastAsia="kk-KZ"/>
        </w:rPr>
        <w:t xml:space="preserve">жасындағы балалардың </w:t>
      </w:r>
      <w:r w:rsidRPr="00A35D2B">
        <w:rPr>
          <w:rFonts w:ascii="Times New Roman" w:hAnsi="Times New Roman" w:cs="Times New Roman"/>
          <w:sz w:val="28"/>
          <w:szCs w:val="28"/>
          <w:lang w:val="kk-KZ"/>
        </w:rPr>
        <w:t xml:space="preserve">бой </w:t>
      </w:r>
      <w:r w:rsidRPr="00A35D2B">
        <w:rPr>
          <w:rFonts w:ascii="Times New Roman" w:hAnsi="Times New Roman" w:cs="Times New Roman"/>
          <w:sz w:val="28"/>
          <w:szCs w:val="28"/>
          <w:lang w:val="kk-KZ" w:eastAsia="kk-KZ"/>
        </w:rPr>
        <w:t xml:space="preserve">ұзындықтарының </w:t>
      </w:r>
      <w:r w:rsidRPr="00A35D2B">
        <w:rPr>
          <w:rFonts w:ascii="Times New Roman" w:hAnsi="Times New Roman" w:cs="Times New Roman"/>
          <w:sz w:val="28"/>
          <w:szCs w:val="28"/>
          <w:lang w:val="kk-KZ"/>
        </w:rPr>
        <w:t xml:space="preserve">6 </w:t>
      </w:r>
      <w:r w:rsidRPr="00A35D2B">
        <w:rPr>
          <w:rFonts w:ascii="Times New Roman" w:hAnsi="Times New Roman" w:cs="Times New Roman"/>
          <w:sz w:val="28"/>
          <w:szCs w:val="28"/>
          <w:lang w:val="kk-KZ" w:eastAsia="kk-KZ"/>
        </w:rPr>
        <w:t xml:space="preserve">тобы </w:t>
      </w:r>
      <w:r w:rsidRPr="00A35D2B">
        <w:rPr>
          <w:rFonts w:ascii="Times New Roman" w:hAnsi="Times New Roman" w:cs="Times New Roman"/>
          <w:sz w:val="28"/>
          <w:szCs w:val="28"/>
          <w:lang w:val="kk-KZ"/>
        </w:rPr>
        <w:t xml:space="preserve">бар </w:t>
      </w:r>
      <w:r w:rsidRPr="00A35D2B">
        <w:rPr>
          <w:rFonts w:ascii="Times New Roman" w:hAnsi="Times New Roman" w:cs="Times New Roman"/>
          <w:sz w:val="28"/>
          <w:szCs w:val="28"/>
          <w:lang w:val="kk-KZ" w:eastAsia="kk-KZ"/>
        </w:rPr>
        <w:t xml:space="preserve">(80см </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ден </w:t>
      </w:r>
      <w:r w:rsidRPr="00A35D2B">
        <w:rPr>
          <w:rFonts w:ascii="Times New Roman" w:hAnsi="Times New Roman" w:cs="Times New Roman"/>
          <w:sz w:val="28"/>
          <w:szCs w:val="28"/>
          <w:lang w:val="kk-KZ"/>
        </w:rPr>
        <w:t xml:space="preserve">бастап 90см </w:t>
      </w:r>
      <w:r w:rsidRPr="00A35D2B">
        <w:rPr>
          <w:rFonts w:ascii="Times New Roman" w:hAnsi="Times New Roman" w:cs="Times New Roman"/>
          <w:sz w:val="28"/>
          <w:szCs w:val="28"/>
          <w:lang w:val="kk-KZ" w:eastAsia="kk-KZ"/>
        </w:rPr>
        <w:t xml:space="preserve">аралықпен 100см-ге дейін), соған сәйкес жиһаздардың </w:t>
      </w:r>
      <w:r w:rsidRPr="00A35D2B">
        <w:rPr>
          <w:rFonts w:ascii="Times New Roman" w:hAnsi="Times New Roman" w:cs="Times New Roman"/>
          <w:sz w:val="28"/>
          <w:szCs w:val="28"/>
          <w:lang w:val="kk-KZ"/>
        </w:rPr>
        <w:t xml:space="preserve">да </w:t>
      </w:r>
      <w:r w:rsidRPr="00A35D2B">
        <w:rPr>
          <w:rFonts w:ascii="Times New Roman" w:hAnsi="Times New Roman" w:cs="Times New Roman"/>
          <w:sz w:val="28"/>
          <w:szCs w:val="28"/>
          <w:lang w:val="kk-KZ" w:eastAsia="kk-KZ"/>
        </w:rPr>
        <w:t xml:space="preserve">әріппен белгіленген </w:t>
      </w:r>
      <w:r w:rsidRPr="00A35D2B">
        <w:rPr>
          <w:rFonts w:ascii="Times New Roman" w:hAnsi="Times New Roman" w:cs="Times New Roman"/>
          <w:sz w:val="28"/>
          <w:szCs w:val="28"/>
          <w:lang w:val="kk-KZ"/>
        </w:rPr>
        <w:t xml:space="preserve">6 тобы бар </w:t>
      </w:r>
      <w:r w:rsidRPr="00A35D2B">
        <w:rPr>
          <w:rFonts w:ascii="Times New Roman" w:hAnsi="Times New Roman" w:cs="Times New Roman"/>
          <w:sz w:val="28"/>
          <w:szCs w:val="28"/>
          <w:lang w:val="kk-KZ" w:eastAsia="kk-KZ"/>
        </w:rPr>
        <w:t xml:space="preserve">А, Ә, </w:t>
      </w:r>
      <w:r w:rsidRPr="00A35D2B">
        <w:rPr>
          <w:rFonts w:ascii="Times New Roman" w:hAnsi="Times New Roman" w:cs="Times New Roman"/>
          <w:sz w:val="28"/>
          <w:szCs w:val="28"/>
          <w:lang w:val="kk-KZ"/>
        </w:rPr>
        <w:t xml:space="preserve">Б, В, Г, Д. Мектеп </w:t>
      </w:r>
      <w:r w:rsidRPr="00A35D2B">
        <w:rPr>
          <w:rFonts w:ascii="Times New Roman" w:hAnsi="Times New Roman" w:cs="Times New Roman"/>
          <w:sz w:val="28"/>
          <w:szCs w:val="28"/>
          <w:lang w:val="kk-KZ" w:eastAsia="kk-KZ"/>
        </w:rPr>
        <w:t xml:space="preserve">оқушылары үшін </w:t>
      </w:r>
      <w:r w:rsidRPr="00A35D2B">
        <w:rPr>
          <w:rFonts w:ascii="Times New Roman" w:hAnsi="Times New Roman" w:cs="Times New Roman"/>
          <w:sz w:val="28"/>
          <w:szCs w:val="28"/>
          <w:lang w:val="kk-KZ"/>
        </w:rPr>
        <w:t xml:space="preserve">бой </w:t>
      </w:r>
      <w:r w:rsidRPr="00A35D2B">
        <w:rPr>
          <w:rFonts w:ascii="Times New Roman" w:hAnsi="Times New Roman" w:cs="Times New Roman"/>
          <w:sz w:val="28"/>
          <w:szCs w:val="28"/>
          <w:lang w:val="kk-KZ" w:eastAsia="kk-KZ"/>
        </w:rPr>
        <w:t xml:space="preserve">ұзындығының </w:t>
      </w:r>
      <w:r w:rsidRPr="00A35D2B">
        <w:rPr>
          <w:rFonts w:ascii="Times New Roman" w:hAnsi="Times New Roman" w:cs="Times New Roman"/>
          <w:sz w:val="28"/>
          <w:szCs w:val="28"/>
          <w:lang w:val="kk-KZ"/>
        </w:rPr>
        <w:t xml:space="preserve">5 тобы бар (130см бастап </w:t>
      </w:r>
      <w:smartTag w:uri="urn:schemas-microsoft-com:office:smarttags" w:element="metricconverter">
        <w:smartTagPr>
          <w:attr w:name="ProductID" w:val="15 см"/>
        </w:smartTagPr>
        <w:r w:rsidRPr="00A35D2B">
          <w:rPr>
            <w:rFonts w:ascii="Times New Roman" w:hAnsi="Times New Roman" w:cs="Times New Roman"/>
            <w:sz w:val="28"/>
            <w:szCs w:val="28"/>
            <w:lang w:val="kk-KZ"/>
          </w:rPr>
          <w:t>15 см</w:t>
        </w:r>
      </w:smartTag>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аралықпен) </w:t>
      </w:r>
      <w:r w:rsidRPr="00A35D2B">
        <w:rPr>
          <w:rFonts w:ascii="Times New Roman" w:hAnsi="Times New Roman" w:cs="Times New Roman"/>
          <w:sz w:val="28"/>
          <w:szCs w:val="28"/>
          <w:lang w:val="kk-KZ"/>
        </w:rPr>
        <w:t xml:space="preserve">және </w:t>
      </w:r>
      <w:r w:rsidRPr="00A35D2B">
        <w:rPr>
          <w:rFonts w:ascii="Times New Roman" w:hAnsi="Times New Roman" w:cs="Times New Roman"/>
          <w:sz w:val="28"/>
          <w:szCs w:val="28"/>
          <w:lang w:val="kk-KZ" w:eastAsia="kk-KZ"/>
        </w:rPr>
        <w:t xml:space="preserve">жиһаздардың әріптерімен белгіленген </w:t>
      </w:r>
      <w:r w:rsidRPr="00A35D2B">
        <w:rPr>
          <w:rFonts w:ascii="Times New Roman" w:hAnsi="Times New Roman" w:cs="Times New Roman"/>
          <w:sz w:val="28"/>
          <w:szCs w:val="28"/>
          <w:lang w:val="kk-KZ"/>
        </w:rPr>
        <w:t xml:space="preserve">5 тобы бар: А, </w:t>
      </w:r>
      <w:r w:rsidRPr="00A35D2B">
        <w:rPr>
          <w:rFonts w:ascii="Times New Roman" w:hAnsi="Times New Roman" w:cs="Times New Roman"/>
          <w:sz w:val="28"/>
          <w:szCs w:val="28"/>
          <w:lang w:val="kk-KZ" w:eastAsia="kk-KZ"/>
        </w:rPr>
        <w:t xml:space="preserve">Ә, </w:t>
      </w:r>
      <w:r w:rsidRPr="00A35D2B">
        <w:rPr>
          <w:rFonts w:ascii="Times New Roman" w:hAnsi="Times New Roman" w:cs="Times New Roman"/>
          <w:sz w:val="28"/>
          <w:szCs w:val="28"/>
          <w:lang w:val="kk-KZ"/>
        </w:rPr>
        <w:t xml:space="preserve">Б, В, Г. </w:t>
      </w:r>
      <w:r w:rsidRPr="00A35D2B">
        <w:rPr>
          <w:rFonts w:ascii="Times New Roman" w:hAnsi="Times New Roman" w:cs="Times New Roman"/>
          <w:sz w:val="28"/>
          <w:szCs w:val="28"/>
          <w:lang w:val="kk-KZ" w:eastAsia="kk-KZ"/>
        </w:rPr>
        <w:t xml:space="preserve">Жиһаздардың әрбір </w:t>
      </w:r>
      <w:r w:rsidRPr="00A35D2B">
        <w:rPr>
          <w:rFonts w:ascii="Times New Roman" w:hAnsi="Times New Roman" w:cs="Times New Roman"/>
          <w:sz w:val="28"/>
          <w:szCs w:val="28"/>
          <w:lang w:val="kk-KZ"/>
        </w:rPr>
        <w:t xml:space="preserve">тобына цифрмен немесе </w:t>
      </w:r>
      <w:r w:rsidRPr="00A35D2B">
        <w:rPr>
          <w:rFonts w:ascii="Times New Roman" w:hAnsi="Times New Roman" w:cs="Times New Roman"/>
          <w:sz w:val="28"/>
          <w:szCs w:val="28"/>
          <w:lang w:val="kk-KZ" w:eastAsia="kk-KZ"/>
        </w:rPr>
        <w:t xml:space="preserve">әртүрлі </w:t>
      </w:r>
      <w:r w:rsidRPr="00A35D2B">
        <w:rPr>
          <w:rFonts w:ascii="Times New Roman" w:hAnsi="Times New Roman" w:cs="Times New Roman"/>
          <w:sz w:val="28"/>
          <w:szCs w:val="28"/>
          <w:lang w:val="kk-KZ"/>
        </w:rPr>
        <w:t xml:space="preserve">бояулармен </w:t>
      </w:r>
      <w:r w:rsidRPr="00A35D2B">
        <w:rPr>
          <w:rFonts w:ascii="Times New Roman" w:hAnsi="Times New Roman" w:cs="Times New Roman"/>
          <w:sz w:val="28"/>
          <w:szCs w:val="28"/>
          <w:lang w:val="kk-KZ" w:eastAsia="kk-KZ"/>
        </w:rPr>
        <w:t xml:space="preserve">белгі </w:t>
      </w:r>
      <w:r w:rsidRPr="00A35D2B">
        <w:rPr>
          <w:rFonts w:ascii="Times New Roman" w:hAnsi="Times New Roman" w:cs="Times New Roman"/>
          <w:sz w:val="28"/>
          <w:szCs w:val="28"/>
          <w:lang w:val="kk-KZ"/>
        </w:rPr>
        <w:t xml:space="preserve">салынады. Цифр </w:t>
      </w:r>
      <w:r w:rsidRPr="00A35D2B">
        <w:rPr>
          <w:rFonts w:ascii="Times New Roman" w:hAnsi="Times New Roman" w:cs="Times New Roman"/>
          <w:sz w:val="28"/>
          <w:szCs w:val="28"/>
          <w:lang w:val="kk-KZ" w:eastAsia="kk-KZ"/>
        </w:rPr>
        <w:t xml:space="preserve">белгісі </w:t>
      </w:r>
      <w:r w:rsidRPr="00A35D2B">
        <w:rPr>
          <w:rFonts w:ascii="Times New Roman" w:hAnsi="Times New Roman" w:cs="Times New Roman"/>
          <w:sz w:val="28"/>
          <w:szCs w:val="28"/>
          <w:lang w:val="kk-KZ"/>
        </w:rPr>
        <w:t xml:space="preserve">болшекпен </w:t>
      </w:r>
      <w:r w:rsidRPr="00A35D2B">
        <w:rPr>
          <w:rFonts w:ascii="Times New Roman" w:hAnsi="Times New Roman" w:cs="Times New Roman"/>
          <w:sz w:val="28"/>
          <w:szCs w:val="28"/>
          <w:lang w:val="kk-KZ" w:eastAsia="kk-KZ"/>
        </w:rPr>
        <w:t xml:space="preserve">көрсетіледі (бүлінгіште </w:t>
      </w:r>
      <w:r w:rsidRPr="00A35D2B">
        <w:rPr>
          <w:rFonts w:ascii="Times New Roman" w:hAnsi="Times New Roman" w:cs="Times New Roman"/>
          <w:sz w:val="28"/>
          <w:szCs w:val="28"/>
          <w:lang w:val="kk-KZ"/>
        </w:rPr>
        <w:t xml:space="preserve">жиһаз топтары, бой </w:t>
      </w:r>
      <w:r w:rsidRPr="00A35D2B">
        <w:rPr>
          <w:rFonts w:ascii="Times New Roman" w:hAnsi="Times New Roman" w:cs="Times New Roman"/>
          <w:sz w:val="28"/>
          <w:szCs w:val="28"/>
          <w:lang w:val="kk-KZ" w:eastAsia="kk-KZ"/>
        </w:rPr>
        <w:t xml:space="preserve">ұзындығы </w:t>
      </w:r>
      <w:r w:rsidRPr="00A35D2B">
        <w:rPr>
          <w:rFonts w:ascii="Times New Roman" w:hAnsi="Times New Roman" w:cs="Times New Roman"/>
          <w:sz w:val="28"/>
          <w:szCs w:val="28"/>
          <w:lang w:val="kk-KZ"/>
        </w:rPr>
        <w:t xml:space="preserve">және ол </w:t>
      </w:r>
      <w:r w:rsidRPr="00A35D2B">
        <w:rPr>
          <w:rFonts w:ascii="Times New Roman" w:hAnsi="Times New Roman" w:cs="Times New Roman"/>
          <w:sz w:val="28"/>
          <w:szCs w:val="28"/>
          <w:lang w:val="kk-KZ" w:eastAsia="kk-KZ"/>
        </w:rPr>
        <w:t xml:space="preserve">жиһаздың томенгі бетіне </w:t>
      </w:r>
      <w:r w:rsidRPr="00A35D2B">
        <w:rPr>
          <w:rFonts w:ascii="Times New Roman" w:hAnsi="Times New Roman" w:cs="Times New Roman"/>
          <w:sz w:val="28"/>
          <w:szCs w:val="28"/>
          <w:lang w:val="kk-KZ"/>
        </w:rPr>
        <w:t xml:space="preserve">жазылады). </w:t>
      </w:r>
      <w:r w:rsidRPr="00A35D2B">
        <w:rPr>
          <w:rFonts w:ascii="Times New Roman" w:hAnsi="Times New Roman" w:cs="Times New Roman"/>
          <w:sz w:val="28"/>
          <w:szCs w:val="28"/>
          <w:lang w:val="kk-KZ" w:eastAsia="kk-KZ"/>
        </w:rPr>
        <w:t>Түрлі-түсті белгіні жиһаздың бүйір жағына, диаметрі 20мм дөңгелекпен, жиһаз мөлшеріне сәйкес түрмен бояп жазады.</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Бірдей жас топтарындағы </w:t>
      </w:r>
      <w:r w:rsidRPr="00A35D2B">
        <w:rPr>
          <w:rFonts w:ascii="Times New Roman" w:hAnsi="Times New Roman" w:cs="Times New Roman"/>
          <w:sz w:val="28"/>
          <w:szCs w:val="28"/>
          <w:lang w:val="kk-KZ"/>
        </w:rPr>
        <w:t xml:space="preserve">бой </w:t>
      </w:r>
      <w:r w:rsidRPr="00A35D2B">
        <w:rPr>
          <w:rFonts w:ascii="Times New Roman" w:hAnsi="Times New Roman" w:cs="Times New Roman"/>
          <w:sz w:val="28"/>
          <w:szCs w:val="28"/>
          <w:lang w:val="kk-KZ" w:eastAsia="kk-KZ"/>
        </w:rPr>
        <w:t>ұзындықтарының ауытқуларын есепке</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алған кезде, әрбір сыныпта екі топтың </w:t>
      </w:r>
      <w:r w:rsidRPr="00A35D2B">
        <w:rPr>
          <w:rFonts w:ascii="Times New Roman" w:hAnsi="Times New Roman" w:cs="Times New Roman"/>
          <w:sz w:val="28"/>
          <w:szCs w:val="28"/>
          <w:lang w:val="kk-KZ"/>
        </w:rPr>
        <w:t xml:space="preserve">жиһаздары болуы </w:t>
      </w:r>
      <w:r w:rsidRPr="00A35D2B">
        <w:rPr>
          <w:rFonts w:ascii="Times New Roman" w:hAnsi="Times New Roman" w:cs="Times New Roman"/>
          <w:sz w:val="28"/>
          <w:szCs w:val="28"/>
          <w:lang w:val="kk-KZ" w:eastAsia="kk-KZ"/>
        </w:rPr>
        <w:t>керек. Көптеген</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зерттеулер, бүтіндей алғанда </w:t>
      </w:r>
      <w:r w:rsidRPr="00A35D2B">
        <w:rPr>
          <w:rFonts w:ascii="Times New Roman" w:hAnsi="Times New Roman" w:cs="Times New Roman"/>
          <w:sz w:val="28"/>
          <w:szCs w:val="28"/>
          <w:lang w:val="kk-KZ"/>
        </w:rPr>
        <w:t xml:space="preserve">(1-10 </w:t>
      </w:r>
      <w:r w:rsidRPr="00A35D2B">
        <w:rPr>
          <w:rFonts w:ascii="Times New Roman" w:hAnsi="Times New Roman" w:cs="Times New Roman"/>
          <w:sz w:val="28"/>
          <w:szCs w:val="28"/>
          <w:lang w:val="kk-KZ" w:eastAsia="kk-KZ"/>
        </w:rPr>
        <w:t xml:space="preserve">сыныптарда) жиһаздардың </w:t>
      </w:r>
      <w:r w:rsidRPr="00A35D2B">
        <w:rPr>
          <w:rFonts w:ascii="Times New Roman" w:hAnsi="Times New Roman" w:cs="Times New Roman"/>
          <w:sz w:val="28"/>
          <w:szCs w:val="28"/>
          <w:lang w:val="kk-KZ"/>
        </w:rPr>
        <w:t xml:space="preserve">«А» </w:t>
      </w:r>
      <w:r w:rsidRPr="00A35D2B">
        <w:rPr>
          <w:rFonts w:ascii="Times New Roman" w:hAnsi="Times New Roman" w:cs="Times New Roman"/>
          <w:sz w:val="28"/>
          <w:szCs w:val="28"/>
          <w:lang w:val="kk-KZ" w:eastAsia="kk-KZ"/>
        </w:rPr>
        <w:t>тобына</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10%, </w:t>
      </w:r>
      <w:r w:rsidRPr="00A35D2B">
        <w:rPr>
          <w:rFonts w:ascii="Times New Roman" w:hAnsi="Times New Roman" w:cs="Times New Roman"/>
          <w:sz w:val="28"/>
          <w:szCs w:val="28"/>
          <w:lang w:eastAsia="kk-KZ"/>
        </w:rPr>
        <w:t xml:space="preserve">«Ә», </w:t>
      </w:r>
      <w:r w:rsidRPr="00A35D2B">
        <w:rPr>
          <w:rFonts w:ascii="Times New Roman" w:hAnsi="Times New Roman" w:cs="Times New Roman"/>
          <w:sz w:val="28"/>
          <w:szCs w:val="28"/>
        </w:rPr>
        <w:t xml:space="preserve">«Б», «В» - топтарына 25-30% және «Г» тобына 5% </w:t>
      </w:r>
      <w:r w:rsidRPr="00A35D2B">
        <w:rPr>
          <w:rFonts w:ascii="Times New Roman" w:hAnsi="Times New Roman" w:cs="Times New Roman"/>
          <w:sz w:val="28"/>
          <w:szCs w:val="28"/>
          <w:lang w:eastAsia="kk-KZ"/>
        </w:rPr>
        <w:t>келеті</w:t>
      </w:r>
      <w:proofErr w:type="gramStart"/>
      <w:r w:rsidRPr="00A35D2B">
        <w:rPr>
          <w:rFonts w:ascii="Times New Roman" w:hAnsi="Times New Roman" w:cs="Times New Roman"/>
          <w:sz w:val="28"/>
          <w:szCs w:val="28"/>
          <w:lang w:eastAsia="kk-KZ"/>
        </w:rPr>
        <w:t>н</w:t>
      </w:r>
      <w:proofErr w:type="gramEnd"/>
      <w:r w:rsidRPr="00A35D2B">
        <w:rPr>
          <w:rFonts w:ascii="Times New Roman" w:hAnsi="Times New Roman" w:cs="Times New Roman"/>
          <w:sz w:val="28"/>
          <w:szCs w:val="28"/>
          <w:lang w:eastAsia="kk-KZ"/>
        </w:rPr>
        <w:t>ін көрсетеді.</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Жиһазды дұрыс таңдап алу үшін әрбі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 сыныптағы </w:t>
      </w:r>
      <w:r w:rsidRPr="00A35D2B">
        <w:rPr>
          <w:rFonts w:ascii="Times New Roman" w:hAnsi="Times New Roman" w:cs="Times New Roman"/>
          <w:sz w:val="28"/>
          <w:szCs w:val="28"/>
        </w:rPr>
        <w:t xml:space="preserve">мектеп </w:t>
      </w:r>
      <w:r w:rsidRPr="00A35D2B">
        <w:rPr>
          <w:rFonts w:ascii="Times New Roman" w:hAnsi="Times New Roman" w:cs="Times New Roman"/>
          <w:sz w:val="28"/>
          <w:szCs w:val="28"/>
          <w:lang w:eastAsia="kk-KZ"/>
        </w:rPr>
        <w:t xml:space="preserve">оқушыларының бойы өлшенеді. Ол үшін әрбір сыныпта есіктің жанында </w:t>
      </w:r>
      <w:r w:rsidRPr="00A35D2B">
        <w:rPr>
          <w:rFonts w:ascii="Times New Roman" w:hAnsi="Times New Roman" w:cs="Times New Roman"/>
          <w:sz w:val="28"/>
          <w:szCs w:val="28"/>
        </w:rPr>
        <w:t xml:space="preserve">бой </w:t>
      </w:r>
      <w:r w:rsidRPr="00A35D2B">
        <w:rPr>
          <w:rFonts w:ascii="Times New Roman" w:hAnsi="Times New Roman" w:cs="Times New Roman"/>
          <w:sz w:val="28"/>
          <w:szCs w:val="28"/>
          <w:lang w:eastAsia="kk-KZ"/>
        </w:rPr>
        <w:t xml:space="preserve">өлшегіш таяқша </w:t>
      </w:r>
      <w:r w:rsidRPr="00A35D2B">
        <w:rPr>
          <w:rFonts w:ascii="Times New Roman" w:hAnsi="Times New Roman" w:cs="Times New Roman"/>
          <w:sz w:val="28"/>
          <w:szCs w:val="28"/>
        </w:rPr>
        <w:t xml:space="preserve">болуы керек, </w:t>
      </w:r>
      <w:r w:rsidRPr="00A35D2B">
        <w:rPr>
          <w:rFonts w:ascii="Times New Roman" w:hAnsi="Times New Roman" w:cs="Times New Roman"/>
          <w:sz w:val="28"/>
          <w:szCs w:val="28"/>
          <w:lang w:eastAsia="kk-KZ"/>
        </w:rPr>
        <w:t xml:space="preserve">онда </w:t>
      </w:r>
      <w:r w:rsidRPr="00A35D2B">
        <w:rPr>
          <w:rFonts w:ascii="Times New Roman" w:hAnsi="Times New Roman" w:cs="Times New Roman"/>
          <w:sz w:val="28"/>
          <w:szCs w:val="28"/>
        </w:rPr>
        <w:t xml:space="preserve">бой </w:t>
      </w:r>
      <w:r w:rsidRPr="00A35D2B">
        <w:rPr>
          <w:rFonts w:ascii="Times New Roman" w:hAnsi="Times New Roman" w:cs="Times New Roman"/>
          <w:sz w:val="28"/>
          <w:szCs w:val="28"/>
          <w:lang w:eastAsia="kk-KZ"/>
        </w:rPr>
        <w:t xml:space="preserve">ұзындығының әрбір топтары кеңдігі 15см түрлі-түсті жолақ арқылы жиһаздардың белгісіне </w:t>
      </w:r>
      <w:r w:rsidRPr="00A35D2B">
        <w:rPr>
          <w:rFonts w:ascii="Times New Roman" w:hAnsi="Times New Roman" w:cs="Times New Roman"/>
          <w:sz w:val="28"/>
          <w:szCs w:val="28"/>
        </w:rPr>
        <w:t xml:space="preserve">сәйкес </w:t>
      </w:r>
      <w:r w:rsidRPr="00A35D2B">
        <w:rPr>
          <w:rFonts w:ascii="Times New Roman" w:hAnsi="Times New Roman" w:cs="Times New Roman"/>
          <w:sz w:val="28"/>
          <w:szCs w:val="28"/>
          <w:lang w:eastAsia="kk-KZ"/>
        </w:rPr>
        <w:t xml:space="preserve">белгіленеді. Мұндай жағдайда </w:t>
      </w:r>
      <w:r w:rsidRPr="00A35D2B">
        <w:rPr>
          <w:rFonts w:ascii="Times New Roman" w:hAnsi="Times New Roman" w:cs="Times New Roman"/>
          <w:sz w:val="28"/>
          <w:szCs w:val="28"/>
        </w:rPr>
        <w:t xml:space="preserve">мектеп </w:t>
      </w:r>
      <w:r w:rsidRPr="00A35D2B">
        <w:rPr>
          <w:rFonts w:ascii="Times New Roman" w:hAnsi="Times New Roman" w:cs="Times New Roman"/>
          <w:sz w:val="28"/>
          <w:szCs w:val="28"/>
          <w:lang w:eastAsia="kk-KZ"/>
        </w:rPr>
        <w:t>оқушылары өздеріне қажетті жиһаз топтарын өздері анықтай алады.</w:t>
      </w:r>
    </w:p>
    <w:p w:rsidR="00A35D2B" w:rsidRPr="00A35D2B" w:rsidRDefault="00A35D2B" w:rsidP="00A35D2B">
      <w:pPr>
        <w:pStyle w:val="ad"/>
        <w:shd w:val="clear" w:color="auto" w:fill="auto"/>
        <w:tabs>
          <w:tab w:val="left" w:pos="-142"/>
          <w:tab w:val="left" w:pos="9593"/>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Мектепке дейінгі мекемелерде </w:t>
      </w:r>
      <w:r w:rsidRPr="00A35D2B">
        <w:rPr>
          <w:rFonts w:ascii="Times New Roman" w:hAnsi="Times New Roman" w:cs="Times New Roman"/>
          <w:sz w:val="28"/>
          <w:szCs w:val="28"/>
        </w:rPr>
        <w:t xml:space="preserve">1 </w:t>
      </w:r>
      <w:r w:rsidRPr="00A35D2B">
        <w:rPr>
          <w:rFonts w:ascii="Times New Roman" w:hAnsi="Times New Roman" w:cs="Times New Roman"/>
          <w:sz w:val="28"/>
          <w:szCs w:val="28"/>
          <w:lang w:eastAsia="kk-KZ"/>
        </w:rPr>
        <w:t xml:space="preserve">жастан </w:t>
      </w:r>
      <w:r w:rsidRPr="00A35D2B">
        <w:rPr>
          <w:rFonts w:ascii="Times New Roman" w:hAnsi="Times New Roman" w:cs="Times New Roman"/>
          <w:sz w:val="28"/>
          <w:szCs w:val="28"/>
        </w:rPr>
        <w:t xml:space="preserve">4 </w:t>
      </w:r>
      <w:r w:rsidRPr="00A35D2B">
        <w:rPr>
          <w:rFonts w:ascii="Times New Roman" w:hAnsi="Times New Roman" w:cs="Times New Roman"/>
          <w:sz w:val="28"/>
          <w:szCs w:val="28"/>
          <w:lang w:eastAsia="kk-KZ"/>
        </w:rPr>
        <w:t xml:space="preserve">жасқа дейінгі </w:t>
      </w:r>
      <w:r w:rsidRPr="00A35D2B">
        <w:rPr>
          <w:rFonts w:ascii="Times New Roman" w:hAnsi="Times New Roman" w:cs="Times New Roman"/>
          <w:sz w:val="28"/>
          <w:szCs w:val="28"/>
        </w:rPr>
        <w:t xml:space="preserve">балалар </w:t>
      </w:r>
      <w:r w:rsidRPr="00A35D2B">
        <w:rPr>
          <w:rFonts w:ascii="Times New Roman" w:hAnsi="Times New Roman" w:cs="Times New Roman"/>
          <w:sz w:val="28"/>
          <w:szCs w:val="28"/>
          <w:lang w:eastAsia="kk-KZ"/>
        </w:rPr>
        <w:t xml:space="preserve">үшін </w:t>
      </w:r>
      <w:r w:rsidRPr="00A35D2B">
        <w:rPr>
          <w:rFonts w:ascii="Times New Roman" w:hAnsi="Times New Roman" w:cs="Times New Roman"/>
          <w:sz w:val="28"/>
          <w:szCs w:val="28"/>
        </w:rPr>
        <w:t xml:space="preserve">4 </w:t>
      </w:r>
      <w:r w:rsidRPr="00A35D2B">
        <w:rPr>
          <w:rFonts w:ascii="Times New Roman" w:hAnsi="Times New Roman" w:cs="Times New Roman"/>
          <w:sz w:val="28"/>
          <w:szCs w:val="28"/>
          <w:lang w:eastAsia="kk-KZ"/>
        </w:rPr>
        <w:t xml:space="preserve">орынды үстелдер </w:t>
      </w:r>
      <w:r w:rsidRPr="00A35D2B">
        <w:rPr>
          <w:rFonts w:ascii="Times New Roman" w:hAnsi="Times New Roman" w:cs="Times New Roman"/>
          <w:sz w:val="28"/>
          <w:szCs w:val="28"/>
        </w:rPr>
        <w:t xml:space="preserve">болуы керек, </w:t>
      </w:r>
      <w:r w:rsidRPr="00A35D2B">
        <w:rPr>
          <w:rFonts w:ascii="Times New Roman" w:hAnsi="Times New Roman" w:cs="Times New Roman"/>
          <w:sz w:val="28"/>
          <w:szCs w:val="28"/>
          <w:lang w:eastAsia="kk-KZ"/>
        </w:rPr>
        <w:t xml:space="preserve">ал ересек балаларға тамақ ішетін кезде, екі орынды үстелдерді қолдануға </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ұқсат етіледі. </w:t>
      </w:r>
      <w:r w:rsidRPr="00A35D2B">
        <w:rPr>
          <w:rFonts w:ascii="Times New Roman" w:hAnsi="Times New Roman" w:cs="Times New Roman"/>
          <w:sz w:val="28"/>
          <w:szCs w:val="28"/>
        </w:rPr>
        <w:t xml:space="preserve">Төрт орынды </w:t>
      </w:r>
      <w:r w:rsidRPr="00A35D2B">
        <w:rPr>
          <w:rFonts w:ascii="Times New Roman" w:hAnsi="Times New Roman" w:cs="Times New Roman"/>
          <w:sz w:val="28"/>
          <w:szCs w:val="28"/>
          <w:lang w:eastAsia="kk-KZ"/>
        </w:rPr>
        <w:t xml:space="preserve">үстелдерді екі қатардан, ал, екі </w:t>
      </w:r>
      <w:r w:rsidRPr="00A35D2B">
        <w:rPr>
          <w:rFonts w:ascii="Times New Roman" w:hAnsi="Times New Roman" w:cs="Times New Roman"/>
          <w:sz w:val="28"/>
          <w:szCs w:val="28"/>
        </w:rPr>
        <w:t xml:space="preserve">орынды </w:t>
      </w:r>
      <w:r w:rsidRPr="00A35D2B">
        <w:rPr>
          <w:rFonts w:ascii="Times New Roman" w:hAnsi="Times New Roman" w:cs="Times New Roman"/>
          <w:sz w:val="28"/>
          <w:szCs w:val="28"/>
          <w:lang w:eastAsia="kk-KZ"/>
        </w:rPr>
        <w:t xml:space="preserve">үстелдерді </w:t>
      </w:r>
      <w:r w:rsidRPr="00A35D2B">
        <w:rPr>
          <w:rFonts w:ascii="Times New Roman" w:hAnsi="Times New Roman" w:cs="Times New Roman"/>
          <w:sz w:val="28"/>
          <w:szCs w:val="28"/>
        </w:rPr>
        <w:t xml:space="preserve">3 </w:t>
      </w:r>
      <w:r w:rsidRPr="00A35D2B">
        <w:rPr>
          <w:rFonts w:ascii="Times New Roman" w:hAnsi="Times New Roman" w:cs="Times New Roman"/>
          <w:sz w:val="28"/>
          <w:szCs w:val="28"/>
          <w:lang w:eastAsia="kk-KZ"/>
        </w:rPr>
        <w:t>қатардан артық орналастыруға болмайды.</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Мектептің жазу құралдар (қалам, дәптер, сия) балалардың </w:t>
      </w:r>
      <w:r w:rsidRPr="00A35D2B">
        <w:rPr>
          <w:rFonts w:ascii="Times New Roman" w:hAnsi="Times New Roman" w:cs="Times New Roman"/>
          <w:sz w:val="28"/>
          <w:szCs w:val="28"/>
        </w:rPr>
        <w:t xml:space="preserve">кору </w:t>
      </w:r>
      <w:r w:rsidRPr="00A35D2B">
        <w:rPr>
          <w:rFonts w:ascii="Times New Roman" w:hAnsi="Times New Roman" w:cs="Times New Roman"/>
          <w:sz w:val="28"/>
          <w:szCs w:val="28"/>
          <w:lang w:eastAsia="kk-KZ"/>
        </w:rPr>
        <w:t xml:space="preserve">мүшелері </w:t>
      </w:r>
      <w:r w:rsidRPr="00A35D2B">
        <w:rPr>
          <w:rFonts w:ascii="Times New Roman" w:hAnsi="Times New Roman" w:cs="Times New Roman"/>
          <w:sz w:val="28"/>
          <w:szCs w:val="28"/>
        </w:rPr>
        <w:t xml:space="preserve">мен осы </w:t>
      </w:r>
      <w:r w:rsidRPr="00A35D2B">
        <w:rPr>
          <w:rFonts w:ascii="Times New Roman" w:hAnsi="Times New Roman" w:cs="Times New Roman"/>
          <w:sz w:val="28"/>
          <w:szCs w:val="28"/>
          <w:lang w:eastAsia="kk-KZ"/>
        </w:rPr>
        <w:t>жастарында өте әлсіз келетін қолдарының ұсақ булшық еттеріне өте кө</w:t>
      </w:r>
      <w:proofErr w:type="gramStart"/>
      <w:r w:rsidRPr="00A35D2B">
        <w:rPr>
          <w:rFonts w:ascii="Times New Roman" w:hAnsi="Times New Roman" w:cs="Times New Roman"/>
          <w:sz w:val="28"/>
          <w:szCs w:val="28"/>
          <w:lang w:eastAsia="kk-KZ"/>
        </w:rPr>
        <w:t>п</w:t>
      </w:r>
      <w:proofErr w:type="gramEnd"/>
      <w:r w:rsidRPr="00A35D2B">
        <w:rPr>
          <w:rFonts w:ascii="Times New Roman" w:hAnsi="Times New Roman" w:cs="Times New Roman"/>
          <w:sz w:val="28"/>
          <w:szCs w:val="28"/>
          <w:lang w:eastAsia="kk-KZ"/>
        </w:rPr>
        <w:t xml:space="preserve"> жүктеме түсірмеуі керек. Сондықтан жуан немесе өте жіңішке қаламдарды қолдану 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іптерді дұрыс жазылуына кедергі келтіреді. Өзегі шариктен тұратын немесе сиясы автоматты </w:t>
      </w:r>
      <w:r w:rsidRPr="00A35D2B">
        <w:rPr>
          <w:rFonts w:ascii="Times New Roman" w:hAnsi="Times New Roman" w:cs="Times New Roman"/>
          <w:sz w:val="28"/>
          <w:szCs w:val="28"/>
          <w:lang w:eastAsia="kk-KZ"/>
        </w:rPr>
        <w:lastRenderedPageBreak/>
        <w:t xml:space="preserve">түрде берілетін қаламдардың ұзындығы </w:t>
      </w:r>
      <w:r w:rsidRPr="00A35D2B">
        <w:rPr>
          <w:rFonts w:ascii="Times New Roman" w:hAnsi="Times New Roman" w:cs="Times New Roman"/>
          <w:sz w:val="28"/>
          <w:szCs w:val="28"/>
        </w:rPr>
        <w:t>142-</w:t>
      </w:r>
      <w:smartTag w:uri="urn:schemas-microsoft-com:office:smarttags" w:element="metricconverter">
        <w:smartTagPr>
          <w:attr w:name="ProductID" w:val="150 мм"/>
        </w:smartTagPr>
        <w:r w:rsidRPr="00A35D2B">
          <w:rPr>
            <w:rFonts w:ascii="Times New Roman" w:hAnsi="Times New Roman" w:cs="Times New Roman"/>
            <w:sz w:val="28"/>
            <w:szCs w:val="28"/>
          </w:rPr>
          <w:t xml:space="preserve">150 </w:t>
        </w:r>
        <w:r w:rsidRPr="00A35D2B">
          <w:rPr>
            <w:rFonts w:ascii="Times New Roman" w:hAnsi="Times New Roman" w:cs="Times New Roman"/>
            <w:sz w:val="28"/>
            <w:szCs w:val="28"/>
            <w:lang w:eastAsia="kk-KZ"/>
          </w:rPr>
          <w:t>мм</w:t>
        </w:r>
      </w:smartTag>
      <w:r w:rsidRPr="00A35D2B">
        <w:rPr>
          <w:rFonts w:ascii="Times New Roman" w:hAnsi="Times New Roman" w:cs="Times New Roman"/>
          <w:sz w:val="28"/>
          <w:szCs w:val="28"/>
          <w:lang w:eastAsia="kk-KZ"/>
        </w:rPr>
        <w:t xml:space="preserve">, диаметрі </w:t>
      </w:r>
      <w:r w:rsidRPr="00A35D2B">
        <w:rPr>
          <w:rFonts w:ascii="Times New Roman" w:hAnsi="Times New Roman" w:cs="Times New Roman"/>
          <w:sz w:val="28"/>
          <w:szCs w:val="28"/>
        </w:rPr>
        <w:t>8-</w:t>
      </w:r>
      <w:smartTag w:uri="urn:schemas-microsoft-com:office:smarttags" w:element="metricconverter">
        <w:smartTagPr>
          <w:attr w:name="ProductID" w:val="10 мм"/>
        </w:smartTagPr>
        <w:r w:rsidRPr="00A35D2B">
          <w:rPr>
            <w:rFonts w:ascii="Times New Roman" w:hAnsi="Times New Roman" w:cs="Times New Roman"/>
            <w:sz w:val="28"/>
            <w:szCs w:val="28"/>
          </w:rPr>
          <w:t xml:space="preserve">10 </w:t>
        </w:r>
        <w:r w:rsidRPr="00A35D2B">
          <w:rPr>
            <w:rFonts w:ascii="Times New Roman" w:hAnsi="Times New Roman" w:cs="Times New Roman"/>
            <w:sz w:val="28"/>
            <w:szCs w:val="28"/>
            <w:lang w:eastAsia="kk-KZ"/>
          </w:rPr>
          <w:t>мм</w:t>
        </w:r>
      </w:smartTag>
      <w:r w:rsidRPr="00A35D2B">
        <w:rPr>
          <w:rFonts w:ascii="Times New Roman" w:hAnsi="Times New Roman" w:cs="Times New Roman"/>
          <w:sz w:val="28"/>
          <w:szCs w:val="28"/>
          <w:lang w:eastAsia="kk-KZ"/>
        </w:rPr>
        <w:t xml:space="preserve">, салмағы </w:t>
      </w:r>
      <w:r w:rsidRPr="00A35D2B">
        <w:rPr>
          <w:rFonts w:ascii="Times New Roman" w:hAnsi="Times New Roman" w:cs="Times New Roman"/>
          <w:sz w:val="28"/>
          <w:szCs w:val="28"/>
        </w:rPr>
        <w:t xml:space="preserve">10 </w:t>
      </w:r>
      <w:r w:rsidRPr="00A35D2B">
        <w:rPr>
          <w:rFonts w:ascii="Times New Roman" w:hAnsi="Times New Roman" w:cs="Times New Roman"/>
          <w:sz w:val="28"/>
          <w:szCs w:val="28"/>
          <w:lang w:eastAsia="kk-KZ"/>
        </w:rPr>
        <w:t>граммнан артық болмауы керек. Осындай қаламдарды қолдану ыңғайлы болып келетіні</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гигиенист, зерттеулер </w:t>
      </w:r>
      <w:r w:rsidRPr="00A35D2B">
        <w:rPr>
          <w:rFonts w:ascii="Times New Roman" w:hAnsi="Times New Roman" w:cs="Times New Roman"/>
          <w:sz w:val="28"/>
          <w:szCs w:val="28"/>
          <w:lang w:eastAsia="kk-KZ"/>
        </w:rPr>
        <w:t>нәтижесінде дәлелденген Гигиеналық тұ</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ғыдан</w:t>
      </w:r>
    </w:p>
    <w:p w:rsidR="00A35D2B" w:rsidRPr="00A35D2B" w:rsidRDefault="00A35D2B" w:rsidP="00A35D2B">
      <w:pPr>
        <w:pStyle w:val="ad"/>
        <w:shd w:val="clear" w:color="auto" w:fill="auto"/>
        <w:tabs>
          <w:tab w:val="left" w:pos="-142"/>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алғанда қаттылығы </w:t>
      </w:r>
      <w:r w:rsidRPr="00A35D2B">
        <w:rPr>
          <w:rFonts w:ascii="Times New Roman" w:hAnsi="Times New Roman" w:cs="Times New Roman"/>
          <w:sz w:val="28"/>
          <w:szCs w:val="28"/>
        </w:rPr>
        <w:t>орташа (М</w:t>
      </w:r>
      <w:proofErr w:type="gramStart"/>
      <w:r w:rsidRPr="00A35D2B">
        <w:rPr>
          <w:rFonts w:ascii="Times New Roman" w:hAnsi="Times New Roman" w:cs="Times New Roman"/>
          <w:sz w:val="28"/>
          <w:szCs w:val="28"/>
        </w:rPr>
        <w:t>,Т</w:t>
      </w:r>
      <w:proofErr w:type="gramEnd"/>
      <w:r w:rsidRPr="00A35D2B">
        <w:rPr>
          <w:rFonts w:ascii="Times New Roman" w:hAnsi="Times New Roman" w:cs="Times New Roman"/>
          <w:sz w:val="28"/>
          <w:szCs w:val="28"/>
        </w:rPr>
        <w:t>М) ұзындығы 170-180мм, диаметрі  7-8мм</w:t>
      </w:r>
    </w:p>
    <w:p w:rsidR="00A35D2B" w:rsidRPr="00A35D2B" w:rsidRDefault="00A35D2B" w:rsidP="00A35D2B">
      <w:pPr>
        <w:pStyle w:val="ad"/>
        <w:shd w:val="clear" w:color="auto" w:fill="auto"/>
        <w:tabs>
          <w:tab w:val="left" w:pos="-142"/>
          <w:tab w:val="left" w:pos="7161"/>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қарындаштар  мақ</w:t>
      </w:r>
      <w:proofErr w:type="gramStart"/>
      <w:r w:rsidRPr="00A35D2B">
        <w:rPr>
          <w:rFonts w:ascii="Times New Roman" w:hAnsi="Times New Roman" w:cs="Times New Roman"/>
          <w:sz w:val="28"/>
          <w:szCs w:val="28"/>
          <w:lang w:eastAsia="kk-KZ"/>
        </w:rPr>
        <w:t>сат</w:t>
      </w:r>
      <w:proofErr w:type="gramEnd"/>
      <w:r w:rsidRPr="00A35D2B">
        <w:rPr>
          <w:rFonts w:ascii="Times New Roman" w:hAnsi="Times New Roman" w:cs="Times New Roman"/>
          <w:sz w:val="28"/>
          <w:szCs w:val="28"/>
          <w:lang w:eastAsia="kk-KZ"/>
        </w:rPr>
        <w:t xml:space="preserve">қа сәйкес </w:t>
      </w:r>
      <w:r w:rsidRPr="00A35D2B">
        <w:rPr>
          <w:rFonts w:ascii="Times New Roman" w:hAnsi="Times New Roman" w:cs="Times New Roman"/>
          <w:sz w:val="28"/>
          <w:szCs w:val="28"/>
        </w:rPr>
        <w:t>келеді Мектеп жасына дейінгі  және мектеп</w:t>
      </w:r>
      <w:r w:rsidRPr="00A35D2B">
        <w:rPr>
          <w:rStyle w:val="-1pt1"/>
          <w:rFonts w:ascii="Times New Roman" w:hAnsi="Times New Roman" w:cs="Times New Roman"/>
          <w:sz w:val="28"/>
          <w:szCs w:val="28"/>
        </w:rPr>
        <w:t xml:space="preserve"> </w:t>
      </w:r>
      <w:r w:rsidRPr="00A35D2B">
        <w:rPr>
          <w:rFonts w:ascii="Times New Roman" w:hAnsi="Times New Roman" w:cs="Times New Roman"/>
          <w:sz w:val="28"/>
          <w:szCs w:val="28"/>
          <w:lang w:eastAsia="kk-KZ"/>
        </w:rPr>
        <w:t xml:space="preserve">жасындағы балаларға </w:t>
      </w:r>
      <w:r w:rsidRPr="00A35D2B">
        <w:rPr>
          <w:rFonts w:ascii="Times New Roman" w:hAnsi="Times New Roman" w:cs="Times New Roman"/>
          <w:sz w:val="28"/>
          <w:szCs w:val="28"/>
        </w:rPr>
        <w:t>кырлы қарындаштарды   қолденуға болмайды.</w:t>
      </w:r>
    </w:p>
    <w:p w:rsidR="00A35D2B" w:rsidRPr="00A35D2B" w:rsidRDefault="00A35D2B" w:rsidP="00A35D2B">
      <w:pPr>
        <w:pStyle w:val="ad"/>
        <w:shd w:val="clear" w:color="auto" w:fill="auto"/>
        <w:tabs>
          <w:tab w:val="left" w:pos="-142"/>
          <w:tab w:val="left" w:pos="7161"/>
        </w:tabs>
        <w:spacing w:before="0" w:after="0" w:line="276" w:lineRule="auto"/>
        <w:ind w:left="567" w:right="565"/>
        <w:jc w:val="left"/>
        <w:rPr>
          <w:rFonts w:ascii="Times New Roman" w:hAnsi="Times New Roman" w:cs="Times New Roman"/>
          <w:sz w:val="28"/>
          <w:szCs w:val="28"/>
          <w:lang w:eastAsia="kk-KZ"/>
        </w:rPr>
      </w:pPr>
      <w:proofErr w:type="gramStart"/>
      <w:r w:rsidRPr="00A35D2B">
        <w:rPr>
          <w:rFonts w:ascii="Times New Roman" w:hAnsi="Times New Roman" w:cs="Times New Roman"/>
          <w:sz w:val="28"/>
          <w:szCs w:val="28"/>
          <w:lang w:eastAsia="kk-KZ"/>
        </w:rPr>
        <w:t>Қазіргі қолданып жүрген   ГОСТ бойынша мектеп дәптерінің ені 170мм, ұзындығы 250мм болып келеді.Дәптердің беттеріне түзу жолақтар салынады және ені 25-30мм    жиектік жолақ қалдырады.  Қиғаштау келген қисық сызықтар қолдың ұсақ бұлшық еттерінің  қызметін жеңілдетеді  және жазу жылдамдығының азаюына мүмкінд</w:t>
      </w:r>
      <w:proofErr w:type="gramEnd"/>
      <w:r w:rsidRPr="00A35D2B">
        <w:rPr>
          <w:rFonts w:ascii="Times New Roman" w:hAnsi="Times New Roman" w:cs="Times New Roman"/>
          <w:sz w:val="28"/>
          <w:szCs w:val="28"/>
          <w:lang w:eastAsia="kk-KZ"/>
        </w:rPr>
        <w:t>ік жасайды деп есептеледі,</w:t>
      </w:r>
    </w:p>
    <w:p w:rsidR="00A35D2B" w:rsidRPr="00A35D2B" w:rsidRDefault="00A35D2B" w:rsidP="00A35D2B">
      <w:pPr>
        <w:pStyle w:val="ad"/>
        <w:shd w:val="clear" w:color="auto" w:fill="auto"/>
        <w:tabs>
          <w:tab w:val="left" w:pos="-142"/>
          <w:tab w:val="left" w:pos="7161"/>
        </w:tabs>
        <w:spacing w:before="0" w:after="0" w:line="276" w:lineRule="auto"/>
        <w:ind w:left="567" w:right="565"/>
        <w:jc w:val="left"/>
        <w:rPr>
          <w:rFonts w:ascii="Times New Roman" w:hAnsi="Times New Roman" w:cs="Times New Roman"/>
          <w:sz w:val="28"/>
          <w:szCs w:val="28"/>
          <w:lang w:eastAsia="kk-KZ"/>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lastRenderedPageBreak/>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pStyle w:val="ad"/>
        <w:numPr>
          <w:ilvl w:val="0"/>
          <w:numId w:val="15"/>
        </w:numPr>
        <w:shd w:val="clear" w:color="auto" w:fill="auto"/>
        <w:tabs>
          <w:tab w:val="left" w:pos="-142"/>
          <w:tab w:val="left" w:pos="334"/>
        </w:tabs>
        <w:spacing w:before="0" w:after="0" w:line="276" w:lineRule="auto"/>
        <w:ind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Балалар жиhаздарының белгілеріне (маркировка) қойылатын негізгі талаптарды атаңыз?</w:t>
      </w:r>
    </w:p>
    <w:p w:rsidR="00A35D2B" w:rsidRPr="00A35D2B" w:rsidRDefault="00A35D2B" w:rsidP="00A35D2B">
      <w:pPr>
        <w:pStyle w:val="ad"/>
        <w:numPr>
          <w:ilvl w:val="0"/>
          <w:numId w:val="15"/>
        </w:numPr>
        <w:shd w:val="clear" w:color="auto" w:fill="auto"/>
        <w:tabs>
          <w:tab w:val="left" w:pos="-142"/>
          <w:tab w:val="left" w:pos="334"/>
        </w:tabs>
        <w:spacing w:before="0" w:after="0" w:line="276" w:lineRule="auto"/>
        <w:ind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Бөлменің техникалық жарықтануы жайлы айтыңыз?</w:t>
      </w:r>
    </w:p>
    <w:p w:rsidR="00A35D2B" w:rsidRPr="00A35D2B" w:rsidRDefault="00A35D2B" w:rsidP="00A35D2B">
      <w:pPr>
        <w:pStyle w:val="ad"/>
        <w:numPr>
          <w:ilvl w:val="0"/>
          <w:numId w:val="15"/>
        </w:numPr>
        <w:shd w:val="clear" w:color="auto" w:fill="auto"/>
        <w:tabs>
          <w:tab w:val="left" w:pos="-142"/>
          <w:tab w:val="left" w:pos="334"/>
        </w:tabs>
        <w:spacing w:before="0" w:after="0" w:line="276" w:lineRule="auto"/>
        <w:ind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Жиhаздар қалай белгілену керек?</w:t>
      </w:r>
    </w:p>
    <w:p w:rsidR="00A35D2B" w:rsidRPr="00A35D2B" w:rsidRDefault="00A35D2B" w:rsidP="00A35D2B">
      <w:pPr>
        <w:pStyle w:val="ad"/>
        <w:numPr>
          <w:ilvl w:val="0"/>
          <w:numId w:val="15"/>
        </w:numPr>
        <w:shd w:val="clear" w:color="auto" w:fill="auto"/>
        <w:tabs>
          <w:tab w:val="left" w:pos="-142"/>
          <w:tab w:val="left" w:pos="334"/>
        </w:tabs>
        <w:spacing w:before="0" w:after="0" w:line="276" w:lineRule="auto"/>
        <w:ind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Қазіргі кезде мектеп бөлмелерінде тақтаның неше түрін қолданады?</w:t>
      </w:r>
    </w:p>
    <w:p w:rsidR="00A35D2B" w:rsidRPr="00A35D2B" w:rsidRDefault="00A35D2B" w:rsidP="00A35D2B">
      <w:pPr>
        <w:pStyle w:val="ad"/>
        <w:shd w:val="clear" w:color="auto" w:fill="auto"/>
        <w:tabs>
          <w:tab w:val="left" w:pos="-142"/>
          <w:tab w:val="left" w:pos="334"/>
        </w:tabs>
        <w:spacing w:before="0" w:after="0" w:line="276" w:lineRule="auto"/>
        <w:ind w:left="567" w:right="565"/>
        <w:jc w:val="left"/>
        <w:rPr>
          <w:rFonts w:ascii="Times New Roman" w:hAnsi="Times New Roman" w:cs="Times New Roman"/>
          <w:b/>
          <w:sz w:val="28"/>
          <w:szCs w:val="28"/>
          <w:lang w:val="kk-KZ"/>
        </w:rPr>
      </w:pPr>
    </w:p>
    <w:p w:rsidR="00A35D2B" w:rsidRPr="00A35D2B" w:rsidRDefault="00A35D2B" w:rsidP="00A35D2B">
      <w:pPr>
        <w:pStyle w:val="ad"/>
        <w:shd w:val="clear" w:color="auto" w:fill="auto"/>
        <w:tabs>
          <w:tab w:val="left" w:pos="-142"/>
          <w:tab w:val="left" w:pos="334"/>
        </w:tabs>
        <w:spacing w:before="0" w:after="0" w:line="276" w:lineRule="auto"/>
        <w:ind w:left="567" w:right="565"/>
        <w:jc w:val="left"/>
        <w:rPr>
          <w:rFonts w:ascii="Times New Roman" w:hAnsi="Times New Roman" w:cs="Times New Roman"/>
          <w:sz w:val="28"/>
          <w:szCs w:val="28"/>
          <w:lang w:val="kk-KZ"/>
        </w:rPr>
      </w:pPr>
    </w:p>
    <w:p w:rsidR="00A35D2B" w:rsidRPr="00A35D2B" w:rsidRDefault="00A35D2B" w:rsidP="00A35D2B">
      <w:pPr>
        <w:pStyle w:val="ad"/>
        <w:shd w:val="clear" w:color="auto" w:fill="auto"/>
        <w:tabs>
          <w:tab w:val="left" w:pos="-142"/>
          <w:tab w:val="left" w:pos="334"/>
        </w:tabs>
        <w:spacing w:before="0" w:after="0" w:line="276" w:lineRule="auto"/>
        <w:ind w:left="567" w:right="565"/>
        <w:jc w:val="left"/>
        <w:rPr>
          <w:rFonts w:ascii="Times New Roman" w:hAnsi="Times New Roman" w:cs="Times New Roman"/>
          <w:b/>
          <w:sz w:val="28"/>
          <w:szCs w:val="28"/>
          <w:lang w:val="kk-KZ"/>
        </w:rPr>
      </w:pPr>
      <w:r w:rsidRPr="00A35D2B">
        <w:rPr>
          <w:rFonts w:ascii="Times New Roman" w:hAnsi="Times New Roman" w:cs="Times New Roman"/>
          <w:b/>
          <w:sz w:val="28"/>
          <w:szCs w:val="28"/>
          <w:lang w:val="kk-KZ"/>
        </w:rPr>
        <w:t>№14</w:t>
      </w:r>
    </w:p>
    <w:p w:rsidR="00A35D2B" w:rsidRPr="00A35D2B" w:rsidRDefault="00A35D2B" w:rsidP="00A35D2B">
      <w:pPr>
        <w:pStyle w:val="22"/>
        <w:shd w:val="clear" w:color="auto" w:fill="auto"/>
        <w:tabs>
          <w:tab w:val="left" w:pos="-142"/>
          <w:tab w:val="left" w:pos="7194"/>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1.Тақырыбы: Балалардың киімдеріне жане аяк киімдеріне қойылатын гигиеналық талаптар.</w:t>
      </w:r>
    </w:p>
    <w:p w:rsidR="00A35D2B" w:rsidRPr="00A35D2B" w:rsidRDefault="00A35D2B" w:rsidP="00A35D2B">
      <w:pPr>
        <w:pStyle w:val="22"/>
        <w:shd w:val="clear" w:color="auto" w:fill="auto"/>
        <w:tabs>
          <w:tab w:val="left" w:pos="-142"/>
          <w:tab w:val="left" w:pos="7981"/>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2. Мақсаты:</w:t>
      </w:r>
      <w:r w:rsidRPr="00A35D2B">
        <w:rPr>
          <w:rFonts w:ascii="Times New Roman" w:hAnsi="Times New Roman" w:cs="Times New Roman"/>
          <w:b w:val="0"/>
          <w:sz w:val="28"/>
          <w:szCs w:val="28"/>
          <w:lang w:val="kk-KZ" w:eastAsia="kk-KZ"/>
        </w:rPr>
        <w:t xml:space="preserve"> балалардың киімдеріне және аяқ киімдеріне қойылатын гигиеналық талаптармен таныстыру.</w:t>
      </w:r>
    </w:p>
    <w:p w:rsidR="00A35D2B" w:rsidRPr="00A35D2B" w:rsidRDefault="00A35D2B" w:rsidP="00A35D2B">
      <w:pPr>
        <w:pStyle w:val="22"/>
        <w:shd w:val="clear" w:color="auto" w:fill="auto"/>
        <w:tabs>
          <w:tab w:val="left" w:pos="-142"/>
          <w:tab w:val="left" w:pos="7981"/>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3. Дәріс тезисі:</w:t>
      </w:r>
    </w:p>
    <w:p w:rsidR="00A35D2B" w:rsidRPr="00A35D2B" w:rsidRDefault="00A35D2B" w:rsidP="00A35D2B">
      <w:pPr>
        <w:pStyle w:val="22"/>
        <w:shd w:val="clear" w:color="auto" w:fill="auto"/>
        <w:tabs>
          <w:tab w:val="left" w:pos="-142"/>
          <w:tab w:val="left" w:pos="7981"/>
        </w:tabs>
        <w:spacing w:after="0" w:line="276" w:lineRule="auto"/>
        <w:ind w:left="567" w:right="565"/>
        <w:jc w:val="left"/>
        <w:rPr>
          <w:rFonts w:ascii="Times New Roman" w:hAnsi="Times New Roman" w:cs="Times New Roman"/>
          <w:b w:val="0"/>
          <w:sz w:val="28"/>
          <w:szCs w:val="28"/>
          <w:lang w:val="kk-KZ" w:eastAsia="kk-KZ"/>
        </w:rPr>
      </w:pPr>
      <w:r w:rsidRPr="00A35D2B">
        <w:rPr>
          <w:rFonts w:ascii="Times New Roman" w:hAnsi="Times New Roman" w:cs="Times New Roman"/>
          <w:b w:val="0"/>
          <w:sz w:val="28"/>
          <w:szCs w:val="28"/>
          <w:lang w:val="kk-KZ" w:eastAsia="kk-KZ"/>
        </w:rPr>
        <w:t>Экспертиза  жасағанда санитарлық дәрігер мына жағдайларға  көңіл аудару қажет.</w:t>
      </w:r>
    </w:p>
    <w:p w:rsidR="00A35D2B" w:rsidRPr="00A35D2B" w:rsidRDefault="00A35D2B" w:rsidP="00A35D2B">
      <w:pPr>
        <w:pStyle w:val="22"/>
        <w:shd w:val="clear" w:color="auto" w:fill="auto"/>
        <w:tabs>
          <w:tab w:val="left" w:pos="-142"/>
          <w:tab w:val="left" w:pos="7981"/>
        </w:tabs>
        <w:spacing w:after="0" w:line="276" w:lineRule="auto"/>
        <w:ind w:left="567" w:right="565"/>
        <w:jc w:val="left"/>
        <w:rPr>
          <w:rFonts w:ascii="Times New Roman" w:hAnsi="Times New Roman" w:cs="Times New Roman"/>
          <w:b w:val="0"/>
          <w:sz w:val="28"/>
          <w:szCs w:val="28"/>
          <w:lang w:val="kk-KZ" w:eastAsia="kk-KZ"/>
        </w:rPr>
      </w:pPr>
      <w:r w:rsidRPr="00A35D2B">
        <w:rPr>
          <w:rFonts w:ascii="Times New Roman" w:hAnsi="Times New Roman" w:cs="Times New Roman"/>
          <w:b w:val="0"/>
          <w:sz w:val="28"/>
          <w:szCs w:val="28"/>
          <w:lang w:val="kk-KZ" w:eastAsia="kk-KZ"/>
        </w:rPr>
        <w:t>1)Өндіріс заттардың  бекітілген мөлшерлік –техникалық құжаттардың сәйкес екендігі. Мұнда әсіресе пайдаланатын материалдарға қосылған химиялық жіптердің пайыздарына  ерекше көңіл аудару қажет. Бұл сұраққа арналған гигиеналық талаптар 42-125-4390-37. Балалар киімдері мен аяқ киімдерінің материалдарына гигиеналық көрсеткіштерге сәйкес химиялық жіптерді қосу деп алатын СанЕжМ-де көрсетілген. Жаңа туған сәбилер мен сәби жасындағы балалардың (28 мөлшерге дейін) іш киімдеріне химиялық жіп қоспаған болуы керек, бастауыш мектеп жасына дейінгі жастағы балалардың киімдеріне ол 30 % одан жоғары жастағы балалардың киіміне 50% рұқсат етіледі. 30мөлшерге дейінгі суға түсуге арналған костюмдер мен спорт киімдері тек қана табиғи жіптерден жасалуы керек.</w:t>
      </w:r>
    </w:p>
    <w:p w:rsidR="00A35D2B" w:rsidRPr="00A35D2B" w:rsidRDefault="00A35D2B" w:rsidP="00A35D2B">
      <w:pPr>
        <w:pStyle w:val="22"/>
        <w:shd w:val="clear" w:color="auto" w:fill="auto"/>
        <w:tabs>
          <w:tab w:val="left" w:pos="-142"/>
          <w:tab w:val="left" w:pos="7981"/>
        </w:tabs>
        <w:spacing w:after="0" w:line="276" w:lineRule="auto"/>
        <w:ind w:left="567" w:right="565"/>
        <w:jc w:val="left"/>
        <w:rPr>
          <w:rFonts w:ascii="Times New Roman" w:hAnsi="Times New Roman" w:cs="Times New Roman"/>
          <w:b w:val="0"/>
          <w:sz w:val="28"/>
          <w:szCs w:val="28"/>
          <w:lang w:val="kk-KZ" w:eastAsia="kk-KZ"/>
        </w:rPr>
      </w:pPr>
      <w:r w:rsidRPr="00A35D2B">
        <w:rPr>
          <w:rFonts w:ascii="Times New Roman" w:hAnsi="Times New Roman" w:cs="Times New Roman"/>
          <w:b w:val="0"/>
          <w:sz w:val="28"/>
          <w:szCs w:val="28"/>
          <w:lang w:val="kk-KZ" w:eastAsia="kk-KZ"/>
        </w:rPr>
        <w:t xml:space="preserve">Киімдердің екінші қабатын (көйлек ,жейде костюмдер) химиялық жіптер қосу осы сияқты  мектеп жасына дейінгі балалардан  бастап </w:t>
      </w:r>
      <w:r w:rsidRPr="00A35D2B">
        <w:rPr>
          <w:rFonts w:ascii="Times New Roman" w:hAnsi="Times New Roman" w:cs="Times New Roman"/>
          <w:b w:val="0"/>
          <w:sz w:val="28"/>
          <w:szCs w:val="28"/>
          <w:lang w:val="kk-KZ" w:eastAsia="kk-KZ"/>
        </w:rPr>
        <w:lastRenderedPageBreak/>
        <w:t>рұқсат етіледі,    ал үшінші қабаттағы киімдерге (пальто, курткаларға)- одан гөрі ертерек жастан бастап. Рұқсат етуге болады.</w:t>
      </w:r>
    </w:p>
    <w:p w:rsidR="00A35D2B" w:rsidRPr="00A35D2B" w:rsidRDefault="00A35D2B" w:rsidP="00A35D2B">
      <w:pPr>
        <w:pStyle w:val="22"/>
        <w:shd w:val="clear" w:color="auto" w:fill="auto"/>
        <w:tabs>
          <w:tab w:val="left" w:pos="-142"/>
          <w:tab w:val="left" w:pos="7981"/>
        </w:tabs>
        <w:spacing w:after="0" w:line="276" w:lineRule="auto"/>
        <w:ind w:left="567" w:right="565"/>
        <w:jc w:val="left"/>
        <w:rPr>
          <w:rFonts w:ascii="Times New Roman" w:hAnsi="Times New Roman" w:cs="Times New Roman"/>
          <w:b w:val="0"/>
          <w:sz w:val="28"/>
          <w:szCs w:val="28"/>
          <w:lang w:val="kk-KZ" w:eastAsia="kk-KZ"/>
        </w:rPr>
      </w:pPr>
      <w:r w:rsidRPr="00A35D2B">
        <w:rPr>
          <w:rFonts w:ascii="Times New Roman" w:hAnsi="Times New Roman" w:cs="Times New Roman"/>
          <w:b w:val="0"/>
          <w:sz w:val="28"/>
          <w:szCs w:val="28"/>
          <w:lang w:val="kk-KZ" w:eastAsia="kk-KZ"/>
        </w:rPr>
        <w:t>Сан ЕжМ-де көрсетілген материалдарды  өндірісте  тек қана  санитарлық  -гигиеналық бағысына байланысты, қажетті рұқсат берілгеннен кейін  ғана пайдалануға  болады. Ол үшін зерттеу жүргізілетін мекемеге өнімнің саны 10-нан кем болмайтындай үлгісі, зерттелетін материалдардың ғылыми  техникалық  құжаты және технологиялық өнімнің тәртібі әклініп  берілуі керек. Өнімнің  жаңа үлгілері  көбінесе. Республикалық және облыстық СЭС мен тексеріліп  бағаланады, жекелеген жағдайларда  ғана жабдықталған  лабараториясы бар  (санитарлық- химиялық,токсикологиялық) қалалық СЭС-да жүргізіледі.</w:t>
      </w:r>
    </w:p>
    <w:p w:rsidR="00A35D2B" w:rsidRPr="00A35D2B" w:rsidRDefault="00A35D2B" w:rsidP="00A35D2B">
      <w:pPr>
        <w:pStyle w:val="22"/>
        <w:shd w:val="clear" w:color="auto" w:fill="auto"/>
        <w:tabs>
          <w:tab w:val="left" w:pos="-142"/>
          <w:tab w:val="left" w:pos="7981"/>
        </w:tabs>
        <w:spacing w:after="0" w:line="276" w:lineRule="auto"/>
        <w:ind w:left="567" w:right="565"/>
        <w:jc w:val="left"/>
        <w:rPr>
          <w:rFonts w:ascii="Times New Roman" w:hAnsi="Times New Roman" w:cs="Times New Roman"/>
          <w:b w:val="0"/>
          <w:sz w:val="28"/>
          <w:szCs w:val="28"/>
          <w:lang w:val="kk-KZ" w:eastAsia="kk-KZ"/>
        </w:rPr>
      </w:pPr>
      <w:r w:rsidRPr="00A35D2B">
        <w:rPr>
          <w:rFonts w:ascii="Times New Roman" w:hAnsi="Times New Roman" w:cs="Times New Roman"/>
          <w:b w:val="0"/>
          <w:sz w:val="28"/>
          <w:szCs w:val="28"/>
          <w:lang w:val="kk-KZ" w:eastAsia="kk-KZ"/>
        </w:rPr>
        <w:t>1)Зерттеулер арнаулы журналдарға тіркеледі (органолеп-тикалық сапасы, физико-химиялық мәліметтері, бөлінетін заттың куммуляциясы , токсикологиясы). Органолеп-тикалық физико-химиялық  қасиеттері бойынша  талдаулары қанағаттанғысыз үлгілер  токсикологиялық эксперимент қойылмағанның  өзінде келісімге салынбайды. Қорытынды жасалынып бір данасы  сол өндірісті тексеретін СЭС- ға жіберіледі. Мемлекеттік санитарлық бақылау орнының  шешімі бойынша бекітілген.</w:t>
      </w:r>
    </w:p>
    <w:p w:rsidR="00A35D2B" w:rsidRPr="00A35D2B" w:rsidRDefault="00A35D2B" w:rsidP="00A35D2B">
      <w:pPr>
        <w:tabs>
          <w:tab w:val="left" w:pos="-142"/>
        </w:tabs>
        <w:spacing w:after="0"/>
        <w:ind w:left="567" w:right="565"/>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lastRenderedPageBreak/>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426"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0"/>
          <w:numId w:val="13"/>
        </w:numPr>
        <w:tabs>
          <w:tab w:val="left" w:pos="-142"/>
        </w:tabs>
        <w:spacing w:after="0"/>
        <w:ind w:left="567" w:right="565" w:firstLine="0"/>
        <w:rPr>
          <w:rFonts w:ascii="Times New Roman" w:hAnsi="Times New Roman" w:cs="Times New Roman"/>
          <w:bCs/>
          <w:sz w:val="28"/>
          <w:szCs w:val="28"/>
        </w:rPr>
      </w:pPr>
      <w:proofErr w:type="gramStart"/>
      <w:r w:rsidRPr="00A35D2B">
        <w:rPr>
          <w:rFonts w:ascii="Times New Roman" w:hAnsi="Times New Roman" w:cs="Times New Roman"/>
          <w:bCs/>
          <w:sz w:val="28"/>
          <w:szCs w:val="28"/>
        </w:rPr>
        <w:t>Адамдар</w:t>
      </w:r>
      <w:proofErr w:type="gramEnd"/>
      <w:r w:rsidRPr="00A35D2B">
        <w:rPr>
          <w:rFonts w:ascii="Times New Roman" w:hAnsi="Times New Roman" w:cs="Times New Roman"/>
          <w:bCs/>
          <w:sz w:val="28"/>
          <w:szCs w:val="28"/>
        </w:rPr>
        <w:t>ға  киім қандай қызмет атқарады?</w:t>
      </w:r>
    </w:p>
    <w:p w:rsidR="00A35D2B" w:rsidRPr="00A35D2B" w:rsidRDefault="00A35D2B" w:rsidP="00A35D2B">
      <w:pPr>
        <w:numPr>
          <w:ilvl w:val="0"/>
          <w:numId w:val="13"/>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Материалдың физик</w:t>
      </w:r>
      <w:proofErr w:type="gramStart"/>
      <w:r w:rsidRPr="00A35D2B">
        <w:rPr>
          <w:rFonts w:ascii="Times New Roman" w:hAnsi="Times New Roman" w:cs="Times New Roman"/>
          <w:bCs/>
          <w:sz w:val="28"/>
          <w:szCs w:val="28"/>
        </w:rPr>
        <w:t>а-</w:t>
      </w:r>
      <w:proofErr w:type="gramEnd"/>
      <w:r w:rsidRPr="00A35D2B">
        <w:rPr>
          <w:rFonts w:ascii="Times New Roman" w:hAnsi="Times New Roman" w:cs="Times New Roman"/>
          <w:bCs/>
          <w:sz w:val="28"/>
          <w:szCs w:val="28"/>
        </w:rPr>
        <w:t xml:space="preserve"> гигиеналық көрсеткіші және балалардың киімі қай үлгіге сай келуі керек?</w:t>
      </w:r>
    </w:p>
    <w:p w:rsidR="00A35D2B" w:rsidRPr="00A35D2B" w:rsidRDefault="00A35D2B" w:rsidP="00A35D2B">
      <w:pPr>
        <w:numPr>
          <w:ilvl w:val="0"/>
          <w:numId w:val="13"/>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Жазғы киім неге сай болу керек?</w:t>
      </w:r>
    </w:p>
    <w:p w:rsidR="00A35D2B" w:rsidRPr="00A35D2B" w:rsidRDefault="00A35D2B" w:rsidP="00A35D2B">
      <w:pPr>
        <w:numPr>
          <w:ilvl w:val="0"/>
          <w:numId w:val="13"/>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Жылы сыртқы киім қандай негізгі қызметті атқарады?</w:t>
      </w:r>
    </w:p>
    <w:p w:rsidR="00A35D2B" w:rsidRPr="00A35D2B" w:rsidRDefault="00A35D2B" w:rsidP="00A35D2B">
      <w:pPr>
        <w:numPr>
          <w:ilvl w:val="0"/>
          <w:numId w:val="13"/>
        </w:numPr>
        <w:tabs>
          <w:tab w:val="left" w:pos="-142"/>
        </w:tabs>
        <w:spacing w:after="0"/>
        <w:ind w:left="567" w:right="565" w:firstLine="0"/>
        <w:rPr>
          <w:rFonts w:ascii="Times New Roman" w:hAnsi="Times New Roman" w:cs="Times New Roman"/>
          <w:bCs/>
          <w:sz w:val="28"/>
          <w:szCs w:val="28"/>
        </w:rPr>
      </w:pPr>
      <w:r w:rsidRPr="00A35D2B">
        <w:rPr>
          <w:rFonts w:ascii="Times New Roman" w:hAnsi="Times New Roman" w:cs="Times New Roman"/>
          <w:bCs/>
          <w:sz w:val="28"/>
          <w:szCs w:val="28"/>
        </w:rPr>
        <w:t>Аяқ киім ағзаны неден сақтайды?</w:t>
      </w:r>
    </w:p>
    <w:p w:rsidR="00A35D2B" w:rsidRPr="00A35D2B" w:rsidRDefault="00A35D2B" w:rsidP="00A35D2B">
      <w:pPr>
        <w:tabs>
          <w:tab w:val="left" w:pos="-142"/>
        </w:tabs>
        <w:spacing w:after="0"/>
        <w:ind w:left="567" w:right="565"/>
        <w:rPr>
          <w:rFonts w:ascii="Times New Roman" w:hAnsi="Times New Roman" w:cs="Times New Roman"/>
          <w:bCs/>
          <w:sz w:val="28"/>
          <w:szCs w:val="28"/>
        </w:rPr>
      </w:pPr>
    </w:p>
    <w:p w:rsidR="00A35D2B" w:rsidRPr="00A35D2B" w:rsidRDefault="00A35D2B" w:rsidP="00A35D2B">
      <w:pPr>
        <w:tabs>
          <w:tab w:val="left" w:pos="-142"/>
        </w:tabs>
        <w:spacing w:after="0"/>
        <w:ind w:left="567" w:right="565"/>
        <w:rPr>
          <w:rFonts w:ascii="Times New Roman" w:hAnsi="Times New Roman" w:cs="Times New Roman"/>
          <w:bCs/>
          <w:sz w:val="28"/>
          <w:szCs w:val="28"/>
        </w:rPr>
      </w:pPr>
    </w:p>
    <w:p w:rsidR="00A35D2B" w:rsidRPr="00A35D2B" w:rsidRDefault="00A35D2B" w:rsidP="00A35D2B">
      <w:pPr>
        <w:pStyle w:val="ad"/>
        <w:shd w:val="clear" w:color="auto" w:fill="auto"/>
        <w:tabs>
          <w:tab w:val="left" w:pos="-142"/>
        </w:tabs>
        <w:spacing w:after="0" w:line="276" w:lineRule="auto"/>
        <w:ind w:left="567" w:right="565"/>
        <w:jc w:val="left"/>
        <w:rPr>
          <w:rStyle w:val="af2"/>
          <w:rFonts w:ascii="Times New Roman" w:hAnsi="Times New Roman" w:cs="Times New Roman"/>
          <w:sz w:val="28"/>
          <w:szCs w:val="28"/>
          <w:lang w:val="kk-KZ" w:eastAsia="kk-KZ"/>
        </w:rPr>
      </w:pPr>
      <w:r w:rsidRPr="00A35D2B">
        <w:rPr>
          <w:rStyle w:val="af2"/>
          <w:rFonts w:ascii="Times New Roman" w:hAnsi="Times New Roman" w:cs="Times New Roman"/>
          <w:sz w:val="28"/>
          <w:szCs w:val="28"/>
          <w:lang w:eastAsia="kk-KZ"/>
        </w:rPr>
        <w:t>№15</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b/>
          <w:sz w:val="28"/>
          <w:szCs w:val="28"/>
        </w:rPr>
      </w:pPr>
      <w:r w:rsidRPr="00A35D2B">
        <w:rPr>
          <w:rStyle w:val="af2"/>
          <w:rFonts w:ascii="Times New Roman" w:hAnsi="Times New Roman" w:cs="Times New Roman"/>
          <w:sz w:val="28"/>
          <w:szCs w:val="28"/>
          <w:lang w:val="kk-KZ" w:eastAsia="kk-KZ"/>
        </w:rPr>
        <w:t>1.</w:t>
      </w:r>
      <w:r w:rsidRPr="00A35D2B">
        <w:rPr>
          <w:rStyle w:val="af2"/>
          <w:rFonts w:ascii="Times New Roman" w:hAnsi="Times New Roman" w:cs="Times New Roman"/>
          <w:sz w:val="28"/>
          <w:szCs w:val="28"/>
          <w:lang w:eastAsia="kk-KZ"/>
        </w:rPr>
        <w:t>Дәрістің тақырыбы:</w:t>
      </w:r>
      <w:r w:rsidRPr="00A35D2B">
        <w:rPr>
          <w:rFonts w:ascii="Times New Roman" w:hAnsi="Times New Roman" w:cs="Times New Roman"/>
          <w:sz w:val="28"/>
          <w:szCs w:val="28"/>
          <w:lang w:eastAsia="kk-KZ"/>
        </w:rPr>
        <w:t xml:space="preserve"> </w:t>
      </w:r>
      <w:r w:rsidRPr="00A35D2B">
        <w:rPr>
          <w:rFonts w:ascii="Times New Roman" w:hAnsi="Times New Roman" w:cs="Times New Roman"/>
          <w:b/>
          <w:sz w:val="28"/>
          <w:szCs w:val="28"/>
          <w:lang w:eastAsia="kk-KZ"/>
        </w:rPr>
        <w:t xml:space="preserve">Балалар кітаптарына және мектеп оқулықтарына қойылатын гигиеналық </w:t>
      </w:r>
      <w:r w:rsidRPr="00A35D2B">
        <w:rPr>
          <w:rFonts w:ascii="Times New Roman" w:hAnsi="Times New Roman" w:cs="Times New Roman"/>
          <w:b/>
          <w:sz w:val="28"/>
          <w:szCs w:val="28"/>
        </w:rPr>
        <w:t xml:space="preserve">талаптар. Балалар </w:t>
      </w:r>
      <w:r w:rsidRPr="00A35D2B">
        <w:rPr>
          <w:rFonts w:ascii="Times New Roman" w:hAnsi="Times New Roman" w:cs="Times New Roman"/>
          <w:b/>
          <w:sz w:val="28"/>
          <w:szCs w:val="28"/>
          <w:lang w:eastAsia="kk-KZ"/>
        </w:rPr>
        <w:t xml:space="preserve">компьютермен жұмыс жасағанда қойылатын гигиеналық </w:t>
      </w:r>
      <w:r w:rsidRPr="00A35D2B">
        <w:rPr>
          <w:rFonts w:ascii="Times New Roman" w:hAnsi="Times New Roman" w:cs="Times New Roman"/>
          <w:b/>
          <w:sz w:val="28"/>
          <w:szCs w:val="28"/>
        </w:rPr>
        <w:t xml:space="preserve">талаптар. </w:t>
      </w:r>
      <w:proofErr w:type="gramStart"/>
      <w:r w:rsidRPr="00A35D2B">
        <w:rPr>
          <w:rFonts w:ascii="Times New Roman" w:hAnsi="Times New Roman" w:cs="Times New Roman"/>
          <w:b/>
          <w:sz w:val="28"/>
          <w:szCs w:val="28"/>
        </w:rPr>
        <w:t>Бала</w:t>
      </w:r>
      <w:proofErr w:type="gramEnd"/>
      <w:r w:rsidRPr="00A35D2B">
        <w:rPr>
          <w:rFonts w:ascii="Times New Roman" w:hAnsi="Times New Roman" w:cs="Times New Roman"/>
          <w:b/>
          <w:sz w:val="28"/>
          <w:szCs w:val="28"/>
        </w:rPr>
        <w:t xml:space="preserve"> </w:t>
      </w:r>
      <w:r w:rsidRPr="00A35D2B">
        <w:rPr>
          <w:rFonts w:ascii="Times New Roman" w:hAnsi="Times New Roman" w:cs="Times New Roman"/>
          <w:b/>
          <w:sz w:val="28"/>
          <w:szCs w:val="28"/>
          <w:lang w:eastAsia="kk-KZ"/>
        </w:rPr>
        <w:t xml:space="preserve">ағзасына қазіргі технологиялық </w:t>
      </w:r>
      <w:r w:rsidRPr="00A35D2B">
        <w:rPr>
          <w:rFonts w:ascii="Times New Roman" w:hAnsi="Times New Roman" w:cs="Times New Roman"/>
          <w:b/>
          <w:sz w:val="28"/>
          <w:szCs w:val="28"/>
        </w:rPr>
        <w:t xml:space="preserve">коммуникация және </w:t>
      </w:r>
      <w:r w:rsidRPr="00A35D2B">
        <w:rPr>
          <w:rFonts w:ascii="Times New Roman" w:hAnsi="Times New Roman" w:cs="Times New Roman"/>
          <w:b/>
          <w:sz w:val="28"/>
          <w:szCs w:val="28"/>
          <w:lang w:eastAsia="kk-KZ"/>
        </w:rPr>
        <w:t>ұялы байланыстың әсері.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Style w:val="af2"/>
          <w:rFonts w:ascii="Times New Roman" w:hAnsi="Times New Roman" w:cs="Times New Roman"/>
          <w:sz w:val="28"/>
          <w:szCs w:val="28"/>
          <w:lang w:val="kk-KZ" w:eastAsia="kk-KZ"/>
        </w:rPr>
        <w:t>2.</w:t>
      </w:r>
      <w:r w:rsidRPr="00A35D2B">
        <w:rPr>
          <w:rStyle w:val="af2"/>
          <w:rFonts w:ascii="Times New Roman" w:hAnsi="Times New Roman" w:cs="Times New Roman"/>
          <w:sz w:val="28"/>
          <w:szCs w:val="28"/>
          <w:lang w:eastAsia="kk-KZ"/>
        </w:rPr>
        <w:t>Мақсаты:</w:t>
      </w:r>
      <w:r w:rsidRPr="00A35D2B">
        <w:rPr>
          <w:rFonts w:ascii="Times New Roman" w:hAnsi="Times New Roman" w:cs="Times New Roman"/>
          <w:sz w:val="28"/>
          <w:szCs w:val="28"/>
          <w:lang w:eastAsia="kk-KZ"/>
        </w:rPr>
        <w:t xml:space="preserve"> Студенттерді балалар кітаптарына </w:t>
      </w:r>
      <w:r w:rsidRPr="00A35D2B">
        <w:rPr>
          <w:rFonts w:ascii="Times New Roman" w:hAnsi="Times New Roman" w:cs="Times New Roman"/>
          <w:sz w:val="28"/>
          <w:szCs w:val="28"/>
        </w:rPr>
        <w:t xml:space="preserve">және </w:t>
      </w:r>
      <w:r w:rsidRPr="00A35D2B">
        <w:rPr>
          <w:rFonts w:ascii="Times New Roman" w:hAnsi="Times New Roman" w:cs="Times New Roman"/>
          <w:sz w:val="28"/>
          <w:szCs w:val="28"/>
          <w:lang w:eastAsia="kk-KZ"/>
        </w:rPr>
        <w:t xml:space="preserve">мектеп оқулықтарына, </w:t>
      </w:r>
      <w:r w:rsidRPr="00A35D2B">
        <w:rPr>
          <w:rFonts w:ascii="Times New Roman" w:hAnsi="Times New Roman" w:cs="Times New Roman"/>
          <w:sz w:val="28"/>
          <w:szCs w:val="28"/>
        </w:rPr>
        <w:t xml:space="preserve">балалар компьютермен </w:t>
      </w:r>
      <w:r w:rsidRPr="00A35D2B">
        <w:rPr>
          <w:rFonts w:ascii="Times New Roman" w:hAnsi="Times New Roman" w:cs="Times New Roman"/>
          <w:sz w:val="28"/>
          <w:szCs w:val="28"/>
          <w:lang w:eastAsia="kk-KZ"/>
        </w:rPr>
        <w:t xml:space="preserve">жұмыс жасағанда қойылатын гигиеналық талаптармен, </w:t>
      </w:r>
      <w:r w:rsidRPr="00A35D2B">
        <w:rPr>
          <w:rFonts w:ascii="Times New Roman" w:hAnsi="Times New Roman" w:cs="Times New Roman"/>
          <w:sz w:val="28"/>
          <w:szCs w:val="28"/>
        </w:rPr>
        <w:t xml:space="preserve">бала </w:t>
      </w:r>
      <w:r w:rsidRPr="00A35D2B">
        <w:rPr>
          <w:rFonts w:ascii="Times New Roman" w:hAnsi="Times New Roman" w:cs="Times New Roman"/>
          <w:sz w:val="28"/>
          <w:szCs w:val="28"/>
          <w:lang w:eastAsia="kk-KZ"/>
        </w:rPr>
        <w:t xml:space="preserve">ағзасына қазіргі технологиялық </w:t>
      </w:r>
      <w:r w:rsidRPr="00A35D2B">
        <w:rPr>
          <w:rFonts w:ascii="Times New Roman" w:hAnsi="Times New Roman" w:cs="Times New Roman"/>
          <w:sz w:val="28"/>
          <w:szCs w:val="28"/>
        </w:rPr>
        <w:t xml:space="preserve">коммуникация және </w:t>
      </w:r>
      <w:r w:rsidRPr="00A35D2B">
        <w:rPr>
          <w:rFonts w:ascii="Times New Roman" w:hAnsi="Times New Roman" w:cs="Times New Roman"/>
          <w:sz w:val="28"/>
          <w:szCs w:val="28"/>
          <w:lang w:eastAsia="kk-KZ"/>
        </w:rPr>
        <w:t xml:space="preserve">ұялы байланыстың әсерімен </w:t>
      </w:r>
      <w:r w:rsidRPr="00A35D2B">
        <w:rPr>
          <w:rFonts w:ascii="Times New Roman" w:hAnsi="Times New Roman" w:cs="Times New Roman"/>
          <w:sz w:val="28"/>
          <w:szCs w:val="28"/>
        </w:rPr>
        <w:t>таныстыру.</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b/>
          <w:sz w:val="28"/>
          <w:szCs w:val="28"/>
          <w:lang w:val="kk-KZ"/>
        </w:rPr>
      </w:pPr>
      <w:r w:rsidRPr="00A35D2B">
        <w:rPr>
          <w:rStyle w:val="af2"/>
          <w:rFonts w:ascii="Times New Roman" w:hAnsi="Times New Roman" w:cs="Times New Roman"/>
          <w:b w:val="0"/>
          <w:sz w:val="28"/>
          <w:szCs w:val="28"/>
          <w:lang w:val="kk-KZ" w:eastAsia="kk-KZ"/>
        </w:rPr>
        <w:t>3.</w:t>
      </w:r>
      <w:r w:rsidRPr="00A35D2B">
        <w:rPr>
          <w:rFonts w:ascii="Times New Roman" w:hAnsi="Times New Roman" w:cs="Times New Roman"/>
          <w:b/>
          <w:sz w:val="28"/>
          <w:szCs w:val="28"/>
          <w:lang w:val="kk-KZ"/>
        </w:rPr>
        <w:t xml:space="preserve"> Дәріс тезисі.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lastRenderedPageBreak/>
        <w:t xml:space="preserve">Кітап хабар алатын негізгі құрал болып табылады. </w:t>
      </w: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 xml:space="preserve">жасында ол оқушылардың іс-әрекеттерініде негізгі түрі </w:t>
      </w:r>
      <w:r w:rsidRPr="00A35D2B">
        <w:rPr>
          <w:rFonts w:ascii="Times New Roman" w:hAnsi="Times New Roman" w:cs="Times New Roman"/>
          <w:sz w:val="28"/>
          <w:szCs w:val="28"/>
          <w:lang w:val="kk-KZ"/>
        </w:rPr>
        <w:t xml:space="preserve">болып табылады. </w:t>
      </w:r>
      <w:r w:rsidRPr="00A35D2B">
        <w:rPr>
          <w:rFonts w:ascii="Times New Roman" w:hAnsi="Times New Roman" w:cs="Times New Roman"/>
          <w:sz w:val="28"/>
          <w:szCs w:val="28"/>
          <w:lang w:val="kk-KZ" w:eastAsia="kk-KZ"/>
        </w:rPr>
        <w:t xml:space="preserve">Оқулықтардан басқа </w:t>
      </w: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оқушылары көркем әдебиеттерді де оқиды, сондықтан оқу олардың жалпы жүктемесінің негізін құрайды.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 xml:space="preserve">оқушыларының жақыннан көргіштігі көптеген жағдайларға байланысты болатынын, әсіресе оқушылар </w:t>
      </w:r>
      <w:r w:rsidRPr="00A35D2B">
        <w:rPr>
          <w:rFonts w:ascii="Times New Roman" w:hAnsi="Times New Roman" w:cs="Times New Roman"/>
          <w:sz w:val="28"/>
          <w:szCs w:val="28"/>
          <w:lang w:val="kk-KZ"/>
        </w:rPr>
        <w:t xml:space="preserve">мен балалар </w:t>
      </w:r>
      <w:r w:rsidRPr="00A35D2B">
        <w:rPr>
          <w:rFonts w:ascii="Times New Roman" w:hAnsi="Times New Roman" w:cs="Times New Roman"/>
          <w:sz w:val="28"/>
          <w:szCs w:val="28"/>
          <w:lang w:val="kk-KZ" w:eastAsia="kk-KZ"/>
        </w:rPr>
        <w:t xml:space="preserve">әдебиетінің сапасының төмендігінен болатынын өз заманында Ф. Ф. Эрисман атап көрсеткен болатын. </w:t>
      </w:r>
      <w:r w:rsidRPr="00A35D2B">
        <w:rPr>
          <w:rFonts w:ascii="Times New Roman" w:hAnsi="Times New Roman" w:cs="Times New Roman"/>
          <w:sz w:val="28"/>
          <w:szCs w:val="28"/>
          <w:lang w:val="kk-KZ"/>
        </w:rPr>
        <w:t xml:space="preserve">Осы </w:t>
      </w:r>
      <w:r w:rsidRPr="00A35D2B">
        <w:rPr>
          <w:rFonts w:ascii="Times New Roman" w:hAnsi="Times New Roman" w:cs="Times New Roman"/>
          <w:sz w:val="28"/>
          <w:szCs w:val="28"/>
          <w:lang w:val="kk-KZ" w:eastAsia="kk-KZ"/>
        </w:rPr>
        <w:t xml:space="preserve">туралы офтальмологтар мен педагогтардың бақылауларында </w:t>
      </w:r>
      <w:r w:rsidRPr="00A35D2B">
        <w:rPr>
          <w:rFonts w:ascii="Times New Roman" w:hAnsi="Times New Roman" w:cs="Times New Roman"/>
          <w:sz w:val="28"/>
          <w:szCs w:val="28"/>
          <w:lang w:val="kk-KZ"/>
        </w:rPr>
        <w:t xml:space="preserve">да </w:t>
      </w:r>
      <w:r w:rsidRPr="00A35D2B">
        <w:rPr>
          <w:rFonts w:ascii="Times New Roman" w:hAnsi="Times New Roman" w:cs="Times New Roman"/>
          <w:sz w:val="28"/>
          <w:szCs w:val="28"/>
          <w:lang w:val="kk-KZ" w:eastAsia="kk-KZ"/>
        </w:rPr>
        <w:t>айтылады. Сондықтан кітаптың өзі де, оқу процесі де регламенттерді қажет етеді.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val="kk-KZ" w:eastAsia="kk-KZ"/>
        </w:rPr>
        <w:t xml:space="preserve">Қазіргі кезде </w:t>
      </w: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 xml:space="preserve">оқушыларына қойылатын </w:t>
      </w:r>
      <w:r w:rsidRPr="00A35D2B">
        <w:rPr>
          <w:rFonts w:ascii="Times New Roman" w:hAnsi="Times New Roman" w:cs="Times New Roman"/>
          <w:sz w:val="28"/>
          <w:szCs w:val="28"/>
          <w:lang w:val="kk-KZ"/>
        </w:rPr>
        <w:t xml:space="preserve">талаптар «Мектеп </w:t>
      </w:r>
      <w:r w:rsidRPr="00A35D2B">
        <w:rPr>
          <w:rFonts w:ascii="Times New Roman" w:hAnsi="Times New Roman" w:cs="Times New Roman"/>
          <w:sz w:val="28"/>
          <w:szCs w:val="28"/>
          <w:lang w:val="kk-KZ" w:eastAsia="kk-KZ"/>
        </w:rPr>
        <w:t xml:space="preserve">оқушыларын өңдеудің санитарлық ережелері </w:t>
      </w:r>
      <w:r w:rsidRPr="00A35D2B">
        <w:rPr>
          <w:rFonts w:ascii="Times New Roman" w:hAnsi="Times New Roman" w:cs="Times New Roman"/>
          <w:sz w:val="28"/>
          <w:szCs w:val="28"/>
          <w:lang w:val="kk-KZ"/>
        </w:rPr>
        <w:t xml:space="preserve">№ 1405-76» </w:t>
      </w:r>
      <w:r w:rsidRPr="00A35D2B">
        <w:rPr>
          <w:rFonts w:ascii="Times New Roman" w:hAnsi="Times New Roman" w:cs="Times New Roman"/>
          <w:sz w:val="28"/>
          <w:szCs w:val="28"/>
          <w:lang w:val="kk-KZ" w:eastAsia="kk-KZ"/>
        </w:rPr>
        <w:t xml:space="preserve">бойынша регламенттеледі. </w:t>
      </w:r>
      <w:r w:rsidRPr="00A35D2B">
        <w:rPr>
          <w:rFonts w:ascii="Times New Roman" w:hAnsi="Times New Roman" w:cs="Times New Roman"/>
          <w:sz w:val="28"/>
          <w:szCs w:val="28"/>
          <w:lang w:eastAsia="kk-KZ"/>
        </w:rPr>
        <w:t>Жаңадан басылып жатқан оқулық</w:t>
      </w:r>
      <w:proofErr w:type="gramStart"/>
      <w:r w:rsidRPr="00A35D2B">
        <w:rPr>
          <w:rFonts w:ascii="Times New Roman" w:hAnsi="Times New Roman" w:cs="Times New Roman"/>
          <w:sz w:val="28"/>
          <w:szCs w:val="28"/>
          <w:lang w:eastAsia="kk-KZ"/>
        </w:rPr>
        <w:t>тар</w:t>
      </w:r>
      <w:proofErr w:type="gramEnd"/>
      <w:r w:rsidRPr="00A35D2B">
        <w:rPr>
          <w:rFonts w:ascii="Times New Roman" w:hAnsi="Times New Roman" w:cs="Times New Roman"/>
          <w:sz w:val="28"/>
          <w:szCs w:val="28"/>
          <w:lang w:eastAsia="kk-KZ"/>
        </w:rPr>
        <w:t>ға санитарлық бақылау екі бағытпен жүргізіледі.</w:t>
      </w:r>
    </w:p>
    <w:p w:rsidR="00A35D2B" w:rsidRPr="00A35D2B" w:rsidRDefault="00A35D2B" w:rsidP="00A35D2B">
      <w:pPr>
        <w:pStyle w:val="ad"/>
        <w:numPr>
          <w:ilvl w:val="1"/>
          <w:numId w:val="1"/>
        </w:numPr>
        <w:shd w:val="clear" w:color="auto" w:fill="auto"/>
        <w:tabs>
          <w:tab w:val="left" w:pos="-142"/>
          <w:tab w:val="left" w:pos="450"/>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Әрбі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 оқулықтар басылымына, олардың көптеп шығарылғанына дейін өндірістік мамандандырылуы мен іріктеп тексеру (жағдайлары толық көрсетілген техникалық құжаттар).</w:t>
      </w:r>
    </w:p>
    <w:p w:rsidR="00A35D2B" w:rsidRPr="00A35D2B" w:rsidRDefault="00A35D2B" w:rsidP="00A35D2B">
      <w:pPr>
        <w:pStyle w:val="ad"/>
        <w:numPr>
          <w:ilvl w:val="1"/>
          <w:numId w:val="1"/>
        </w:numPr>
        <w:shd w:val="clear" w:color="auto" w:fill="auto"/>
        <w:tabs>
          <w:tab w:val="left" w:pos="-142"/>
          <w:tab w:val="left" w:pos="459"/>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Басылымнан шыққан оқулықтарға гигиеналық </w:t>
      </w:r>
      <w:r w:rsidRPr="00A35D2B">
        <w:rPr>
          <w:rFonts w:ascii="Times New Roman" w:hAnsi="Times New Roman" w:cs="Times New Roman"/>
          <w:sz w:val="28"/>
          <w:szCs w:val="28"/>
        </w:rPr>
        <w:t xml:space="preserve">экспертиза </w:t>
      </w:r>
      <w:r w:rsidRPr="00A35D2B">
        <w:rPr>
          <w:rFonts w:ascii="Times New Roman" w:hAnsi="Times New Roman" w:cs="Times New Roman"/>
          <w:sz w:val="28"/>
          <w:szCs w:val="28"/>
          <w:lang w:eastAsia="kk-KZ"/>
        </w:rPr>
        <w:t>жасау үшін таңдап, 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іктеп алу.</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Сонымен, бақылау басылып шыққ</w:t>
      </w:r>
      <w:proofErr w:type="gramStart"/>
      <w:r w:rsidRPr="00A35D2B">
        <w:rPr>
          <w:rFonts w:ascii="Times New Roman" w:hAnsi="Times New Roman" w:cs="Times New Roman"/>
          <w:sz w:val="28"/>
          <w:szCs w:val="28"/>
          <w:lang w:eastAsia="kk-KZ"/>
        </w:rPr>
        <w:t>ан</w:t>
      </w:r>
      <w:proofErr w:type="gramEnd"/>
      <w:r w:rsidRPr="00A35D2B">
        <w:rPr>
          <w:rFonts w:ascii="Times New Roman" w:hAnsi="Times New Roman" w:cs="Times New Roman"/>
          <w:sz w:val="28"/>
          <w:szCs w:val="28"/>
          <w:lang w:eastAsia="kk-KZ"/>
        </w:rPr>
        <w:t xml:space="preserve">ға дейін </w:t>
      </w:r>
      <w:r w:rsidRPr="00A35D2B">
        <w:rPr>
          <w:rFonts w:ascii="Times New Roman" w:hAnsi="Times New Roman" w:cs="Times New Roman"/>
          <w:sz w:val="28"/>
          <w:szCs w:val="28"/>
        </w:rPr>
        <w:t xml:space="preserve">және </w:t>
      </w:r>
      <w:r w:rsidRPr="00A35D2B">
        <w:rPr>
          <w:rFonts w:ascii="Times New Roman" w:hAnsi="Times New Roman" w:cs="Times New Roman"/>
          <w:sz w:val="28"/>
          <w:szCs w:val="28"/>
          <w:lang w:eastAsia="kk-KZ"/>
        </w:rPr>
        <w:t>басылып шыққаннан кейін екі рет жүргізіледі.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Оқулықтардың мұқабасын өңдеуге қойылатын гигиеналық </w:t>
      </w:r>
      <w:r w:rsidRPr="00A35D2B">
        <w:rPr>
          <w:rFonts w:ascii="Times New Roman" w:hAnsi="Times New Roman" w:cs="Times New Roman"/>
          <w:sz w:val="28"/>
          <w:szCs w:val="28"/>
        </w:rPr>
        <w:t xml:space="preserve">талаптар, </w:t>
      </w:r>
      <w:r w:rsidRPr="00A35D2B">
        <w:rPr>
          <w:rFonts w:ascii="Times New Roman" w:hAnsi="Times New Roman" w:cs="Times New Roman"/>
          <w:sz w:val="28"/>
          <w:szCs w:val="28"/>
          <w:lang w:eastAsia="kk-KZ"/>
        </w:rPr>
        <w:t>балалардың көз анализаторларының ерекшеліктеріне негізделген. Оқыған кезде көзге түсетін жүктеме негізгі екі жағдайдан тұрады; кө</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іну жағдайы және оқуға қолайлылығы. Мәтіннің кө</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інуі қағаз бен баспаның сапасына </w:t>
      </w:r>
      <w:r w:rsidRPr="00A35D2B">
        <w:rPr>
          <w:rFonts w:ascii="Times New Roman" w:hAnsi="Times New Roman" w:cs="Times New Roman"/>
          <w:sz w:val="28"/>
          <w:szCs w:val="28"/>
        </w:rPr>
        <w:t xml:space="preserve">байланысты </w:t>
      </w:r>
      <w:r w:rsidRPr="00A35D2B">
        <w:rPr>
          <w:rFonts w:ascii="Times New Roman" w:hAnsi="Times New Roman" w:cs="Times New Roman"/>
          <w:sz w:val="28"/>
          <w:szCs w:val="28"/>
          <w:lang w:eastAsia="kk-KZ"/>
        </w:rPr>
        <w:t xml:space="preserve">болады, оқуға қолайлылығы </w:t>
      </w:r>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 xml:space="preserve">баспа белгілерінің көлеміне, олардың суретіне, баспа бояуларының суретіне және терілген әріптердің орналасу жағдайына </w:t>
      </w:r>
      <w:r w:rsidRPr="00A35D2B">
        <w:rPr>
          <w:rFonts w:ascii="Times New Roman" w:hAnsi="Times New Roman" w:cs="Times New Roman"/>
          <w:sz w:val="28"/>
          <w:szCs w:val="28"/>
        </w:rPr>
        <w:t>байланысты болады.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Сонымен </w:t>
      </w:r>
      <w:r w:rsidRPr="00A35D2B">
        <w:rPr>
          <w:rFonts w:ascii="Times New Roman" w:hAnsi="Times New Roman" w:cs="Times New Roman"/>
          <w:sz w:val="28"/>
          <w:szCs w:val="28"/>
          <w:lang w:eastAsia="kk-KZ"/>
        </w:rPr>
        <w:t xml:space="preserve">оқулықтың гигиеналық сипаты -қағаздың, баспаның шрифтін, баспа жиынтығының, </w:t>
      </w:r>
      <w:r w:rsidRPr="00A35D2B">
        <w:rPr>
          <w:rFonts w:ascii="Times New Roman" w:hAnsi="Times New Roman" w:cs="Times New Roman"/>
          <w:sz w:val="28"/>
          <w:szCs w:val="28"/>
        </w:rPr>
        <w:t xml:space="preserve">сонымен катар </w:t>
      </w:r>
      <w:r w:rsidRPr="00A35D2B">
        <w:rPr>
          <w:rFonts w:ascii="Times New Roman" w:hAnsi="Times New Roman" w:cs="Times New Roman"/>
          <w:sz w:val="28"/>
          <w:szCs w:val="28"/>
          <w:lang w:eastAsia="kk-KZ"/>
        </w:rPr>
        <w:t xml:space="preserve">форматтың, кітаптың салмағы мен мұқабасының </w:t>
      </w:r>
      <w:r w:rsidRPr="00A35D2B">
        <w:rPr>
          <w:rFonts w:ascii="Times New Roman" w:hAnsi="Times New Roman" w:cs="Times New Roman"/>
          <w:sz w:val="28"/>
          <w:szCs w:val="28"/>
        </w:rPr>
        <w:t xml:space="preserve">сапасына </w:t>
      </w:r>
      <w:proofErr w:type="gramStart"/>
      <w:r w:rsidRPr="00A35D2B">
        <w:rPr>
          <w:rFonts w:ascii="Times New Roman" w:hAnsi="Times New Roman" w:cs="Times New Roman"/>
          <w:sz w:val="28"/>
          <w:szCs w:val="28"/>
          <w:lang w:eastAsia="kk-KZ"/>
        </w:rPr>
        <w:t>ба</w:t>
      </w:r>
      <w:proofErr w:type="gramEnd"/>
      <w:r w:rsidRPr="00A35D2B">
        <w:rPr>
          <w:rFonts w:ascii="Times New Roman" w:hAnsi="Times New Roman" w:cs="Times New Roman"/>
          <w:sz w:val="28"/>
          <w:szCs w:val="28"/>
          <w:lang w:eastAsia="kk-KZ"/>
        </w:rPr>
        <w:t>ға беруден тұрады.</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Оқулықтарға арналған қағаз - баспа белгілері мен фонның арасындағы қарам</w:t>
      </w:r>
      <w:proofErr w:type="gramStart"/>
      <w:r w:rsidRPr="00A35D2B">
        <w:rPr>
          <w:rFonts w:ascii="Times New Roman" w:hAnsi="Times New Roman" w:cs="Times New Roman"/>
          <w:sz w:val="28"/>
          <w:szCs w:val="28"/>
        </w:rPr>
        <w:t>а-</w:t>
      </w:r>
      <w:proofErr w:type="gramEnd"/>
      <w:r w:rsidRPr="00A35D2B">
        <w:rPr>
          <w:rFonts w:ascii="Times New Roman" w:hAnsi="Times New Roman" w:cs="Times New Roman"/>
          <w:sz w:val="28"/>
          <w:szCs w:val="28"/>
        </w:rPr>
        <w:t xml:space="preserve">қарсы түстердің жеткілікті болуын қамтамасыз ету үшін ақ немесе аздап сарғыш түсті болуы керек. Мәтін қағаздың екінші бетіндегі сөйлем </w:t>
      </w:r>
      <w:r w:rsidRPr="00A35D2B">
        <w:rPr>
          <w:rFonts w:ascii="Times New Roman" w:hAnsi="Times New Roman" w:cs="Times New Roman"/>
          <w:sz w:val="28"/>
          <w:szCs w:val="28"/>
        </w:rPr>
        <w:lastRenderedPageBreak/>
        <w:t>жолдарынан кө</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ініп т</w:t>
      </w:r>
      <w:r w:rsidRPr="00A35D2B">
        <w:rPr>
          <w:rFonts w:ascii="Times New Roman" w:hAnsi="Times New Roman" w:cs="Times New Roman"/>
          <w:sz w:val="28"/>
          <w:szCs w:val="28"/>
          <w:vertAlign w:val="subscript"/>
        </w:rPr>
        <w:t>ұ</w:t>
      </w:r>
      <w:r w:rsidRPr="00A35D2B">
        <w:rPr>
          <w:rFonts w:ascii="Times New Roman" w:hAnsi="Times New Roman" w:cs="Times New Roman"/>
          <w:sz w:val="28"/>
          <w:szCs w:val="28"/>
        </w:rPr>
        <w:t>рмауы керек. Қағаз беті тегіс және жарықты шағылыстырмайтындай өте жалтырамауы керек. Кеді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 бұдыры жұмсақ қағаз ылғалды тез сіңіреді және ұзақ уақыт бойы сақталатын патогенді механизмдерді, органикалық лас заттарды өзіне ұстап алады. Арнаулы жүргізілген зерттеулер, туберкулез таяқшаларының қағаз беттерінде 5 айға дейін, дифтерия қоздырғыштары 3 айға дейін, гемолитикалық стрептококктар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ай бойы өмір сүре алатынын көрсетеді.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1 типографиялық және № 1 мен № 2 офсет қағаздары гигиена тұ</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ғысынан ең жақсы болып есептелінеді. № 2 типографиялық қағазды және газетке арналған қағаздардан басып шығаруға тиым салынады.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Оқулықтардың басылымы біркелкі, айқын кө</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інетін, қою қара түсті болуы керек. Тақырыптар, қортындылар мен ережелерді, жеке сөйлемдерді бөлі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корсету және формулалардың элементтерін жазу үшін түрлі-түсті баспа әріптерін қолдануға болады.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Балалар кітаптарының шрифтер мен өндеуіне қойылатын гигиеналық талаптар шрифтке (гарнитураға) және оның көлеміне баға беруден тұрады. Бұ</w:t>
      </w:r>
      <w:proofErr w:type="gramStart"/>
      <w:r w:rsidRPr="00A35D2B">
        <w:rPr>
          <w:rFonts w:ascii="Times New Roman" w:hAnsi="Times New Roman" w:cs="Times New Roman"/>
          <w:sz w:val="28"/>
          <w:szCs w:val="28"/>
        </w:rPr>
        <w:t>л</w:t>
      </w:r>
      <w:proofErr w:type="gramEnd"/>
      <w:r w:rsidRPr="00A35D2B">
        <w:rPr>
          <w:rFonts w:ascii="Times New Roman" w:hAnsi="Times New Roman" w:cs="Times New Roman"/>
          <w:sz w:val="28"/>
          <w:szCs w:val="28"/>
        </w:rPr>
        <w:t xml:space="preserve"> сұраққа көптеген гигиеналық, психологиялық тәжірибелік бақылаулар арналған. Оқылудың жылдамдығына және ұ</w:t>
      </w:r>
      <w:proofErr w:type="gramStart"/>
      <w:r w:rsidRPr="00A35D2B">
        <w:rPr>
          <w:rFonts w:ascii="Times New Roman" w:hAnsi="Times New Roman" w:cs="Times New Roman"/>
          <w:sz w:val="28"/>
          <w:szCs w:val="28"/>
        </w:rPr>
        <w:t>за</w:t>
      </w:r>
      <w:proofErr w:type="gramEnd"/>
      <w:r w:rsidRPr="00A35D2B">
        <w:rPr>
          <w:rFonts w:ascii="Times New Roman" w:hAnsi="Times New Roman" w:cs="Times New Roman"/>
          <w:sz w:val="28"/>
          <w:szCs w:val="28"/>
        </w:rPr>
        <w:t>қ</w:t>
      </w:r>
      <w:proofErr w:type="gramStart"/>
      <w:r w:rsidRPr="00A35D2B">
        <w:rPr>
          <w:rFonts w:ascii="Times New Roman" w:hAnsi="Times New Roman" w:cs="Times New Roman"/>
          <w:sz w:val="28"/>
          <w:szCs w:val="28"/>
        </w:rPr>
        <w:t>ты</w:t>
      </w:r>
      <w:proofErr w:type="gramEnd"/>
      <w:r w:rsidRPr="00A35D2B">
        <w:rPr>
          <w:rFonts w:ascii="Times New Roman" w:hAnsi="Times New Roman" w:cs="Times New Roman"/>
          <w:sz w:val="28"/>
          <w:szCs w:val="28"/>
        </w:rPr>
        <w:t xml:space="preserve">ғына, әсіресе балалардың оқып — үйренуінің алғашқы кезеңінде (В. А. Головин 1939 ж) кітаптың шрифтермен өңделуінің үлкен маңызы бар екені анықталған. Осы </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әселені шешуде М. Н. Попова (балалар мен жасљсшрімдер гигиенасы институтынан) және М.Н. Ушакова (баспа басылымдары жабдықтарындағы Бүкілодақтық ғылыми зерттеу институты) елеулі еңбектерін қосты,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proofErr w:type="gramStart"/>
      <w:r w:rsidRPr="00A35D2B">
        <w:rPr>
          <w:rFonts w:ascii="Times New Roman" w:hAnsi="Times New Roman" w:cs="Times New Roman"/>
          <w:sz w:val="28"/>
          <w:szCs w:val="28"/>
          <w:lang w:eastAsia="kk-KZ"/>
        </w:rPr>
        <w:t>О</w:t>
      </w:r>
      <w:proofErr w:type="gramEnd"/>
      <w:r w:rsidRPr="00A35D2B">
        <w:rPr>
          <w:rFonts w:ascii="Times New Roman" w:hAnsi="Times New Roman" w:cs="Times New Roman"/>
          <w:sz w:val="28"/>
          <w:szCs w:val="28"/>
          <w:lang w:eastAsia="kk-KZ"/>
        </w:rPr>
        <w:t>қ</w:t>
      </w:r>
      <w:proofErr w:type="gramStart"/>
      <w:r w:rsidRPr="00A35D2B">
        <w:rPr>
          <w:rFonts w:ascii="Times New Roman" w:hAnsi="Times New Roman" w:cs="Times New Roman"/>
          <w:sz w:val="28"/>
          <w:szCs w:val="28"/>
          <w:lang w:eastAsia="kk-KZ"/>
        </w:rPr>
        <w:t>у</w:t>
      </w:r>
      <w:proofErr w:type="gramEnd"/>
      <w:r w:rsidRPr="00A35D2B">
        <w:rPr>
          <w:rFonts w:ascii="Times New Roman" w:hAnsi="Times New Roman" w:cs="Times New Roman"/>
          <w:sz w:val="28"/>
          <w:szCs w:val="28"/>
          <w:lang w:eastAsia="kk-KZ"/>
        </w:rPr>
        <w:t xml:space="preserve"> ісі кезінде шрифтардың гарнитурасының жас ерекшеліктеріне әсерін оқып, білуге арналған зерттеулердің нәтижесінде әліппе оқулығына белгілі психологиялық </w:t>
      </w:r>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 xml:space="preserve">педагогикалық талаптарға сәйкес </w:t>
      </w:r>
      <w:r w:rsidRPr="00A35D2B">
        <w:rPr>
          <w:rFonts w:ascii="Times New Roman" w:hAnsi="Times New Roman" w:cs="Times New Roman"/>
          <w:sz w:val="28"/>
          <w:szCs w:val="28"/>
        </w:rPr>
        <w:t xml:space="preserve">арнаулы шрифт; </w:t>
      </w:r>
      <w:r w:rsidRPr="00A35D2B">
        <w:rPr>
          <w:rFonts w:ascii="Times New Roman" w:hAnsi="Times New Roman" w:cs="Times New Roman"/>
          <w:sz w:val="28"/>
          <w:szCs w:val="28"/>
          <w:lang w:eastAsia="kk-KZ"/>
        </w:rPr>
        <w:t>келбетінің қарапайымдылығы, 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іптердің анықтығы, әріптер аралығының мөлшерінің жеткіліктілігі, түр-түсінің қанықтығы қажет екендігі анықталады. </w:t>
      </w:r>
      <w:r w:rsidRPr="00A35D2B">
        <w:rPr>
          <w:rFonts w:ascii="Times New Roman" w:hAnsi="Times New Roman" w:cs="Times New Roman"/>
          <w:sz w:val="28"/>
          <w:szCs w:val="28"/>
        </w:rPr>
        <w:t xml:space="preserve">Осы </w:t>
      </w:r>
      <w:r w:rsidRPr="00A35D2B">
        <w:rPr>
          <w:rFonts w:ascii="Times New Roman" w:hAnsi="Times New Roman" w:cs="Times New Roman"/>
          <w:sz w:val="28"/>
          <w:szCs w:val="28"/>
          <w:lang w:eastAsia="kk-KZ"/>
        </w:rPr>
        <w:t xml:space="preserve">талаптарға ен жоғарғы дәрежеде, кертік </w:t>
      </w:r>
      <w:r w:rsidRPr="00A35D2B">
        <w:rPr>
          <w:rFonts w:ascii="Times New Roman" w:hAnsi="Times New Roman" w:cs="Times New Roman"/>
          <w:sz w:val="28"/>
          <w:szCs w:val="28"/>
        </w:rPr>
        <w:t xml:space="preserve">гарнитура </w:t>
      </w:r>
      <w:r w:rsidRPr="00A35D2B">
        <w:rPr>
          <w:rFonts w:ascii="Times New Roman" w:hAnsi="Times New Roman" w:cs="Times New Roman"/>
          <w:sz w:val="28"/>
          <w:szCs w:val="28"/>
          <w:lang w:eastAsia="kk-KZ"/>
        </w:rPr>
        <w:t>сәйкес келеді екен. әліппе оқулығының гарнитурасы шрифтердің кертік гарнитурасы тобына жатады. әліппе 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іптерінің штрихтары өте жуан және әріптер аралықтарының кашықтығы сақталуы керек.</w:t>
      </w:r>
    </w:p>
    <w:p w:rsidR="00A35D2B" w:rsidRPr="00A35D2B" w:rsidRDefault="00A35D2B" w:rsidP="00A35D2B">
      <w:pPr>
        <w:pStyle w:val="ad"/>
        <w:numPr>
          <w:ilvl w:val="2"/>
          <w:numId w:val="1"/>
        </w:numPr>
        <w:shd w:val="clear" w:color="auto" w:fill="auto"/>
        <w:tabs>
          <w:tab w:val="left" w:pos="-142"/>
          <w:tab w:val="left" w:pos="403"/>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сынып оқ</w:t>
      </w:r>
      <w:proofErr w:type="gramStart"/>
      <w:r w:rsidRPr="00A35D2B">
        <w:rPr>
          <w:rFonts w:ascii="Times New Roman" w:hAnsi="Times New Roman" w:cs="Times New Roman"/>
          <w:sz w:val="28"/>
          <w:szCs w:val="28"/>
          <w:lang w:eastAsia="kk-KZ"/>
        </w:rPr>
        <w:t>ушыларыны</w:t>
      </w:r>
      <w:proofErr w:type="gramEnd"/>
      <w:r w:rsidRPr="00A35D2B">
        <w:rPr>
          <w:rFonts w:ascii="Times New Roman" w:hAnsi="Times New Roman" w:cs="Times New Roman"/>
          <w:sz w:val="28"/>
          <w:szCs w:val="28"/>
          <w:lang w:eastAsia="kk-KZ"/>
        </w:rPr>
        <w:t xml:space="preserve">ң оқулықтары мен әліппесі үшін эліппелік немесе журналдық кертік гарнитурасын алған жон. Кейінгісін </w:t>
      </w:r>
      <w:r w:rsidRPr="00A35D2B">
        <w:rPr>
          <w:rFonts w:ascii="Times New Roman" w:hAnsi="Times New Roman" w:cs="Times New Roman"/>
          <w:sz w:val="28"/>
          <w:szCs w:val="28"/>
        </w:rPr>
        <w:t xml:space="preserve">1 </w:t>
      </w:r>
      <w:r w:rsidRPr="00A35D2B">
        <w:rPr>
          <w:rFonts w:ascii="Times New Roman" w:hAnsi="Times New Roman" w:cs="Times New Roman"/>
          <w:sz w:val="28"/>
          <w:szCs w:val="28"/>
          <w:lang w:eastAsia="kk-KZ"/>
        </w:rPr>
        <w:t xml:space="preserve">сыныптан </w:t>
      </w:r>
      <w:r w:rsidRPr="00A35D2B">
        <w:rPr>
          <w:rFonts w:ascii="Times New Roman" w:hAnsi="Times New Roman" w:cs="Times New Roman"/>
          <w:sz w:val="28"/>
          <w:szCs w:val="28"/>
        </w:rPr>
        <w:t xml:space="preserve">11 </w:t>
      </w:r>
      <w:proofErr w:type="gramStart"/>
      <w:r w:rsidRPr="00A35D2B">
        <w:rPr>
          <w:rFonts w:ascii="Times New Roman" w:hAnsi="Times New Roman" w:cs="Times New Roman"/>
          <w:sz w:val="28"/>
          <w:szCs w:val="28"/>
          <w:lang w:eastAsia="kk-KZ"/>
        </w:rPr>
        <w:t>сынып</w:t>
      </w:r>
      <w:proofErr w:type="gramEnd"/>
      <w:r w:rsidRPr="00A35D2B">
        <w:rPr>
          <w:rFonts w:ascii="Times New Roman" w:hAnsi="Times New Roman" w:cs="Times New Roman"/>
          <w:sz w:val="28"/>
          <w:szCs w:val="28"/>
          <w:lang w:eastAsia="kk-KZ"/>
        </w:rPr>
        <w:t xml:space="preserve">қа дейін арналган оқулықтарға </w:t>
      </w:r>
      <w:r w:rsidRPr="00A35D2B">
        <w:rPr>
          <w:rFonts w:ascii="Times New Roman" w:hAnsi="Times New Roman" w:cs="Times New Roman"/>
          <w:sz w:val="28"/>
          <w:szCs w:val="28"/>
        </w:rPr>
        <w:t xml:space="preserve">да </w:t>
      </w:r>
      <w:r w:rsidRPr="00A35D2B">
        <w:rPr>
          <w:rFonts w:ascii="Times New Roman" w:hAnsi="Times New Roman" w:cs="Times New Roman"/>
          <w:sz w:val="28"/>
          <w:szCs w:val="28"/>
          <w:lang w:eastAsia="kk-KZ"/>
        </w:rPr>
        <w:t>қолдануға болады.</w:t>
      </w:r>
    </w:p>
    <w:p w:rsidR="00A35D2B" w:rsidRPr="00A35D2B" w:rsidRDefault="00A35D2B" w:rsidP="00A35D2B">
      <w:pPr>
        <w:pStyle w:val="ad"/>
        <w:numPr>
          <w:ilvl w:val="2"/>
          <w:numId w:val="1"/>
        </w:numPr>
        <w:shd w:val="clear" w:color="auto" w:fill="auto"/>
        <w:tabs>
          <w:tab w:val="left" w:pos="-142"/>
          <w:tab w:val="left" w:pos="437"/>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lastRenderedPageBreak/>
        <w:t xml:space="preserve">сыныптан бастап 10 </w:t>
      </w:r>
      <w:proofErr w:type="gramStart"/>
      <w:r w:rsidRPr="00A35D2B">
        <w:rPr>
          <w:rFonts w:ascii="Times New Roman" w:hAnsi="Times New Roman" w:cs="Times New Roman"/>
          <w:sz w:val="28"/>
          <w:szCs w:val="28"/>
          <w:lang w:eastAsia="kk-KZ"/>
        </w:rPr>
        <w:t>сынып</w:t>
      </w:r>
      <w:proofErr w:type="gramEnd"/>
      <w:r w:rsidRPr="00A35D2B">
        <w:rPr>
          <w:rFonts w:ascii="Times New Roman" w:hAnsi="Times New Roman" w:cs="Times New Roman"/>
          <w:sz w:val="28"/>
          <w:szCs w:val="28"/>
          <w:lang w:eastAsia="kk-KZ"/>
        </w:rPr>
        <w:t xml:space="preserve">қа дейінгі оқулықтарға арналған мектептік </w:t>
      </w:r>
      <w:r w:rsidRPr="00A35D2B">
        <w:rPr>
          <w:rFonts w:ascii="Times New Roman" w:hAnsi="Times New Roman" w:cs="Times New Roman"/>
          <w:sz w:val="28"/>
          <w:szCs w:val="28"/>
        </w:rPr>
        <w:t xml:space="preserve">гарнитурасы </w:t>
      </w:r>
      <w:r w:rsidRPr="00A35D2B">
        <w:rPr>
          <w:rFonts w:ascii="Times New Roman" w:hAnsi="Times New Roman" w:cs="Times New Roman"/>
          <w:sz w:val="28"/>
          <w:szCs w:val="28"/>
          <w:lang w:eastAsia="kk-KZ"/>
        </w:rPr>
        <w:t>қолданылады. Оның және 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іптердің аяқ жағында онша анық емес кертік таңбалары болатынында. Әріптердің шрифтері </w:t>
      </w:r>
      <w:r w:rsidRPr="00A35D2B">
        <w:rPr>
          <w:rFonts w:ascii="Times New Roman" w:hAnsi="Times New Roman" w:cs="Times New Roman"/>
          <w:sz w:val="28"/>
          <w:szCs w:val="28"/>
        </w:rPr>
        <w:t xml:space="preserve">мектеп </w:t>
      </w:r>
      <w:r w:rsidRPr="00A35D2B">
        <w:rPr>
          <w:rFonts w:ascii="Times New Roman" w:hAnsi="Times New Roman" w:cs="Times New Roman"/>
          <w:sz w:val="28"/>
          <w:szCs w:val="28"/>
          <w:lang w:eastAsia="kk-KZ"/>
        </w:rPr>
        <w:t>гарнитура- сында жіңішкерек келеді.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3-ші сыныптан бастап және одан жоғары сыныптарға арналған оқулықтарда қосымша мәтіндерді (ескертпе, түсініктеме, корсеткіштер, создіктер және т.б.) басу үшін көлбеу типографиялық шрифті (курсивті) қолдануға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ұқсат етіледі. Өрнектелген шрифтерді оқулықтардың мәтінін басуда (жазу үлгісінен басқа) қ</w:t>
      </w:r>
      <w:proofErr w:type="gramStart"/>
      <w:r w:rsidRPr="00A35D2B">
        <w:rPr>
          <w:rFonts w:ascii="Times New Roman" w:hAnsi="Times New Roman" w:cs="Times New Roman"/>
          <w:sz w:val="28"/>
          <w:szCs w:val="28"/>
        </w:rPr>
        <w:t>олдану</w:t>
      </w:r>
      <w:proofErr w:type="gramEnd"/>
      <w:r w:rsidRPr="00A35D2B">
        <w:rPr>
          <w:rFonts w:ascii="Times New Roman" w:hAnsi="Times New Roman" w:cs="Times New Roman"/>
          <w:sz w:val="28"/>
          <w:szCs w:val="28"/>
        </w:rPr>
        <w:t>ға болмайды.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Одақтық республикаларда шығарылған әліппелер </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өбінесе әдеби және мектептік гарнитурасымен басылды, кертік гарнитурамен басылғандар өте аз болды. Әлігшелік гарнитуралар қолданылмады десе де болады. Сондықтан авторлар зерттеулердің барысында ұсыныстар жасап, оны «Мектеп оқулықтарын өңдеудің санитарлык, ережелері » тү</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інде бекітті.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Шрифтердің биіктігінің де гигиеналық үлкен маңызы бар. Мұнда оқушы жас болған сайын шрифт 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ілеу болуы керек деген заңдылық бақылайды. Балалар оқыған кезде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іптерді бөлшектеп қарастырады, сондықтан оның жеке элементтерінің колемдері және әріптін өзінің тұтас алғандағы мөлшері жеткілікті болуы керек. Сонымен қатар, жылдам коз жүгірті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оқыған кезде әріптердің биіктігі 4 мм-ден жоғары болуы керек, өйткені мұндай жағдайда оның колемі көздің торлы қабатының сары дағының орталық нүктесінен асып тұрады да анық көру мүмкіндігін томендетеді. Оқуға дағдылана бастаған соң үлкен шрифтерден кішісіне қарай көшу керек, өйткені үлкен шрифтер оқу жылдамдығын азайтады.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Сонда да XIX ғасырдың аяқ кезінің өзінде шрифтердің биіктігі туралы айтылған алғашқы ұсыныстар негізінен болжамдар мен қисынды қ</w:t>
      </w:r>
      <w:proofErr w:type="gramStart"/>
      <w:r w:rsidRPr="00A35D2B">
        <w:rPr>
          <w:rFonts w:ascii="Times New Roman" w:hAnsi="Times New Roman" w:cs="Times New Roman"/>
          <w:sz w:val="28"/>
          <w:szCs w:val="28"/>
        </w:rPr>
        <w:t>орытындылар</w:t>
      </w:r>
      <w:proofErr w:type="gramEnd"/>
      <w:r w:rsidRPr="00A35D2B">
        <w:rPr>
          <w:rFonts w:ascii="Times New Roman" w:hAnsi="Times New Roman" w:cs="Times New Roman"/>
          <w:sz w:val="28"/>
          <w:szCs w:val="28"/>
        </w:rPr>
        <w:t>ға негізделген болатын. Мысалы, А. Вебер 1881 жылы мәтіннің көзден ең жайлы ара қашықтығы 35см және мұнда көлемі 0,7мм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іптерді айыруға болады деп есептеді. Бірақ шрифтің мұндай көлемі көзге үлкен жүктеме түсіреді және өте жылдам оқу үшін шрифтің биіктігі 1,5</w:t>
      </w:r>
      <w:proofErr w:type="gramStart"/>
      <w:r w:rsidRPr="00A35D2B">
        <w:rPr>
          <w:rFonts w:ascii="Times New Roman" w:hAnsi="Times New Roman" w:cs="Times New Roman"/>
          <w:sz w:val="28"/>
          <w:szCs w:val="28"/>
        </w:rPr>
        <w:t>мм</w:t>
      </w:r>
      <w:proofErr w:type="gramEnd"/>
      <w:r w:rsidRPr="00A35D2B">
        <w:rPr>
          <w:rFonts w:ascii="Times New Roman" w:hAnsi="Times New Roman" w:cs="Times New Roman"/>
          <w:sz w:val="28"/>
          <w:szCs w:val="28"/>
        </w:rPr>
        <w:t xml:space="preserve"> болуы керек. Кейіннен Г. Кон (1887ж), А. Ф. Никитин және Г. В. Хлопин (1907ж) қызметі дұрыс</w:t>
      </w:r>
      <w:proofErr w:type="gramStart"/>
      <w:r w:rsidRPr="00A35D2B">
        <w:rPr>
          <w:rFonts w:ascii="Times New Roman" w:hAnsi="Times New Roman" w:cs="Times New Roman"/>
          <w:sz w:val="28"/>
          <w:szCs w:val="28"/>
        </w:rPr>
        <w:t xml:space="preserve"> ,</w:t>
      </w:r>
      <w:proofErr w:type="gramEnd"/>
      <w:r w:rsidRPr="00A35D2B">
        <w:rPr>
          <w:rFonts w:ascii="Times New Roman" w:hAnsi="Times New Roman" w:cs="Times New Roman"/>
          <w:sz w:val="28"/>
          <w:szCs w:val="28"/>
        </w:rPr>
        <w:t xml:space="preserve"> қалыпты жағдайдағы адамның көзі </w:t>
      </w:r>
      <w:smartTag w:uri="urn:schemas-microsoft-com:office:smarttags" w:element="metricconverter">
        <w:smartTagPr>
          <w:attr w:name="ProductID" w:val="1,5 см"/>
        </w:smartTagPr>
        <w:r w:rsidRPr="00A35D2B">
          <w:rPr>
            <w:rFonts w:ascii="Times New Roman" w:hAnsi="Times New Roman" w:cs="Times New Roman"/>
            <w:sz w:val="28"/>
            <w:szCs w:val="28"/>
          </w:rPr>
          <w:t>1 м</w:t>
        </w:r>
      </w:smartTag>
      <w:r w:rsidRPr="00A35D2B">
        <w:rPr>
          <w:rFonts w:ascii="Times New Roman" w:hAnsi="Times New Roman" w:cs="Times New Roman"/>
          <w:sz w:val="28"/>
          <w:szCs w:val="28"/>
        </w:rPr>
        <w:t xml:space="preserve"> қашықтықта диаметрі 0,25-0, ЗОмм екі нүктені айыра алатынын осындай ара қашықтықта олардың арасында сондай мөлшердегі әріптердің штрихы да көзге жеңіл қабылданатындығын негізге ала отырып, есептеп шығару арқылы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іптің ең қолайлы биіктігін анықтады. Осыған сәйкес, олар шрифтің биіктігінің ең азы </w:t>
      </w:r>
      <w:smartTag w:uri="urn:schemas-microsoft-com:office:smarttags" w:element="metricconverter">
        <w:smartTagPr>
          <w:attr w:name="ProductID" w:val="1,5 см"/>
        </w:smartTagPr>
        <w:r w:rsidRPr="00A35D2B">
          <w:rPr>
            <w:rFonts w:ascii="Times New Roman" w:hAnsi="Times New Roman" w:cs="Times New Roman"/>
            <w:sz w:val="28"/>
            <w:szCs w:val="28"/>
          </w:rPr>
          <w:t>1,5 мм</w:t>
        </w:r>
      </w:smartTag>
      <w:r w:rsidRPr="00A35D2B">
        <w:rPr>
          <w:rFonts w:ascii="Times New Roman" w:hAnsi="Times New Roman" w:cs="Times New Roman"/>
          <w:sz w:val="28"/>
          <w:szCs w:val="28"/>
        </w:rPr>
        <w:t xml:space="preserve">, ал дұрыс </w:t>
      </w:r>
      <w:proofErr w:type="gramStart"/>
      <w:r w:rsidRPr="00A35D2B">
        <w:rPr>
          <w:rFonts w:ascii="Times New Roman" w:hAnsi="Times New Roman" w:cs="Times New Roman"/>
          <w:sz w:val="28"/>
          <w:szCs w:val="28"/>
        </w:rPr>
        <w:t>о</w:t>
      </w:r>
      <w:proofErr w:type="gramEnd"/>
      <w:r w:rsidRPr="00A35D2B">
        <w:rPr>
          <w:rFonts w:ascii="Times New Roman" w:hAnsi="Times New Roman" w:cs="Times New Roman"/>
          <w:sz w:val="28"/>
          <w:szCs w:val="28"/>
        </w:rPr>
        <w:t>қ</w:t>
      </w:r>
      <w:proofErr w:type="gramStart"/>
      <w:r w:rsidRPr="00A35D2B">
        <w:rPr>
          <w:rFonts w:ascii="Times New Roman" w:hAnsi="Times New Roman" w:cs="Times New Roman"/>
          <w:sz w:val="28"/>
          <w:szCs w:val="28"/>
        </w:rPr>
        <w:t>у</w:t>
      </w:r>
      <w:proofErr w:type="gramEnd"/>
      <w:r w:rsidRPr="00A35D2B">
        <w:rPr>
          <w:rFonts w:ascii="Times New Roman" w:hAnsi="Times New Roman" w:cs="Times New Roman"/>
          <w:sz w:val="28"/>
          <w:szCs w:val="28"/>
        </w:rPr>
        <w:t xml:space="preserve">ға қажетті биіктігі </w:t>
      </w:r>
      <w:smartTag w:uri="urn:schemas-microsoft-com:office:smarttags" w:element="metricconverter">
        <w:smartTagPr>
          <w:attr w:name="ProductID" w:val="1,5 см"/>
        </w:smartTagPr>
        <w:r w:rsidRPr="00A35D2B">
          <w:rPr>
            <w:rFonts w:ascii="Times New Roman" w:hAnsi="Times New Roman" w:cs="Times New Roman"/>
            <w:sz w:val="28"/>
            <w:szCs w:val="28"/>
          </w:rPr>
          <w:t>1,75 мм</w:t>
        </w:r>
      </w:smartTag>
      <w:r w:rsidRPr="00A35D2B">
        <w:rPr>
          <w:rFonts w:ascii="Times New Roman" w:hAnsi="Times New Roman" w:cs="Times New Roman"/>
          <w:sz w:val="28"/>
          <w:szCs w:val="28"/>
        </w:rPr>
        <w:t xml:space="preserve"> деп есептейді.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lastRenderedPageBreak/>
        <w:t>Бірақ бұдан кейінірек жүргізілетін зерттеулер шрифтің биіктігін жас мөлшеріне байланысты болу қажеттілігін көрсетті, ал бұл њсыныстардын бә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 ересектерге арналатындығын анықтады. Шрифтің биіктігі мм немесе кегльмен белгіленеді (кегль типографиялық пункттен өлшенетін литер ауданының биіктігі),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іп штрихтарының биіктігі сөйлем жолындағы «Н» - әрпінің биіктігімен өлшенеді. Әліппеде ол 48 бен 20 кегль арасында болады, немесе 8 ден </w:t>
      </w:r>
      <w:smartTag w:uri="urn:schemas-microsoft-com:office:smarttags" w:element="metricconverter">
        <w:smartTagPr>
          <w:attr w:name="ProductID" w:val="1,5 см"/>
        </w:smartTagPr>
        <w:r w:rsidRPr="00A35D2B">
          <w:rPr>
            <w:rFonts w:ascii="Times New Roman" w:hAnsi="Times New Roman" w:cs="Times New Roman"/>
            <w:sz w:val="28"/>
            <w:szCs w:val="28"/>
          </w:rPr>
          <w:t>3,5 мм</w:t>
        </w:r>
      </w:smartTag>
      <w:r w:rsidRPr="00A35D2B">
        <w:rPr>
          <w:rFonts w:ascii="Times New Roman" w:hAnsi="Times New Roman" w:cs="Times New Roman"/>
          <w:sz w:val="28"/>
          <w:szCs w:val="28"/>
        </w:rPr>
        <w:t xml:space="preserve"> дейін, бірінші сынып оқушыларының оқулықтарында - 16 кегль (</w:t>
      </w:r>
      <w:smartTag w:uri="urn:schemas-microsoft-com:office:smarttags" w:element="metricconverter">
        <w:smartTagPr>
          <w:attr w:name="ProductID" w:val="1,5 см"/>
        </w:smartTagPr>
        <w:r w:rsidRPr="00A35D2B">
          <w:rPr>
            <w:rFonts w:ascii="Times New Roman" w:hAnsi="Times New Roman" w:cs="Times New Roman"/>
            <w:sz w:val="28"/>
            <w:szCs w:val="28"/>
          </w:rPr>
          <w:t>2,8 мм</w:t>
        </w:r>
      </w:smartTag>
      <w:r w:rsidRPr="00A35D2B">
        <w:rPr>
          <w:rFonts w:ascii="Times New Roman" w:hAnsi="Times New Roman" w:cs="Times New Roman"/>
          <w:sz w:val="28"/>
          <w:szCs w:val="28"/>
        </w:rPr>
        <w:t>), екінші сынып оқушылары 16-14 кегль (</w:t>
      </w:r>
      <w:smartTag w:uri="urn:schemas-microsoft-com:office:smarttags" w:element="metricconverter">
        <w:smartTagPr>
          <w:attr w:name="ProductID" w:val="1,5 см"/>
        </w:smartTagPr>
        <w:r w:rsidRPr="00A35D2B">
          <w:rPr>
            <w:rFonts w:ascii="Times New Roman" w:hAnsi="Times New Roman" w:cs="Times New Roman"/>
            <w:sz w:val="28"/>
            <w:szCs w:val="28"/>
          </w:rPr>
          <w:t>2,3 мм</w:t>
        </w:r>
      </w:smartTag>
      <w:r w:rsidRPr="00A35D2B">
        <w:rPr>
          <w:rFonts w:ascii="Times New Roman" w:hAnsi="Times New Roman" w:cs="Times New Roman"/>
          <w:sz w:val="28"/>
          <w:szCs w:val="28"/>
        </w:rPr>
        <w:t>) үшінші және төртінші сыныптар үшін 14-12 кегль (</w:t>
      </w:r>
      <w:smartTag w:uri="urn:schemas-microsoft-com:office:smarttags" w:element="metricconverter">
        <w:smartTagPr>
          <w:attr w:name="ProductID" w:val="1,5 см"/>
        </w:smartTagPr>
        <w:r w:rsidRPr="00A35D2B">
          <w:rPr>
            <w:rFonts w:ascii="Times New Roman" w:hAnsi="Times New Roman" w:cs="Times New Roman"/>
            <w:sz w:val="28"/>
            <w:szCs w:val="28"/>
          </w:rPr>
          <w:t>2,0 мм</w:t>
        </w:r>
      </w:smartTag>
      <w:r w:rsidRPr="00A35D2B">
        <w:rPr>
          <w:rFonts w:ascii="Times New Roman" w:hAnsi="Times New Roman" w:cs="Times New Roman"/>
          <w:sz w:val="28"/>
          <w:szCs w:val="28"/>
        </w:rPr>
        <w:t>). Бесінші сыныптан бастап жоғары қарай оқулықтың негізгі текстінің шрифтері 10 кегль (</w:t>
      </w:r>
      <w:smartTag w:uri="urn:schemas-microsoft-com:office:smarttags" w:element="metricconverter">
        <w:smartTagPr>
          <w:attr w:name="ProductID" w:val="1,5 см"/>
        </w:smartTagPr>
        <w:r w:rsidRPr="00A35D2B">
          <w:rPr>
            <w:rFonts w:ascii="Times New Roman" w:hAnsi="Times New Roman" w:cs="Times New Roman"/>
            <w:sz w:val="28"/>
            <w:szCs w:val="28"/>
          </w:rPr>
          <w:t>1,75 мм</w:t>
        </w:r>
      </w:smartTag>
      <w:r w:rsidRPr="00A35D2B">
        <w:rPr>
          <w:rFonts w:ascii="Times New Roman" w:hAnsi="Times New Roman" w:cs="Times New Roman"/>
          <w:sz w:val="28"/>
          <w:szCs w:val="28"/>
        </w:rPr>
        <w:t>) болып келеді. Көзге үлкен жүктеме түсіретіндіктен және оқушылардың тез қажуына әкелі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соғатындықтан гигиенистердің пікірі бойынша, жоғарғы сынып оқушыларының өзіне 10 кегльден төмен шрифті қ</w:t>
      </w:r>
      <w:proofErr w:type="gramStart"/>
      <w:r w:rsidRPr="00A35D2B">
        <w:rPr>
          <w:rFonts w:ascii="Times New Roman" w:hAnsi="Times New Roman" w:cs="Times New Roman"/>
          <w:sz w:val="28"/>
          <w:szCs w:val="28"/>
        </w:rPr>
        <w:t>олдану</w:t>
      </w:r>
      <w:proofErr w:type="gramEnd"/>
      <w:r w:rsidRPr="00A35D2B">
        <w:rPr>
          <w:rFonts w:ascii="Times New Roman" w:hAnsi="Times New Roman" w:cs="Times New Roman"/>
          <w:sz w:val="28"/>
          <w:szCs w:val="28"/>
        </w:rPr>
        <w:t>ға болмайды деп есептеледі.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Одан ұсақ шрифтермен — петитпен (8 кегль) орта және жоғары сынып оқушыларының оқулықтарында қосымша тексеруді басуға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ұқсат етіледі. Петитті оқулықтар тізімін жазғанда, сөздіктер, нұсқауларды басқанда кеңінен қолдануға болады 7-8 сыныптардағы тақырыптарға арналған мәтіндерді петит қолдану арқылы 4 жылдан артық басуға болмайды, ал 9-10 сыныптарга арналған оқулықтарға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бетте 16 жолдан артық болмауы керек. 8-9 сыныптарға арналған оқулықтарға сұрақтар мен тапсырмаларды, әрбір сұрақтардың тексті екі жолдан, ал петиттің барлық тексті - 16 жолдан аспаған жағдайда баспаға петитті қолдануға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ұқсат етіледі.</w:t>
      </w:r>
    </w:p>
    <w:p w:rsidR="00A35D2B" w:rsidRPr="00A35D2B" w:rsidRDefault="00A35D2B" w:rsidP="00A35D2B">
      <w:pPr>
        <w:tabs>
          <w:tab w:val="left" w:pos="-142"/>
        </w:tabs>
        <w:spacing w:after="0"/>
        <w:ind w:left="567"/>
        <w:rPr>
          <w:rFonts w:ascii="Times New Roman" w:hAnsi="Times New Roman" w:cs="Times New Roman"/>
          <w:sz w:val="28"/>
          <w:szCs w:val="28"/>
        </w:rPr>
      </w:pPr>
      <w:proofErr w:type="gramStart"/>
      <w:r w:rsidRPr="00A35D2B">
        <w:rPr>
          <w:rFonts w:ascii="Times New Roman" w:hAnsi="Times New Roman" w:cs="Times New Roman"/>
          <w:sz w:val="28"/>
          <w:szCs w:val="28"/>
        </w:rPr>
        <w:t>Оқылу жылдамдығы сонымен қатар, сөйлем жолдарының ұзақтығына да байланысты болады және 1887 жылдың өзінде Г.Кон сөйлем жолының ең қолайлы ұзындығы 100 мм-ден, ал үлкен форматтар үшін — 110 мм-ден аспауы керек деп есептеледі. Г.В.Хлопин мектеп оқушылары үшін сөйлем жолдарының ұзындығы 100-ден -108мм-ге дейін</w:t>
      </w:r>
      <w:proofErr w:type="gramEnd"/>
      <w:r w:rsidRPr="00A35D2B">
        <w:rPr>
          <w:rFonts w:ascii="Times New Roman" w:hAnsi="Times New Roman" w:cs="Times New Roman"/>
          <w:sz w:val="28"/>
          <w:szCs w:val="28"/>
        </w:rPr>
        <w:t xml:space="preserve"> болуын ұсынды. Кейінірек (Л.М.Шварц. 1931 жылы, А. А. Реформатский. 1933 жылы) көздің бұлшықет алпаратының жүктемесін азайту үшін қысқа сөйлем жолдары дұрыс деп есептеледі. Бірақ, бұл мәселелердің бә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 шрифтің биіктігі мен оқушының жасына байланысты бөлінбеген 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Биыл жағдай алғаш рет, Маскеудегі халық ағарту бөлімінің мөлшерімен есептелі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онда сөйлем жолдарының ұзындығы оқушылардың жасына байланысты 1 сынып оқушыларында 80 мм-ден басталып, 10 сынып оқушыларында </w:t>
      </w:r>
      <w:smartTag w:uri="urn:schemas-microsoft-com:office:smarttags" w:element="metricconverter">
        <w:smartTagPr>
          <w:attr w:name="ProductID" w:val="1,5 см"/>
        </w:smartTagPr>
        <w:r w:rsidRPr="00A35D2B">
          <w:rPr>
            <w:rFonts w:ascii="Times New Roman" w:hAnsi="Times New Roman" w:cs="Times New Roman"/>
            <w:sz w:val="28"/>
            <w:szCs w:val="28"/>
          </w:rPr>
          <w:t>108 мм</w:t>
        </w:r>
      </w:smartTag>
      <w:r w:rsidRPr="00A35D2B">
        <w:rPr>
          <w:rFonts w:ascii="Times New Roman" w:hAnsi="Times New Roman" w:cs="Times New Roman"/>
          <w:sz w:val="28"/>
          <w:szCs w:val="28"/>
        </w:rPr>
        <w:t xml:space="preserve"> болуы керек екендігі анықталды. </w:t>
      </w:r>
      <w:proofErr w:type="gramStart"/>
      <w:r w:rsidRPr="00A35D2B">
        <w:rPr>
          <w:rFonts w:ascii="Times New Roman" w:hAnsi="Times New Roman" w:cs="Times New Roman"/>
          <w:sz w:val="28"/>
          <w:szCs w:val="28"/>
        </w:rPr>
        <w:t>Б</w:t>
      </w:r>
      <w:proofErr w:type="gramEnd"/>
      <w:r w:rsidRPr="00A35D2B">
        <w:rPr>
          <w:rFonts w:ascii="Times New Roman" w:hAnsi="Times New Roman" w:cs="Times New Roman"/>
          <w:sz w:val="28"/>
          <w:szCs w:val="28"/>
        </w:rPr>
        <w:t>ірақ, сол кездегі тәжірибенің зерттеулерде керісінше байланыстар туралы айтылып жүрсе де көрсетілген мелшерлердің ешқандай физиологиялық негізі жоқ 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lastRenderedPageBreak/>
        <w:t>Сонымен, ең соңында 1938 жылы СМ</w:t>
      </w:r>
      <w:proofErr w:type="gramStart"/>
      <w:r w:rsidRPr="00A35D2B">
        <w:rPr>
          <w:rFonts w:ascii="Times New Roman" w:hAnsi="Times New Roman" w:cs="Times New Roman"/>
          <w:sz w:val="28"/>
          <w:szCs w:val="28"/>
        </w:rPr>
        <w:t>.Г</w:t>
      </w:r>
      <w:proofErr w:type="gramEnd"/>
      <w:r w:rsidRPr="00A35D2B">
        <w:rPr>
          <w:rFonts w:ascii="Times New Roman" w:hAnsi="Times New Roman" w:cs="Times New Roman"/>
          <w:sz w:val="28"/>
          <w:szCs w:val="28"/>
        </w:rPr>
        <w:t>ромбах осы уақытқа дейін сақталынып келген негізгі ережені жасады: яғни кішкентай балалар үшін ұзын сөйлем жолдары, ал ересек балалар үшін - қысқа сөйлем жолдары алынады. Одан кейінірек А.В.Михайлованың (1959 жылы) бақылаулары осы заңдылықты толық дәлелдеп шықты. Бұл заңдылық төменгі сынып оқулықтарынын оқу дағдыларынан аздығынан, сөйлем жолдарының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іншісінен екіншісіне өтуі олар үшін қиындау болып келетіндігімен дәлелденеді. Сондықтан, осындай сөйлем жолдарына көшіп отыру жиі болатындықтан, қысқа жолды тексеруді оқыту оларға қ</w:t>
      </w:r>
      <w:proofErr w:type="gramStart"/>
      <w:r w:rsidRPr="00A35D2B">
        <w:rPr>
          <w:rFonts w:ascii="Times New Roman" w:hAnsi="Times New Roman" w:cs="Times New Roman"/>
          <w:sz w:val="28"/>
          <w:szCs w:val="28"/>
        </w:rPr>
        <w:t>иын</w:t>
      </w:r>
      <w:proofErr w:type="gramEnd"/>
      <w:r w:rsidRPr="00A35D2B">
        <w:rPr>
          <w:rFonts w:ascii="Times New Roman" w:hAnsi="Times New Roman" w:cs="Times New Roman"/>
          <w:sz w:val="28"/>
          <w:szCs w:val="28"/>
        </w:rPr>
        <w:t>ға түседі.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Жоғарғы сыныптарда оқу дағдылары қалыптасқан соң, қысқа сөйлем жолдарында оқу жеңілдейді және сөйлем жолдарын қысқартуға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ұқсат етіледі.</w:t>
      </w:r>
      <w:r w:rsidRPr="00A35D2B">
        <w:rPr>
          <w:rFonts w:ascii="Times New Roman" w:hAnsi="Times New Roman" w:cs="Times New Roman"/>
          <w:sz w:val="28"/>
          <w:szCs w:val="28"/>
        </w:rPr>
        <w:tab/>
        <w:t>" '</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Сондықтан оқу дағдысы аз төменгі сынып оқушылары үшін 20,16,14 кегльден тұратын 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 шрифтармен басылған оқулықтарда сөйлем жолдарының ұзындығының ең қолайлы мөлшері 126-</w:t>
      </w:r>
      <w:smartTag w:uri="urn:schemas-microsoft-com:office:smarttags" w:element="metricconverter">
        <w:smartTagPr>
          <w:attr w:name="ProductID" w:val="1,5 см"/>
        </w:smartTagPr>
        <w:r w:rsidRPr="00A35D2B">
          <w:rPr>
            <w:rFonts w:ascii="Times New Roman" w:hAnsi="Times New Roman" w:cs="Times New Roman"/>
            <w:sz w:val="28"/>
            <w:szCs w:val="28"/>
          </w:rPr>
          <w:t>130 мм</w:t>
        </w:r>
      </w:smartTag>
      <w:r w:rsidRPr="00A35D2B">
        <w:rPr>
          <w:rFonts w:ascii="Times New Roman" w:hAnsi="Times New Roman" w:cs="Times New Roman"/>
          <w:sz w:val="28"/>
          <w:szCs w:val="28"/>
        </w:rPr>
        <w:t xml:space="preserve"> болып есептеледі, 5 сыныптан бастал 10 кегльден тұратын шрифтармен басылған кітаптарда сөйлем жолдарының ұзындығы </w:t>
      </w:r>
      <w:smartTag w:uri="urn:schemas-microsoft-com:office:smarttags" w:element="metricconverter">
        <w:smartTagPr>
          <w:attr w:name="ProductID" w:val="1,5 см"/>
        </w:smartTagPr>
        <w:r w:rsidRPr="00A35D2B">
          <w:rPr>
            <w:rFonts w:ascii="Times New Roman" w:hAnsi="Times New Roman" w:cs="Times New Roman"/>
            <w:sz w:val="28"/>
            <w:szCs w:val="28"/>
          </w:rPr>
          <w:t>113 мм</w:t>
        </w:r>
      </w:smartTag>
      <w:r w:rsidRPr="00A35D2B">
        <w:rPr>
          <w:rFonts w:ascii="Times New Roman" w:hAnsi="Times New Roman" w:cs="Times New Roman"/>
          <w:sz w:val="28"/>
          <w:szCs w:val="28"/>
        </w:rPr>
        <w:t xml:space="preserve"> бастап, 98-</w:t>
      </w:r>
      <w:smartTag w:uri="urn:schemas-microsoft-com:office:smarttags" w:element="metricconverter">
        <w:smartTagPr>
          <w:attr w:name="ProductID" w:val="1,5 см"/>
        </w:smartTagPr>
        <w:r w:rsidRPr="00A35D2B">
          <w:rPr>
            <w:rFonts w:ascii="Times New Roman" w:hAnsi="Times New Roman" w:cs="Times New Roman"/>
            <w:sz w:val="28"/>
            <w:szCs w:val="28"/>
          </w:rPr>
          <w:t>95 мм</w:t>
        </w:r>
      </w:smartTag>
      <w:r w:rsidRPr="00A35D2B">
        <w:rPr>
          <w:rFonts w:ascii="Times New Roman" w:hAnsi="Times New Roman" w:cs="Times New Roman"/>
          <w:sz w:val="28"/>
          <w:szCs w:val="28"/>
        </w:rPr>
        <w:t xml:space="preserve"> дейін азайтылады.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Осыған байланысты бастауыш жэне орта сыныптардағы мектеп оқушыларына арналған оқулықтарға екі бағанадан тұратын мәтін жиынтықтарын қолдануға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ұқсат етілмейді. Бір сөйлем жолынан екіншісіне жиі көңіл аудару, мектеп оқушыларында жылдам қажу пайда болғызады. Екі бағаналы баспаны тек қана 8-10 сынып оқушыларына қолдануға және олардың ішінде әсіресе, ұзақ уақыт үзіліссіз оқуды қажет етпейтін оқулықтарға (анатомия, физиология, география, жэне т.б.)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ұқсат етіледі. Мәтіннің үш бағаналы баспасын оқулықтарға басуға тиым салынады.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Қолайлы оқу үшін сөйлем жолдарының және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іптердің арасының өзара қашықтығының да (интерлияның және апрош) маңызы өте зор. 1-4 сынып оқушыларында интерлиньяж </w:t>
      </w:r>
      <w:smartTag w:uri="urn:schemas-microsoft-com:office:smarttags" w:element="metricconverter">
        <w:smartTagPr>
          <w:attr w:name="ProductID" w:val="1,5 см"/>
        </w:smartTagPr>
        <w:r w:rsidRPr="00A35D2B">
          <w:rPr>
            <w:rFonts w:ascii="Times New Roman" w:hAnsi="Times New Roman" w:cs="Times New Roman"/>
            <w:sz w:val="28"/>
            <w:szCs w:val="28"/>
          </w:rPr>
          <w:t>2,8 мм</w:t>
        </w:r>
      </w:smartTag>
      <w:r w:rsidRPr="00A35D2B">
        <w:rPr>
          <w:rFonts w:ascii="Times New Roman" w:hAnsi="Times New Roman" w:cs="Times New Roman"/>
          <w:sz w:val="28"/>
          <w:szCs w:val="28"/>
        </w:rPr>
        <w:t>, жоғарғы сынып оқушыларында апрош 4-</w:t>
      </w:r>
      <w:smartTag w:uri="urn:schemas-microsoft-com:office:smarttags" w:element="metricconverter">
        <w:smartTagPr>
          <w:attr w:name="ProductID" w:val="1,5 см"/>
        </w:smartTagPr>
        <w:r w:rsidRPr="00A35D2B">
          <w:rPr>
            <w:rFonts w:ascii="Times New Roman" w:hAnsi="Times New Roman" w:cs="Times New Roman"/>
            <w:sz w:val="28"/>
            <w:szCs w:val="28"/>
          </w:rPr>
          <w:t>11 мм</w:t>
        </w:r>
      </w:smartTag>
      <w:r w:rsidRPr="00A35D2B">
        <w:rPr>
          <w:rFonts w:ascii="Times New Roman" w:hAnsi="Times New Roman" w:cs="Times New Roman"/>
          <w:sz w:val="28"/>
          <w:szCs w:val="28"/>
        </w:rPr>
        <w:t xml:space="preserve">, 3-4 сынып - </w:t>
      </w:r>
      <w:smartTag w:uri="urn:schemas-microsoft-com:office:smarttags" w:element="metricconverter">
        <w:smartTagPr>
          <w:attr w:name="ProductID" w:val="1,5 см"/>
        </w:smartTagPr>
        <w:r w:rsidRPr="00A35D2B">
          <w:rPr>
            <w:rFonts w:ascii="Times New Roman" w:hAnsi="Times New Roman" w:cs="Times New Roman"/>
            <w:sz w:val="28"/>
            <w:szCs w:val="28"/>
          </w:rPr>
          <w:t>3 мм</w:t>
        </w:r>
      </w:smartTag>
      <w:r w:rsidRPr="00A35D2B">
        <w:rPr>
          <w:rFonts w:ascii="Times New Roman" w:hAnsi="Times New Roman" w:cs="Times New Roman"/>
          <w:sz w:val="28"/>
          <w:szCs w:val="28"/>
        </w:rPr>
        <w:t xml:space="preserve">, 5 сыныптардан бастап жоғары қарай - </w:t>
      </w:r>
      <w:smartTag w:uri="urn:schemas-microsoft-com:office:smarttags" w:element="metricconverter">
        <w:smartTagPr>
          <w:attr w:name="ProductID" w:val="1,5 см"/>
        </w:smartTagPr>
        <w:r w:rsidRPr="00A35D2B">
          <w:rPr>
            <w:rFonts w:ascii="Times New Roman" w:hAnsi="Times New Roman" w:cs="Times New Roman"/>
            <w:sz w:val="28"/>
            <w:szCs w:val="28"/>
          </w:rPr>
          <w:t>2 мм</w:t>
        </w:r>
      </w:smartTag>
      <w:r w:rsidRPr="00A35D2B">
        <w:rPr>
          <w:rFonts w:ascii="Times New Roman" w:hAnsi="Times New Roman" w:cs="Times New Roman"/>
          <w:sz w:val="28"/>
          <w:szCs w:val="28"/>
        </w:rPr>
        <w:t xml:space="preserve"> болуы керек. Кон пластинкасымен өлшенген баспа жиынтығының тығыздығы шрифтің биіктігіне байланысты 1см 10-15 белгіден кем болмауы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«Мектеп оқулықтарын өңдеудің санитарлық ережелері» оқулықтардың экспериментті</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 xml:space="preserve"> және сынамаға арналған түрлерінен басқа барлық түрлеріне арналады. Оның талаптарының сақталуын бақылап отыру оқулықтар басып шығаратын баспасы бар территорияға қызмет ететін санитарлық- эпидемиологиялық станцияға міндеттеледі. Баспадан шыкқан </w:t>
      </w:r>
      <w:r w:rsidRPr="00A35D2B">
        <w:rPr>
          <w:rFonts w:ascii="Times New Roman" w:hAnsi="Times New Roman" w:cs="Times New Roman"/>
          <w:sz w:val="28"/>
          <w:szCs w:val="28"/>
        </w:rPr>
        <w:lastRenderedPageBreak/>
        <w:t>оқулықтар «санитарлық ереженің » талаптарына сәйкес келмесе СЭС сол оқулықтардың басылып шығуы мен таралуына тиым сала алады немесе кемшіліктерді жойғанша өнді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істің </w:t>
      </w:r>
      <w:proofErr w:type="gramStart"/>
      <w:r w:rsidRPr="00A35D2B">
        <w:rPr>
          <w:rFonts w:ascii="Times New Roman" w:hAnsi="Times New Roman" w:cs="Times New Roman"/>
          <w:sz w:val="28"/>
          <w:szCs w:val="28"/>
        </w:rPr>
        <w:t>ж</w:t>
      </w:r>
      <w:proofErr w:type="gramEnd"/>
      <w:r w:rsidRPr="00A35D2B">
        <w:rPr>
          <w:rFonts w:ascii="Times New Roman" w:hAnsi="Times New Roman" w:cs="Times New Roman"/>
          <w:sz w:val="28"/>
          <w:szCs w:val="28"/>
        </w:rPr>
        <w:t>ұмысын тоқтатады.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Бақылау сұрақтары: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Балалар кітаптарына және мектеп оқулықтарына қойылатын гигиеналық талаптар.</w:t>
      </w:r>
    </w:p>
    <w:p w:rsidR="00A35D2B" w:rsidRPr="00A35D2B" w:rsidRDefault="00A35D2B" w:rsidP="00A35D2B">
      <w:pPr>
        <w:pStyle w:val="ad"/>
        <w:shd w:val="clear" w:color="auto" w:fill="auto"/>
        <w:tabs>
          <w:tab w:val="left" w:pos="-142"/>
          <w:tab w:val="left" w:pos="715"/>
        </w:tabs>
        <w:spacing w:before="0" w:after="0" w:line="276" w:lineRule="auto"/>
        <w:ind w:left="567" w:right="565"/>
        <w:jc w:val="left"/>
        <w:rPr>
          <w:rFonts w:ascii="Times New Roman" w:hAnsi="Times New Roman" w:cs="Times New Roman"/>
          <w:sz w:val="28"/>
          <w:szCs w:val="28"/>
          <w:lang w:eastAsia="kk-KZ"/>
        </w:rPr>
      </w:pPr>
      <w:r w:rsidRPr="00A35D2B">
        <w:rPr>
          <w:rFonts w:ascii="Times New Roman" w:hAnsi="Times New Roman" w:cs="Times New Roman"/>
          <w:sz w:val="28"/>
          <w:szCs w:val="28"/>
        </w:rPr>
        <w:t xml:space="preserve">- Балалар </w:t>
      </w:r>
      <w:r w:rsidRPr="00A35D2B">
        <w:rPr>
          <w:rFonts w:ascii="Times New Roman" w:hAnsi="Times New Roman" w:cs="Times New Roman"/>
          <w:sz w:val="28"/>
          <w:szCs w:val="28"/>
          <w:lang w:eastAsia="kk-KZ"/>
        </w:rPr>
        <w:t>компьютермен жұмыс жасағанда қойылатын гигиеналық</w:t>
      </w:r>
    </w:p>
    <w:p w:rsidR="00A35D2B" w:rsidRPr="00A35D2B" w:rsidRDefault="00A35D2B" w:rsidP="00A35D2B">
      <w:pPr>
        <w:pStyle w:val="ad"/>
        <w:shd w:val="clear" w:color="auto" w:fill="auto"/>
        <w:tabs>
          <w:tab w:val="left" w:pos="-142"/>
          <w:tab w:val="left" w:pos="715"/>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талаптар.</w:t>
      </w:r>
    </w:p>
    <w:p w:rsidR="00A35D2B" w:rsidRPr="00A35D2B" w:rsidRDefault="00A35D2B" w:rsidP="00A35D2B">
      <w:pPr>
        <w:pStyle w:val="ad"/>
        <w:shd w:val="clear" w:color="auto" w:fill="auto"/>
        <w:tabs>
          <w:tab w:val="left" w:pos="-142"/>
          <w:tab w:val="left" w:pos="706"/>
        </w:tabs>
        <w:spacing w:before="0" w:after="0" w:line="276" w:lineRule="auto"/>
        <w:ind w:left="567" w:right="565"/>
        <w:jc w:val="left"/>
        <w:rPr>
          <w:rFonts w:ascii="Times New Roman" w:hAnsi="Times New Roman" w:cs="Times New Roman"/>
          <w:sz w:val="28"/>
          <w:szCs w:val="28"/>
          <w:lang w:eastAsia="kk-KZ"/>
        </w:rPr>
      </w:pPr>
      <w:r w:rsidRPr="00A35D2B">
        <w:rPr>
          <w:rFonts w:ascii="Times New Roman" w:hAnsi="Times New Roman" w:cs="Times New Roman"/>
          <w:sz w:val="28"/>
          <w:szCs w:val="28"/>
        </w:rPr>
        <w:t xml:space="preserve">- </w:t>
      </w:r>
      <w:proofErr w:type="gramStart"/>
      <w:r w:rsidRPr="00A35D2B">
        <w:rPr>
          <w:rFonts w:ascii="Times New Roman" w:hAnsi="Times New Roman" w:cs="Times New Roman"/>
          <w:sz w:val="28"/>
          <w:szCs w:val="28"/>
        </w:rPr>
        <w:t>Бала</w:t>
      </w:r>
      <w:proofErr w:type="gramEnd"/>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 xml:space="preserve">ағзасына қазіргі технологиялық </w:t>
      </w:r>
      <w:r w:rsidRPr="00A35D2B">
        <w:rPr>
          <w:rFonts w:ascii="Times New Roman" w:hAnsi="Times New Roman" w:cs="Times New Roman"/>
          <w:sz w:val="28"/>
          <w:szCs w:val="28"/>
        </w:rPr>
        <w:t xml:space="preserve">коммуникация және </w:t>
      </w:r>
      <w:r w:rsidRPr="00A35D2B">
        <w:rPr>
          <w:rFonts w:ascii="Times New Roman" w:hAnsi="Times New Roman" w:cs="Times New Roman"/>
          <w:sz w:val="28"/>
          <w:szCs w:val="28"/>
          <w:lang w:eastAsia="kk-KZ"/>
        </w:rPr>
        <w:t>ұялы</w:t>
      </w:r>
    </w:p>
    <w:p w:rsidR="00A35D2B" w:rsidRPr="00A35D2B" w:rsidRDefault="00A35D2B" w:rsidP="00A35D2B">
      <w:pPr>
        <w:pStyle w:val="ad"/>
        <w:shd w:val="clear" w:color="auto" w:fill="auto"/>
        <w:tabs>
          <w:tab w:val="left" w:pos="-142"/>
          <w:tab w:val="left" w:pos="706"/>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байланыстың әсері.</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к условиям воспитания, обучения и трудавой деятельности. Баранов А.А., Кучма В.Р., Сухарева Л.Л.М. Медицина.-2006.-Голубаев  В.В.и др. Практикум по оснаванием педиаторы и </w:t>
      </w:r>
      <w:r w:rsidRPr="00A35D2B">
        <w:rPr>
          <w:rFonts w:ascii="Times New Roman" w:hAnsi="Times New Roman" w:cs="Times New Roman"/>
          <w:sz w:val="28"/>
          <w:szCs w:val="28"/>
        </w:rPr>
        <w:lastRenderedPageBreak/>
        <w:t>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 Қорытынды сұрақтары:</w:t>
      </w:r>
    </w:p>
    <w:p w:rsidR="00A35D2B" w:rsidRPr="00A35D2B" w:rsidRDefault="00A35D2B" w:rsidP="00A35D2B">
      <w:pPr>
        <w:tabs>
          <w:tab w:val="left" w:pos="-142"/>
          <w:tab w:val="left" w:pos="1770"/>
        </w:tabs>
        <w:spacing w:after="0"/>
        <w:ind w:left="567" w:right="565"/>
        <w:rPr>
          <w:rFonts w:ascii="Times New Roman" w:hAnsi="Times New Roman" w:cs="Times New Roman"/>
          <w:bCs/>
          <w:sz w:val="28"/>
          <w:szCs w:val="28"/>
        </w:rPr>
      </w:pPr>
      <w:r w:rsidRPr="00A35D2B">
        <w:rPr>
          <w:rFonts w:ascii="Times New Roman" w:hAnsi="Times New Roman" w:cs="Times New Roman"/>
          <w:b/>
          <w:bCs/>
          <w:sz w:val="28"/>
          <w:szCs w:val="28"/>
        </w:rPr>
        <w:t>1.</w:t>
      </w:r>
      <w:r w:rsidRPr="00A35D2B">
        <w:rPr>
          <w:rFonts w:ascii="Times New Roman" w:hAnsi="Times New Roman" w:cs="Times New Roman"/>
          <w:bCs/>
          <w:sz w:val="28"/>
          <w:szCs w:val="28"/>
        </w:rPr>
        <w:t>Балалар кітабына және оқулықтардың сапасына қандай талаптар қойылады?</w:t>
      </w:r>
    </w:p>
    <w:p w:rsidR="00A35D2B" w:rsidRPr="00A35D2B" w:rsidRDefault="00A35D2B" w:rsidP="00A35D2B">
      <w:pPr>
        <w:tabs>
          <w:tab w:val="left" w:pos="-142"/>
          <w:tab w:val="left" w:pos="1770"/>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2. Оқулықта қ</w:t>
      </w:r>
      <w:proofErr w:type="gramStart"/>
      <w:r w:rsidRPr="00A35D2B">
        <w:rPr>
          <w:rFonts w:ascii="Times New Roman" w:hAnsi="Times New Roman" w:cs="Times New Roman"/>
          <w:bCs/>
          <w:sz w:val="28"/>
          <w:szCs w:val="28"/>
        </w:rPr>
        <w:t>андай</w:t>
      </w:r>
      <w:proofErr w:type="gramEnd"/>
      <w:r w:rsidRPr="00A35D2B">
        <w:rPr>
          <w:rFonts w:ascii="Times New Roman" w:hAnsi="Times New Roman" w:cs="Times New Roman"/>
          <w:bCs/>
          <w:sz w:val="28"/>
          <w:szCs w:val="28"/>
        </w:rPr>
        <w:t xml:space="preserve"> қағаз қолданады?</w:t>
      </w:r>
    </w:p>
    <w:p w:rsidR="00A35D2B" w:rsidRPr="00A35D2B" w:rsidRDefault="00A35D2B" w:rsidP="00A35D2B">
      <w:pPr>
        <w:tabs>
          <w:tab w:val="left" w:pos="-142"/>
          <w:tab w:val="left" w:pos="1770"/>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3. Жеке компьютерде тиімді жұмыс жасау ұ</w:t>
      </w:r>
      <w:proofErr w:type="gramStart"/>
      <w:r w:rsidRPr="00A35D2B">
        <w:rPr>
          <w:rFonts w:ascii="Times New Roman" w:hAnsi="Times New Roman" w:cs="Times New Roman"/>
          <w:bCs/>
          <w:sz w:val="28"/>
          <w:szCs w:val="28"/>
        </w:rPr>
        <w:t>за</w:t>
      </w:r>
      <w:proofErr w:type="gramEnd"/>
      <w:r w:rsidRPr="00A35D2B">
        <w:rPr>
          <w:rFonts w:ascii="Times New Roman" w:hAnsi="Times New Roman" w:cs="Times New Roman"/>
          <w:bCs/>
          <w:sz w:val="28"/>
          <w:szCs w:val="28"/>
        </w:rPr>
        <w:t>қтығы қанша?</w:t>
      </w:r>
    </w:p>
    <w:p w:rsidR="00A35D2B" w:rsidRPr="00A35D2B" w:rsidRDefault="00A35D2B" w:rsidP="00A35D2B">
      <w:pPr>
        <w:tabs>
          <w:tab w:val="left" w:pos="-142"/>
          <w:tab w:val="left" w:pos="1770"/>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 xml:space="preserve">4. </w:t>
      </w:r>
      <w:proofErr w:type="gramStart"/>
      <w:r w:rsidRPr="00A35D2B">
        <w:rPr>
          <w:rFonts w:ascii="Times New Roman" w:hAnsi="Times New Roman" w:cs="Times New Roman"/>
          <w:bCs/>
          <w:sz w:val="28"/>
          <w:szCs w:val="28"/>
        </w:rPr>
        <w:t>Балалар</w:t>
      </w:r>
      <w:proofErr w:type="gramEnd"/>
      <w:r w:rsidRPr="00A35D2B">
        <w:rPr>
          <w:rFonts w:ascii="Times New Roman" w:hAnsi="Times New Roman" w:cs="Times New Roman"/>
          <w:bCs/>
          <w:sz w:val="28"/>
          <w:szCs w:val="28"/>
        </w:rPr>
        <w:t xml:space="preserve"> ағзасына ұялы сымтетік қандай әсерін тигізеді?</w:t>
      </w:r>
    </w:p>
    <w:p w:rsidR="00A35D2B" w:rsidRPr="00A35D2B" w:rsidRDefault="00A35D2B" w:rsidP="00A35D2B">
      <w:pPr>
        <w:tabs>
          <w:tab w:val="left" w:pos="-142"/>
          <w:tab w:val="left" w:pos="1770"/>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 xml:space="preserve">5. </w:t>
      </w:r>
      <w:proofErr w:type="gramStart"/>
      <w:r w:rsidRPr="00A35D2B">
        <w:rPr>
          <w:rFonts w:ascii="Times New Roman" w:hAnsi="Times New Roman" w:cs="Times New Roman"/>
          <w:bCs/>
          <w:sz w:val="28"/>
          <w:szCs w:val="28"/>
        </w:rPr>
        <w:t>Оқу жүйесі неге негізделген?</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Cs/>
          <w:sz w:val="28"/>
          <w:szCs w:val="28"/>
        </w:rPr>
        <w:t>6. Балалар кітабы және оқулықтары қандай негізгі талаптарға сай болу керектігін атаңыз.</w:t>
      </w:r>
    </w:p>
    <w:p w:rsidR="00A35D2B" w:rsidRPr="00A35D2B" w:rsidRDefault="00A35D2B" w:rsidP="00A35D2B">
      <w:pPr>
        <w:pStyle w:val="14"/>
        <w:keepNext/>
        <w:keepLines/>
        <w:shd w:val="clear" w:color="auto" w:fill="auto"/>
        <w:tabs>
          <w:tab w:val="left" w:pos="-142"/>
        </w:tabs>
        <w:spacing w:before="0" w:after="0" w:line="276" w:lineRule="auto"/>
        <w:ind w:left="567" w:right="565"/>
        <w:jc w:val="left"/>
        <w:rPr>
          <w:rFonts w:ascii="Times New Roman" w:hAnsi="Times New Roman" w:cs="Times New Roman"/>
          <w:sz w:val="28"/>
          <w:szCs w:val="28"/>
          <w:lang w:val="kk-KZ" w:eastAsia="kk-KZ"/>
        </w:rPr>
      </w:pPr>
    </w:p>
    <w:p w:rsidR="00A35D2B" w:rsidRPr="00A35D2B" w:rsidRDefault="00A35D2B" w:rsidP="00A35D2B">
      <w:pPr>
        <w:pStyle w:val="14"/>
        <w:keepNext/>
        <w:keepLines/>
        <w:shd w:val="clear" w:color="auto" w:fill="auto"/>
        <w:tabs>
          <w:tab w:val="left" w:pos="-142"/>
        </w:tabs>
        <w:spacing w:before="0"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№16</w:t>
      </w:r>
    </w:p>
    <w:p w:rsidR="00A35D2B" w:rsidRPr="00A35D2B" w:rsidRDefault="00A35D2B" w:rsidP="00A35D2B">
      <w:pPr>
        <w:pStyle w:val="14"/>
        <w:keepNext/>
        <w:keepLines/>
        <w:shd w:val="clear" w:color="auto" w:fill="auto"/>
        <w:tabs>
          <w:tab w:val="left" w:pos="-142"/>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1.Дәрістің тақырыбы: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 мекемелерін жобалаумен салуға қойылатын гигиеналық </w:t>
      </w:r>
      <w:r w:rsidRPr="00A35D2B">
        <w:rPr>
          <w:rFonts w:ascii="Times New Roman" w:hAnsi="Times New Roman" w:cs="Times New Roman"/>
          <w:sz w:val="28"/>
          <w:szCs w:val="28"/>
          <w:lang w:val="kk-KZ"/>
        </w:rPr>
        <w:t>талаптар.</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Style w:val="8"/>
          <w:rFonts w:ascii="Times New Roman" w:hAnsi="Times New Roman" w:cs="Times New Roman"/>
          <w:sz w:val="28"/>
          <w:szCs w:val="28"/>
          <w:lang w:val="kk-KZ"/>
        </w:rPr>
        <w:t>2. Мақсаты:</w:t>
      </w:r>
      <w:r w:rsidRPr="00A35D2B">
        <w:rPr>
          <w:rFonts w:ascii="Times New Roman" w:hAnsi="Times New Roman" w:cs="Times New Roman"/>
          <w:sz w:val="28"/>
          <w:szCs w:val="28"/>
          <w:lang w:val="kk-KZ"/>
        </w:rPr>
        <w:t xml:space="preserve"> Студенттерге балалар мен жасөспірімдер мекемелерін жобалаумен салуға қойылатын гигиеналық талаптар туралы түсінік беру.</w:t>
      </w:r>
    </w:p>
    <w:p w:rsidR="00A35D2B" w:rsidRPr="00A35D2B" w:rsidRDefault="00A35D2B" w:rsidP="00A35D2B">
      <w:pPr>
        <w:tabs>
          <w:tab w:val="left" w:pos="-142"/>
        </w:tabs>
        <w:spacing w:after="0"/>
        <w:ind w:left="567"/>
        <w:rPr>
          <w:rFonts w:ascii="Times New Roman" w:hAnsi="Times New Roman" w:cs="Times New Roman"/>
          <w:sz w:val="28"/>
          <w:szCs w:val="28"/>
          <w:lang w:val="kk-KZ"/>
        </w:rPr>
      </w:pPr>
    </w:p>
    <w:p w:rsidR="00A35D2B" w:rsidRPr="00A35D2B" w:rsidRDefault="00A35D2B" w:rsidP="00A35D2B">
      <w:pPr>
        <w:tabs>
          <w:tab w:val="left" w:pos="-142"/>
        </w:tabs>
        <w:spacing w:after="0"/>
        <w:ind w:left="567"/>
        <w:rPr>
          <w:rFonts w:ascii="Times New Roman" w:hAnsi="Times New Roman" w:cs="Times New Roman"/>
          <w:b/>
          <w:sz w:val="28"/>
          <w:szCs w:val="28"/>
          <w:lang w:val="kk-KZ"/>
        </w:rPr>
      </w:pPr>
      <w:r w:rsidRPr="00A35D2B">
        <w:rPr>
          <w:rFonts w:ascii="Times New Roman" w:hAnsi="Times New Roman" w:cs="Times New Roman"/>
          <w:b/>
          <w:sz w:val="28"/>
          <w:szCs w:val="28"/>
          <w:lang w:val="kk-KZ"/>
        </w:rPr>
        <w:t>3. Дәріс тезисі.</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Балалар мен жасөспірімдер мекемелерінде сақтық санитарлық бақылау жұмысын дұрыс жүргізгенде ғана балалардың өсіп, дамуына қажетті қолайлы жағдаи жасауға болады. Ол үшін қаланың жалпы жоспарын өңдеп, келісу және тұрғын аудандар мен ықшам аудандардың жобаларын жеке талдап қарау жұмыстарын міндетті түрде санитарлық қызметтің қатысуымен жасаған кезде ғана дұрыс нәтижеге жетуге болады.</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Қаланың жалпы жоспарын өңдеу кезінде СЭС, балалар мен жасөспірімдер мекемелерінің қазіргі жағдайлары туралы санитарлық сипаттамалар негізінде санитарлық жоспар-тапсырма жасайды. Бұл тапсырмада міндетті түрде орындалуы қажет (мысалы, бала-бақшаны өндіріс орнының санитарлық қорғаныс зонасынан шығару, немесе материалдық- техникалық базасы санитарлық-гигиеналық талаптарға сәйкес келмейтін мектептерді қайта салу т.с.с).Қаланың жалпы жоспарын келісімге салу кезеңінде ең алдымен елді мекенінің балалар мен жасөспірімдер мекемелерімен қамтамасыз етілу жағдайы туралы сұрақты шешу қажет. 2.07.01-87 «Қалалық және ауылдық елді мекендердегі құрылыстарды </w:t>
      </w:r>
      <w:r w:rsidRPr="00A35D2B">
        <w:rPr>
          <w:rFonts w:ascii="Times New Roman" w:hAnsi="Times New Roman" w:cs="Times New Roman"/>
          <w:sz w:val="28"/>
          <w:szCs w:val="28"/>
          <w:lang w:val="kk-KZ"/>
        </w:rPr>
        <w:lastRenderedPageBreak/>
        <w:t>жоспарлау», құрылыс нормалары мен ережелері (ҚНменЕ) бойынша мектепке дейінгі балалар мекемелерінің (МДМ) саны, қалалық демографиялық. құрылысына байланысты болады және халықты МДМ қамтамасыз ету деңгейі 85% мөлшерінде алынады (жалпы түрдегі - 70% , арнаулы түрдегі - 3% және салауаттандыру түрі -12%). Демографиялық мәліметтер болмаған жағдайда, жаңадан салынатын елді мекендерге бұл көрсеткіш 1000 адамға - 180 орын есебінен алынады және құрылыс салынып жатқан тұрғын территориясында -1000 адамға 100 орыннан артық болмауы керек. Мектеп қажеттілігі мектеп жасындағы балаларды толық емес орта мектеппен (1-9 сыныптар) 100% және толық орта мектеппен (10-11 сыныптар) 75% дейін қамтамасыз ету есебінен алынады Жаңадан салынатын елді мекендерде -1000 адамға 180 орыннан кем болмауы керек. Балалар мен жасөспірімдер мекемелерін орналастыру туралы сұрақтар да (тұрғын аймақтарды жобалау, жер учаскесімен қамтамасыз ету) осы кезеңде қарастырылады. Сонымен қатар, санитарлық-гигиеналық корсеткіштері бойынша немесе қала салу жағдайына байланысты қайта салуды қажет ететін объектілер анықталады. Санитарлық тапсырманың барлық шарттарының орындалу барысы тексеріледі. Сақтық санитарлық бақылаудың келесі кезеңі тұрғын аймақтың жобасының детальды жоспарын санэпид қызметімен талдап келісу болып табылады. Мұнда есепке алынған халықтың санына объектілердің жеткіліктілігі, олардың ықшам ауданда орналасуы, қызмет ету ауданы жер учаскесінің ауданы, ғимараттың бағытталуы, басқа ғимараттардан' ара қашықтығы, кұрылыс салу мерзімі соңғы рет дұрыстап тексеріледі Осы жњмыстарды жасауда төменде көрсетілген мөлшерлік талаптар сақталуы керек:</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Қызмет ету ауданы көрсетілген мөлшерден жоғары болмауы керек-1.қаладағы мектепке дейінгі мекемелерде - </w:t>
      </w:r>
      <w:smartTag w:uri="urn:schemas-microsoft-com:office:smarttags" w:element="metricconverter">
        <w:smartTagPr>
          <w:attr w:name="ProductID" w:val="1,5 см"/>
        </w:smartTagPr>
        <w:r w:rsidRPr="00A35D2B">
          <w:rPr>
            <w:rFonts w:ascii="Times New Roman" w:hAnsi="Times New Roman" w:cs="Times New Roman"/>
            <w:sz w:val="28"/>
            <w:szCs w:val="28"/>
            <w:lang w:val="kk-KZ"/>
          </w:rPr>
          <w:t>300 м</w:t>
        </w:r>
      </w:smartTag>
      <w:r w:rsidRPr="00A35D2B">
        <w:rPr>
          <w:rFonts w:ascii="Times New Roman" w:hAnsi="Times New Roman" w:cs="Times New Roman"/>
          <w:sz w:val="28"/>
          <w:szCs w:val="28"/>
          <w:lang w:val="kk-KZ"/>
        </w:rPr>
        <w:t xml:space="preserve"> ., кішкене қалалар мен ауылды жерлердегі мектепке дейінгі балалар мекемелерінде - 500</w:t>
      </w:r>
      <w:r w:rsidRPr="00A35D2B">
        <w:rPr>
          <w:rStyle w:val="1310"/>
          <w:rFonts w:ascii="Times New Roman" w:hAnsi="Times New Roman" w:cs="Times New Roman"/>
          <w:sz w:val="28"/>
          <w:szCs w:val="28"/>
          <w:lang w:val="kk-KZ"/>
        </w:rPr>
        <w:t xml:space="preserve"> </w:t>
      </w:r>
      <w:r w:rsidRPr="00A35D2B">
        <w:rPr>
          <w:rStyle w:val="1310"/>
          <w:rFonts w:ascii="Times New Roman" w:hAnsi="Times New Roman" w:cs="Times New Roman"/>
          <w:sz w:val="28"/>
          <w:szCs w:val="28"/>
          <w:lang w:val="kk-KZ" w:eastAsia="kk-KZ"/>
        </w:rPr>
        <w:t xml:space="preserve">уг </w:t>
      </w:r>
      <w:r w:rsidRPr="00A35D2B">
        <w:rPr>
          <w:rFonts w:ascii="Times New Roman" w:hAnsi="Times New Roman" w:cs="Times New Roman"/>
          <w:sz w:val="28"/>
          <w:szCs w:val="28"/>
          <w:lang w:val="kk-KZ"/>
        </w:rPr>
        <w:t xml:space="preserve">  жалпы білім беру мектептерінде -750м, бастауыш сыныптарға арналған  жалпы білім беру мектептерінде  500м.</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2.Жер учаскесінде ауданы 1 орынға : Мектепке дейнгі мекемелердің сыйымдылығы: 100 орынға болғанда 40м 100 орынан жоғары болғанда </w:t>
      </w:r>
      <w:smartTag w:uri="urn:schemas-microsoft-com:office:smarttags" w:element="metricconverter">
        <w:smartTagPr>
          <w:attr w:name="ProductID" w:val="35 м"/>
        </w:smartTagPr>
        <w:r w:rsidRPr="00A35D2B">
          <w:rPr>
            <w:rFonts w:ascii="Times New Roman" w:hAnsi="Times New Roman" w:cs="Times New Roman"/>
            <w:sz w:val="28"/>
            <w:szCs w:val="28"/>
            <w:lang w:val="kk-KZ"/>
          </w:rPr>
          <w:t>35 м</w:t>
        </w:r>
      </w:smartTag>
      <w:r w:rsidRPr="00A35D2B">
        <w:rPr>
          <w:rFonts w:ascii="Times New Roman" w:hAnsi="Times New Roman" w:cs="Times New Roman"/>
          <w:sz w:val="28"/>
          <w:szCs w:val="28"/>
          <w:lang w:val="kk-KZ"/>
        </w:rPr>
        <w:t xml:space="preserve"> 500 орынан  жоғары болғанда 30м Жалпы білім беру мектептерінің сыйымдылығы:</w:t>
      </w:r>
    </w:p>
    <w:p w:rsidR="00A35D2B" w:rsidRPr="00A35D2B" w:rsidRDefault="00A35D2B" w:rsidP="00A35D2B">
      <w:pPr>
        <w:tabs>
          <w:tab w:val="left" w:pos="-142"/>
        </w:tabs>
        <w:spacing w:after="0"/>
        <w:ind w:left="567"/>
        <w:rPr>
          <w:rStyle w:val="-1pt3"/>
          <w:rFonts w:ascii="Times New Roman" w:hAnsi="Times New Roman" w:cs="Times New Roman"/>
          <w:sz w:val="28"/>
          <w:szCs w:val="28"/>
          <w:vertAlign w:val="superscript"/>
        </w:rPr>
      </w:pPr>
      <w:r w:rsidRPr="00A35D2B">
        <w:rPr>
          <w:rFonts w:ascii="Times New Roman" w:hAnsi="Times New Roman" w:cs="Times New Roman"/>
          <w:sz w:val="28"/>
          <w:szCs w:val="28"/>
        </w:rPr>
        <w:t xml:space="preserve">-40-тан 400 орынға дейін - </w:t>
      </w:r>
      <w:smartTag w:uri="urn:schemas-microsoft-com:office:smarttags" w:element="metricconverter">
        <w:smartTagPr>
          <w:attr w:name="ProductID" w:val="1,5 см"/>
        </w:smartTagPr>
        <w:r w:rsidRPr="00A35D2B">
          <w:rPr>
            <w:rFonts w:ascii="Times New Roman" w:hAnsi="Times New Roman" w:cs="Times New Roman"/>
            <w:sz w:val="28"/>
            <w:szCs w:val="28"/>
          </w:rPr>
          <w:t>50 м</w:t>
        </w:r>
        <w:proofErr w:type="gramStart"/>
        <w:r w:rsidRPr="00A35D2B">
          <w:rPr>
            <w:rFonts w:ascii="Times New Roman" w:hAnsi="Times New Roman" w:cs="Times New Roman"/>
            <w:sz w:val="28"/>
            <w:szCs w:val="28"/>
            <w:vertAlign w:val="superscript"/>
          </w:rPr>
          <w:t>2</w:t>
        </w:r>
      </w:smartTag>
      <w:proofErr w:type="gramEnd"/>
      <w:r w:rsidRPr="00A35D2B">
        <w:rPr>
          <w:rFonts w:ascii="Times New Roman" w:hAnsi="Times New Roman" w:cs="Times New Roman"/>
          <w:sz w:val="28"/>
          <w:szCs w:val="28"/>
        </w:rPr>
        <w:t xml:space="preserve"> 600-ден 800 орынға дейін - </w:t>
      </w:r>
      <w:smartTag w:uri="urn:schemas-microsoft-com:office:smarttags" w:element="metricconverter">
        <w:smartTagPr>
          <w:attr w:name="ProductID" w:val="40 м2"/>
        </w:smartTagPr>
        <w:r w:rsidRPr="00A35D2B">
          <w:rPr>
            <w:rFonts w:ascii="Times New Roman" w:hAnsi="Times New Roman" w:cs="Times New Roman"/>
            <w:sz w:val="28"/>
            <w:szCs w:val="28"/>
          </w:rPr>
          <w:t xml:space="preserve">40 </w:t>
        </w:r>
        <w:r w:rsidRPr="00A35D2B">
          <w:rPr>
            <w:rStyle w:val="-1pt3"/>
            <w:rFonts w:ascii="Times New Roman" w:hAnsi="Times New Roman" w:cs="Times New Roman"/>
            <w:sz w:val="28"/>
            <w:szCs w:val="28"/>
          </w:rPr>
          <w:t>м</w:t>
        </w:r>
        <w:r w:rsidRPr="00A35D2B">
          <w:rPr>
            <w:rStyle w:val="-1pt3"/>
            <w:rFonts w:ascii="Times New Roman" w:hAnsi="Times New Roman" w:cs="Times New Roman"/>
            <w:sz w:val="28"/>
            <w:szCs w:val="28"/>
            <w:vertAlign w:val="superscript"/>
          </w:rPr>
          <w:t>2</w:t>
        </w:r>
      </w:smartTag>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vertAlign w:val="superscript"/>
        </w:rPr>
      </w:pPr>
      <w:r w:rsidRPr="00A35D2B">
        <w:rPr>
          <w:rFonts w:ascii="Times New Roman" w:hAnsi="Times New Roman" w:cs="Times New Roman"/>
          <w:sz w:val="28"/>
          <w:szCs w:val="28"/>
        </w:rPr>
        <w:t xml:space="preserve">-800-ден 1100 орынға дейін - </w:t>
      </w:r>
      <w:smartTag w:uri="urn:schemas-microsoft-com:office:smarttags" w:element="metricconverter">
        <w:smartTagPr>
          <w:attr w:name="ProductID" w:val="16 м2"/>
        </w:smartTagPr>
        <w:r w:rsidRPr="00A35D2B">
          <w:rPr>
            <w:rFonts w:ascii="Times New Roman" w:hAnsi="Times New Roman" w:cs="Times New Roman"/>
            <w:sz w:val="28"/>
            <w:szCs w:val="28"/>
          </w:rPr>
          <w:t>16 м</w:t>
        </w:r>
        <w:proofErr w:type="gramStart"/>
        <w:r w:rsidRPr="00A35D2B">
          <w:rPr>
            <w:rFonts w:ascii="Times New Roman" w:hAnsi="Times New Roman" w:cs="Times New Roman"/>
            <w:sz w:val="28"/>
            <w:szCs w:val="28"/>
            <w:vertAlign w:val="superscript"/>
          </w:rPr>
          <w:t>2</w:t>
        </w:r>
      </w:smartTag>
      <w:proofErr w:type="gramEnd"/>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3.Ғимарат пен оның учаскесінің ара қашықтығы: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lastRenderedPageBreak/>
        <w:t xml:space="preserve">-қалада, қызыл </w:t>
      </w:r>
      <w:proofErr w:type="gramStart"/>
      <w:r w:rsidRPr="00A35D2B">
        <w:rPr>
          <w:rFonts w:ascii="Times New Roman" w:hAnsi="Times New Roman" w:cs="Times New Roman"/>
          <w:sz w:val="28"/>
          <w:szCs w:val="28"/>
        </w:rPr>
        <w:t>сызы</w:t>
      </w:r>
      <w:proofErr w:type="gramEnd"/>
      <w:r w:rsidRPr="00A35D2B">
        <w:rPr>
          <w:rFonts w:ascii="Times New Roman" w:hAnsi="Times New Roman" w:cs="Times New Roman"/>
          <w:sz w:val="28"/>
          <w:szCs w:val="28"/>
        </w:rPr>
        <w:t xml:space="preserve">ққа дейін - </w:t>
      </w:r>
      <w:smartTag w:uri="urn:schemas-microsoft-com:office:smarttags" w:element="metricconverter">
        <w:smartTagPr>
          <w:attr w:name="ProductID" w:val="25 м"/>
        </w:smartTagPr>
        <w:r w:rsidRPr="00A35D2B">
          <w:rPr>
            <w:rFonts w:ascii="Times New Roman" w:hAnsi="Times New Roman" w:cs="Times New Roman"/>
            <w:sz w:val="28"/>
            <w:szCs w:val="28"/>
          </w:rPr>
          <w:t>25 м</w:t>
        </w:r>
      </w:smartTag>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-ауылдық жерде, қызыл </w:t>
      </w:r>
      <w:proofErr w:type="gramStart"/>
      <w:r w:rsidRPr="00A35D2B">
        <w:rPr>
          <w:rFonts w:ascii="Times New Roman" w:hAnsi="Times New Roman" w:cs="Times New Roman"/>
          <w:sz w:val="28"/>
          <w:szCs w:val="28"/>
        </w:rPr>
        <w:t>сызы</w:t>
      </w:r>
      <w:proofErr w:type="gramEnd"/>
      <w:r w:rsidRPr="00A35D2B">
        <w:rPr>
          <w:rFonts w:ascii="Times New Roman" w:hAnsi="Times New Roman" w:cs="Times New Roman"/>
          <w:sz w:val="28"/>
          <w:szCs w:val="28"/>
        </w:rPr>
        <w:t xml:space="preserve">ққа дейін - </w:t>
      </w:r>
      <w:smartTag w:uri="urn:schemas-microsoft-com:office:smarttags" w:element="metricconverter">
        <w:smartTagPr>
          <w:attr w:name="ProductID" w:val="10 м"/>
        </w:smartTagPr>
        <w:r w:rsidRPr="00A35D2B">
          <w:rPr>
            <w:rFonts w:ascii="Times New Roman" w:hAnsi="Times New Roman" w:cs="Times New Roman"/>
            <w:sz w:val="28"/>
            <w:szCs w:val="28"/>
          </w:rPr>
          <w:t>10 м</w:t>
        </w:r>
      </w:smartTag>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-тұ</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ғын үйлерге дейінгі ара кашықтық инсоляция, жарықтандыру мөлшері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бойынша.</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4.Санитарлық мөлшер мен ережелер бойынша мектеп жасына дейінгі мекемелердң, жалпы білім беру мектептерінің, мектеп-интернатгардың ғимараттарының орналастырылуы мен бағытталуы болмелерде үздіксіз үш сағаттық инсоляция ұ</w:t>
      </w:r>
      <w:proofErr w:type="gramStart"/>
      <w:r w:rsidRPr="00A35D2B">
        <w:rPr>
          <w:rFonts w:ascii="Times New Roman" w:hAnsi="Times New Roman" w:cs="Times New Roman"/>
          <w:sz w:val="28"/>
          <w:szCs w:val="28"/>
        </w:rPr>
        <w:t>за</w:t>
      </w:r>
      <w:proofErr w:type="gramEnd"/>
      <w:r w:rsidRPr="00A35D2B">
        <w:rPr>
          <w:rFonts w:ascii="Times New Roman" w:hAnsi="Times New Roman" w:cs="Times New Roman"/>
          <w:sz w:val="28"/>
          <w:szCs w:val="28"/>
        </w:rPr>
        <w:t>қтығын қамтамасыз етуі керек. Жобаның детальды жоспарлануы негізінде ықшамаудан құрылысының жобасы өңделеді Осыдан соң сақтық санитарлық бақылау жұмысы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інен кейін бірі жүретін негізгі төрт кезеңнен тұрады: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1. Жер учаскесін бөлі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алуды келісу. 2 Құрылыс жобасын қарау. 3.Құрылысқа бақылау жүргізу.4.Объектіні қабылдап алу.</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lastRenderedPageBreak/>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3"/>
          <w:numId w:val="1"/>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Қ</w:t>
      </w:r>
      <w:proofErr w:type="gramStart"/>
      <w:r w:rsidRPr="00A35D2B">
        <w:rPr>
          <w:rFonts w:ascii="Times New Roman" w:hAnsi="Times New Roman" w:cs="Times New Roman"/>
          <w:bCs/>
          <w:sz w:val="28"/>
          <w:szCs w:val="28"/>
        </w:rPr>
        <w:t>ай</w:t>
      </w:r>
      <w:proofErr w:type="gramEnd"/>
      <w:r w:rsidRPr="00A35D2B">
        <w:rPr>
          <w:rFonts w:ascii="Times New Roman" w:hAnsi="Times New Roman" w:cs="Times New Roman"/>
          <w:bCs/>
          <w:sz w:val="28"/>
          <w:szCs w:val="28"/>
        </w:rPr>
        <w:t xml:space="preserve"> маман ескертпелі санитарлық қадағалауды жүргізеді?</w:t>
      </w:r>
    </w:p>
    <w:p w:rsidR="00A35D2B" w:rsidRPr="00A35D2B" w:rsidRDefault="00A35D2B" w:rsidP="00A35D2B">
      <w:pPr>
        <w:numPr>
          <w:ilvl w:val="0"/>
          <w:numId w:val="1"/>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Балалар мекемесіне қандай гигиеналық талап қойылады?</w:t>
      </w:r>
    </w:p>
    <w:p w:rsidR="00A35D2B" w:rsidRPr="00A35D2B" w:rsidRDefault="00A35D2B" w:rsidP="00A35D2B">
      <w:pPr>
        <w:pStyle w:val="ad"/>
        <w:numPr>
          <w:ilvl w:val="0"/>
          <w:numId w:val="1"/>
        </w:numPr>
        <w:shd w:val="clear" w:color="auto" w:fill="auto"/>
        <w:tabs>
          <w:tab w:val="left" w:pos="-142"/>
          <w:tab w:val="left" w:pos="706"/>
        </w:tabs>
        <w:spacing w:before="0"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rPr>
        <w:t xml:space="preserve">Балалар мен </w:t>
      </w:r>
      <w:r w:rsidRPr="00A35D2B">
        <w:rPr>
          <w:rFonts w:ascii="Times New Roman" w:hAnsi="Times New Roman" w:cs="Times New Roman"/>
          <w:sz w:val="28"/>
          <w:szCs w:val="28"/>
          <w:lang w:eastAsia="kk-KZ"/>
        </w:rPr>
        <w:t>жасөспі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імдер мекемелерін</w:t>
      </w:r>
      <w:r w:rsidRPr="00A35D2B">
        <w:rPr>
          <w:rFonts w:ascii="Times New Roman" w:hAnsi="Times New Roman" w:cs="Times New Roman"/>
          <w:sz w:val="28"/>
          <w:szCs w:val="28"/>
          <w:lang w:val="kk-KZ" w:eastAsia="kk-KZ"/>
        </w:rPr>
        <w:t xml:space="preserve"> жайландыруға қандай гигиеналық қағйдалар бар?</w:t>
      </w:r>
    </w:p>
    <w:p w:rsidR="00A35D2B" w:rsidRPr="00A35D2B" w:rsidRDefault="00A35D2B" w:rsidP="00A35D2B">
      <w:pPr>
        <w:pStyle w:val="ad"/>
        <w:numPr>
          <w:ilvl w:val="0"/>
          <w:numId w:val="1"/>
        </w:numPr>
        <w:shd w:val="clear" w:color="auto" w:fill="auto"/>
        <w:tabs>
          <w:tab w:val="left" w:pos="-142"/>
          <w:tab w:val="left" w:pos="706"/>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bCs/>
          <w:sz w:val="28"/>
          <w:szCs w:val="28"/>
          <w:lang w:val="kk-KZ"/>
        </w:rPr>
        <w:t>Балалар мекемесінің аймағын неге негіздеп көгалдандырады?</w:t>
      </w:r>
    </w:p>
    <w:p w:rsidR="00A35D2B" w:rsidRPr="00A35D2B" w:rsidRDefault="00A35D2B" w:rsidP="00A35D2B">
      <w:pPr>
        <w:pStyle w:val="ad"/>
        <w:numPr>
          <w:ilvl w:val="0"/>
          <w:numId w:val="1"/>
        </w:numPr>
        <w:shd w:val="clear" w:color="auto" w:fill="auto"/>
        <w:tabs>
          <w:tab w:val="left" w:pos="-142"/>
          <w:tab w:val="left" w:pos="706"/>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bCs/>
          <w:sz w:val="28"/>
          <w:szCs w:val="28"/>
          <w:lang w:val="kk-KZ"/>
        </w:rPr>
        <w:t>Балалар мекемесінің аумағын қанша пайыз көгалдандыру керек?</w:t>
      </w:r>
    </w:p>
    <w:p w:rsidR="00A35D2B" w:rsidRPr="00A35D2B" w:rsidRDefault="00A35D2B" w:rsidP="00A35D2B">
      <w:pPr>
        <w:pStyle w:val="42"/>
        <w:shd w:val="clear" w:color="auto" w:fill="auto"/>
        <w:tabs>
          <w:tab w:val="left" w:pos="-142"/>
        </w:tabs>
        <w:spacing w:line="276" w:lineRule="auto"/>
        <w:ind w:left="567" w:right="565" w:firstLine="0"/>
        <w:jc w:val="left"/>
        <w:rPr>
          <w:rFonts w:ascii="Times New Roman" w:hAnsi="Times New Roman" w:cs="Times New Roman"/>
          <w:b/>
          <w:sz w:val="28"/>
          <w:szCs w:val="28"/>
          <w:lang w:val="kk-KZ"/>
        </w:rPr>
      </w:pPr>
      <w:r w:rsidRPr="00A35D2B">
        <w:rPr>
          <w:rFonts w:ascii="Times New Roman" w:hAnsi="Times New Roman" w:cs="Times New Roman"/>
          <w:b/>
          <w:sz w:val="28"/>
          <w:szCs w:val="28"/>
          <w:lang w:val="kk-KZ"/>
        </w:rPr>
        <w:t>№17</w:t>
      </w:r>
    </w:p>
    <w:p w:rsidR="00A35D2B" w:rsidRPr="00A35D2B" w:rsidRDefault="00A35D2B" w:rsidP="00A35D2B">
      <w:pPr>
        <w:pStyle w:val="42"/>
        <w:shd w:val="clear" w:color="auto" w:fill="auto"/>
        <w:tabs>
          <w:tab w:val="left" w:pos="-142"/>
        </w:tabs>
        <w:spacing w:line="276" w:lineRule="auto"/>
        <w:ind w:left="567" w:right="565" w:firstLine="0"/>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 Тақырыбы: </w:t>
      </w:r>
      <w:r w:rsidRPr="00A35D2B">
        <w:rPr>
          <w:rFonts w:ascii="Times New Roman" w:hAnsi="Times New Roman" w:cs="Times New Roman"/>
          <w:sz w:val="28"/>
          <w:szCs w:val="28"/>
          <w:lang w:val="kk-KZ"/>
        </w:rPr>
        <w:t xml:space="preserve">Мектепке </w:t>
      </w:r>
      <w:r w:rsidRPr="00A35D2B">
        <w:rPr>
          <w:rFonts w:ascii="Times New Roman" w:hAnsi="Times New Roman" w:cs="Times New Roman"/>
          <w:sz w:val="28"/>
          <w:szCs w:val="28"/>
          <w:lang w:val="kk-KZ" w:eastAsia="kk-KZ"/>
        </w:rPr>
        <w:t xml:space="preserve">дейінгі мекемелердің жобалануы мен салынуына қойылатын гигиеналық </w:t>
      </w:r>
      <w:r w:rsidRPr="00A35D2B">
        <w:rPr>
          <w:rFonts w:ascii="Times New Roman" w:hAnsi="Times New Roman" w:cs="Times New Roman"/>
          <w:sz w:val="28"/>
          <w:szCs w:val="28"/>
          <w:lang w:val="kk-KZ"/>
        </w:rPr>
        <w:t>талаптар.</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eastAsia="kk-KZ"/>
        </w:rPr>
      </w:pPr>
      <w:r w:rsidRPr="00A35D2B">
        <w:rPr>
          <w:rStyle w:val="7"/>
          <w:rFonts w:ascii="Times New Roman" w:hAnsi="Times New Roman" w:cs="Times New Roman"/>
          <w:sz w:val="28"/>
          <w:szCs w:val="28"/>
          <w:lang w:val="kk-KZ" w:eastAsia="kk-KZ"/>
        </w:rPr>
        <w:t>2. Мақсаты:</w:t>
      </w:r>
      <w:r w:rsidRPr="00A35D2B">
        <w:rPr>
          <w:rFonts w:ascii="Times New Roman" w:hAnsi="Times New Roman" w:cs="Times New Roman"/>
          <w:sz w:val="28"/>
          <w:szCs w:val="28"/>
          <w:lang w:val="kk-KZ" w:eastAsia="kk-KZ"/>
        </w:rPr>
        <w:t xml:space="preserve"> </w:t>
      </w:r>
      <w:r w:rsidRPr="00A35D2B">
        <w:rPr>
          <w:rFonts w:ascii="Times New Roman" w:hAnsi="Times New Roman" w:cs="Times New Roman"/>
          <w:sz w:val="28"/>
          <w:szCs w:val="28"/>
          <w:lang w:val="kk-KZ"/>
        </w:rPr>
        <w:t xml:space="preserve">мектепке </w:t>
      </w:r>
      <w:r w:rsidRPr="00A35D2B">
        <w:rPr>
          <w:rFonts w:ascii="Times New Roman" w:hAnsi="Times New Roman" w:cs="Times New Roman"/>
          <w:sz w:val="28"/>
          <w:szCs w:val="28"/>
          <w:lang w:val="kk-KZ" w:eastAsia="kk-KZ"/>
        </w:rPr>
        <w:t xml:space="preserve">дейінгі мекемелердің </w:t>
      </w:r>
      <w:r w:rsidRPr="00A35D2B">
        <w:rPr>
          <w:rFonts w:ascii="Times New Roman" w:hAnsi="Times New Roman" w:cs="Times New Roman"/>
          <w:sz w:val="28"/>
          <w:szCs w:val="28"/>
          <w:lang w:val="kk-KZ"/>
        </w:rPr>
        <w:t xml:space="preserve">жобалануы мен салынуына </w:t>
      </w:r>
      <w:r w:rsidRPr="00A35D2B">
        <w:rPr>
          <w:rFonts w:ascii="Times New Roman" w:hAnsi="Times New Roman" w:cs="Times New Roman"/>
          <w:sz w:val="28"/>
          <w:szCs w:val="28"/>
          <w:lang w:val="kk-KZ" w:eastAsia="kk-KZ"/>
        </w:rPr>
        <w:t>қойылатын гигиеналық талаптармен таныстыру.</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Style w:val="7"/>
          <w:rFonts w:ascii="Times New Roman" w:hAnsi="Times New Roman" w:cs="Times New Roman"/>
          <w:sz w:val="28"/>
          <w:szCs w:val="28"/>
          <w:lang w:val="kk-KZ" w:eastAsia="kk-KZ"/>
        </w:rPr>
        <w:t>3.</w:t>
      </w:r>
      <w:r w:rsidRPr="00A35D2B">
        <w:rPr>
          <w:rFonts w:ascii="Times New Roman" w:hAnsi="Times New Roman" w:cs="Times New Roman"/>
          <w:sz w:val="28"/>
          <w:szCs w:val="28"/>
          <w:lang w:val="kk-KZ"/>
        </w:rPr>
        <w:t xml:space="preserve"> </w:t>
      </w:r>
      <w:r w:rsidRPr="00A35D2B">
        <w:rPr>
          <w:rFonts w:ascii="Times New Roman" w:hAnsi="Times New Roman" w:cs="Times New Roman"/>
          <w:b/>
          <w:sz w:val="28"/>
          <w:szCs w:val="28"/>
          <w:lang w:val="kk-KZ"/>
        </w:rPr>
        <w:t>Дәріс тезисі:</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Мектепке дейінгі мекемелер өндіріс объектілері мен үлкен магистралды кешелерден аулақ, жеке бөлінген жер учаскесінде тұрғын аудан ішінде орналастырылуы керек. Жер учаскесін жылдың барлық мезгілінде балалардың әртүрлі іс-әрекеттеріне арналған мекеме ғимаратының жалғасы ретінде қарау керек. Жер учаскесінде төмендегідей функционалдық зоналар болуы керек: топтық алаңдар, жалпы дене шынықтыру алаңы, бау-бақша алаңы, шаруашылық алаңы және көгалдандыру алаңы. Топтық алаңдар - топтық жекелендіру ережелерін сақтау үшін жасалады. Олар негізінен топтық бөлімдердің жалғасы алынатындықтан, олардың саны балалар мекемелеріндегі топтар санына сәйкес келуі керек. Учаскеде сәбилер топтық алаңдары үшін және мектеп </w:t>
      </w:r>
      <w:r w:rsidRPr="00A35D2B">
        <w:rPr>
          <w:rFonts w:ascii="Times New Roman" w:hAnsi="Times New Roman" w:cs="Times New Roman"/>
          <w:sz w:val="28"/>
          <w:szCs w:val="28"/>
          <w:lang w:val="kk-KZ"/>
        </w:rPr>
        <w:lastRenderedPageBreak/>
        <w:t>жасына дейінгі балалардың топтық алаңдары үшін секторларға бөлінеді. Сәбилерге арналған алаңдар шуыл көзінен аулақ, ғимаратқа кіретін есікке мейлінше жақындатын орналастыру керек. Алаңдарда ауданы 40 м/кв, төбесі жабық, көлеңкелі қалқалар орналастырылады. Мұнда ойыншықтар мен құрал саймандарға арнап бірге салынған шкафтар болуы керек.</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Сәбилерге арналган топтық алаңдардың жері шөптесін өсімдіктермен көгалдандырылуы керек, ал мектеп жасына дейінгі топтарда одан басқа ауданы 60 м/кв дейін тапталган жер болуы керек. Балалардың жасына қарай топтық алаңдар манежбен, тақтай-төсеулермен, өткеншектермен, баспалдақтармен, төбешектермен және т.б. жабдықталынуы керек.</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Учаске ауданының 50% көгалдандырылуы керек. Мұнда тікенекті, жемістері улы өсімдіктер болмауын қадагалау қажет. Учаскеде мектепке дейінгі топтар үшін бір балаға 0,6 м/кв есебінен бау-бақша орналастырылады. Ауылдық жерлерде бұдан басқа құстар мен жануарлар өсіру үшін ауданы 30 м/кв алаңшалар қарастырылады.</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Учаскеде көлемі 15 м/кв кем болмайтын жалпы дене шынықтыру алаңдары қарастырылады, ал балалардың ясли-бақша кешендерінде - жалпы ауданы 400 м/кв екі алаңша алынады. Алаңшалардың төсеніші топырақ, ағаш, асфальт, резенкелі-битумды болуға рұқсат етіледі, аздап шөптесін өсімдіктермен когалдандырылған болуы мүмкін. Дене шынықтыру алаңшасынын параметрі бойынша ұзындығы 100-150м жүгіретін жол орналастырылады.</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Шаруашылық алаңшасы асхана мен кір жуатын орынға жақын, топтық алаңдардан барынша алшақ орналастырылуы керек. Ауданы мектепке дейінгі мекеменің сыйымдылығына және елді мекендердегі коммуналдық қызметпен қамтамасыз ету деңгейіне байланысты анықталады. Алаңшада қоқыс салғыштарға арнап орын бөлінеді. Қажетіне қарай ауданы 50 м/кв көп емес көкөніс сактайтын орын жасалады.</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Мектепке дейнгі мекемелер биіктігі  этаждан жоғары емес жеке тұрғын ғимараттарға орналастырылуы керек. Балалар баспалдақпен 2 этаждан жоғары көтерілгенде, тыныс алу, жүрек қан-тамыр жүйесіне кері әсер ететіні арнаулы зеттеулер арқылы дәлелденген. Ғимараттың жоспарлануы орталықтандырылған, блокталған және павильонды болуы мүмкін. Соңғысы ясли-бақша кешендерін жобалауда және оңтүстік аудандарда асханаларды, кір жуатын орындарды топтық бөлмелерден ерекше жекелендіру қажет болғанда қолданылады. Учаскедегі сияқты ғимаратта да топтық жекелендіру заңдылығы сақталуы керек, әсіресе сәбилер топтары біршші этажға орналастырылып, жеке кіретін есіктермен қамтамасыз етілуі керек. Сәбилерге арналған топтық бөлім қабылдау бөлмесіне, ойнау </w:t>
      </w:r>
      <w:r w:rsidRPr="00A35D2B">
        <w:rPr>
          <w:rFonts w:ascii="Times New Roman" w:hAnsi="Times New Roman" w:cs="Times New Roman"/>
          <w:sz w:val="28"/>
          <w:szCs w:val="28"/>
          <w:lang w:val="kk-KZ"/>
        </w:rPr>
        <w:lastRenderedPageBreak/>
        <w:t>ұйықтау, дәретхана және буфет бөлмелерінен тұрады, бұл бөлмелер өз ара дұрыс баиланыста орналастырылған болуы керек.</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Мектепке дейінгі балаларды топтық бөлмелерін бірінші және екінші этажға орналастыруға болады. Мұнда төрт топқа ортақ бір есік болуға рұқсат етіледі. Топтық бөлменіп құрамына: шешінетін, ұйықтауға арналған бөлмелер, топтық бөлме, дәретхана және буфет бөлмелері кіреді. Аталған бөлмелердің биіктігі </w:t>
      </w:r>
      <w:smartTag w:uri="urn:schemas-microsoft-com:office:smarttags" w:element="metricconverter">
        <w:smartTagPr>
          <w:attr w:name="ProductID" w:val="3 м"/>
        </w:smartTagPr>
        <w:r w:rsidRPr="00A35D2B">
          <w:rPr>
            <w:rFonts w:ascii="Times New Roman" w:hAnsi="Times New Roman" w:cs="Times New Roman"/>
            <w:sz w:val="28"/>
            <w:szCs w:val="28"/>
            <w:lang w:val="kk-KZ"/>
          </w:rPr>
          <w:t>3 м</w:t>
        </w:r>
      </w:smartTag>
      <w:r w:rsidRPr="00A35D2B">
        <w:rPr>
          <w:rFonts w:ascii="Times New Roman" w:hAnsi="Times New Roman" w:cs="Times New Roman"/>
          <w:sz w:val="28"/>
          <w:szCs w:val="28"/>
          <w:lang w:val="kk-KZ"/>
        </w:rPr>
        <w:t xml:space="preserve"> кем болмауы керек. Топтық және ойын бөлмелерінің дұрыс бағыты оңтүстік, ұйықтау бөлмесі солтүстіктен оңтүстікке қарай солтүстіктен шығысқа қарай 45 гр болғанда дұрыс деп алынады.</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Ойнау, топтық ұйықтау бөлмелерінде есік, терезе арқылы табиғи желдету немесе бұрыштық желдетумен қамтамасыз етілуі керек, ал 4 климаттық аудандарда олардан басқа тамақ дайындайтын бөлмеде, </w:t>
      </w:r>
      <w:r w:rsidRPr="00A35D2B">
        <w:rPr>
          <w:rStyle w:val="-1pt1"/>
          <w:rFonts w:ascii="Times New Roman" w:hAnsi="Times New Roman" w:cs="Times New Roman"/>
          <w:sz w:val="28"/>
          <w:szCs w:val="28"/>
          <w:lang w:val="kk-KZ"/>
        </w:rPr>
        <w:t>кір</w:t>
      </w:r>
      <w:r w:rsidRPr="00A35D2B">
        <w:rPr>
          <w:rFonts w:ascii="Times New Roman" w:hAnsi="Times New Roman" w:cs="Times New Roman"/>
          <w:sz w:val="28"/>
          <w:szCs w:val="28"/>
          <w:lang w:val="kk-KZ"/>
        </w:rPr>
        <w:t xml:space="preserve"> жуып кептіретін және өтектейтін бөлмелерде қосымша жасанды желдету қарастырылуы керек. Ересектер және дайындық топтарында ал балалар мен қыз балаларға арналған дәретханалар бөлек болуы керек. 95 немесе одан көп орынға есептелген мектепке дейінгі мекемелерде гимнастика мен әуен жаттығуларына арналған залдар болуы керек.</w:t>
      </w:r>
    </w:p>
    <w:p w:rsidR="00A35D2B" w:rsidRPr="00A35D2B" w:rsidRDefault="00A35D2B" w:rsidP="00A35D2B">
      <w:pPr>
        <w:tabs>
          <w:tab w:val="left" w:pos="-142"/>
        </w:tabs>
        <w:spacing w:after="0"/>
        <w:ind w:left="567" w:right="565"/>
        <w:rPr>
          <w:rFonts w:ascii="Times New Roman" w:hAnsi="Times New Roman" w:cs="Times New Roman"/>
          <w:b/>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lastRenderedPageBreak/>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Қорытынды сұрақтары:</w:t>
      </w:r>
    </w:p>
    <w:p w:rsidR="00A35D2B" w:rsidRPr="00A35D2B" w:rsidRDefault="00A35D2B" w:rsidP="00A35D2B">
      <w:pPr>
        <w:pStyle w:val="ad"/>
        <w:shd w:val="clear" w:color="auto" w:fill="auto"/>
        <w:tabs>
          <w:tab w:val="left" w:pos="-142"/>
          <w:tab w:val="left" w:pos="666"/>
        </w:tabs>
        <w:spacing w:before="0"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rPr>
        <w:t>1.</w:t>
      </w:r>
      <w:r w:rsidRPr="00A35D2B">
        <w:rPr>
          <w:rFonts w:ascii="Times New Roman" w:hAnsi="Times New Roman" w:cs="Times New Roman"/>
          <w:sz w:val="28"/>
          <w:szCs w:val="28"/>
        </w:rPr>
        <w:t xml:space="preserve">Мектепке </w:t>
      </w:r>
      <w:r w:rsidRPr="00A35D2B">
        <w:rPr>
          <w:rFonts w:ascii="Times New Roman" w:hAnsi="Times New Roman" w:cs="Times New Roman"/>
          <w:sz w:val="28"/>
          <w:szCs w:val="28"/>
          <w:lang w:eastAsia="kk-KZ"/>
        </w:rPr>
        <w:t>дейінгі мекемелердің жобалануы мен салынуына қойылатын</w:t>
      </w:r>
    </w:p>
    <w:p w:rsidR="00A35D2B" w:rsidRPr="00A35D2B" w:rsidRDefault="00A35D2B" w:rsidP="00A35D2B">
      <w:pPr>
        <w:pStyle w:val="ad"/>
        <w:shd w:val="clear" w:color="auto" w:fill="auto"/>
        <w:tabs>
          <w:tab w:val="left" w:pos="-142"/>
          <w:tab w:val="left" w:pos="666"/>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гигиеналық </w:t>
      </w:r>
      <w:r w:rsidRPr="00A35D2B">
        <w:rPr>
          <w:rFonts w:ascii="Times New Roman" w:hAnsi="Times New Roman" w:cs="Times New Roman"/>
          <w:sz w:val="28"/>
          <w:szCs w:val="28"/>
          <w:lang w:val="kk-KZ"/>
        </w:rPr>
        <w:t>талаптарды атаңыз.</w:t>
      </w:r>
    </w:p>
    <w:p w:rsidR="00A35D2B" w:rsidRPr="00A35D2B" w:rsidRDefault="00A35D2B" w:rsidP="00A35D2B">
      <w:pPr>
        <w:pStyle w:val="ad"/>
        <w:shd w:val="clear" w:color="auto" w:fill="auto"/>
        <w:tabs>
          <w:tab w:val="left" w:pos="-142"/>
          <w:tab w:val="left" w:pos="666"/>
        </w:tabs>
        <w:spacing w:before="0"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rPr>
        <w:t xml:space="preserve">2. Мектепке </w:t>
      </w:r>
      <w:r w:rsidRPr="00A35D2B">
        <w:rPr>
          <w:rFonts w:ascii="Times New Roman" w:hAnsi="Times New Roman" w:cs="Times New Roman"/>
          <w:sz w:val="28"/>
          <w:szCs w:val="28"/>
          <w:lang w:val="kk-KZ" w:eastAsia="kk-KZ"/>
        </w:rPr>
        <w:t>дейінгі мекемелердің негізгі гигиеналық жобалауын атаңыз.</w:t>
      </w:r>
    </w:p>
    <w:p w:rsidR="00A35D2B" w:rsidRPr="00A35D2B" w:rsidRDefault="00A35D2B" w:rsidP="00A35D2B">
      <w:pPr>
        <w:pStyle w:val="ad"/>
        <w:shd w:val="clear" w:color="auto" w:fill="auto"/>
        <w:tabs>
          <w:tab w:val="left" w:pos="-142"/>
          <w:tab w:val="left" w:pos="666"/>
        </w:tabs>
        <w:spacing w:before="0"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3. Жер теліміне қандай талаптар қойылады?</w:t>
      </w:r>
    </w:p>
    <w:p w:rsidR="00A35D2B" w:rsidRPr="00A35D2B" w:rsidRDefault="00A35D2B" w:rsidP="00A35D2B">
      <w:pPr>
        <w:pStyle w:val="ad"/>
        <w:shd w:val="clear" w:color="auto" w:fill="auto"/>
        <w:tabs>
          <w:tab w:val="left" w:pos="-142"/>
          <w:tab w:val="left" w:pos="666"/>
        </w:tabs>
        <w:spacing w:before="0"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 xml:space="preserve">4. </w:t>
      </w:r>
      <w:r w:rsidRPr="00A35D2B">
        <w:rPr>
          <w:rFonts w:ascii="Times New Roman" w:hAnsi="Times New Roman" w:cs="Times New Roman"/>
          <w:sz w:val="28"/>
          <w:szCs w:val="28"/>
          <w:lang w:val="kk-KZ"/>
        </w:rPr>
        <w:t xml:space="preserve">Мектепке </w:t>
      </w:r>
      <w:r w:rsidRPr="00A35D2B">
        <w:rPr>
          <w:rFonts w:ascii="Times New Roman" w:hAnsi="Times New Roman" w:cs="Times New Roman"/>
          <w:sz w:val="28"/>
          <w:szCs w:val="28"/>
          <w:lang w:val="kk-KZ" w:eastAsia="kk-KZ"/>
        </w:rPr>
        <w:t>дейінгі мекеме аумағында денешынықтыру аймағы не үшін қажет?</w:t>
      </w:r>
    </w:p>
    <w:p w:rsidR="00A35D2B" w:rsidRPr="00A35D2B" w:rsidRDefault="00A35D2B" w:rsidP="00A35D2B">
      <w:pPr>
        <w:pStyle w:val="ad"/>
        <w:shd w:val="clear" w:color="auto" w:fill="auto"/>
        <w:tabs>
          <w:tab w:val="left" w:pos="-142"/>
          <w:tab w:val="left" w:pos="666"/>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5. Аумақтың негізгі элементін атаңыз?</w:t>
      </w:r>
    </w:p>
    <w:p w:rsidR="00A35D2B" w:rsidRPr="00A35D2B" w:rsidRDefault="00A35D2B" w:rsidP="00A35D2B">
      <w:pPr>
        <w:tabs>
          <w:tab w:val="left" w:pos="-142"/>
        </w:tabs>
        <w:spacing w:after="0"/>
        <w:ind w:left="567"/>
        <w:rPr>
          <w:rFonts w:ascii="Times New Roman" w:hAnsi="Times New Roman" w:cs="Times New Roman"/>
          <w:sz w:val="28"/>
          <w:szCs w:val="28"/>
          <w:lang w:val="kk-KZ"/>
        </w:rPr>
      </w:pPr>
    </w:p>
    <w:p w:rsidR="00A35D2B" w:rsidRPr="00A35D2B" w:rsidRDefault="00A35D2B" w:rsidP="00A35D2B">
      <w:pPr>
        <w:pStyle w:val="42"/>
        <w:shd w:val="clear" w:color="auto" w:fill="auto"/>
        <w:tabs>
          <w:tab w:val="left" w:pos="-142"/>
        </w:tabs>
        <w:spacing w:line="276" w:lineRule="auto"/>
        <w:ind w:left="567" w:right="565" w:firstLine="0"/>
        <w:jc w:val="left"/>
        <w:rPr>
          <w:rFonts w:ascii="Times New Roman" w:hAnsi="Times New Roman" w:cs="Times New Roman"/>
          <w:b/>
          <w:sz w:val="28"/>
          <w:szCs w:val="28"/>
          <w:lang w:val="kk-KZ"/>
        </w:rPr>
      </w:pPr>
      <w:r w:rsidRPr="00A35D2B">
        <w:rPr>
          <w:rFonts w:ascii="Times New Roman" w:hAnsi="Times New Roman" w:cs="Times New Roman"/>
          <w:b/>
          <w:sz w:val="28"/>
          <w:szCs w:val="28"/>
          <w:lang w:val="kk-KZ"/>
        </w:rPr>
        <w:t>№18</w:t>
      </w:r>
    </w:p>
    <w:p w:rsidR="00A35D2B" w:rsidRPr="00A35D2B" w:rsidRDefault="00A35D2B" w:rsidP="00A35D2B">
      <w:pPr>
        <w:pStyle w:val="14"/>
        <w:keepNext/>
        <w:keepLines/>
        <w:shd w:val="clear" w:color="auto" w:fill="auto"/>
        <w:tabs>
          <w:tab w:val="left" w:pos="-142"/>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1.Тақырыбы: </w:t>
      </w:r>
      <w:r w:rsidRPr="00A35D2B">
        <w:rPr>
          <w:rFonts w:ascii="Times New Roman" w:hAnsi="Times New Roman" w:cs="Times New Roman"/>
          <w:sz w:val="28"/>
          <w:szCs w:val="28"/>
          <w:lang w:val="kk-KZ"/>
        </w:rPr>
        <w:t xml:space="preserve">Жалпы </w:t>
      </w:r>
      <w:r w:rsidRPr="00A35D2B">
        <w:rPr>
          <w:rFonts w:ascii="Times New Roman" w:hAnsi="Times New Roman" w:cs="Times New Roman"/>
          <w:sz w:val="28"/>
          <w:szCs w:val="28"/>
          <w:lang w:val="kk-KZ" w:eastAsia="kk-KZ"/>
        </w:rPr>
        <w:t xml:space="preserve">білім беретін мектептерде, кәсіптік- техникалық </w:t>
      </w:r>
      <w:r w:rsidRPr="00A35D2B">
        <w:rPr>
          <w:rFonts w:ascii="Times New Roman" w:hAnsi="Times New Roman" w:cs="Times New Roman"/>
          <w:sz w:val="28"/>
          <w:szCs w:val="28"/>
          <w:lang w:val="kk-KZ"/>
        </w:rPr>
        <w:t xml:space="preserve">мектептерде, </w:t>
      </w:r>
      <w:r w:rsidRPr="00A35D2B">
        <w:rPr>
          <w:rFonts w:ascii="Times New Roman" w:hAnsi="Times New Roman" w:cs="Times New Roman"/>
          <w:sz w:val="28"/>
          <w:szCs w:val="28"/>
          <w:lang w:val="kk-KZ" w:eastAsia="kk-KZ"/>
        </w:rPr>
        <w:t xml:space="preserve">гимназияларда, лицейлерде жобалануы мен салынуына қойылатын гигиеналық </w:t>
      </w:r>
      <w:r w:rsidRPr="00A35D2B">
        <w:rPr>
          <w:rFonts w:ascii="Times New Roman" w:hAnsi="Times New Roman" w:cs="Times New Roman"/>
          <w:sz w:val="28"/>
          <w:szCs w:val="28"/>
          <w:lang w:val="kk-KZ"/>
        </w:rPr>
        <w:t>талаптар.</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Style w:val="61"/>
          <w:rFonts w:ascii="Times New Roman" w:hAnsi="Times New Roman" w:cs="Times New Roman"/>
          <w:sz w:val="28"/>
          <w:szCs w:val="28"/>
          <w:lang w:val="kk-KZ" w:eastAsia="kk-KZ"/>
        </w:rPr>
        <w:t>2. Мақсаты:</w:t>
      </w:r>
      <w:r w:rsidRPr="00A35D2B">
        <w:rPr>
          <w:rFonts w:ascii="Times New Roman" w:hAnsi="Times New Roman" w:cs="Times New Roman"/>
          <w:sz w:val="28"/>
          <w:szCs w:val="28"/>
          <w:lang w:val="kk-KZ" w:eastAsia="kk-KZ"/>
        </w:rPr>
        <w:t xml:space="preserve"> жалпы білім беретін </w:t>
      </w:r>
      <w:r w:rsidRPr="00A35D2B">
        <w:rPr>
          <w:rFonts w:ascii="Times New Roman" w:hAnsi="Times New Roman" w:cs="Times New Roman"/>
          <w:sz w:val="28"/>
          <w:szCs w:val="28"/>
          <w:lang w:val="kk-KZ"/>
        </w:rPr>
        <w:t xml:space="preserve">мектептерде, </w:t>
      </w:r>
      <w:r w:rsidRPr="00A35D2B">
        <w:rPr>
          <w:rFonts w:ascii="Times New Roman" w:hAnsi="Times New Roman" w:cs="Times New Roman"/>
          <w:sz w:val="28"/>
          <w:szCs w:val="28"/>
          <w:lang w:val="kk-KZ" w:eastAsia="kk-KZ"/>
        </w:rPr>
        <w:t xml:space="preserve">кәсіптік- техникалық </w:t>
      </w:r>
      <w:r w:rsidRPr="00A35D2B">
        <w:rPr>
          <w:rFonts w:ascii="Times New Roman" w:hAnsi="Times New Roman" w:cs="Times New Roman"/>
          <w:sz w:val="28"/>
          <w:szCs w:val="28"/>
          <w:lang w:val="kk-KZ"/>
        </w:rPr>
        <w:t xml:space="preserve">мектептерде, гимназияларда, лицейлерде жобалануы мен салынуына </w:t>
      </w:r>
      <w:r w:rsidRPr="00A35D2B">
        <w:rPr>
          <w:rFonts w:ascii="Times New Roman" w:hAnsi="Times New Roman" w:cs="Times New Roman"/>
          <w:sz w:val="28"/>
          <w:szCs w:val="28"/>
          <w:lang w:val="kk-KZ" w:eastAsia="kk-KZ"/>
        </w:rPr>
        <w:t xml:space="preserve">қойылатын гигиеналық </w:t>
      </w:r>
      <w:r w:rsidRPr="00A35D2B">
        <w:rPr>
          <w:rFonts w:ascii="Times New Roman" w:hAnsi="Times New Roman" w:cs="Times New Roman"/>
          <w:sz w:val="28"/>
          <w:szCs w:val="28"/>
          <w:lang w:val="kk-KZ"/>
        </w:rPr>
        <w:t xml:space="preserve">талаптар туралы </w:t>
      </w:r>
      <w:r w:rsidRPr="00A35D2B">
        <w:rPr>
          <w:rFonts w:ascii="Times New Roman" w:hAnsi="Times New Roman" w:cs="Times New Roman"/>
          <w:sz w:val="28"/>
          <w:szCs w:val="28"/>
          <w:lang w:val="kk-KZ" w:eastAsia="kk-KZ"/>
        </w:rPr>
        <w:t xml:space="preserve">түсінік </w:t>
      </w:r>
      <w:r w:rsidRPr="00A35D2B">
        <w:rPr>
          <w:rFonts w:ascii="Times New Roman" w:hAnsi="Times New Roman" w:cs="Times New Roman"/>
          <w:sz w:val="28"/>
          <w:szCs w:val="28"/>
          <w:lang w:val="kk-KZ"/>
        </w:rPr>
        <w:t>беру.</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Style w:val="61"/>
          <w:rFonts w:ascii="Times New Roman" w:hAnsi="Times New Roman" w:cs="Times New Roman"/>
          <w:sz w:val="28"/>
          <w:szCs w:val="28"/>
          <w:lang w:val="kk-KZ" w:eastAsia="kk-KZ"/>
        </w:rPr>
        <w:t>3.</w:t>
      </w:r>
      <w:r w:rsidRPr="00A35D2B">
        <w:rPr>
          <w:rFonts w:ascii="Times New Roman" w:hAnsi="Times New Roman" w:cs="Times New Roman"/>
          <w:sz w:val="28"/>
          <w:szCs w:val="28"/>
          <w:lang w:val="kk-KZ"/>
        </w:rPr>
        <w:t xml:space="preserve"> </w:t>
      </w:r>
      <w:r w:rsidRPr="00A35D2B">
        <w:rPr>
          <w:rFonts w:ascii="Times New Roman" w:hAnsi="Times New Roman" w:cs="Times New Roman"/>
          <w:b/>
          <w:sz w:val="28"/>
          <w:szCs w:val="28"/>
          <w:lang w:val="kk-KZ"/>
        </w:rPr>
        <w:t>Дәріс тезисі: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Жалпы </w:t>
      </w:r>
      <w:r w:rsidRPr="00A35D2B">
        <w:rPr>
          <w:rFonts w:ascii="Times New Roman" w:hAnsi="Times New Roman" w:cs="Times New Roman"/>
          <w:sz w:val="28"/>
          <w:szCs w:val="28"/>
          <w:lang w:val="kk-KZ" w:eastAsia="kk-KZ"/>
        </w:rPr>
        <w:t xml:space="preserve">білім </w:t>
      </w:r>
      <w:r w:rsidRPr="00A35D2B">
        <w:rPr>
          <w:rFonts w:ascii="Times New Roman" w:hAnsi="Times New Roman" w:cs="Times New Roman"/>
          <w:sz w:val="28"/>
          <w:szCs w:val="28"/>
          <w:lang w:val="kk-KZ"/>
        </w:rPr>
        <w:t xml:space="preserve">беру </w:t>
      </w:r>
      <w:r w:rsidRPr="00A35D2B">
        <w:rPr>
          <w:rFonts w:ascii="Times New Roman" w:hAnsi="Times New Roman" w:cs="Times New Roman"/>
          <w:sz w:val="28"/>
          <w:szCs w:val="28"/>
          <w:lang w:val="kk-KZ" w:eastAsia="kk-KZ"/>
        </w:rPr>
        <w:t xml:space="preserve">мектептеріне </w:t>
      </w:r>
      <w:r w:rsidRPr="00A35D2B">
        <w:rPr>
          <w:rFonts w:ascii="Times New Roman" w:hAnsi="Times New Roman" w:cs="Times New Roman"/>
          <w:sz w:val="28"/>
          <w:szCs w:val="28"/>
          <w:lang w:val="kk-KZ"/>
        </w:rPr>
        <w:t>жататындар:</w:t>
      </w:r>
    </w:p>
    <w:p w:rsidR="00A35D2B" w:rsidRPr="00A35D2B" w:rsidRDefault="00A35D2B" w:rsidP="00A35D2B">
      <w:pPr>
        <w:pStyle w:val="ad"/>
        <w:shd w:val="clear" w:color="auto" w:fill="auto"/>
        <w:tabs>
          <w:tab w:val="left" w:pos="-142"/>
          <w:tab w:val="left" w:pos="358"/>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1 </w:t>
      </w:r>
      <w:r w:rsidRPr="00A35D2B">
        <w:rPr>
          <w:rFonts w:ascii="Times New Roman" w:hAnsi="Times New Roman" w:cs="Times New Roman"/>
          <w:sz w:val="28"/>
          <w:szCs w:val="28"/>
          <w:lang w:val="kk-KZ" w:eastAsia="kk-KZ"/>
        </w:rPr>
        <w:t xml:space="preserve">дәрежелі </w:t>
      </w:r>
      <w:r w:rsidRPr="00A35D2B">
        <w:rPr>
          <w:rFonts w:ascii="Times New Roman" w:hAnsi="Times New Roman" w:cs="Times New Roman"/>
          <w:sz w:val="28"/>
          <w:szCs w:val="28"/>
          <w:lang w:val="kk-KZ"/>
        </w:rPr>
        <w:t xml:space="preserve">бастауыш мектедтер- 1-4сынып </w:t>
      </w:r>
      <w:r w:rsidRPr="00A35D2B">
        <w:rPr>
          <w:rFonts w:ascii="Times New Roman" w:hAnsi="Times New Roman" w:cs="Times New Roman"/>
          <w:sz w:val="28"/>
          <w:szCs w:val="28"/>
          <w:lang w:val="kk-KZ" w:eastAsia="kk-KZ"/>
        </w:rPr>
        <w:t>оқушылары үшін;</w:t>
      </w:r>
    </w:p>
    <w:p w:rsidR="00A35D2B" w:rsidRPr="00A35D2B" w:rsidRDefault="00A35D2B" w:rsidP="00A35D2B">
      <w:pPr>
        <w:pStyle w:val="ad"/>
        <w:shd w:val="clear" w:color="auto" w:fill="auto"/>
        <w:tabs>
          <w:tab w:val="left" w:pos="-142"/>
          <w:tab w:val="left" w:pos="454"/>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lastRenderedPageBreak/>
        <w:t xml:space="preserve">1-2 </w:t>
      </w:r>
      <w:r w:rsidRPr="00A35D2B">
        <w:rPr>
          <w:rFonts w:ascii="Times New Roman" w:hAnsi="Times New Roman" w:cs="Times New Roman"/>
          <w:sz w:val="28"/>
          <w:szCs w:val="28"/>
          <w:lang w:val="kk-KZ" w:eastAsia="kk-KZ"/>
        </w:rPr>
        <w:t xml:space="preserve">дәрежелі негізгі мектептер </w:t>
      </w:r>
      <w:r w:rsidRPr="00A35D2B">
        <w:rPr>
          <w:rFonts w:ascii="Times New Roman" w:hAnsi="Times New Roman" w:cs="Times New Roman"/>
          <w:sz w:val="28"/>
          <w:szCs w:val="28"/>
          <w:lang w:val="kk-KZ"/>
        </w:rPr>
        <w:t xml:space="preserve">- 1-5 сынып </w:t>
      </w:r>
      <w:r w:rsidRPr="00A35D2B">
        <w:rPr>
          <w:rFonts w:ascii="Times New Roman" w:hAnsi="Times New Roman" w:cs="Times New Roman"/>
          <w:sz w:val="28"/>
          <w:szCs w:val="28"/>
          <w:lang w:val="kk-KZ" w:eastAsia="kk-KZ"/>
        </w:rPr>
        <w:t>оқушылары үшін;</w:t>
      </w:r>
    </w:p>
    <w:p w:rsidR="00A35D2B" w:rsidRPr="00A35D2B" w:rsidRDefault="00A35D2B" w:rsidP="00A35D2B">
      <w:pPr>
        <w:pStyle w:val="ad"/>
        <w:shd w:val="clear" w:color="auto" w:fill="auto"/>
        <w:tabs>
          <w:tab w:val="left" w:pos="-142"/>
          <w:tab w:val="left" w:pos="358"/>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2 </w:t>
      </w:r>
      <w:r w:rsidRPr="00A35D2B">
        <w:rPr>
          <w:rFonts w:ascii="Times New Roman" w:hAnsi="Times New Roman" w:cs="Times New Roman"/>
          <w:sz w:val="28"/>
          <w:szCs w:val="28"/>
          <w:lang w:val="kk-KZ" w:eastAsia="kk-KZ"/>
        </w:rPr>
        <w:t xml:space="preserve">дәрежелі негізгі </w:t>
      </w:r>
      <w:r w:rsidRPr="00A35D2B">
        <w:rPr>
          <w:rFonts w:ascii="Times New Roman" w:hAnsi="Times New Roman" w:cs="Times New Roman"/>
          <w:sz w:val="28"/>
          <w:szCs w:val="28"/>
          <w:lang w:val="kk-KZ"/>
        </w:rPr>
        <w:t xml:space="preserve">мектептер - 5-9 </w:t>
      </w:r>
      <w:r w:rsidRPr="00A35D2B">
        <w:rPr>
          <w:rFonts w:ascii="Times New Roman" w:hAnsi="Times New Roman" w:cs="Times New Roman"/>
          <w:sz w:val="28"/>
          <w:szCs w:val="28"/>
          <w:lang w:val="kk-KZ" w:eastAsia="kk-KZ"/>
        </w:rPr>
        <w:t>сыньш окушылары үшін;</w:t>
      </w:r>
    </w:p>
    <w:p w:rsidR="00A35D2B" w:rsidRPr="00A35D2B" w:rsidRDefault="00A35D2B" w:rsidP="00A35D2B">
      <w:pPr>
        <w:pStyle w:val="ad"/>
        <w:shd w:val="clear" w:color="auto" w:fill="auto"/>
        <w:tabs>
          <w:tab w:val="left" w:pos="-142"/>
          <w:tab w:val="left" w:pos="387"/>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1, 2, 3 </w:t>
      </w:r>
      <w:r w:rsidRPr="00A35D2B">
        <w:rPr>
          <w:rFonts w:ascii="Times New Roman" w:hAnsi="Times New Roman" w:cs="Times New Roman"/>
          <w:sz w:val="28"/>
          <w:szCs w:val="28"/>
          <w:lang w:val="kk-KZ" w:eastAsia="kk-KZ"/>
        </w:rPr>
        <w:t xml:space="preserve">дәрежелі </w:t>
      </w:r>
      <w:r w:rsidRPr="00A35D2B">
        <w:rPr>
          <w:rFonts w:ascii="Times New Roman" w:hAnsi="Times New Roman" w:cs="Times New Roman"/>
          <w:sz w:val="28"/>
          <w:szCs w:val="28"/>
          <w:lang w:val="kk-KZ"/>
        </w:rPr>
        <w:t xml:space="preserve">орта мектептер - 1 (12) сынып </w:t>
      </w:r>
      <w:r w:rsidRPr="00A35D2B">
        <w:rPr>
          <w:rFonts w:ascii="Times New Roman" w:hAnsi="Times New Roman" w:cs="Times New Roman"/>
          <w:sz w:val="28"/>
          <w:szCs w:val="28"/>
          <w:lang w:val="kk-KZ" w:eastAsia="kk-KZ"/>
        </w:rPr>
        <w:t xml:space="preserve">оқушылары үшін; </w:t>
      </w:r>
      <w:r w:rsidRPr="00A35D2B">
        <w:rPr>
          <w:rStyle w:val="1pt"/>
          <w:rFonts w:ascii="Times New Roman" w:hAnsi="Times New Roman" w:cs="Times New Roman"/>
          <w:sz w:val="28"/>
          <w:szCs w:val="28"/>
          <w:lang w:val="kk-KZ"/>
        </w:rPr>
        <w:t>5.2,3</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дәрежелі </w:t>
      </w:r>
      <w:r w:rsidRPr="00A35D2B">
        <w:rPr>
          <w:rFonts w:ascii="Times New Roman" w:hAnsi="Times New Roman" w:cs="Times New Roman"/>
          <w:sz w:val="28"/>
          <w:szCs w:val="28"/>
          <w:lang w:val="kk-KZ"/>
        </w:rPr>
        <w:t xml:space="preserve">орта мектептер - 5-11 (12) сынып </w:t>
      </w:r>
      <w:r w:rsidRPr="00A35D2B">
        <w:rPr>
          <w:rFonts w:ascii="Times New Roman" w:hAnsi="Times New Roman" w:cs="Times New Roman"/>
          <w:sz w:val="28"/>
          <w:szCs w:val="28"/>
          <w:lang w:val="kk-KZ" w:eastAsia="kk-KZ"/>
        </w:rPr>
        <w:t>оқушылары үшін;</w:t>
      </w:r>
    </w:p>
    <w:p w:rsidR="00A35D2B" w:rsidRPr="00A35D2B" w:rsidRDefault="00A35D2B" w:rsidP="00A35D2B">
      <w:pPr>
        <w:pStyle w:val="ad"/>
        <w:shd w:val="clear" w:color="auto" w:fill="auto"/>
        <w:tabs>
          <w:tab w:val="left" w:pos="-142"/>
          <w:tab w:val="left" w:pos="354"/>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3 </w:t>
      </w:r>
      <w:r w:rsidRPr="00A35D2B">
        <w:rPr>
          <w:rFonts w:ascii="Times New Roman" w:hAnsi="Times New Roman" w:cs="Times New Roman"/>
          <w:sz w:val="28"/>
          <w:szCs w:val="28"/>
          <w:lang w:eastAsia="kk-KZ"/>
        </w:rPr>
        <w:t xml:space="preserve">дәрежелі </w:t>
      </w:r>
      <w:r w:rsidRPr="00A35D2B">
        <w:rPr>
          <w:rFonts w:ascii="Times New Roman" w:hAnsi="Times New Roman" w:cs="Times New Roman"/>
          <w:sz w:val="28"/>
          <w:szCs w:val="28"/>
        </w:rPr>
        <w:t xml:space="preserve">орта мектептер - 9 (10)-11 (12) сынып </w:t>
      </w:r>
      <w:r w:rsidRPr="00A35D2B">
        <w:rPr>
          <w:rFonts w:ascii="Times New Roman" w:hAnsi="Times New Roman" w:cs="Times New Roman"/>
          <w:sz w:val="28"/>
          <w:szCs w:val="28"/>
          <w:lang w:eastAsia="kk-KZ"/>
        </w:rPr>
        <w:t>оқушылары;</w:t>
      </w:r>
    </w:p>
    <w:p w:rsidR="00A35D2B" w:rsidRPr="00A35D2B" w:rsidRDefault="00A35D2B" w:rsidP="00A35D2B">
      <w:pPr>
        <w:pStyle w:val="ad"/>
        <w:shd w:val="clear" w:color="auto" w:fill="auto"/>
        <w:tabs>
          <w:tab w:val="left" w:pos="-142"/>
          <w:tab w:val="left" w:pos="594"/>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әртүрлі мазмұндағы және әртүрлі оқу үрдістері </w:t>
      </w:r>
      <w:r w:rsidRPr="00A35D2B">
        <w:rPr>
          <w:rFonts w:ascii="Times New Roman" w:hAnsi="Times New Roman" w:cs="Times New Roman"/>
          <w:sz w:val="28"/>
          <w:szCs w:val="28"/>
        </w:rPr>
        <w:t xml:space="preserve">бар </w:t>
      </w:r>
      <w:r w:rsidRPr="00A35D2B">
        <w:rPr>
          <w:rFonts w:ascii="Times New Roman" w:hAnsi="Times New Roman" w:cs="Times New Roman"/>
          <w:sz w:val="28"/>
          <w:szCs w:val="28"/>
          <w:lang w:eastAsia="kk-KZ"/>
        </w:rPr>
        <w:t>гимназиялар, лицейлер.</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Жергілікті жағдайларға </w:t>
      </w:r>
      <w:r w:rsidRPr="00A35D2B">
        <w:rPr>
          <w:rFonts w:ascii="Times New Roman" w:hAnsi="Times New Roman" w:cs="Times New Roman"/>
          <w:sz w:val="28"/>
          <w:szCs w:val="28"/>
        </w:rPr>
        <w:t xml:space="preserve">байланысты </w:t>
      </w:r>
      <w:r w:rsidRPr="00A35D2B">
        <w:rPr>
          <w:rFonts w:ascii="Times New Roman" w:hAnsi="Times New Roman" w:cs="Times New Roman"/>
          <w:sz w:val="28"/>
          <w:szCs w:val="28"/>
          <w:lang w:eastAsia="kk-KZ"/>
        </w:rPr>
        <w:t xml:space="preserve">әртүрлі дәрежедегі </w:t>
      </w:r>
      <w:r w:rsidRPr="00A35D2B">
        <w:rPr>
          <w:rFonts w:ascii="Times New Roman" w:hAnsi="Times New Roman" w:cs="Times New Roman"/>
          <w:sz w:val="28"/>
          <w:szCs w:val="28"/>
        </w:rPr>
        <w:t xml:space="preserve">мектептер </w:t>
      </w:r>
      <w:r w:rsidRPr="00A35D2B">
        <w:rPr>
          <w:rFonts w:ascii="Times New Roman" w:hAnsi="Times New Roman" w:cs="Times New Roman"/>
          <w:sz w:val="28"/>
          <w:szCs w:val="28"/>
          <w:lang w:eastAsia="kk-KZ"/>
        </w:rPr>
        <w:t>жеке орналасуы немесе кеіпендер ретінде құрылуы мүмкін. Мысалы, тығыз орналасқан кө</w:t>
      </w:r>
      <w:proofErr w:type="gramStart"/>
      <w:r w:rsidRPr="00A35D2B">
        <w:rPr>
          <w:rFonts w:ascii="Times New Roman" w:hAnsi="Times New Roman" w:cs="Times New Roman"/>
          <w:sz w:val="28"/>
          <w:szCs w:val="28"/>
          <w:lang w:eastAsia="kk-KZ"/>
        </w:rPr>
        <w:t>п</w:t>
      </w:r>
      <w:proofErr w:type="gramEnd"/>
      <w:r w:rsidRPr="00A35D2B">
        <w:rPr>
          <w:rFonts w:ascii="Times New Roman" w:hAnsi="Times New Roman" w:cs="Times New Roman"/>
          <w:sz w:val="28"/>
          <w:szCs w:val="28"/>
          <w:lang w:eastAsia="kk-KZ"/>
        </w:rPr>
        <w:t xml:space="preserve"> қабатты үйлері </w:t>
      </w:r>
      <w:r w:rsidRPr="00A35D2B">
        <w:rPr>
          <w:rFonts w:ascii="Times New Roman" w:hAnsi="Times New Roman" w:cs="Times New Roman"/>
          <w:sz w:val="28"/>
          <w:szCs w:val="28"/>
        </w:rPr>
        <w:t xml:space="preserve">бар </w:t>
      </w:r>
      <w:r w:rsidRPr="00A35D2B">
        <w:rPr>
          <w:rFonts w:ascii="Times New Roman" w:hAnsi="Times New Roman" w:cs="Times New Roman"/>
          <w:sz w:val="28"/>
          <w:szCs w:val="28"/>
          <w:lang w:eastAsia="kk-KZ"/>
        </w:rPr>
        <w:t xml:space="preserve">үлкен ықшам аудандарда жеке автономды оқу блоктарынан тұратын мектеп-кешен құрылысын салу ұсынылады. Ауылды жерлерде I дәрежелі </w:t>
      </w:r>
      <w:r w:rsidRPr="00A35D2B">
        <w:rPr>
          <w:rFonts w:ascii="Times New Roman" w:hAnsi="Times New Roman" w:cs="Times New Roman"/>
          <w:sz w:val="28"/>
          <w:szCs w:val="28"/>
        </w:rPr>
        <w:t xml:space="preserve">бастауыш мектептер </w:t>
      </w:r>
      <w:r w:rsidRPr="00A35D2B">
        <w:rPr>
          <w:rFonts w:ascii="Times New Roman" w:hAnsi="Times New Roman" w:cs="Times New Roman"/>
          <w:sz w:val="28"/>
          <w:szCs w:val="28"/>
          <w:lang w:eastAsia="kk-KZ"/>
        </w:rPr>
        <w:t>салынады.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Гигиеналық тұрғыдан алғанда мектептегі тұрғын мекемелердің территорияларында дұрыс орналастырудың маңызы зор</w:t>
      </w:r>
      <w:proofErr w:type="gramStart"/>
      <w:r w:rsidRPr="00A35D2B">
        <w:rPr>
          <w:rFonts w:ascii="Times New Roman" w:hAnsi="Times New Roman" w:cs="Times New Roman"/>
          <w:sz w:val="28"/>
          <w:szCs w:val="28"/>
          <w:lang w:eastAsia="kk-KZ"/>
        </w:rPr>
        <w:t>.М</w:t>
      </w:r>
      <w:proofErr w:type="gramEnd"/>
      <w:r w:rsidRPr="00A35D2B">
        <w:rPr>
          <w:rFonts w:ascii="Times New Roman" w:hAnsi="Times New Roman" w:cs="Times New Roman"/>
          <w:sz w:val="28"/>
          <w:szCs w:val="28"/>
          <w:lang w:eastAsia="kk-KZ"/>
        </w:rPr>
        <w:t xml:space="preserve">ұндайда атмосфералық ластанудың дәрежесі, шуыл сипаттамасы, көшеде жарақаттану болуы мүмкіндігінің профилактикасы есептке алынуы керек. Соңғысына толығырақ тоқталу керек. Көшеде жарақат алу, </w:t>
      </w:r>
      <w:r w:rsidRPr="00A35D2B">
        <w:rPr>
          <w:rFonts w:ascii="Times New Roman" w:hAnsi="Times New Roman" w:cs="Times New Roman"/>
          <w:sz w:val="28"/>
          <w:szCs w:val="28"/>
        </w:rPr>
        <w:t xml:space="preserve">балалар мен </w:t>
      </w:r>
      <w:r w:rsidRPr="00A35D2B">
        <w:rPr>
          <w:rFonts w:ascii="Times New Roman" w:hAnsi="Times New Roman" w:cs="Times New Roman"/>
          <w:sz w:val="28"/>
          <w:szCs w:val="28"/>
          <w:lang w:eastAsia="kk-KZ"/>
        </w:rPr>
        <w:t>жасөспі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імдер ауруларының ішінде бірінші орында тұрғаны отандық және шетелдік әдебиеттерде дәлелденіп көрсетілген. Мұнда көшеде жарақаттанудың үлкен пайызы </w:t>
      </w:r>
      <w:r w:rsidRPr="00A35D2B">
        <w:rPr>
          <w:rFonts w:ascii="Times New Roman" w:hAnsi="Times New Roman" w:cs="Times New Roman"/>
          <w:sz w:val="28"/>
          <w:szCs w:val="28"/>
        </w:rPr>
        <w:t xml:space="preserve">мектеп </w:t>
      </w:r>
      <w:r w:rsidRPr="00A35D2B">
        <w:rPr>
          <w:rFonts w:ascii="Times New Roman" w:hAnsi="Times New Roman" w:cs="Times New Roman"/>
          <w:sz w:val="28"/>
          <w:szCs w:val="28"/>
          <w:lang w:eastAsia="kk-KZ"/>
        </w:rPr>
        <w:t xml:space="preserve">жасындағы </w:t>
      </w:r>
      <w:proofErr w:type="gramStart"/>
      <w:r w:rsidRPr="00A35D2B">
        <w:rPr>
          <w:rFonts w:ascii="Times New Roman" w:hAnsi="Times New Roman" w:cs="Times New Roman"/>
          <w:sz w:val="28"/>
          <w:szCs w:val="28"/>
          <w:lang w:eastAsia="kk-KZ"/>
        </w:rPr>
        <w:t>балалар</w:t>
      </w:r>
      <w:proofErr w:type="gramEnd"/>
      <w:r w:rsidRPr="00A35D2B">
        <w:rPr>
          <w:rFonts w:ascii="Times New Roman" w:hAnsi="Times New Roman" w:cs="Times New Roman"/>
          <w:sz w:val="28"/>
          <w:szCs w:val="28"/>
          <w:lang w:eastAsia="kk-KZ"/>
        </w:rPr>
        <w:t xml:space="preserve">ға келетіні, ал оның ішінде негізгі себебі қаланың </w:t>
      </w:r>
      <w:r w:rsidRPr="00A35D2B">
        <w:rPr>
          <w:rFonts w:ascii="Times New Roman" w:hAnsi="Times New Roman" w:cs="Times New Roman"/>
          <w:sz w:val="28"/>
          <w:szCs w:val="28"/>
        </w:rPr>
        <w:t xml:space="preserve">автомобиль </w:t>
      </w:r>
      <w:r w:rsidRPr="00A35D2B">
        <w:rPr>
          <w:rFonts w:ascii="Times New Roman" w:hAnsi="Times New Roman" w:cs="Times New Roman"/>
          <w:sz w:val="28"/>
          <w:szCs w:val="28"/>
          <w:lang w:eastAsia="kk-KZ"/>
        </w:rPr>
        <w:t xml:space="preserve">транспорттары екені дәлелденген. </w:t>
      </w:r>
      <w:r w:rsidRPr="00A35D2B">
        <w:rPr>
          <w:rFonts w:ascii="Times New Roman" w:hAnsi="Times New Roman" w:cs="Times New Roman"/>
          <w:sz w:val="28"/>
          <w:szCs w:val="28"/>
        </w:rPr>
        <w:t xml:space="preserve">Сонымен </w:t>
      </w:r>
      <w:r w:rsidRPr="00A35D2B">
        <w:rPr>
          <w:rFonts w:ascii="Times New Roman" w:hAnsi="Times New Roman" w:cs="Times New Roman"/>
          <w:sz w:val="28"/>
          <w:szCs w:val="28"/>
          <w:lang w:eastAsia="kk-KZ"/>
        </w:rPr>
        <w:t xml:space="preserve">қатар </w:t>
      </w:r>
      <w:r w:rsidRPr="00A35D2B">
        <w:rPr>
          <w:rFonts w:ascii="Times New Roman" w:hAnsi="Times New Roman" w:cs="Times New Roman"/>
          <w:sz w:val="28"/>
          <w:szCs w:val="28"/>
        </w:rPr>
        <w:t xml:space="preserve">транспорт </w:t>
      </w:r>
      <w:r w:rsidRPr="00A35D2B">
        <w:rPr>
          <w:rFonts w:ascii="Times New Roman" w:hAnsi="Times New Roman" w:cs="Times New Roman"/>
          <w:sz w:val="28"/>
          <w:szCs w:val="28"/>
          <w:lang w:eastAsia="kk-KZ"/>
        </w:rPr>
        <w:t xml:space="preserve">жарақаттарына </w:t>
      </w:r>
      <w:r w:rsidRPr="00A35D2B">
        <w:rPr>
          <w:rFonts w:ascii="Times New Roman" w:hAnsi="Times New Roman" w:cs="Times New Roman"/>
          <w:sz w:val="28"/>
          <w:szCs w:val="28"/>
        </w:rPr>
        <w:t xml:space="preserve">байланысты </w:t>
      </w:r>
      <w:r w:rsidRPr="00A35D2B">
        <w:rPr>
          <w:rFonts w:ascii="Times New Roman" w:hAnsi="Times New Roman" w:cs="Times New Roman"/>
          <w:sz w:val="28"/>
          <w:szCs w:val="28"/>
          <w:lang w:eastAsia="kk-KZ"/>
        </w:rPr>
        <w:t xml:space="preserve">болған қайғылы </w:t>
      </w:r>
      <w:proofErr w:type="gramStart"/>
      <w:r w:rsidRPr="00A35D2B">
        <w:rPr>
          <w:rFonts w:ascii="Times New Roman" w:hAnsi="Times New Roman" w:cs="Times New Roman"/>
          <w:sz w:val="28"/>
          <w:szCs w:val="28"/>
          <w:lang w:eastAsia="kk-KZ"/>
        </w:rPr>
        <w:t>о</w:t>
      </w:r>
      <w:proofErr w:type="gramEnd"/>
      <w:r w:rsidRPr="00A35D2B">
        <w:rPr>
          <w:rFonts w:ascii="Times New Roman" w:hAnsi="Times New Roman" w:cs="Times New Roman"/>
          <w:sz w:val="28"/>
          <w:szCs w:val="28"/>
          <w:lang w:eastAsia="kk-KZ"/>
        </w:rPr>
        <w:t xml:space="preserve">қиғалар, </w:t>
      </w:r>
      <w:r w:rsidRPr="00A35D2B">
        <w:rPr>
          <w:rFonts w:ascii="Times New Roman" w:hAnsi="Times New Roman" w:cs="Times New Roman"/>
          <w:sz w:val="28"/>
          <w:szCs w:val="28"/>
        </w:rPr>
        <w:t xml:space="preserve">мектеп </w:t>
      </w:r>
      <w:r w:rsidRPr="00A35D2B">
        <w:rPr>
          <w:rFonts w:ascii="Times New Roman" w:hAnsi="Times New Roman" w:cs="Times New Roman"/>
          <w:sz w:val="28"/>
          <w:szCs w:val="28"/>
          <w:lang w:eastAsia="kk-KZ"/>
        </w:rPr>
        <w:t>оқушыларының мүгедектігі мен қайтыс болуының ең негізгі себептері болып табылады.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Е. И. Корневскийдін Мәскеу қаласының </w:t>
      </w:r>
      <w:r w:rsidRPr="00A35D2B">
        <w:rPr>
          <w:rFonts w:ascii="Times New Roman" w:hAnsi="Times New Roman" w:cs="Times New Roman"/>
          <w:sz w:val="28"/>
          <w:szCs w:val="28"/>
        </w:rPr>
        <w:t xml:space="preserve">мектеп </w:t>
      </w:r>
      <w:r w:rsidRPr="00A35D2B">
        <w:rPr>
          <w:rFonts w:ascii="Times New Roman" w:hAnsi="Times New Roman" w:cs="Times New Roman"/>
          <w:sz w:val="28"/>
          <w:szCs w:val="28"/>
          <w:lang w:eastAsia="kk-KZ"/>
        </w:rPr>
        <w:t xml:space="preserve">оқушыларынын арасындағы алты жылдық бақылауы мынандай қорытынды </w:t>
      </w:r>
      <w:proofErr w:type="gramStart"/>
      <w:r w:rsidRPr="00A35D2B">
        <w:rPr>
          <w:rFonts w:ascii="Times New Roman" w:hAnsi="Times New Roman" w:cs="Times New Roman"/>
          <w:sz w:val="28"/>
          <w:szCs w:val="28"/>
          <w:lang w:eastAsia="kk-KZ"/>
        </w:rPr>
        <w:t>жасау</w:t>
      </w:r>
      <w:proofErr w:type="gramEnd"/>
      <w:r w:rsidRPr="00A35D2B">
        <w:rPr>
          <w:rFonts w:ascii="Times New Roman" w:hAnsi="Times New Roman" w:cs="Times New Roman"/>
          <w:sz w:val="28"/>
          <w:szCs w:val="28"/>
          <w:lang w:eastAsia="kk-KZ"/>
        </w:rPr>
        <w:t>ға мүмкіндік туғызады:</w:t>
      </w:r>
    </w:p>
    <w:p w:rsidR="00A35D2B" w:rsidRPr="00A35D2B" w:rsidRDefault="00A35D2B" w:rsidP="00A35D2B">
      <w:pPr>
        <w:pStyle w:val="ad"/>
        <w:numPr>
          <w:ilvl w:val="0"/>
          <w:numId w:val="3"/>
        </w:numPr>
        <w:shd w:val="clear" w:color="auto" w:fill="auto"/>
        <w:tabs>
          <w:tab w:val="left" w:pos="-142"/>
          <w:tab w:val="left" w:pos="334"/>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кошеде болган жарақаттың </w:t>
      </w:r>
      <w:proofErr w:type="gramStart"/>
      <w:r w:rsidRPr="00A35D2B">
        <w:rPr>
          <w:rFonts w:ascii="Times New Roman" w:hAnsi="Times New Roman" w:cs="Times New Roman"/>
          <w:sz w:val="28"/>
          <w:szCs w:val="28"/>
          <w:lang w:eastAsia="kk-KZ"/>
        </w:rPr>
        <w:t>к</w:t>
      </w:r>
      <w:proofErr w:type="gramEnd"/>
      <w:r w:rsidRPr="00A35D2B">
        <w:rPr>
          <w:rFonts w:ascii="Times New Roman" w:hAnsi="Times New Roman" w:cs="Times New Roman"/>
          <w:sz w:val="28"/>
          <w:szCs w:val="28"/>
          <w:lang w:eastAsia="kk-KZ"/>
        </w:rPr>
        <w:t xml:space="preserve">өбі, </w:t>
      </w:r>
      <w:r w:rsidRPr="00A35D2B">
        <w:rPr>
          <w:rFonts w:ascii="Times New Roman" w:hAnsi="Times New Roman" w:cs="Times New Roman"/>
          <w:sz w:val="28"/>
          <w:szCs w:val="28"/>
        </w:rPr>
        <w:t xml:space="preserve">бастауыш және орта сынып жасындагы </w:t>
      </w:r>
      <w:r w:rsidRPr="00A35D2B">
        <w:rPr>
          <w:rFonts w:ascii="Times New Roman" w:hAnsi="Times New Roman" w:cs="Times New Roman"/>
          <w:sz w:val="28"/>
          <w:szCs w:val="28"/>
          <w:lang w:eastAsia="kk-KZ"/>
        </w:rPr>
        <w:t xml:space="preserve">оқушыларга келеді </w:t>
      </w:r>
      <w:r w:rsidRPr="00A35D2B">
        <w:rPr>
          <w:rFonts w:ascii="Times New Roman" w:hAnsi="Times New Roman" w:cs="Times New Roman"/>
          <w:sz w:val="28"/>
          <w:szCs w:val="28"/>
        </w:rPr>
        <w:t xml:space="preserve">екен </w:t>
      </w:r>
      <w:r w:rsidRPr="00A35D2B">
        <w:rPr>
          <w:rFonts w:ascii="Times New Roman" w:hAnsi="Times New Roman" w:cs="Times New Roman"/>
          <w:sz w:val="28"/>
          <w:szCs w:val="28"/>
          <w:lang w:eastAsia="kk-KZ"/>
        </w:rPr>
        <w:t xml:space="preserve">(кобінесе </w:t>
      </w:r>
      <w:r w:rsidRPr="00A35D2B">
        <w:rPr>
          <w:rFonts w:ascii="Times New Roman" w:hAnsi="Times New Roman" w:cs="Times New Roman"/>
          <w:sz w:val="28"/>
          <w:szCs w:val="28"/>
        </w:rPr>
        <w:t xml:space="preserve">8-12 жас </w:t>
      </w:r>
      <w:r w:rsidRPr="00A35D2B">
        <w:rPr>
          <w:rFonts w:ascii="Times New Roman" w:hAnsi="Times New Roman" w:cs="Times New Roman"/>
          <w:sz w:val="28"/>
          <w:szCs w:val="28"/>
          <w:lang w:eastAsia="kk-KZ"/>
        </w:rPr>
        <w:t>аралығында);</w:t>
      </w:r>
    </w:p>
    <w:p w:rsidR="00A35D2B" w:rsidRPr="00A35D2B" w:rsidRDefault="00A35D2B" w:rsidP="00A35D2B">
      <w:pPr>
        <w:pStyle w:val="ad"/>
        <w:numPr>
          <w:ilvl w:val="0"/>
          <w:numId w:val="3"/>
        </w:numPr>
        <w:shd w:val="clear" w:color="auto" w:fill="auto"/>
        <w:tabs>
          <w:tab w:val="left" w:pos="-142"/>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ер балаларда </w:t>
      </w:r>
      <w:r w:rsidRPr="00A35D2B">
        <w:rPr>
          <w:rFonts w:ascii="Times New Roman" w:hAnsi="Times New Roman" w:cs="Times New Roman"/>
          <w:sz w:val="28"/>
          <w:szCs w:val="28"/>
          <w:lang w:eastAsia="kk-KZ"/>
        </w:rPr>
        <w:t xml:space="preserve">көше жарақаты екі есе </w:t>
      </w:r>
      <w:r w:rsidRPr="00A35D2B">
        <w:rPr>
          <w:rFonts w:ascii="Times New Roman" w:hAnsi="Times New Roman" w:cs="Times New Roman"/>
          <w:sz w:val="28"/>
          <w:szCs w:val="28"/>
        </w:rPr>
        <w:t xml:space="preserve">коп </w:t>
      </w:r>
      <w:r w:rsidRPr="00A35D2B">
        <w:rPr>
          <w:rFonts w:ascii="Times New Roman" w:hAnsi="Times New Roman" w:cs="Times New Roman"/>
          <w:sz w:val="28"/>
          <w:szCs w:val="28"/>
          <w:lang w:eastAsia="kk-KZ"/>
        </w:rPr>
        <w:t>кездесетіні байқалады;</w:t>
      </w:r>
    </w:p>
    <w:p w:rsidR="00A35D2B" w:rsidRPr="00A35D2B" w:rsidRDefault="00A35D2B" w:rsidP="00A35D2B">
      <w:pPr>
        <w:pStyle w:val="ad"/>
        <w:numPr>
          <w:ilvl w:val="0"/>
          <w:numId w:val="3"/>
        </w:numPr>
        <w:shd w:val="clear" w:color="auto" w:fill="auto"/>
        <w:tabs>
          <w:tab w:val="left" w:pos="-142"/>
          <w:tab w:val="left" w:pos="450"/>
        </w:tabs>
        <w:spacing w:before="0" w:after="0" w:line="276" w:lineRule="auto"/>
        <w:ind w:left="567" w:right="565"/>
        <w:jc w:val="left"/>
        <w:rPr>
          <w:rFonts w:ascii="Times New Roman" w:hAnsi="Times New Roman" w:cs="Times New Roman"/>
          <w:sz w:val="28"/>
          <w:szCs w:val="28"/>
        </w:rPr>
      </w:pPr>
      <w:proofErr w:type="gramStart"/>
      <w:r w:rsidRPr="00A35D2B">
        <w:rPr>
          <w:rFonts w:ascii="Times New Roman" w:hAnsi="Times New Roman" w:cs="Times New Roman"/>
          <w:sz w:val="28"/>
          <w:szCs w:val="28"/>
          <w:lang w:eastAsia="kk-KZ"/>
        </w:rPr>
        <w:t>транспорт</w:t>
      </w:r>
      <w:proofErr w:type="gramEnd"/>
      <w:r w:rsidRPr="00A35D2B">
        <w:rPr>
          <w:rFonts w:ascii="Times New Roman" w:hAnsi="Times New Roman" w:cs="Times New Roman"/>
          <w:sz w:val="28"/>
          <w:szCs w:val="28"/>
          <w:lang w:eastAsia="kk-KZ"/>
        </w:rPr>
        <w:t xml:space="preserve">қа </w:t>
      </w:r>
      <w:r w:rsidRPr="00A35D2B">
        <w:rPr>
          <w:rFonts w:ascii="Times New Roman" w:hAnsi="Times New Roman" w:cs="Times New Roman"/>
          <w:sz w:val="28"/>
          <w:szCs w:val="28"/>
        </w:rPr>
        <w:t xml:space="preserve">байланысты </w:t>
      </w:r>
      <w:r w:rsidRPr="00A35D2B">
        <w:rPr>
          <w:rFonts w:ascii="Times New Roman" w:hAnsi="Times New Roman" w:cs="Times New Roman"/>
          <w:sz w:val="28"/>
          <w:szCs w:val="28"/>
          <w:lang w:eastAsia="kk-KZ"/>
        </w:rPr>
        <w:t xml:space="preserve">жарақаттар </w:t>
      </w:r>
      <w:r w:rsidRPr="00A35D2B">
        <w:rPr>
          <w:rFonts w:ascii="Times New Roman" w:hAnsi="Times New Roman" w:cs="Times New Roman"/>
          <w:sz w:val="28"/>
          <w:szCs w:val="28"/>
        </w:rPr>
        <w:t xml:space="preserve">саны </w:t>
      </w:r>
      <w:r w:rsidRPr="00A35D2B">
        <w:rPr>
          <w:rFonts w:ascii="Times New Roman" w:hAnsi="Times New Roman" w:cs="Times New Roman"/>
          <w:sz w:val="28"/>
          <w:szCs w:val="28"/>
          <w:lang w:eastAsia="kk-KZ"/>
        </w:rPr>
        <w:t xml:space="preserve">көктем және күз айларында көбейеді. Жаз кезінде балалардың көбі қала сыртында </w:t>
      </w:r>
      <w:r w:rsidRPr="00A35D2B">
        <w:rPr>
          <w:rFonts w:ascii="Times New Roman" w:hAnsi="Times New Roman" w:cs="Times New Roman"/>
          <w:sz w:val="28"/>
          <w:szCs w:val="28"/>
        </w:rPr>
        <w:t xml:space="preserve">болады, ал, </w:t>
      </w:r>
      <w:r w:rsidRPr="00A35D2B">
        <w:rPr>
          <w:rFonts w:ascii="Times New Roman" w:hAnsi="Times New Roman" w:cs="Times New Roman"/>
          <w:sz w:val="28"/>
          <w:szCs w:val="28"/>
          <w:lang w:eastAsia="kk-KZ"/>
        </w:rPr>
        <w:t xml:space="preserve">қыста балалардың </w:t>
      </w:r>
      <w:r w:rsidRPr="00A35D2B">
        <w:rPr>
          <w:rFonts w:ascii="Times New Roman" w:hAnsi="Times New Roman" w:cs="Times New Roman"/>
          <w:sz w:val="28"/>
          <w:szCs w:val="28"/>
        </w:rPr>
        <w:t xml:space="preserve">- кошеде болу </w:t>
      </w:r>
      <w:r w:rsidRPr="00A35D2B">
        <w:rPr>
          <w:rFonts w:ascii="Times New Roman" w:hAnsi="Times New Roman" w:cs="Times New Roman"/>
          <w:sz w:val="28"/>
          <w:szCs w:val="28"/>
          <w:lang w:eastAsia="kk-KZ"/>
        </w:rPr>
        <w:t>уақыты онша ұзақ емес;</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eastAsia="kk-KZ"/>
        </w:rPr>
        <w:lastRenderedPageBreak/>
        <w:t xml:space="preserve">мемлекеттік автоинспекцияның ресми құжаттары бойынша жасалған анализдер, </w:t>
      </w:r>
      <w:r w:rsidRPr="00A35D2B">
        <w:rPr>
          <w:rFonts w:ascii="Times New Roman" w:hAnsi="Times New Roman" w:cs="Times New Roman"/>
          <w:sz w:val="28"/>
          <w:szCs w:val="28"/>
        </w:rPr>
        <w:t xml:space="preserve">мектеп </w:t>
      </w:r>
      <w:r w:rsidRPr="00A35D2B">
        <w:rPr>
          <w:rFonts w:ascii="Times New Roman" w:hAnsi="Times New Roman" w:cs="Times New Roman"/>
          <w:sz w:val="28"/>
          <w:szCs w:val="28"/>
          <w:lang w:eastAsia="kk-KZ"/>
        </w:rPr>
        <w:t>оқушыларының көше трансяорттарынан жарақаттар алуы</w:t>
      </w:r>
      <w:proofErr w:type="gramStart"/>
      <w:r w:rsidRPr="00A35D2B">
        <w:rPr>
          <w:rFonts w:ascii="Times New Roman" w:hAnsi="Times New Roman" w:cs="Times New Roman"/>
          <w:sz w:val="28"/>
          <w:szCs w:val="28"/>
          <w:lang w:eastAsia="kk-KZ"/>
        </w:rPr>
        <w:t>,м</w:t>
      </w:r>
      <w:proofErr w:type="gramEnd"/>
      <w:r w:rsidRPr="00A35D2B">
        <w:rPr>
          <w:rFonts w:ascii="Times New Roman" w:hAnsi="Times New Roman" w:cs="Times New Roman"/>
          <w:sz w:val="28"/>
          <w:szCs w:val="28"/>
          <w:lang w:eastAsia="kk-KZ"/>
        </w:rPr>
        <w:t xml:space="preserve">ектептердің елді мекенінің территорияларында орналасу жағдайына, тығыз </w:t>
      </w:r>
      <w:r w:rsidRPr="00A35D2B">
        <w:rPr>
          <w:rFonts w:ascii="Times New Roman" w:hAnsi="Times New Roman" w:cs="Times New Roman"/>
          <w:sz w:val="28"/>
          <w:szCs w:val="28"/>
        </w:rPr>
        <w:t xml:space="preserve">байланысты </w:t>
      </w:r>
      <w:r w:rsidRPr="00A35D2B">
        <w:rPr>
          <w:rFonts w:ascii="Times New Roman" w:hAnsi="Times New Roman" w:cs="Times New Roman"/>
          <w:sz w:val="28"/>
          <w:szCs w:val="28"/>
          <w:lang w:eastAsia="kk-KZ"/>
        </w:rPr>
        <w:t>екенін көрсетеді.</w:t>
      </w:r>
      <w:r w:rsidRPr="00A35D2B">
        <w:rPr>
          <w:rFonts w:ascii="Times New Roman" w:hAnsi="Times New Roman" w:cs="Times New Roman"/>
          <w:sz w:val="28"/>
          <w:szCs w:val="28"/>
          <w:lang w:val="kk-KZ"/>
        </w:rPr>
        <w:t xml:space="preserve"> Осы </w:t>
      </w:r>
      <w:r w:rsidRPr="00A35D2B">
        <w:rPr>
          <w:rFonts w:ascii="Times New Roman" w:hAnsi="Times New Roman" w:cs="Times New Roman"/>
          <w:sz w:val="28"/>
          <w:szCs w:val="28"/>
          <w:lang w:val="kk-KZ" w:eastAsia="kk-KZ"/>
        </w:rPr>
        <w:t xml:space="preserve">айтылған жағдайлар </w:t>
      </w:r>
      <w:r w:rsidRPr="00A35D2B">
        <w:rPr>
          <w:rFonts w:ascii="Times New Roman" w:hAnsi="Times New Roman" w:cs="Times New Roman"/>
          <w:sz w:val="28"/>
          <w:szCs w:val="28"/>
          <w:lang w:val="kk-KZ"/>
        </w:rPr>
        <w:t xml:space="preserve">және </w:t>
      </w:r>
      <w:r w:rsidRPr="00A35D2B">
        <w:rPr>
          <w:rFonts w:ascii="Times New Roman" w:hAnsi="Times New Roman" w:cs="Times New Roman"/>
          <w:sz w:val="28"/>
          <w:szCs w:val="28"/>
          <w:lang w:val="kk-KZ" w:eastAsia="kk-KZ"/>
        </w:rPr>
        <w:t>одан кейінгі бақылаулардың нәтижелері төмендегі жағдайларды құрастыруға мүмкіндік береді:</w:t>
      </w:r>
    </w:p>
    <w:p w:rsidR="00A35D2B" w:rsidRPr="00A35D2B" w:rsidRDefault="00A35D2B" w:rsidP="00A35D2B">
      <w:pPr>
        <w:pStyle w:val="ad"/>
        <w:shd w:val="clear" w:color="auto" w:fill="auto"/>
        <w:tabs>
          <w:tab w:val="left" w:pos="-142"/>
          <w:tab w:val="left" w:pos="427"/>
          <w:tab w:val="left" w:pos="6806"/>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1.Мектептерді орналастырудың негізгі варианты-тұрғын үйлердің бойына </w:t>
      </w:r>
      <w:r w:rsidRPr="00A35D2B">
        <w:rPr>
          <w:rFonts w:ascii="Times New Roman" w:hAnsi="Times New Roman" w:cs="Times New Roman"/>
          <w:sz w:val="28"/>
          <w:szCs w:val="28"/>
          <w:lang w:val="kk-KZ"/>
        </w:rPr>
        <w:t xml:space="preserve">транспорт </w:t>
      </w:r>
      <w:r w:rsidRPr="00A35D2B">
        <w:rPr>
          <w:rFonts w:ascii="Times New Roman" w:hAnsi="Times New Roman" w:cs="Times New Roman"/>
          <w:sz w:val="28"/>
          <w:szCs w:val="28"/>
          <w:lang w:val="kk-KZ" w:eastAsia="kk-KZ"/>
        </w:rPr>
        <w:t xml:space="preserve">магистралінен </w:t>
      </w:r>
      <w:smartTag w:uri="urn:schemas-microsoft-com:office:smarttags" w:element="metricconverter">
        <w:smartTagPr>
          <w:attr w:name="ProductID" w:val="100 м"/>
        </w:smartTagPr>
        <w:r w:rsidRPr="00A35D2B">
          <w:rPr>
            <w:rFonts w:ascii="Times New Roman" w:hAnsi="Times New Roman" w:cs="Times New Roman"/>
            <w:sz w:val="28"/>
            <w:szCs w:val="28"/>
            <w:lang w:val="kk-KZ"/>
          </w:rPr>
          <w:t xml:space="preserve">100 </w:t>
        </w:r>
        <w:r w:rsidRPr="00A35D2B">
          <w:rPr>
            <w:rFonts w:ascii="Times New Roman" w:hAnsi="Times New Roman" w:cs="Times New Roman"/>
            <w:sz w:val="28"/>
            <w:szCs w:val="28"/>
            <w:lang w:val="kk-KZ" w:eastAsia="kk-KZ"/>
          </w:rPr>
          <w:t>м</w:t>
        </w:r>
      </w:smartTag>
      <w:r w:rsidRPr="00A35D2B">
        <w:rPr>
          <w:rFonts w:ascii="Times New Roman" w:hAnsi="Times New Roman" w:cs="Times New Roman"/>
          <w:sz w:val="28"/>
          <w:szCs w:val="28"/>
          <w:lang w:val="kk-KZ" w:eastAsia="kk-KZ"/>
        </w:rPr>
        <w:t xml:space="preserve"> көбірек кашықтыққа, тұрғын кварталдар ішінде орналастыру болып табылады,</w:t>
      </w:r>
    </w:p>
    <w:p w:rsidR="00A35D2B" w:rsidRPr="00A35D2B" w:rsidRDefault="00A35D2B" w:rsidP="00A35D2B">
      <w:pPr>
        <w:pStyle w:val="ad"/>
        <w:shd w:val="clear" w:color="auto" w:fill="auto"/>
        <w:tabs>
          <w:tab w:val="left" w:pos="-142"/>
          <w:tab w:val="left" w:pos="744"/>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2.Мектептерді </w:t>
      </w:r>
      <w:r w:rsidRPr="00A35D2B">
        <w:rPr>
          <w:rFonts w:ascii="Times New Roman" w:hAnsi="Times New Roman" w:cs="Times New Roman"/>
          <w:sz w:val="28"/>
          <w:szCs w:val="28"/>
          <w:lang w:val="kk-KZ"/>
        </w:rPr>
        <w:t xml:space="preserve">квартал </w:t>
      </w:r>
      <w:r w:rsidRPr="00A35D2B">
        <w:rPr>
          <w:rFonts w:ascii="Times New Roman" w:hAnsi="Times New Roman" w:cs="Times New Roman"/>
          <w:sz w:val="28"/>
          <w:szCs w:val="28"/>
          <w:lang w:val="kk-KZ" w:eastAsia="kk-KZ"/>
        </w:rPr>
        <w:t xml:space="preserve">ішіндегі (бір сағатта </w:t>
      </w:r>
      <w:r w:rsidRPr="00A35D2B">
        <w:rPr>
          <w:rFonts w:ascii="Times New Roman" w:hAnsi="Times New Roman" w:cs="Times New Roman"/>
          <w:sz w:val="28"/>
          <w:szCs w:val="28"/>
          <w:lang w:val="kk-KZ"/>
        </w:rPr>
        <w:t xml:space="preserve">1-90 машина </w:t>
      </w:r>
      <w:r w:rsidRPr="00A35D2B">
        <w:rPr>
          <w:rFonts w:ascii="Times New Roman" w:hAnsi="Times New Roman" w:cs="Times New Roman"/>
          <w:sz w:val="28"/>
          <w:szCs w:val="28"/>
          <w:lang w:val="kk-KZ" w:eastAsia="kk-KZ"/>
        </w:rPr>
        <w:t>жүретін)</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жолдардың бойына салуға </w:t>
      </w:r>
      <w:r w:rsidRPr="00A35D2B">
        <w:rPr>
          <w:rFonts w:ascii="Times New Roman" w:hAnsi="Times New Roman" w:cs="Times New Roman"/>
          <w:sz w:val="28"/>
          <w:szCs w:val="28"/>
          <w:lang w:val="kk-KZ"/>
        </w:rPr>
        <w:t xml:space="preserve">болады. Квартал </w:t>
      </w:r>
      <w:r w:rsidRPr="00A35D2B">
        <w:rPr>
          <w:rFonts w:ascii="Times New Roman" w:hAnsi="Times New Roman" w:cs="Times New Roman"/>
          <w:sz w:val="28"/>
          <w:szCs w:val="28"/>
          <w:lang w:val="kk-KZ" w:eastAsia="kk-KZ"/>
        </w:rPr>
        <w:t xml:space="preserve">аралық (бір сағатта </w:t>
      </w:r>
      <w:r w:rsidRPr="00A35D2B">
        <w:rPr>
          <w:rFonts w:ascii="Times New Roman" w:hAnsi="Times New Roman" w:cs="Times New Roman"/>
          <w:sz w:val="28"/>
          <w:szCs w:val="28"/>
          <w:lang w:val="kk-KZ"/>
        </w:rPr>
        <w:t xml:space="preserve">100-200 машина </w:t>
      </w:r>
      <w:r w:rsidRPr="00A35D2B">
        <w:rPr>
          <w:rFonts w:ascii="Times New Roman" w:hAnsi="Times New Roman" w:cs="Times New Roman"/>
          <w:sz w:val="28"/>
          <w:szCs w:val="28"/>
          <w:lang w:val="kk-KZ" w:eastAsia="kk-KZ"/>
        </w:rPr>
        <w:t xml:space="preserve">жүретін) жолдардың немесе </w:t>
      </w:r>
      <w:r w:rsidRPr="00A35D2B">
        <w:rPr>
          <w:rFonts w:ascii="Times New Roman" w:hAnsi="Times New Roman" w:cs="Times New Roman"/>
          <w:sz w:val="28"/>
          <w:szCs w:val="28"/>
          <w:lang w:val="kk-KZ"/>
        </w:rPr>
        <w:t xml:space="preserve">транспорт </w:t>
      </w:r>
      <w:r w:rsidRPr="00A35D2B">
        <w:rPr>
          <w:rFonts w:ascii="Times New Roman" w:hAnsi="Times New Roman" w:cs="Times New Roman"/>
          <w:sz w:val="28"/>
          <w:szCs w:val="28"/>
          <w:lang w:val="kk-KZ" w:eastAsia="kk-KZ"/>
        </w:rPr>
        <w:t xml:space="preserve">магистралдарының </w:t>
      </w:r>
      <w:r w:rsidRPr="00A35D2B">
        <w:rPr>
          <w:rFonts w:ascii="Times New Roman" w:hAnsi="Times New Roman" w:cs="Times New Roman"/>
          <w:sz w:val="28"/>
          <w:szCs w:val="28"/>
          <w:lang w:val="kk-KZ"/>
        </w:rPr>
        <w:t xml:space="preserve">бойына </w:t>
      </w:r>
      <w:r w:rsidRPr="00A35D2B">
        <w:rPr>
          <w:rFonts w:ascii="Times New Roman" w:hAnsi="Times New Roman" w:cs="Times New Roman"/>
          <w:sz w:val="28"/>
          <w:szCs w:val="28"/>
          <w:lang w:val="kk-KZ" w:eastAsia="kk-KZ"/>
        </w:rPr>
        <w:t>салуға болмайды.</w:t>
      </w:r>
    </w:p>
    <w:p w:rsidR="00A35D2B" w:rsidRPr="00A35D2B" w:rsidRDefault="00A35D2B" w:rsidP="00A35D2B">
      <w:pPr>
        <w:pStyle w:val="ad"/>
        <w:shd w:val="clear" w:color="auto" w:fill="auto"/>
        <w:tabs>
          <w:tab w:val="left" w:pos="-142"/>
          <w:tab w:val="left" w:pos="451"/>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Мектептерді </w:t>
      </w:r>
      <w:r w:rsidRPr="00A35D2B">
        <w:rPr>
          <w:rFonts w:ascii="Times New Roman" w:hAnsi="Times New Roman" w:cs="Times New Roman"/>
          <w:sz w:val="28"/>
          <w:szCs w:val="28"/>
          <w:lang w:val="kk-KZ"/>
        </w:rPr>
        <w:t xml:space="preserve">квартал </w:t>
      </w:r>
      <w:r w:rsidRPr="00A35D2B">
        <w:rPr>
          <w:rFonts w:ascii="Times New Roman" w:hAnsi="Times New Roman" w:cs="Times New Roman"/>
          <w:sz w:val="28"/>
          <w:szCs w:val="28"/>
          <w:lang w:val="kk-KZ" w:eastAsia="kk-KZ"/>
        </w:rPr>
        <w:t xml:space="preserve">ішіне </w:t>
      </w:r>
      <w:r w:rsidRPr="00A35D2B">
        <w:rPr>
          <w:rFonts w:ascii="Times New Roman" w:hAnsi="Times New Roman" w:cs="Times New Roman"/>
          <w:sz w:val="28"/>
          <w:szCs w:val="28"/>
          <w:lang w:val="kk-KZ"/>
        </w:rPr>
        <w:t xml:space="preserve">орналастыру - </w:t>
      </w:r>
      <w:r w:rsidRPr="00A35D2B">
        <w:rPr>
          <w:rFonts w:ascii="Times New Roman" w:hAnsi="Times New Roman" w:cs="Times New Roman"/>
          <w:sz w:val="28"/>
          <w:szCs w:val="28"/>
          <w:lang w:val="kk-KZ" w:eastAsia="kk-KZ"/>
        </w:rPr>
        <w:t xml:space="preserve">ауа құрамын және шуыл тәртібінің дұрыстығын қамтамасыз етеді.Мектептің жер учаскесінде мынандай функционалдық алаңдар бөлінеді: денешынықтыру </w:t>
      </w:r>
      <w:r w:rsidRPr="00A35D2B">
        <w:rPr>
          <w:rFonts w:ascii="Times New Roman" w:hAnsi="Times New Roman" w:cs="Times New Roman"/>
          <w:sz w:val="28"/>
          <w:szCs w:val="28"/>
          <w:lang w:val="kk-KZ"/>
        </w:rPr>
        <w:t xml:space="preserve">- спорт </w:t>
      </w:r>
      <w:r w:rsidRPr="00A35D2B">
        <w:rPr>
          <w:rFonts w:ascii="Times New Roman" w:hAnsi="Times New Roman" w:cs="Times New Roman"/>
          <w:sz w:val="28"/>
          <w:szCs w:val="28"/>
          <w:lang w:val="kk-KZ" w:eastAsia="kk-KZ"/>
        </w:rPr>
        <w:t>алаңы, оқу-тәжірибе алаңы, демалыс, әскери дайындық</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және шаруашылық алаңдары. Спорттық және әскери-дайындық аландарын</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сынып бөлмелерінің терезе жағына орналастыруға </w:t>
      </w:r>
      <w:r w:rsidRPr="00A35D2B">
        <w:rPr>
          <w:rFonts w:ascii="Times New Roman" w:hAnsi="Times New Roman" w:cs="Times New Roman"/>
          <w:sz w:val="28"/>
          <w:szCs w:val="28"/>
          <w:lang w:val="kk-KZ"/>
        </w:rPr>
        <w:t>болмайды. Снаряд</w:t>
      </w:r>
      <w:r w:rsidRPr="00A35D2B">
        <w:rPr>
          <w:rFonts w:ascii="Times New Roman" w:hAnsi="Times New Roman" w:cs="Times New Roman"/>
          <w:sz w:val="28"/>
          <w:szCs w:val="28"/>
          <w:lang w:val="kk-KZ" w:eastAsia="kk-KZ"/>
        </w:rPr>
        <w:t>лақтыруға және доп ойнауға арналған алаңшалар басқа бөлмелердің</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терезелерінен </w:t>
      </w:r>
      <w:r w:rsidRPr="00A35D2B">
        <w:rPr>
          <w:rFonts w:ascii="Times New Roman" w:hAnsi="Times New Roman" w:cs="Times New Roman"/>
          <w:sz w:val="28"/>
          <w:szCs w:val="28"/>
          <w:lang w:val="kk-KZ"/>
        </w:rPr>
        <w:t xml:space="preserve">25 </w:t>
      </w:r>
      <w:r w:rsidRPr="00A35D2B">
        <w:rPr>
          <w:rFonts w:ascii="Times New Roman" w:hAnsi="Times New Roman" w:cs="Times New Roman"/>
          <w:sz w:val="28"/>
          <w:szCs w:val="28"/>
          <w:lang w:val="kk-KZ" w:eastAsia="kk-KZ"/>
        </w:rPr>
        <w:t xml:space="preserve">м-ден артық қашықтықта орналасуы </w:t>
      </w:r>
      <w:r w:rsidRPr="00A35D2B">
        <w:rPr>
          <w:rFonts w:ascii="Times New Roman" w:hAnsi="Times New Roman" w:cs="Times New Roman"/>
          <w:sz w:val="28"/>
          <w:szCs w:val="28"/>
          <w:lang w:val="kk-KZ"/>
        </w:rPr>
        <w:t xml:space="preserve">керек, </w:t>
      </w:r>
      <w:r w:rsidRPr="00A35D2B">
        <w:rPr>
          <w:rFonts w:ascii="Times New Roman" w:hAnsi="Times New Roman" w:cs="Times New Roman"/>
          <w:sz w:val="28"/>
          <w:szCs w:val="28"/>
          <w:lang w:val="kk-KZ" w:eastAsia="kk-KZ"/>
        </w:rPr>
        <w:t>ал егер бұл</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алаңдар </w:t>
      </w:r>
      <w:smartTag w:uri="urn:schemas-microsoft-com:office:smarttags" w:element="metricconverter">
        <w:smartTagPr>
          <w:attr w:name="ProductID" w:val="3 м"/>
        </w:smartTagPr>
        <w:r w:rsidRPr="00A35D2B">
          <w:rPr>
            <w:rFonts w:ascii="Times New Roman" w:hAnsi="Times New Roman" w:cs="Times New Roman"/>
            <w:sz w:val="28"/>
            <w:szCs w:val="28"/>
            <w:lang w:val="kk-KZ"/>
          </w:rPr>
          <w:t xml:space="preserve">3 </w:t>
        </w:r>
        <w:r w:rsidRPr="00A35D2B">
          <w:rPr>
            <w:rFonts w:ascii="Times New Roman" w:hAnsi="Times New Roman" w:cs="Times New Roman"/>
            <w:sz w:val="28"/>
            <w:szCs w:val="28"/>
            <w:lang w:val="kk-KZ" w:eastAsia="kk-KZ"/>
          </w:rPr>
          <w:t>м</w:t>
        </w:r>
      </w:smartTag>
      <w:r w:rsidRPr="00A35D2B">
        <w:rPr>
          <w:rFonts w:ascii="Times New Roman" w:hAnsi="Times New Roman" w:cs="Times New Roman"/>
          <w:sz w:val="28"/>
          <w:szCs w:val="28"/>
          <w:lang w:val="kk-KZ" w:eastAsia="kk-KZ"/>
        </w:rPr>
        <w:t xml:space="preserve"> биік қорғанмен қоршалған болса терезелерден </w:t>
      </w:r>
      <w:r w:rsidRPr="00A35D2B">
        <w:rPr>
          <w:rFonts w:ascii="Times New Roman" w:hAnsi="Times New Roman" w:cs="Times New Roman"/>
          <w:sz w:val="28"/>
          <w:szCs w:val="28"/>
          <w:lang w:val="kk-KZ"/>
        </w:rPr>
        <w:t xml:space="preserve">ара </w:t>
      </w:r>
      <w:r w:rsidRPr="00A35D2B">
        <w:rPr>
          <w:rFonts w:ascii="Times New Roman" w:hAnsi="Times New Roman" w:cs="Times New Roman"/>
          <w:sz w:val="28"/>
          <w:szCs w:val="28"/>
          <w:lang w:val="kk-KZ" w:eastAsia="kk-KZ"/>
        </w:rPr>
        <w:t xml:space="preserve">қашықтығы </w:t>
      </w:r>
      <w:smartTag w:uri="urn:schemas-microsoft-com:office:smarttags" w:element="metricconverter">
        <w:smartTagPr>
          <w:attr w:name="ProductID" w:val="15 м"/>
        </w:smartTagPr>
        <w:r w:rsidRPr="00A35D2B">
          <w:rPr>
            <w:rFonts w:ascii="Times New Roman" w:hAnsi="Times New Roman" w:cs="Times New Roman"/>
            <w:sz w:val="28"/>
            <w:szCs w:val="28"/>
            <w:lang w:val="kk-KZ"/>
          </w:rPr>
          <w:t xml:space="preserve">15 </w:t>
        </w:r>
        <w:r w:rsidRPr="00A35D2B">
          <w:rPr>
            <w:rFonts w:ascii="Times New Roman" w:hAnsi="Times New Roman" w:cs="Times New Roman"/>
            <w:sz w:val="28"/>
            <w:szCs w:val="28"/>
            <w:lang w:val="kk-KZ" w:eastAsia="kk-KZ"/>
          </w:rPr>
          <w:t>м</w:t>
        </w:r>
      </w:smartTag>
      <w:r w:rsidRPr="00A35D2B">
        <w:rPr>
          <w:rFonts w:ascii="Times New Roman" w:hAnsi="Times New Roman" w:cs="Times New Roman"/>
          <w:sz w:val="28"/>
          <w:szCs w:val="28"/>
          <w:lang w:val="kk-KZ" w:eastAsia="kk-KZ"/>
        </w:rPr>
        <w:t xml:space="preserve"> </w:t>
      </w:r>
      <w:r w:rsidRPr="00A35D2B">
        <w:rPr>
          <w:rFonts w:ascii="Times New Roman" w:hAnsi="Times New Roman" w:cs="Times New Roman"/>
          <w:sz w:val="28"/>
          <w:szCs w:val="28"/>
          <w:lang w:val="kk-KZ"/>
        </w:rPr>
        <w:t xml:space="preserve">кем </w:t>
      </w:r>
      <w:r w:rsidRPr="00A35D2B">
        <w:rPr>
          <w:rFonts w:ascii="Times New Roman" w:hAnsi="Times New Roman" w:cs="Times New Roman"/>
          <w:sz w:val="28"/>
          <w:szCs w:val="28"/>
          <w:lang w:val="kk-KZ" w:eastAsia="kk-KZ"/>
        </w:rPr>
        <w:t>болмауы керек.</w:t>
      </w:r>
    </w:p>
    <w:p w:rsidR="00A35D2B" w:rsidRPr="00A35D2B" w:rsidRDefault="00A35D2B" w:rsidP="00A35D2B">
      <w:pPr>
        <w:pStyle w:val="ad"/>
        <w:shd w:val="clear" w:color="auto" w:fill="auto"/>
        <w:tabs>
          <w:tab w:val="left" w:pos="-142"/>
          <w:tab w:val="left" w:pos="451"/>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Шаруашылық алаңы асхананың өндіріс бөлмелеріне кіретін жақта оқу- тәжірибе алаңына жақын </w:t>
      </w:r>
      <w:r w:rsidRPr="00A35D2B">
        <w:rPr>
          <w:rFonts w:ascii="Times New Roman" w:hAnsi="Times New Roman" w:cs="Times New Roman"/>
          <w:sz w:val="28"/>
          <w:szCs w:val="28"/>
          <w:lang w:val="kk-KZ"/>
        </w:rPr>
        <w:t xml:space="preserve">орналасуы керек. </w:t>
      </w:r>
      <w:r w:rsidRPr="00A35D2B">
        <w:rPr>
          <w:rFonts w:ascii="Times New Roman" w:hAnsi="Times New Roman" w:cs="Times New Roman"/>
          <w:sz w:val="28"/>
          <w:szCs w:val="28"/>
          <w:lang w:val="kk-KZ" w:eastAsia="kk-KZ"/>
        </w:rPr>
        <w:t xml:space="preserve">Метереологиялық </w:t>
      </w:r>
      <w:r w:rsidRPr="00A35D2B">
        <w:rPr>
          <w:rFonts w:ascii="Times New Roman" w:hAnsi="Times New Roman" w:cs="Times New Roman"/>
          <w:sz w:val="28"/>
          <w:szCs w:val="28"/>
          <w:lang w:val="kk-KZ"/>
        </w:rPr>
        <w:t xml:space="preserve">және </w:t>
      </w:r>
      <w:r w:rsidRPr="00A35D2B">
        <w:rPr>
          <w:rFonts w:ascii="Times New Roman" w:hAnsi="Times New Roman" w:cs="Times New Roman"/>
          <w:sz w:val="28"/>
          <w:szCs w:val="28"/>
          <w:lang w:val="kk-KZ" w:eastAsia="kk-KZ"/>
        </w:rPr>
        <w:t xml:space="preserve">географиялық аланшалар </w:t>
      </w: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 xml:space="preserve">ғимаратынан оның </w:t>
      </w:r>
      <w:r w:rsidRPr="00A35D2B">
        <w:rPr>
          <w:rFonts w:ascii="Times New Roman" w:hAnsi="Times New Roman" w:cs="Times New Roman"/>
          <w:sz w:val="28"/>
          <w:szCs w:val="28"/>
          <w:lang w:val="kk-KZ"/>
        </w:rPr>
        <w:t xml:space="preserve">2,5 </w:t>
      </w:r>
      <w:r w:rsidRPr="00A35D2B">
        <w:rPr>
          <w:rFonts w:ascii="Times New Roman" w:hAnsi="Times New Roman" w:cs="Times New Roman"/>
          <w:sz w:val="28"/>
          <w:szCs w:val="28"/>
          <w:lang w:val="kk-KZ" w:eastAsia="kk-KZ"/>
        </w:rPr>
        <w:t xml:space="preserve">есе биіктетілген есептелген қашықтықта </w:t>
      </w:r>
      <w:r w:rsidRPr="00A35D2B">
        <w:rPr>
          <w:rFonts w:ascii="Times New Roman" w:hAnsi="Times New Roman" w:cs="Times New Roman"/>
          <w:sz w:val="28"/>
          <w:szCs w:val="28"/>
          <w:lang w:val="kk-KZ"/>
        </w:rPr>
        <w:t xml:space="preserve">орналасуы керек. Мектеп </w:t>
      </w:r>
      <w:r w:rsidRPr="00A35D2B">
        <w:rPr>
          <w:rFonts w:ascii="Times New Roman" w:hAnsi="Times New Roman" w:cs="Times New Roman"/>
          <w:sz w:val="28"/>
          <w:szCs w:val="28"/>
          <w:lang w:val="kk-KZ" w:eastAsia="kk-KZ"/>
        </w:rPr>
        <w:t xml:space="preserve">учаскесін көгалдандыру оның жалпы ауданының </w:t>
      </w:r>
      <w:r w:rsidRPr="00A35D2B">
        <w:rPr>
          <w:rFonts w:ascii="Times New Roman" w:hAnsi="Times New Roman" w:cs="Times New Roman"/>
          <w:sz w:val="28"/>
          <w:szCs w:val="28"/>
          <w:lang w:val="kk-KZ"/>
        </w:rPr>
        <w:t xml:space="preserve">40% кем болмауы керек, ал 4А </w:t>
      </w:r>
      <w:r w:rsidRPr="00A35D2B">
        <w:rPr>
          <w:rFonts w:ascii="Times New Roman" w:hAnsi="Times New Roman" w:cs="Times New Roman"/>
          <w:sz w:val="28"/>
          <w:szCs w:val="28"/>
          <w:lang w:val="kk-KZ" w:eastAsia="kk-KZ"/>
        </w:rPr>
        <w:t xml:space="preserve">климаттық </w:t>
      </w:r>
      <w:r w:rsidRPr="00A35D2B">
        <w:rPr>
          <w:rFonts w:ascii="Times New Roman" w:hAnsi="Times New Roman" w:cs="Times New Roman"/>
          <w:sz w:val="28"/>
          <w:szCs w:val="28"/>
          <w:lang w:val="kk-KZ"/>
        </w:rPr>
        <w:t>аудандарда - 50% кем болмауы керек.</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Учаскеде мектеп </w:t>
      </w:r>
      <w:r w:rsidRPr="00A35D2B">
        <w:rPr>
          <w:rFonts w:ascii="Times New Roman" w:hAnsi="Times New Roman" w:cs="Times New Roman"/>
          <w:sz w:val="28"/>
          <w:szCs w:val="28"/>
          <w:lang w:val="kk-KZ" w:eastAsia="kk-KZ"/>
        </w:rPr>
        <w:t xml:space="preserve">ғимаратына </w:t>
      </w:r>
      <w:r w:rsidRPr="00A35D2B">
        <w:rPr>
          <w:rFonts w:ascii="Times New Roman" w:hAnsi="Times New Roman" w:cs="Times New Roman"/>
          <w:sz w:val="28"/>
          <w:szCs w:val="28"/>
          <w:lang w:val="kk-KZ"/>
        </w:rPr>
        <w:t xml:space="preserve">өрт </w:t>
      </w:r>
      <w:r w:rsidRPr="00A35D2B">
        <w:rPr>
          <w:rFonts w:ascii="Times New Roman" w:hAnsi="Times New Roman" w:cs="Times New Roman"/>
          <w:sz w:val="28"/>
          <w:szCs w:val="28"/>
          <w:lang w:val="kk-KZ" w:eastAsia="kk-KZ"/>
        </w:rPr>
        <w:t xml:space="preserve">сөндіргіш машиналардың жақын келуі үшін </w:t>
      </w:r>
      <w:r w:rsidRPr="00A35D2B">
        <w:rPr>
          <w:rFonts w:ascii="Times New Roman" w:hAnsi="Times New Roman" w:cs="Times New Roman"/>
          <w:sz w:val="28"/>
          <w:szCs w:val="28"/>
          <w:lang w:val="kk-KZ"/>
        </w:rPr>
        <w:t xml:space="preserve">және </w:t>
      </w:r>
      <w:r w:rsidRPr="00A35D2B">
        <w:rPr>
          <w:rFonts w:ascii="Times New Roman" w:hAnsi="Times New Roman" w:cs="Times New Roman"/>
          <w:sz w:val="28"/>
          <w:szCs w:val="28"/>
          <w:lang w:val="kk-KZ" w:eastAsia="kk-KZ"/>
        </w:rPr>
        <w:t xml:space="preserve">олар ғимаратты айналып және алатындай қолайлы жолдар қарастырылуы </w:t>
      </w:r>
      <w:r w:rsidRPr="00A35D2B">
        <w:rPr>
          <w:rFonts w:ascii="Times New Roman" w:hAnsi="Times New Roman" w:cs="Times New Roman"/>
          <w:sz w:val="28"/>
          <w:szCs w:val="28"/>
          <w:lang w:val="kk-KZ"/>
        </w:rPr>
        <w:t xml:space="preserve">керек. Мектеп </w:t>
      </w:r>
      <w:r w:rsidRPr="00A35D2B">
        <w:rPr>
          <w:rFonts w:ascii="Times New Roman" w:hAnsi="Times New Roman" w:cs="Times New Roman"/>
          <w:sz w:val="28"/>
          <w:szCs w:val="28"/>
          <w:lang w:val="kk-KZ" w:eastAsia="kk-KZ"/>
        </w:rPr>
        <w:t xml:space="preserve">учаскесінің территориясы биіктігі </w:t>
      </w:r>
      <w:smartTag w:uri="urn:schemas-microsoft-com:office:smarttags" w:element="metricconverter">
        <w:smartTagPr>
          <w:attr w:name="ProductID" w:val="1,2 м"/>
        </w:smartTagPr>
        <w:r w:rsidRPr="00A35D2B">
          <w:rPr>
            <w:rFonts w:ascii="Times New Roman" w:hAnsi="Times New Roman" w:cs="Times New Roman"/>
            <w:sz w:val="28"/>
            <w:szCs w:val="28"/>
            <w:lang w:val="kk-KZ"/>
          </w:rPr>
          <w:t xml:space="preserve">1,2 </w:t>
        </w:r>
        <w:r w:rsidRPr="00A35D2B">
          <w:rPr>
            <w:rFonts w:ascii="Times New Roman" w:hAnsi="Times New Roman" w:cs="Times New Roman"/>
            <w:sz w:val="28"/>
            <w:szCs w:val="28"/>
            <w:lang w:val="kk-KZ" w:eastAsia="kk-KZ"/>
          </w:rPr>
          <w:t>м</w:t>
        </w:r>
      </w:smartTag>
      <w:r w:rsidRPr="00A35D2B">
        <w:rPr>
          <w:rFonts w:ascii="Times New Roman" w:hAnsi="Times New Roman" w:cs="Times New Roman"/>
          <w:sz w:val="28"/>
          <w:szCs w:val="28"/>
          <w:lang w:val="kk-KZ" w:eastAsia="kk-KZ"/>
        </w:rPr>
        <w:t xml:space="preserve"> </w:t>
      </w:r>
      <w:r w:rsidRPr="00A35D2B">
        <w:rPr>
          <w:rFonts w:ascii="Times New Roman" w:hAnsi="Times New Roman" w:cs="Times New Roman"/>
          <w:sz w:val="28"/>
          <w:szCs w:val="28"/>
          <w:lang w:val="kk-KZ"/>
        </w:rPr>
        <w:t xml:space="preserve">кем </w:t>
      </w:r>
      <w:r w:rsidRPr="00A35D2B">
        <w:rPr>
          <w:rFonts w:ascii="Times New Roman" w:hAnsi="Times New Roman" w:cs="Times New Roman"/>
          <w:sz w:val="28"/>
          <w:szCs w:val="28"/>
          <w:lang w:val="kk-KZ" w:eastAsia="kk-KZ"/>
        </w:rPr>
        <w:t xml:space="preserve">емес қорғанмен қоршалуы керек. Ықшамаудан ішінде </w:t>
      </w: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 xml:space="preserve">қорғанын жасыл ағаштар отырғызу арқылы жасауға </w:t>
      </w:r>
      <w:r w:rsidRPr="00A35D2B">
        <w:rPr>
          <w:rFonts w:ascii="Times New Roman" w:hAnsi="Times New Roman" w:cs="Times New Roman"/>
          <w:sz w:val="28"/>
          <w:szCs w:val="28"/>
          <w:lang w:val="kk-KZ"/>
        </w:rPr>
        <w:t xml:space="preserve">болады. егер </w:t>
      </w:r>
      <w:r w:rsidRPr="00A35D2B">
        <w:rPr>
          <w:rFonts w:ascii="Times New Roman" w:hAnsi="Times New Roman" w:cs="Times New Roman"/>
          <w:sz w:val="28"/>
          <w:szCs w:val="28"/>
          <w:lang w:val="kk-KZ" w:eastAsia="kk-KZ"/>
        </w:rPr>
        <w:t xml:space="preserve">учаске көшеге және </w:t>
      </w:r>
      <w:r w:rsidRPr="00A35D2B">
        <w:rPr>
          <w:rFonts w:ascii="Times New Roman" w:hAnsi="Times New Roman" w:cs="Times New Roman"/>
          <w:sz w:val="28"/>
          <w:szCs w:val="28"/>
          <w:lang w:val="kk-KZ"/>
        </w:rPr>
        <w:t xml:space="preserve">транспорт </w:t>
      </w:r>
      <w:r w:rsidRPr="00A35D2B">
        <w:rPr>
          <w:rFonts w:ascii="Times New Roman" w:hAnsi="Times New Roman" w:cs="Times New Roman"/>
          <w:sz w:val="28"/>
          <w:szCs w:val="28"/>
          <w:lang w:val="kk-KZ" w:eastAsia="kk-KZ"/>
        </w:rPr>
        <w:t xml:space="preserve">жолдарына жақын тұрса </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биік қорған орнату арқылы бөледі.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lastRenderedPageBreak/>
        <w:t xml:space="preserve">Жалпы білім </w:t>
      </w:r>
      <w:r w:rsidRPr="00A35D2B">
        <w:rPr>
          <w:rFonts w:ascii="Times New Roman" w:hAnsi="Times New Roman" w:cs="Times New Roman"/>
          <w:sz w:val="28"/>
          <w:szCs w:val="28"/>
          <w:lang w:val="kk-KZ"/>
        </w:rPr>
        <w:t xml:space="preserve">беру </w:t>
      </w:r>
      <w:r w:rsidRPr="00A35D2B">
        <w:rPr>
          <w:rFonts w:ascii="Times New Roman" w:hAnsi="Times New Roman" w:cs="Times New Roman"/>
          <w:sz w:val="28"/>
          <w:szCs w:val="28"/>
          <w:lang w:val="kk-KZ" w:eastAsia="kk-KZ"/>
        </w:rPr>
        <w:t xml:space="preserve">мектептерінің ғимаратының құрылысын </w:t>
      </w:r>
      <w:r w:rsidRPr="00A35D2B">
        <w:rPr>
          <w:rFonts w:ascii="Times New Roman" w:hAnsi="Times New Roman" w:cs="Times New Roman"/>
          <w:sz w:val="28"/>
          <w:szCs w:val="28"/>
          <w:lang w:val="kk-KZ"/>
        </w:rPr>
        <w:t xml:space="preserve">4 этаждан, </w:t>
      </w:r>
      <w:r w:rsidRPr="00A35D2B">
        <w:rPr>
          <w:rFonts w:ascii="Times New Roman" w:hAnsi="Times New Roman" w:cs="Times New Roman"/>
          <w:sz w:val="28"/>
          <w:szCs w:val="28"/>
          <w:lang w:val="kk-KZ" w:eastAsia="kk-KZ"/>
        </w:rPr>
        <w:t xml:space="preserve">арнаулы мектептерді </w:t>
      </w:r>
      <w:r w:rsidRPr="00A35D2B">
        <w:rPr>
          <w:rFonts w:ascii="Times New Roman" w:hAnsi="Times New Roman" w:cs="Times New Roman"/>
          <w:sz w:val="28"/>
          <w:szCs w:val="28"/>
          <w:lang w:val="kk-KZ"/>
        </w:rPr>
        <w:t xml:space="preserve">3 этаждан </w:t>
      </w:r>
      <w:r w:rsidRPr="00A35D2B">
        <w:rPr>
          <w:rFonts w:ascii="Times New Roman" w:hAnsi="Times New Roman" w:cs="Times New Roman"/>
          <w:sz w:val="28"/>
          <w:szCs w:val="28"/>
          <w:lang w:val="kk-KZ" w:eastAsia="kk-KZ"/>
        </w:rPr>
        <w:t xml:space="preserve">жоғары етіп салуға </w:t>
      </w:r>
      <w:r w:rsidRPr="00A35D2B">
        <w:rPr>
          <w:rFonts w:ascii="Times New Roman" w:hAnsi="Times New Roman" w:cs="Times New Roman"/>
          <w:sz w:val="28"/>
          <w:szCs w:val="28"/>
          <w:lang w:val="kk-KZ"/>
        </w:rPr>
        <w:t xml:space="preserve">болмайды. </w:t>
      </w:r>
      <w:r w:rsidRPr="00A35D2B">
        <w:rPr>
          <w:rFonts w:ascii="Times New Roman" w:hAnsi="Times New Roman" w:cs="Times New Roman"/>
          <w:sz w:val="28"/>
          <w:szCs w:val="28"/>
          <w:lang w:val="kk-KZ" w:eastAsia="kk-KZ"/>
        </w:rPr>
        <w:t xml:space="preserve">Бірінші сыныпқа арналған бөлмелерді төртінші қабатқа орналастыруға </w:t>
      </w:r>
      <w:r w:rsidRPr="00A35D2B">
        <w:rPr>
          <w:rFonts w:ascii="Times New Roman" w:hAnsi="Times New Roman" w:cs="Times New Roman"/>
          <w:sz w:val="28"/>
          <w:szCs w:val="28"/>
          <w:lang w:val="kk-KZ"/>
        </w:rPr>
        <w:t xml:space="preserve">болмайды, ал </w:t>
      </w:r>
      <w:r w:rsidRPr="00A35D2B">
        <w:rPr>
          <w:rFonts w:ascii="Times New Roman" w:hAnsi="Times New Roman" w:cs="Times New Roman"/>
          <w:sz w:val="28"/>
          <w:szCs w:val="28"/>
          <w:lang w:val="kk-KZ" w:eastAsia="kk-KZ"/>
        </w:rPr>
        <w:t xml:space="preserve">қалған оқу бљлмелерінің алатын орны </w:t>
      </w:r>
      <w:r w:rsidRPr="00A35D2B">
        <w:rPr>
          <w:rFonts w:ascii="Times New Roman" w:hAnsi="Times New Roman" w:cs="Times New Roman"/>
          <w:sz w:val="28"/>
          <w:szCs w:val="28"/>
          <w:lang w:val="kk-KZ"/>
        </w:rPr>
        <w:t xml:space="preserve">этаж </w:t>
      </w:r>
      <w:r w:rsidRPr="00A35D2B">
        <w:rPr>
          <w:rFonts w:ascii="Times New Roman" w:hAnsi="Times New Roman" w:cs="Times New Roman"/>
          <w:sz w:val="28"/>
          <w:szCs w:val="28"/>
          <w:lang w:val="kk-KZ" w:eastAsia="kk-KZ"/>
        </w:rPr>
        <w:t xml:space="preserve">ауданының 25%-тен аспауы </w:t>
      </w:r>
      <w:r w:rsidRPr="00A35D2B">
        <w:rPr>
          <w:rFonts w:ascii="Times New Roman" w:hAnsi="Times New Roman" w:cs="Times New Roman"/>
          <w:sz w:val="28"/>
          <w:szCs w:val="28"/>
          <w:lang w:val="kk-KZ"/>
        </w:rPr>
        <w:t xml:space="preserve">керек. </w:t>
      </w:r>
      <w:r w:rsidRPr="00A35D2B">
        <w:rPr>
          <w:rFonts w:ascii="Times New Roman" w:hAnsi="Times New Roman" w:cs="Times New Roman"/>
          <w:sz w:val="28"/>
          <w:szCs w:val="28"/>
          <w:lang w:val="kk-KZ" w:eastAsia="kk-KZ"/>
        </w:rPr>
        <w:t xml:space="preserve">Сынып бөлмелерінің ең жақсы бағытталуы 65-тен </w:t>
      </w:r>
      <w:r w:rsidRPr="00A35D2B">
        <w:rPr>
          <w:rFonts w:ascii="Times New Roman" w:hAnsi="Times New Roman" w:cs="Times New Roman"/>
          <w:sz w:val="28"/>
          <w:szCs w:val="28"/>
          <w:lang w:val="kk-KZ"/>
        </w:rPr>
        <w:t xml:space="preserve">200 </w:t>
      </w:r>
      <w:r w:rsidRPr="00A35D2B">
        <w:rPr>
          <w:rFonts w:ascii="Times New Roman" w:hAnsi="Times New Roman" w:cs="Times New Roman"/>
          <w:sz w:val="28"/>
          <w:szCs w:val="28"/>
          <w:lang w:val="kk-KZ" w:eastAsia="kk-KZ"/>
        </w:rPr>
        <w:t xml:space="preserve">-қа дейін оңтүстікке қарай </w:t>
      </w:r>
      <w:r w:rsidRPr="00A35D2B">
        <w:rPr>
          <w:rFonts w:ascii="Times New Roman" w:hAnsi="Times New Roman" w:cs="Times New Roman"/>
          <w:sz w:val="28"/>
          <w:szCs w:val="28"/>
          <w:lang w:val="kk-KZ"/>
        </w:rPr>
        <w:t xml:space="preserve">45° . </w:t>
      </w:r>
      <w:r w:rsidRPr="00A35D2B">
        <w:rPr>
          <w:rFonts w:ascii="Times New Roman" w:hAnsi="Times New Roman" w:cs="Times New Roman"/>
          <w:sz w:val="28"/>
          <w:szCs w:val="28"/>
          <w:lang w:val="kk-KZ" w:eastAsia="kk-KZ"/>
        </w:rPr>
        <w:t xml:space="preserve">солтүстік кеңістікке қарай 120-дан </w:t>
      </w:r>
      <w:r w:rsidRPr="00A35D2B">
        <w:rPr>
          <w:rFonts w:ascii="Times New Roman" w:hAnsi="Times New Roman" w:cs="Times New Roman"/>
          <w:sz w:val="28"/>
          <w:szCs w:val="28"/>
          <w:lang w:val="kk-KZ"/>
        </w:rPr>
        <w:t xml:space="preserve">200 </w:t>
      </w:r>
      <w:r w:rsidRPr="00A35D2B">
        <w:rPr>
          <w:rFonts w:ascii="Times New Roman" w:hAnsi="Times New Roman" w:cs="Times New Roman"/>
          <w:sz w:val="28"/>
          <w:szCs w:val="28"/>
          <w:lang w:val="kk-KZ" w:eastAsia="kk-KZ"/>
        </w:rPr>
        <w:t xml:space="preserve">-қа дейін' Қазіргі кездегі </w:t>
      </w: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 xml:space="preserve">ғимаратының құрылысы оның сыйымдылығын ұлғайтуға қарай бағытталумен сипатталады. Яғни, қазіргі қала салу ерекшелігі халық тығыздығының өсуі, тұрғын </w:t>
      </w:r>
      <w:r w:rsidRPr="00A35D2B">
        <w:rPr>
          <w:rFonts w:ascii="Times New Roman" w:hAnsi="Times New Roman" w:cs="Times New Roman"/>
          <w:sz w:val="28"/>
          <w:szCs w:val="28"/>
          <w:lang w:val="kk-KZ"/>
        </w:rPr>
        <w:t xml:space="preserve">аудандарда коп </w:t>
      </w:r>
      <w:r w:rsidRPr="00A35D2B">
        <w:rPr>
          <w:rFonts w:ascii="Times New Roman" w:hAnsi="Times New Roman" w:cs="Times New Roman"/>
          <w:sz w:val="28"/>
          <w:szCs w:val="28"/>
          <w:lang w:val="kk-KZ" w:eastAsia="kk-KZ"/>
        </w:rPr>
        <w:t xml:space="preserve">қабатты үйлердің кобеюіне </w:t>
      </w:r>
      <w:r w:rsidRPr="00A35D2B">
        <w:rPr>
          <w:rFonts w:ascii="Times New Roman" w:hAnsi="Times New Roman" w:cs="Times New Roman"/>
          <w:sz w:val="28"/>
          <w:szCs w:val="28"/>
          <w:lang w:val="kk-KZ"/>
        </w:rPr>
        <w:t xml:space="preserve">байланысты болып </w:t>
      </w:r>
      <w:r w:rsidRPr="00A35D2B">
        <w:rPr>
          <w:rFonts w:ascii="Times New Roman" w:hAnsi="Times New Roman" w:cs="Times New Roman"/>
          <w:sz w:val="28"/>
          <w:szCs w:val="28"/>
          <w:lang w:val="kk-KZ" w:eastAsia="kk-KZ"/>
        </w:rPr>
        <w:t xml:space="preserve">келеді. Халық тығыздығының осуі мектептегі </w:t>
      </w:r>
      <w:r w:rsidRPr="00A35D2B">
        <w:rPr>
          <w:rFonts w:ascii="Times New Roman" w:hAnsi="Times New Roman" w:cs="Times New Roman"/>
          <w:sz w:val="28"/>
          <w:szCs w:val="28"/>
          <w:lang w:val="kk-KZ"/>
        </w:rPr>
        <w:t xml:space="preserve">балалар </w:t>
      </w:r>
      <w:r w:rsidRPr="00A35D2B">
        <w:rPr>
          <w:rFonts w:ascii="Times New Roman" w:hAnsi="Times New Roman" w:cs="Times New Roman"/>
          <w:sz w:val="28"/>
          <w:szCs w:val="28"/>
          <w:lang w:val="kk-KZ" w:eastAsia="kk-KZ"/>
        </w:rPr>
        <w:t xml:space="preserve">санының кобеюімен және ірі ықшам </w:t>
      </w:r>
      <w:r w:rsidRPr="00A35D2B">
        <w:rPr>
          <w:rFonts w:ascii="Times New Roman" w:hAnsi="Times New Roman" w:cs="Times New Roman"/>
          <w:sz w:val="28"/>
          <w:szCs w:val="28"/>
          <w:lang w:val="kk-KZ"/>
        </w:rPr>
        <w:t xml:space="preserve">аудандарда </w:t>
      </w:r>
      <w:r w:rsidRPr="00A35D2B">
        <w:rPr>
          <w:rFonts w:ascii="Times New Roman" w:hAnsi="Times New Roman" w:cs="Times New Roman"/>
          <w:sz w:val="28"/>
          <w:szCs w:val="28"/>
          <w:lang w:val="kk-KZ" w:eastAsia="kk-KZ"/>
        </w:rPr>
        <w:t xml:space="preserve">оқушылар санына </w:t>
      </w:r>
      <w:r w:rsidRPr="00A35D2B">
        <w:rPr>
          <w:rFonts w:ascii="Times New Roman" w:hAnsi="Times New Roman" w:cs="Times New Roman"/>
          <w:sz w:val="28"/>
          <w:szCs w:val="28"/>
          <w:lang w:val="kk-KZ"/>
        </w:rPr>
        <w:t xml:space="preserve">байланысты мектеп </w:t>
      </w:r>
      <w:r w:rsidRPr="00A35D2B">
        <w:rPr>
          <w:rFonts w:ascii="Times New Roman" w:hAnsi="Times New Roman" w:cs="Times New Roman"/>
          <w:sz w:val="28"/>
          <w:szCs w:val="28"/>
          <w:lang w:val="kk-KZ" w:eastAsia="kk-KZ"/>
        </w:rPr>
        <w:t>жүктемесінің ұлғаюымен қатар жүреді.</w:t>
      </w:r>
      <w:r w:rsidRPr="00A35D2B">
        <w:rPr>
          <w:rFonts w:ascii="Times New Roman" w:hAnsi="Times New Roman" w:cs="Times New Roman"/>
          <w:sz w:val="28"/>
          <w:szCs w:val="28"/>
          <w:lang w:val="kk-KZ"/>
        </w:rPr>
        <w:t xml:space="preserve">Мысалы, 5 этажды </w:t>
      </w:r>
      <w:r w:rsidRPr="00A35D2B">
        <w:rPr>
          <w:rFonts w:ascii="Times New Roman" w:hAnsi="Times New Roman" w:cs="Times New Roman"/>
          <w:sz w:val="28"/>
          <w:szCs w:val="28"/>
          <w:lang w:val="kk-KZ" w:eastAsia="kk-KZ"/>
        </w:rPr>
        <w:t xml:space="preserve">кұрылысы </w:t>
      </w:r>
      <w:r w:rsidRPr="00A35D2B">
        <w:rPr>
          <w:rFonts w:ascii="Times New Roman" w:hAnsi="Times New Roman" w:cs="Times New Roman"/>
          <w:sz w:val="28"/>
          <w:szCs w:val="28"/>
          <w:lang w:val="kk-KZ"/>
        </w:rPr>
        <w:t xml:space="preserve">бар </w:t>
      </w:r>
      <w:r w:rsidRPr="00A35D2B">
        <w:rPr>
          <w:rFonts w:ascii="Times New Roman" w:hAnsi="Times New Roman" w:cs="Times New Roman"/>
          <w:sz w:val="28"/>
          <w:szCs w:val="28"/>
          <w:lang w:val="kk-KZ" w:eastAsia="kk-KZ"/>
        </w:rPr>
        <w:t xml:space="preserve">ықшам ауданның </w:t>
      </w:r>
      <w:smartTag w:uri="urn:schemas-microsoft-com:office:smarttags" w:element="metricconverter">
        <w:smartTagPr>
          <w:attr w:name="ProductID" w:val="40 га"/>
        </w:smartTagPr>
        <w:r w:rsidRPr="00A35D2B">
          <w:rPr>
            <w:rFonts w:ascii="Times New Roman" w:hAnsi="Times New Roman" w:cs="Times New Roman"/>
            <w:sz w:val="28"/>
            <w:szCs w:val="28"/>
            <w:lang w:val="kk-KZ"/>
          </w:rPr>
          <w:t>40 га</w:t>
        </w:r>
      </w:smartTag>
      <w:r w:rsidRPr="00A35D2B">
        <w:rPr>
          <w:rFonts w:ascii="Times New Roman" w:hAnsi="Times New Roman" w:cs="Times New Roman"/>
          <w:sz w:val="28"/>
          <w:szCs w:val="28"/>
          <w:lang w:val="kk-KZ"/>
        </w:rPr>
        <w:t xml:space="preserve"> ауданында 1400 </w:t>
      </w:r>
      <w:r w:rsidRPr="00A35D2B">
        <w:rPr>
          <w:rFonts w:ascii="Times New Roman" w:hAnsi="Times New Roman" w:cs="Times New Roman"/>
          <w:sz w:val="28"/>
          <w:szCs w:val="28"/>
          <w:lang w:val="kk-KZ" w:eastAsia="kk-KZ"/>
        </w:rPr>
        <w:t xml:space="preserve">халық тұрады, оның </w:t>
      </w:r>
      <w:r w:rsidRPr="00A35D2B">
        <w:rPr>
          <w:rFonts w:ascii="Times New Roman" w:hAnsi="Times New Roman" w:cs="Times New Roman"/>
          <w:sz w:val="28"/>
          <w:szCs w:val="28"/>
          <w:lang w:val="kk-KZ"/>
        </w:rPr>
        <w:t xml:space="preserve">2520 мектеп жасындагы балалар, ал тогыз этажды </w:t>
      </w:r>
      <w:r w:rsidRPr="00A35D2B">
        <w:rPr>
          <w:rFonts w:ascii="Times New Roman" w:hAnsi="Times New Roman" w:cs="Times New Roman"/>
          <w:sz w:val="28"/>
          <w:szCs w:val="28"/>
          <w:lang w:val="kk-KZ" w:eastAsia="kk-KZ"/>
        </w:rPr>
        <w:t xml:space="preserve">құрылыстарда осыған </w:t>
      </w:r>
      <w:r w:rsidRPr="00A35D2B">
        <w:rPr>
          <w:rFonts w:ascii="Times New Roman" w:hAnsi="Times New Roman" w:cs="Times New Roman"/>
          <w:sz w:val="28"/>
          <w:szCs w:val="28"/>
          <w:lang w:val="kk-KZ"/>
        </w:rPr>
        <w:t>сәйкес 1860 жэне 348.</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Сонымен </w:t>
      </w:r>
      <w:r w:rsidRPr="00A35D2B">
        <w:rPr>
          <w:rFonts w:ascii="Times New Roman" w:hAnsi="Times New Roman" w:cs="Times New Roman"/>
          <w:sz w:val="28"/>
          <w:szCs w:val="28"/>
          <w:lang w:val="kk-KZ" w:eastAsia="kk-KZ"/>
        </w:rPr>
        <w:t xml:space="preserve">қатар, оқу бағдарламасының өзгеруі сабақ жүргізудің жаңа құралдары мен әдістерін қолдану, салауаттандыру шараларын күшейту т </w:t>
      </w:r>
      <w:r w:rsidRPr="00A35D2B">
        <w:rPr>
          <w:rFonts w:ascii="Times New Roman" w:hAnsi="Times New Roman" w:cs="Times New Roman"/>
          <w:sz w:val="28"/>
          <w:szCs w:val="28"/>
          <w:lang w:val="kk-KZ"/>
        </w:rPr>
        <w:t xml:space="preserve">б </w:t>
      </w:r>
      <w:r w:rsidRPr="00A35D2B">
        <w:rPr>
          <w:rFonts w:ascii="Times New Roman" w:hAnsi="Times New Roman" w:cs="Times New Roman"/>
          <w:sz w:val="28"/>
          <w:szCs w:val="28"/>
          <w:lang w:val="kk-KZ" w:eastAsia="kk-KZ"/>
        </w:rPr>
        <w:t>осындаи жағдайлар бөлмелер құрамын кенейтуді қажет етеді.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Мектептердің сыйымдылығын жогарылатуда экономикалық жагдайдың </w:t>
      </w:r>
      <w:r w:rsidRPr="00A35D2B">
        <w:rPr>
          <w:rFonts w:ascii="Times New Roman" w:hAnsi="Times New Roman" w:cs="Times New Roman"/>
          <w:sz w:val="28"/>
          <w:szCs w:val="28"/>
          <w:lang w:val="kk-KZ"/>
        </w:rPr>
        <w:t xml:space="preserve">да </w:t>
      </w:r>
      <w:r w:rsidRPr="00A35D2B">
        <w:rPr>
          <w:rFonts w:ascii="Times New Roman" w:hAnsi="Times New Roman" w:cs="Times New Roman"/>
          <w:sz w:val="28"/>
          <w:szCs w:val="28"/>
          <w:lang w:val="kk-KZ" w:eastAsia="kk-KZ"/>
        </w:rPr>
        <w:t xml:space="preserve">маңызы </w:t>
      </w:r>
      <w:r w:rsidRPr="00A35D2B">
        <w:rPr>
          <w:rFonts w:ascii="Times New Roman" w:hAnsi="Times New Roman" w:cs="Times New Roman"/>
          <w:sz w:val="28"/>
          <w:szCs w:val="28"/>
          <w:lang w:val="kk-KZ"/>
        </w:rPr>
        <w:t xml:space="preserve">бар, </w:t>
      </w:r>
      <w:r w:rsidRPr="00A35D2B">
        <w:rPr>
          <w:rFonts w:ascii="Times New Roman" w:hAnsi="Times New Roman" w:cs="Times New Roman"/>
          <w:sz w:val="28"/>
          <w:szCs w:val="28"/>
          <w:lang w:val="kk-KZ" w:eastAsia="kk-KZ"/>
        </w:rPr>
        <w:t xml:space="preserve">яғни бір орынның құны мен оны пайдалану шығындары Мысалы, </w:t>
      </w:r>
      <w:r w:rsidRPr="00A35D2B">
        <w:rPr>
          <w:rFonts w:ascii="Times New Roman" w:hAnsi="Times New Roman" w:cs="Times New Roman"/>
          <w:sz w:val="28"/>
          <w:szCs w:val="28"/>
          <w:lang w:val="kk-KZ"/>
        </w:rPr>
        <w:t xml:space="preserve">640 </w:t>
      </w:r>
      <w:r w:rsidRPr="00A35D2B">
        <w:rPr>
          <w:rFonts w:ascii="Times New Roman" w:hAnsi="Times New Roman" w:cs="Times New Roman"/>
          <w:sz w:val="28"/>
          <w:szCs w:val="28"/>
          <w:lang w:val="kk-KZ" w:eastAsia="kk-KZ"/>
        </w:rPr>
        <w:t xml:space="preserve">орынға есептелген мектептің бір оқушы орнына арналган құны </w:t>
      </w:r>
      <w:r w:rsidRPr="00A35D2B">
        <w:rPr>
          <w:rFonts w:ascii="Times New Roman" w:hAnsi="Times New Roman" w:cs="Times New Roman"/>
          <w:sz w:val="28"/>
          <w:szCs w:val="28"/>
          <w:lang w:val="kk-KZ"/>
        </w:rPr>
        <w:t xml:space="preserve">320 </w:t>
      </w:r>
      <w:r w:rsidRPr="00A35D2B">
        <w:rPr>
          <w:rFonts w:ascii="Times New Roman" w:hAnsi="Times New Roman" w:cs="Times New Roman"/>
          <w:sz w:val="28"/>
          <w:szCs w:val="28"/>
          <w:lang w:val="kk-KZ" w:eastAsia="kk-KZ"/>
        </w:rPr>
        <w:t xml:space="preserve">орынға </w:t>
      </w:r>
      <w:r w:rsidRPr="00A35D2B">
        <w:rPr>
          <w:rFonts w:ascii="Times New Roman" w:hAnsi="Times New Roman" w:cs="Times New Roman"/>
          <w:sz w:val="28"/>
          <w:szCs w:val="28"/>
          <w:lang w:val="kk-KZ"/>
        </w:rPr>
        <w:t xml:space="preserve">арналган мектепке </w:t>
      </w:r>
      <w:r w:rsidRPr="00A35D2B">
        <w:rPr>
          <w:rFonts w:ascii="Times New Roman" w:hAnsi="Times New Roman" w:cs="Times New Roman"/>
          <w:sz w:val="28"/>
          <w:szCs w:val="28"/>
          <w:lang w:val="kk-KZ" w:eastAsia="kk-KZ"/>
        </w:rPr>
        <w:t xml:space="preserve">қарағанда </w:t>
      </w:r>
      <w:r w:rsidRPr="00A35D2B">
        <w:rPr>
          <w:rFonts w:ascii="Times New Roman" w:hAnsi="Times New Roman" w:cs="Times New Roman"/>
          <w:sz w:val="28"/>
          <w:szCs w:val="28"/>
          <w:lang w:val="kk-KZ"/>
        </w:rPr>
        <w:t xml:space="preserve">30% </w:t>
      </w:r>
      <w:r w:rsidRPr="00A35D2B">
        <w:rPr>
          <w:rFonts w:ascii="Times New Roman" w:hAnsi="Times New Roman" w:cs="Times New Roman"/>
          <w:sz w:val="28"/>
          <w:szCs w:val="28"/>
          <w:lang w:val="kk-KZ" w:eastAsia="kk-KZ"/>
        </w:rPr>
        <w:t xml:space="preserve">дейін арзанырақ түседі Бұл аитылғандар </w:t>
      </w: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 xml:space="preserve">ғимараттарының құрылысын үлкен сыйымдылықпен салудың артықшылығын көрсетеді. Бірақ, бір мекемеге өте үлкен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 ұжымын біріктіру гигиеналық талаптарды </w:t>
      </w:r>
      <w:r w:rsidRPr="00A35D2B">
        <w:rPr>
          <w:rFonts w:ascii="Times New Roman" w:hAnsi="Times New Roman" w:cs="Times New Roman"/>
          <w:sz w:val="28"/>
          <w:szCs w:val="28"/>
          <w:lang w:val="kk-KZ"/>
        </w:rPr>
        <w:t xml:space="preserve">да </w:t>
      </w:r>
      <w:r w:rsidRPr="00A35D2B">
        <w:rPr>
          <w:rFonts w:ascii="Times New Roman" w:hAnsi="Times New Roman" w:cs="Times New Roman"/>
          <w:sz w:val="28"/>
          <w:szCs w:val="28"/>
          <w:lang w:val="kk-KZ" w:eastAsia="kk-KZ"/>
        </w:rPr>
        <w:t>арылтуды қажететеді:</w:t>
      </w:r>
    </w:p>
    <w:p w:rsidR="00A35D2B" w:rsidRPr="00A35D2B" w:rsidRDefault="00A35D2B" w:rsidP="00A35D2B">
      <w:pPr>
        <w:pStyle w:val="ad"/>
        <w:shd w:val="clear" w:color="auto" w:fill="auto"/>
        <w:tabs>
          <w:tab w:val="left" w:pos="-142"/>
          <w:tab w:val="left" w:pos="243"/>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-ауылшаруашылықтың көбеюінің алдын-алу;</w:t>
      </w:r>
    </w:p>
    <w:p w:rsidR="00A35D2B" w:rsidRPr="00A35D2B" w:rsidRDefault="00A35D2B" w:rsidP="00A35D2B">
      <w:pPr>
        <w:pStyle w:val="ad"/>
        <w:shd w:val="clear" w:color="auto" w:fill="auto"/>
        <w:tabs>
          <w:tab w:val="left" w:pos="-142"/>
          <w:tab w:val="left" w:pos="238"/>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-шуыл деңгейінің жоғарылауымен күрес жүргізу;</w:t>
      </w:r>
    </w:p>
    <w:p w:rsidR="00A35D2B" w:rsidRPr="00A35D2B" w:rsidRDefault="00A35D2B" w:rsidP="00A35D2B">
      <w:pPr>
        <w:pStyle w:val="ad"/>
        <w:shd w:val="clear" w:color="auto" w:fill="auto"/>
        <w:tabs>
          <w:tab w:val="left" w:pos="-142"/>
          <w:tab w:val="left" w:pos="2120"/>
          <w:tab w:val="left" w:pos="4275"/>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-Әртүрлі мақсатқа</w:t>
      </w:r>
      <w:r w:rsidRPr="00A35D2B">
        <w:rPr>
          <w:rFonts w:ascii="Times New Roman" w:hAnsi="Times New Roman" w:cs="Times New Roman"/>
          <w:sz w:val="28"/>
          <w:szCs w:val="28"/>
          <w:lang w:val="kk-KZ" w:eastAsia="kk-KZ"/>
        </w:rPr>
        <w:tab/>
        <w:t xml:space="preserve"> арналған бөлмелердің коммуникациялық</w:t>
      </w:r>
      <w:r w:rsidRPr="00A35D2B">
        <w:rPr>
          <w:rFonts w:ascii="Times New Roman" w:hAnsi="Times New Roman" w:cs="Times New Roman"/>
          <w:sz w:val="28"/>
          <w:szCs w:val="28"/>
          <w:lang w:val="kk-KZ"/>
        </w:rPr>
        <w:t xml:space="preserve"> б</w:t>
      </w:r>
      <w:r w:rsidRPr="00A35D2B">
        <w:rPr>
          <w:rFonts w:ascii="Times New Roman" w:hAnsi="Times New Roman" w:cs="Times New Roman"/>
          <w:sz w:val="28"/>
          <w:szCs w:val="28"/>
          <w:lang w:val="kk-KZ" w:eastAsia="kk-KZ"/>
        </w:rPr>
        <w:t>аиланысын қамтамасыз ету;</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-мектеп </w:t>
      </w:r>
      <w:r w:rsidRPr="00A35D2B">
        <w:rPr>
          <w:rFonts w:ascii="Times New Roman" w:hAnsi="Times New Roman" w:cs="Times New Roman"/>
          <w:sz w:val="28"/>
          <w:szCs w:val="28"/>
          <w:lang w:val="kk-KZ" w:eastAsia="kk-KZ"/>
        </w:rPr>
        <w:t>ғимаратының архитектуралық-жоспарлану композициясын ыңғаиластыру.</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lastRenderedPageBreak/>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right="565"/>
        <w:rPr>
          <w:rFonts w:ascii="Times New Roman" w:hAnsi="Times New Roman" w:cs="Times New Roman"/>
          <w:b/>
          <w:bCs/>
          <w:sz w:val="28"/>
          <w:szCs w:val="28"/>
        </w:rPr>
      </w:pPr>
      <w:r w:rsidRPr="00A35D2B">
        <w:rPr>
          <w:rFonts w:ascii="Times New Roman" w:hAnsi="Times New Roman" w:cs="Times New Roman"/>
          <w:b/>
          <w:bCs/>
          <w:sz w:val="28"/>
          <w:szCs w:val="28"/>
        </w:rPr>
        <w:t>6.Қорытынды сұрақтары:</w:t>
      </w:r>
    </w:p>
    <w:p w:rsidR="00A35D2B" w:rsidRPr="00A35D2B" w:rsidRDefault="00A35D2B" w:rsidP="00A35D2B">
      <w:pPr>
        <w:numPr>
          <w:ilvl w:val="1"/>
          <w:numId w:val="3"/>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Жер телі</w:t>
      </w:r>
      <w:proofErr w:type="gramStart"/>
      <w:r w:rsidRPr="00A35D2B">
        <w:rPr>
          <w:rFonts w:ascii="Times New Roman" w:hAnsi="Times New Roman" w:cs="Times New Roman"/>
          <w:bCs/>
          <w:sz w:val="28"/>
          <w:szCs w:val="28"/>
        </w:rPr>
        <w:t>м</w:t>
      </w:r>
      <w:proofErr w:type="gramEnd"/>
      <w:r w:rsidRPr="00A35D2B">
        <w:rPr>
          <w:rFonts w:ascii="Times New Roman" w:hAnsi="Times New Roman" w:cs="Times New Roman"/>
          <w:bCs/>
          <w:sz w:val="28"/>
          <w:szCs w:val="28"/>
        </w:rPr>
        <w:t>іне қандай талаптар қойылады?</w:t>
      </w:r>
    </w:p>
    <w:p w:rsidR="00A35D2B" w:rsidRPr="00A35D2B" w:rsidRDefault="00A35D2B" w:rsidP="00A35D2B">
      <w:pPr>
        <w:numPr>
          <w:ilvl w:val="1"/>
          <w:numId w:val="3"/>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Жалпы білім беретін және кәсі</w:t>
      </w:r>
      <w:proofErr w:type="gramStart"/>
      <w:r w:rsidRPr="00A35D2B">
        <w:rPr>
          <w:rFonts w:ascii="Times New Roman" w:hAnsi="Times New Roman" w:cs="Times New Roman"/>
          <w:bCs/>
          <w:sz w:val="28"/>
          <w:szCs w:val="28"/>
        </w:rPr>
        <w:t>пт</w:t>
      </w:r>
      <w:proofErr w:type="gramEnd"/>
      <w:r w:rsidRPr="00A35D2B">
        <w:rPr>
          <w:rFonts w:ascii="Times New Roman" w:hAnsi="Times New Roman" w:cs="Times New Roman"/>
          <w:bCs/>
          <w:sz w:val="28"/>
          <w:szCs w:val="28"/>
        </w:rPr>
        <w:t>ік – техникалық мектептерде, гимназия және лицейлердің құрылысының сапасын қандай маман тексереді?</w:t>
      </w:r>
    </w:p>
    <w:p w:rsidR="00A35D2B" w:rsidRPr="00A35D2B" w:rsidRDefault="00A35D2B" w:rsidP="00A35D2B">
      <w:pPr>
        <w:numPr>
          <w:ilvl w:val="1"/>
          <w:numId w:val="3"/>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lastRenderedPageBreak/>
        <w:t>Құрылыстың жобасын сараптауды кі</w:t>
      </w:r>
      <w:proofErr w:type="gramStart"/>
      <w:r w:rsidRPr="00A35D2B">
        <w:rPr>
          <w:rFonts w:ascii="Times New Roman" w:hAnsi="Times New Roman" w:cs="Times New Roman"/>
          <w:bCs/>
          <w:sz w:val="28"/>
          <w:szCs w:val="28"/>
        </w:rPr>
        <w:t>м</w:t>
      </w:r>
      <w:proofErr w:type="gramEnd"/>
      <w:r w:rsidRPr="00A35D2B">
        <w:rPr>
          <w:rFonts w:ascii="Times New Roman" w:hAnsi="Times New Roman" w:cs="Times New Roman"/>
          <w:bCs/>
          <w:sz w:val="28"/>
          <w:szCs w:val="28"/>
        </w:rPr>
        <w:t xml:space="preserve"> жүргізеді?</w:t>
      </w:r>
    </w:p>
    <w:p w:rsidR="00A35D2B" w:rsidRPr="00A35D2B" w:rsidRDefault="00A35D2B" w:rsidP="00A35D2B">
      <w:pPr>
        <w:numPr>
          <w:ilvl w:val="1"/>
          <w:numId w:val="3"/>
        </w:num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bCs/>
          <w:sz w:val="28"/>
          <w:szCs w:val="28"/>
        </w:rPr>
        <w:t>Мектепке дейінгі мекемедегі қызмет көрсету аумағы дегеніміз не?</w:t>
      </w:r>
    </w:p>
    <w:p w:rsidR="00A35D2B" w:rsidRPr="00A35D2B" w:rsidRDefault="00A35D2B" w:rsidP="00A35D2B">
      <w:pPr>
        <w:pStyle w:val="22"/>
        <w:shd w:val="clear" w:color="auto" w:fill="auto"/>
        <w:tabs>
          <w:tab w:val="left" w:pos="-142"/>
        </w:tabs>
        <w:spacing w:after="0" w:line="240" w:lineRule="auto"/>
        <w:ind w:left="720" w:right="565"/>
        <w:jc w:val="left"/>
        <w:rPr>
          <w:rFonts w:ascii="Times New Roman" w:hAnsi="Times New Roman" w:cs="Times New Roman"/>
          <w:sz w:val="28"/>
          <w:szCs w:val="28"/>
          <w:lang w:val="kk-KZ" w:eastAsia="kk-KZ"/>
        </w:rPr>
      </w:pPr>
    </w:p>
    <w:p w:rsidR="00A35D2B" w:rsidRPr="00A35D2B" w:rsidRDefault="00A35D2B" w:rsidP="00A35D2B">
      <w:pPr>
        <w:pStyle w:val="22"/>
        <w:shd w:val="clear" w:color="auto" w:fill="auto"/>
        <w:tabs>
          <w:tab w:val="left" w:pos="-142"/>
        </w:tabs>
        <w:spacing w:after="0" w:line="240" w:lineRule="auto"/>
        <w:ind w:left="720"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№19</w:t>
      </w:r>
    </w:p>
    <w:p w:rsidR="00A35D2B" w:rsidRPr="00A35D2B" w:rsidRDefault="00A35D2B" w:rsidP="00A35D2B">
      <w:pPr>
        <w:pStyle w:val="22"/>
        <w:shd w:val="clear" w:color="auto" w:fill="auto"/>
        <w:tabs>
          <w:tab w:val="left" w:pos="-142"/>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1.Тақырып: Балалар – бозбалаларға арналған спорттық мектептерге қойылатын санитарлық гигиеналық талаптар. Балалар мен жасөспірімдер мекемелеріндегі жарық және ауа- жылыту тәртібіне қойылатын гигиеналық талаптар.</w:t>
      </w:r>
    </w:p>
    <w:p w:rsidR="00A35D2B" w:rsidRPr="00A35D2B" w:rsidRDefault="00A35D2B" w:rsidP="00A35D2B">
      <w:pPr>
        <w:pStyle w:val="22"/>
        <w:shd w:val="clear" w:color="auto" w:fill="auto"/>
        <w:tabs>
          <w:tab w:val="left" w:pos="-142"/>
        </w:tabs>
        <w:spacing w:after="0" w:line="276" w:lineRule="auto"/>
        <w:ind w:left="567" w:right="565"/>
        <w:jc w:val="left"/>
        <w:rPr>
          <w:rFonts w:ascii="Times New Roman" w:hAnsi="Times New Roman" w:cs="Times New Roman"/>
          <w:b w:val="0"/>
          <w:sz w:val="28"/>
          <w:szCs w:val="28"/>
          <w:lang w:val="kk-KZ" w:eastAsia="kk-KZ"/>
        </w:rPr>
      </w:pPr>
      <w:r w:rsidRPr="00A35D2B">
        <w:rPr>
          <w:rFonts w:ascii="Times New Roman" w:hAnsi="Times New Roman" w:cs="Times New Roman"/>
          <w:sz w:val="28"/>
          <w:szCs w:val="28"/>
          <w:lang w:val="kk-KZ" w:eastAsia="kk-KZ"/>
        </w:rPr>
        <w:t xml:space="preserve">2. Мақсаты: </w:t>
      </w:r>
      <w:r w:rsidRPr="00A35D2B">
        <w:rPr>
          <w:rFonts w:ascii="Times New Roman" w:hAnsi="Times New Roman" w:cs="Times New Roman"/>
          <w:b w:val="0"/>
          <w:sz w:val="28"/>
          <w:szCs w:val="28"/>
          <w:lang w:val="kk-KZ" w:eastAsia="kk-KZ"/>
        </w:rPr>
        <w:t>балалар – бозбалаларға арналған спорттық мектептерге қойылатын санитарлық гигиеналық талаптармен таныстыру. Балалар мен жасөспірімдер мекемелеріндегі жарық және ауа- жылыту тәртібіне қойылатын гигиеналық талаптармен таныстыру.</w:t>
      </w:r>
    </w:p>
    <w:p w:rsidR="00A35D2B" w:rsidRPr="00A35D2B" w:rsidRDefault="00A35D2B" w:rsidP="00A35D2B">
      <w:pPr>
        <w:pStyle w:val="af9"/>
        <w:shd w:val="clear" w:color="auto" w:fill="FFFFFF"/>
        <w:tabs>
          <w:tab w:val="left" w:pos="-142"/>
        </w:tabs>
        <w:spacing w:before="96" w:beforeAutospacing="0" w:after="0" w:afterAutospacing="0" w:line="288" w:lineRule="atLeast"/>
        <w:ind w:left="567"/>
        <w:rPr>
          <w:color w:val="000000"/>
          <w:sz w:val="28"/>
          <w:szCs w:val="28"/>
          <w:lang w:val="kk-KZ"/>
        </w:rPr>
      </w:pPr>
      <w:r w:rsidRPr="00A35D2B">
        <w:rPr>
          <w:b/>
          <w:sz w:val="28"/>
          <w:szCs w:val="28"/>
          <w:lang w:val="kk-KZ" w:eastAsia="kk-KZ"/>
        </w:rPr>
        <w:t>3.Дәріс тезисі:</w:t>
      </w:r>
      <w:r w:rsidRPr="00A35D2B">
        <w:rPr>
          <w:color w:val="000000"/>
          <w:sz w:val="28"/>
          <w:szCs w:val="28"/>
          <w:lang w:val="kk-KZ"/>
        </w:rPr>
        <w:t xml:space="preserve">  Еліміздегі балалар мен жасөспірімдер гигиенасында, денешынықтыру тәрбиесінің мақсаты - қандай да бір спорттық нәтижелерге жету емес, жоғары деңгейдегі денсаулық көрсеткішіне жету. болып табылады. Бұл мақсат жеке адамдармен қатар, жалпы қоғамның мүддесіне де сәйкес келеді. Көпшілік қауым баланың чемпион титулына талаптануына тиым сала алмайды, бірақ оны денсаулығына әсер ететін қауіптен қорғауға міндетті.  Көрсетілген мақсатқа жету үшін, денешынықтыру тәрбиесінің міндеттері оның жетістіктеріне байланысты біршама өзгертілді және әлі де өзгертілуде. Жастардың әлеуметтік іс-әрекеттерге жарамдылығы негізінде жүргізілген есептеулер бойынша бұл өзгертулердің тиімділігі өте көптеген факторларға байланысты.Денешынықтыру тәрбиесінің негізгі міндеттеріне: денсаулықты нығайту, функционалдық мүмкіндіктер мен дене бітімі дамуының үйлесімділігін жетілдіру; қимыл-қозғалыс дағдыларын, бұлшық ет күшін дамыту; жылдамдық, төзімділік, ептіліктің негіздерін құрып, жетілдіру; еркіндік пен тәртіп саласын дамыту; гигиеналық дағдыларға тәрбиелеу; т.с.с. жатады.Денешынықтыру тәрбиесін салауттандырудың тиімділігін төмендегі жағдайлардан көруге болады: организмнің қоршаған ортаның әсеріне төзімділігі артады; өсу мен даму процесстерінің жақсаруына жағдай жасайды; жылуреттеуші механизмдер жетіледі; организмнің салқын тигеннен пайда болатын ауруларға қарсы төзімділігі жоғарылайды т.б.; Адам эволюциясы қимыл-қозғалыс белсенділігімен үзбей байланыста болады. Қимыл-қозғалыс тіршіліктің белгісі және организмнің биологиялық қажеттілігін қамтамасыз етудің, әлемді танып, білудің құралы. Қимыл-қозғалыс белсенділігі дегеніміз - белгілі уақыт аралығындағы дене қозғалыстарының жиынтығы.Қимыл-қозғалысқа биологиялық қажеттілік, баланың өмірге алғаш келген күнінен бастап пайда болады, бірақ, ол әлеуметтік факторларға байланысты өзгеріп отырады. Тіршілік жағдайы мен тәрбие жүйесі тәуліктік қимыл-қозғалыс белсенділігін шұғыл төмендетіп, не болмаса, жоғарылатып жіберуі мүмкін. </w:t>
      </w:r>
      <w:r w:rsidRPr="00A35D2B">
        <w:rPr>
          <w:color w:val="000000"/>
          <w:sz w:val="28"/>
          <w:szCs w:val="28"/>
          <w:lang w:val="kk-KZ"/>
        </w:rPr>
        <w:lastRenderedPageBreak/>
        <w:t>Ол ерте жаста биологиялық (генетикалық) механизммен ал одан кейінірек, ересек жастарда әлеуметтік механизм бойынша реттеледі. Бірақ казіргі кезде денешынықтыру тәрбиесінің өсіп келе жатқан жастардың тілегі мен мүмкіндіктерін ескеретін, көптеген жаңа түрлері пайда болып жатыр. Бұлар, спорт-тық билер, ырғақты гимнастикалар "аэробика", қытай гимнастикасы "ушу" және т.б. Олардың көбі, өзінің жаңалығымен, қолайлылығымен арнаулы бөлмелер мен арнаулы құралдарды қажет етпейді. Сондықтан денешынықтыру тәрбиесінің қосымша түріне қатал регламентация сақталмаса да болатын сияқты. Олардың негізі еркін таңдау, қолайлылық және формалды түрде болмауы керек.Балалар мен жасөспірімдердің денешынықтыру тәрбиесінде оқытудың үш тәсілі кеңінен қолданылып жүр: қатал регламентация тәсілі, ойындар және жарыстар өткізу.Балалар мен жасөспірімдердің денешынықтыру тәрбиесінің әрбір жас топтарына және мекемелердің типтеріне қарай бөлінген мемлекеттік бағдарламасы бар. Бағдарламалар балалар мен жасөспірімдер мекемелерінің төменде көрсетілген типтеріне арнап өңделген: балалар бақшасы; жалпы білім беретін мектеп; кәсіпттік - техникалық білім беретін мекеме; балалар мен жасөспірімдердің спорттық мектебі.Санитарлық дәрігер мектеп жасына дейінгі балалардың денешынықтыру тәрбиесіне баға беру үшін төмендегі үлгі бойынша тексеру жүргізеді:</w:t>
      </w:r>
    </w:p>
    <w:p w:rsidR="00A35D2B" w:rsidRPr="00A35D2B" w:rsidRDefault="00A35D2B" w:rsidP="00A35D2B">
      <w:pPr>
        <w:numPr>
          <w:ilvl w:val="0"/>
          <w:numId w:val="16"/>
        </w:numPr>
        <w:shd w:val="clear" w:color="auto" w:fill="FFFFFF"/>
        <w:tabs>
          <w:tab w:val="clear" w:pos="360"/>
          <w:tab w:val="num" w:pos="-720"/>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Балалардың жасына, денсаулығына және дайындығына байланысты денешынықтыру тәрбиесінің құралдары мен түрлері;</w:t>
      </w:r>
    </w:p>
    <w:p w:rsidR="00A35D2B" w:rsidRPr="00A35D2B" w:rsidRDefault="00A35D2B" w:rsidP="00A35D2B">
      <w:pPr>
        <w:numPr>
          <w:ilvl w:val="0"/>
          <w:numId w:val="16"/>
        </w:numPr>
        <w:shd w:val="clear" w:color="auto" w:fill="FFFFFF"/>
        <w:tabs>
          <w:tab w:val="clear" w:pos="360"/>
          <w:tab w:val="num" w:pos="-720"/>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Денешынықтыру сабағының бүтіндей және жеке бөлімдерінің ұзақтығы, моторлы тығыздығы, сабақ жүргізу жағдайы, құралдары);</w:t>
      </w:r>
    </w:p>
    <w:p w:rsidR="00A35D2B" w:rsidRPr="00A35D2B" w:rsidRDefault="00A35D2B" w:rsidP="00A35D2B">
      <w:pPr>
        <w:numPr>
          <w:ilvl w:val="0"/>
          <w:numId w:val="16"/>
        </w:numPr>
        <w:shd w:val="clear" w:color="auto" w:fill="FFFFFF"/>
        <w:tabs>
          <w:tab w:val="clear" w:pos="360"/>
          <w:tab w:val="num" w:pos="-720"/>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Таңертеңгілік гимнастика (реттілігі, орны, жағдайы, киімдері);</w:t>
      </w:r>
    </w:p>
    <w:p w:rsidR="00A35D2B" w:rsidRPr="00A35D2B" w:rsidRDefault="00A35D2B" w:rsidP="00A35D2B">
      <w:pPr>
        <w:numPr>
          <w:ilvl w:val="0"/>
          <w:numId w:val="16"/>
        </w:numPr>
        <w:shd w:val="clear" w:color="auto" w:fill="FFFFFF"/>
        <w:tabs>
          <w:tab w:val="clear" w:pos="360"/>
          <w:tab w:val="num" w:pos="-720"/>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Қимыл-қозғалыс ойындары мен көңіл көтеру уақыттары (күн тәртібіндегі уақыты, ойынның сипаты, жабдықтары, құралдары);</w:t>
      </w:r>
    </w:p>
    <w:p w:rsidR="00A35D2B" w:rsidRPr="00A35D2B" w:rsidRDefault="00A35D2B" w:rsidP="00A35D2B">
      <w:pPr>
        <w:numPr>
          <w:ilvl w:val="0"/>
          <w:numId w:val="16"/>
        </w:numPr>
        <w:shd w:val="clear" w:color="auto" w:fill="FFFFFF"/>
        <w:tabs>
          <w:tab w:val="clear" w:pos="360"/>
          <w:tab w:val="num" w:pos="-720"/>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Серуендер мен экскурсиялардың ұйымдастырылуы (ара қашықтығы, ұзақтығы, өткізу орны, киімдері);</w:t>
      </w:r>
    </w:p>
    <w:p w:rsidR="00A35D2B" w:rsidRPr="00A35D2B" w:rsidRDefault="00A35D2B" w:rsidP="00A35D2B">
      <w:pPr>
        <w:numPr>
          <w:ilvl w:val="0"/>
          <w:numId w:val="16"/>
        </w:numPr>
        <w:shd w:val="clear" w:color="auto" w:fill="FFFFFF"/>
        <w:tabs>
          <w:tab w:val="clear" w:pos="360"/>
          <w:tab w:val="num" w:pos="-720"/>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Балалардың денсаулық жағдайының мәліметі (аурушаңдығы, дене бітімінің дамуы).</w:t>
      </w:r>
    </w:p>
    <w:p w:rsidR="00A35D2B" w:rsidRPr="00A35D2B" w:rsidRDefault="00A35D2B" w:rsidP="00A35D2B">
      <w:pPr>
        <w:pStyle w:val="af9"/>
        <w:shd w:val="clear" w:color="auto" w:fill="FFFFFF"/>
        <w:tabs>
          <w:tab w:val="left" w:pos="-142"/>
        </w:tabs>
        <w:spacing w:before="96" w:beforeAutospacing="0" w:after="0" w:afterAutospacing="0" w:line="288" w:lineRule="atLeast"/>
        <w:ind w:left="567"/>
        <w:rPr>
          <w:sz w:val="28"/>
          <w:szCs w:val="28"/>
          <w:lang w:val="kk-KZ"/>
        </w:rPr>
      </w:pPr>
      <w:r w:rsidRPr="00A35D2B">
        <w:rPr>
          <w:sz w:val="28"/>
          <w:szCs w:val="28"/>
          <w:lang w:val="kk-KZ"/>
        </w:rPr>
        <w:t>Санитарлық дәрігер, мектептегі денешеынықтыру тәрбиесінің ұйымдастырылуына төменде көрсетілген үлгі бойынша гигиеналық баға береді:</w:t>
      </w:r>
    </w:p>
    <w:p w:rsidR="00A35D2B" w:rsidRPr="00A35D2B" w:rsidRDefault="00A35D2B" w:rsidP="00A35D2B">
      <w:pPr>
        <w:pStyle w:val="af9"/>
        <w:numPr>
          <w:ilvl w:val="0"/>
          <w:numId w:val="17"/>
        </w:numPr>
        <w:shd w:val="clear" w:color="auto" w:fill="FFFFFF"/>
        <w:tabs>
          <w:tab w:val="left" w:pos="-142"/>
        </w:tabs>
        <w:spacing w:before="96" w:beforeAutospacing="0" w:after="0" w:afterAutospacing="0" w:line="288" w:lineRule="atLeast"/>
        <w:ind w:left="567" w:firstLine="0"/>
        <w:rPr>
          <w:sz w:val="28"/>
          <w:szCs w:val="28"/>
          <w:lang w:val="kk-KZ"/>
        </w:rPr>
      </w:pPr>
      <w:r w:rsidRPr="00A35D2B">
        <w:rPr>
          <w:sz w:val="28"/>
          <w:szCs w:val="28"/>
          <w:lang w:val="kk-KZ"/>
        </w:rPr>
        <w:t>Медициналық тексерудің қорытынды жинағы (дұрыс, уақытында өткізілгендігі, денсаулық топтары, оның динамикасы);</w:t>
      </w:r>
    </w:p>
    <w:p w:rsidR="00A35D2B" w:rsidRPr="00A35D2B" w:rsidRDefault="00A35D2B" w:rsidP="00A35D2B">
      <w:pPr>
        <w:pStyle w:val="af9"/>
        <w:numPr>
          <w:ilvl w:val="0"/>
          <w:numId w:val="17"/>
        </w:numPr>
        <w:shd w:val="clear" w:color="auto" w:fill="FFFFFF"/>
        <w:tabs>
          <w:tab w:val="left" w:pos="-142"/>
        </w:tabs>
        <w:spacing w:before="96" w:beforeAutospacing="0" w:after="0" w:afterAutospacing="0" w:line="288" w:lineRule="atLeast"/>
        <w:ind w:left="567" w:firstLine="0"/>
        <w:rPr>
          <w:color w:val="000000"/>
          <w:sz w:val="28"/>
          <w:szCs w:val="28"/>
          <w:lang w:val="kk-KZ"/>
        </w:rPr>
      </w:pPr>
      <w:r w:rsidRPr="00A35D2B">
        <w:rPr>
          <w:sz w:val="28"/>
          <w:szCs w:val="28"/>
          <w:lang w:val="kk-KZ"/>
        </w:rPr>
        <w:t>Денешынықтыру сабағының мазмұны (сабаққа қатынасуы, сабақ босатудың себептері, сабақтың ұзақтығы, құрылысы, моторлы тығыздығы);</w:t>
      </w:r>
    </w:p>
    <w:p w:rsidR="00A35D2B" w:rsidRPr="00A35D2B" w:rsidRDefault="00A35D2B" w:rsidP="00A35D2B">
      <w:pPr>
        <w:numPr>
          <w:ilvl w:val="0"/>
          <w:numId w:val="17"/>
        </w:numPr>
        <w:shd w:val="clear" w:color="auto" w:fill="FFFFFF"/>
        <w:tabs>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Денешы-нықтыру салауаттандыру шаралары (толықтығы, дұрыстығы, реттілігі, сабақ жүргізу жағдайы);</w:t>
      </w:r>
    </w:p>
    <w:p w:rsidR="00A35D2B" w:rsidRPr="00A35D2B" w:rsidRDefault="00A35D2B" w:rsidP="00A35D2B">
      <w:pPr>
        <w:numPr>
          <w:ilvl w:val="0"/>
          <w:numId w:val="17"/>
        </w:numPr>
        <w:shd w:val="clear" w:color="auto" w:fill="FFFFFF"/>
        <w:tabs>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lastRenderedPageBreak/>
        <w:t>Сыныптан тыс спорттық-қоғамдық жұмыстар (секциялардың және спортпен шұғылданатындардың саны, экскурссиялар мен жорықтар, денсаулық және спорт күндерінің реттілігі);</w:t>
      </w:r>
    </w:p>
    <w:p w:rsidR="00A35D2B" w:rsidRPr="00A35D2B" w:rsidRDefault="00A35D2B" w:rsidP="00A35D2B">
      <w:pPr>
        <w:numPr>
          <w:ilvl w:val="0"/>
          <w:numId w:val="17"/>
        </w:numPr>
        <w:shd w:val="clear" w:color="auto" w:fill="FFFFFF"/>
        <w:tabs>
          <w:tab w:val="left" w:pos="-142"/>
        </w:tabs>
        <w:spacing w:before="100" w:beforeAutospacing="1" w:after="0" w:line="288" w:lineRule="atLeast"/>
        <w:ind w:left="567" w:firstLine="0"/>
        <w:rPr>
          <w:rFonts w:ascii="Times New Roman" w:hAnsi="Times New Roman" w:cs="Times New Roman"/>
          <w:sz w:val="28"/>
          <w:szCs w:val="28"/>
          <w:lang w:val="kk-KZ"/>
        </w:rPr>
      </w:pPr>
      <w:r w:rsidRPr="00A35D2B">
        <w:rPr>
          <w:rFonts w:ascii="Times New Roman" w:hAnsi="Times New Roman" w:cs="Times New Roman"/>
          <w:sz w:val="28"/>
          <w:szCs w:val="28"/>
          <w:lang w:val="kk-KZ"/>
        </w:rPr>
        <w:t>Денешынықтыру сабағы өткізілетін орынның гигиеналық жағдайы;</w:t>
      </w:r>
    </w:p>
    <w:p w:rsidR="00A35D2B" w:rsidRPr="00A35D2B" w:rsidRDefault="00A35D2B" w:rsidP="00A35D2B">
      <w:pPr>
        <w:numPr>
          <w:ilvl w:val="0"/>
          <w:numId w:val="17"/>
        </w:numPr>
        <w:shd w:val="clear" w:color="auto" w:fill="FFFFFF"/>
        <w:tabs>
          <w:tab w:val="left" w:pos="-142"/>
        </w:tabs>
        <w:spacing w:before="100" w:beforeAutospacing="1" w:after="0" w:line="288" w:lineRule="atLeast"/>
        <w:ind w:left="567" w:firstLine="0"/>
        <w:rPr>
          <w:rFonts w:ascii="Times New Roman" w:hAnsi="Times New Roman" w:cs="Times New Roman"/>
          <w:sz w:val="28"/>
          <w:szCs w:val="28"/>
        </w:rPr>
      </w:pPr>
      <w:r w:rsidRPr="00A35D2B">
        <w:rPr>
          <w:rFonts w:ascii="Times New Roman" w:hAnsi="Times New Roman" w:cs="Times New Roman"/>
          <w:sz w:val="28"/>
          <w:szCs w:val="28"/>
        </w:rPr>
        <w:t>Сабақтың жабдықталуы;</w:t>
      </w:r>
    </w:p>
    <w:p w:rsidR="00A35D2B" w:rsidRPr="00A35D2B" w:rsidRDefault="00A35D2B" w:rsidP="00A35D2B">
      <w:pPr>
        <w:numPr>
          <w:ilvl w:val="0"/>
          <w:numId w:val="17"/>
        </w:numPr>
        <w:shd w:val="clear" w:color="auto" w:fill="FFFFFF"/>
        <w:tabs>
          <w:tab w:val="left" w:pos="-142"/>
        </w:tabs>
        <w:spacing w:before="100" w:beforeAutospacing="1" w:after="0" w:line="288" w:lineRule="atLeast"/>
        <w:ind w:left="567" w:firstLine="0"/>
        <w:rPr>
          <w:rFonts w:ascii="Times New Roman" w:hAnsi="Times New Roman" w:cs="Times New Roman"/>
          <w:sz w:val="28"/>
          <w:szCs w:val="28"/>
        </w:rPr>
      </w:pPr>
      <w:r w:rsidRPr="00A35D2B">
        <w:rPr>
          <w:rFonts w:ascii="Times New Roman" w:hAnsi="Times New Roman" w:cs="Times New Roman"/>
          <w:sz w:val="28"/>
          <w:szCs w:val="28"/>
        </w:rPr>
        <w:t>Денешынықтыру тәрбиесінің ұйымдастырылуына талдау жасау;</w:t>
      </w:r>
    </w:p>
    <w:p w:rsidR="00A35D2B" w:rsidRPr="00A35D2B" w:rsidRDefault="00A35D2B" w:rsidP="00A35D2B">
      <w:pPr>
        <w:numPr>
          <w:ilvl w:val="0"/>
          <w:numId w:val="17"/>
        </w:numPr>
        <w:shd w:val="clear" w:color="auto" w:fill="FFFFFF"/>
        <w:tabs>
          <w:tab w:val="left" w:pos="-142"/>
        </w:tabs>
        <w:spacing w:before="100" w:beforeAutospacing="1" w:after="0" w:line="288" w:lineRule="atLeast"/>
        <w:ind w:left="567" w:firstLine="0"/>
        <w:rPr>
          <w:rFonts w:ascii="Times New Roman" w:hAnsi="Times New Roman" w:cs="Times New Roman"/>
          <w:sz w:val="28"/>
          <w:szCs w:val="28"/>
        </w:rPr>
      </w:pPr>
      <w:r w:rsidRPr="00A35D2B">
        <w:rPr>
          <w:rFonts w:ascii="Times New Roman" w:hAnsi="Times New Roman" w:cs="Times New Roman"/>
          <w:sz w:val="28"/>
          <w:szCs w:val="28"/>
        </w:rPr>
        <w:t xml:space="preserve">Денешынықтыру сабағының тиімділігі туралы қорытынды және орындау уақыты көрсетілген </w:t>
      </w:r>
      <w:proofErr w:type="gramStart"/>
      <w:r w:rsidRPr="00A35D2B">
        <w:rPr>
          <w:rFonts w:ascii="Times New Roman" w:hAnsi="Times New Roman" w:cs="Times New Roman"/>
          <w:sz w:val="28"/>
          <w:szCs w:val="28"/>
        </w:rPr>
        <w:t>на</w:t>
      </w:r>
      <w:proofErr w:type="gramEnd"/>
      <w:r w:rsidRPr="00A35D2B">
        <w:rPr>
          <w:rFonts w:ascii="Times New Roman" w:hAnsi="Times New Roman" w:cs="Times New Roman"/>
          <w:sz w:val="28"/>
          <w:szCs w:val="28"/>
        </w:rPr>
        <w:t>қты ұсыныстар беру.</w:t>
      </w:r>
    </w:p>
    <w:p w:rsidR="00A35D2B" w:rsidRPr="00A35D2B" w:rsidRDefault="00A35D2B" w:rsidP="00A35D2B">
      <w:pPr>
        <w:pStyle w:val="af9"/>
        <w:shd w:val="clear" w:color="auto" w:fill="FFFFFF"/>
        <w:tabs>
          <w:tab w:val="left" w:pos="-142"/>
        </w:tabs>
        <w:spacing w:before="96" w:beforeAutospacing="0" w:after="0" w:afterAutospacing="0" w:line="288" w:lineRule="atLeast"/>
        <w:ind w:left="567"/>
        <w:rPr>
          <w:color w:val="000000"/>
          <w:sz w:val="28"/>
          <w:szCs w:val="28"/>
          <w:lang w:val="kk-KZ"/>
        </w:rPr>
      </w:pPr>
      <w:r w:rsidRPr="00A35D2B">
        <w:rPr>
          <w:color w:val="000000"/>
          <w:sz w:val="28"/>
          <w:szCs w:val="28"/>
          <w:lang w:val="kk-KZ"/>
        </w:rPr>
        <w:t xml:space="preserve">Кәсіптік-техникалық білім беру орындарында жүргізілетін денешынықтыру тәрбиесінің өз ерекшеліктері бар. Мұндағы денешынықтыру тәрбиесінің бағдарламасы мектептегіге ұқсас келеді, ерекшелігі - денешынықтыру сабағының кешенді және арнайыландырылған деп бөлінуінде. Жасөспірімдердің арнайы спорт мектептеріндегі денешынықтыру тәрбиесінің мақсаты - кәсіпкер спорт шеберлерін даярлау болып саналады. Спорттық мектеп - интернаттар, спорттың жеке түрлерінен жоғары спорт шеберлерін даярлауға арналған.Ауаның ластануы бала организміне өте қолайсыз әсер етеді. Химиялық ластанулар аллергиялық тітіркендіргіш ретінде кейде тіпті улағыш зат ретінде әсер етеді. Аммиак пен ацетон сияқты антропотастандылар тыныс алу функциясына кері әсер етіп, сілекейдегі лизоцимнің азаюына, оның бактерицидтік қасиетінің төмендеуіне әкеліп соғады. Мұндай жағдайлар орталық жүйке-жүйесінің өзгерістеріне, қызмет қабілетінің төмендеуіне, бас ауруына, әлсіздікке, қатты қажуға әкеліп соғады.Ауаның физикалық параметрлерінің өзгеруі организм мен қоршаған ортаның арасындағы жылу алмасуға әсер етіп жылу-реттеу жүйесінің күрделі қызметіне жүктеме түсіреді.Балалар мен жасөспірімдердің термореттеу жүйелерінің ерекшелігіне байланысты, олар микроклиматтың және бөлменің жылулық өзгерісіне өте сезімтал келетіндіктен, оларға ауа-жылу комфортын қалыптастырып, термореттеу механизмдерін жаттықтыруға жағдай жасау қажет.Балалар бөлмелерінің микроклиматын нормалау бөлменің функционалдық жағдайына, баланың жасына, климаттық аймаққа байланысты жасалады және бұл норма оның жаттықтыру әсерін ескере отырып жасалған, яғни тек комфорттық жағдай ғана емес, салыстырмалы түрдегі қолайлылығы қарастырылған.Ылғалдылықтың жақсы көрсеткіші (климат ерекшеліктерін ескерместен) 30-50%, рұқсат етілген деңгейі 25-60 %; Ауа қозғалысының жылдамдығының ең қолайлы деңгейі 0,06-0,25 м/с, рұқсат етілген деңгейі 0,3 м/саралықта болады.Бөлме микроклиматының дұрыс болуы әртүрлі жылу жүйелері арқылы жасалады. Балалар мен жасөспірімдер мекемелерінің жылу қондырғылары шартты түрде конвективті (конвекторлар, радиаторлар) және сәулелі (панельдер) деп бөлінеді.Ғимараттың жылу жүйесімен қамтамасыз етілуі орталық жылу электр жүйесінен (ОЖЭЖ) немесе жергілікті от жағатын орындардан алынады.Конвекторлар мен радиаторлардан ауа ағынына жылу бөлінуі </w:t>
      </w:r>
      <w:r w:rsidRPr="00A35D2B">
        <w:rPr>
          <w:color w:val="000000"/>
          <w:sz w:val="28"/>
          <w:szCs w:val="28"/>
          <w:lang w:val="kk-KZ"/>
        </w:rPr>
        <w:lastRenderedPageBreak/>
        <w:t>тұрақты түрде айналып отырады, мұнда қабырға салқын күйінде қалады. Жылу көзі болып табылатын – судың ыссылық деңгейі жылу қондырғыларының сыртында МДМ үшін 850С, мектеп және басқа оқу орындары мен салауаттандыру лагерлерінде 950С жоғары болады.Жылу беретін жүйелер (еденде немесе төбеде) көлденеңінен орналасқан болса, оны сәулелі жүйе деп, ал қабырғаға тігінен орналасқан болса панельді жүйе деп аталады.Ауа соратын желдеткіштердің жеке жүйесі сынып бөлмелеріне, оқу кабинеттеріне, лабораторияларға, мәжіліс залына, дәріс аудиторияларына, оқу шеберханаларына, спорт залдарға, асхана мен дәрігерлік пунктте орнатылады.Мектеп асханаларының ауа алмасуы асханадан бөлінетін жылы ауаның сорылу көлеміне есептеледі.Оқу бөлмелерінің терезелерінің жоғарғы жақтауының ашпалы көздері еденнің 1/50 бөлігіне тең болуы керек. Олар жылдың барлық мезгілінде іске қосылып тұрады.Оқу бөлмелері үзіліс кезінде, ал рекреация бөлмелері сабақ өту кезінде желдетіледі. Сабақ басталуға дейін және сабақтан соң екі жақты желдетілу керек. Жылдың жылы мезгілдерінде сабақты терезенің жоғарғы жағын ашып қойып өткізуге болады.Денешынықтыру сабағы жақсы желдетілген залда өткізіледі. Ол үшін даладағы ауаның температурасы +50С, онда жел ағыны төмен жағдайда 1-2 терезені ашып қойған дұрыс. Одан төмен температурада, жел ағыны жоғары болғанда терезенің жоғарғы жағын ашып қояды, балалар жоқта екі жақты желдетіледі. Бөлме температурасы 15-140С болғанда залды желдетуді тоқтатады.Желдеткіш - бөлмедегі лас ауаны әкетіп, таза ауа әкелу арқылы, бөлмеде нормаға сәйкес метеорологиялық жағдай мен ауа тазалығын сақтауға жағдай жасайды. Табиғи желдету - таза ауа есік, терезелер арқылы келіп, лас ауа қабырғаға орнатылған ауа сорғыш каналдар арқылы әкетіледі. Механикалық желдеткіш - ауаны механикалық соруға арналғандықтан, ауа алмасуды күшейтеді.Жергілікті ауа сорғыш желдеткіші лас ауа бөлінетін жерге орнатуға арналғандықтан олар химия кабинетінде, оқу-өндірістік шеберханаларда, асханаларда, т.с.с. орналастырылады.Балалар мекемелерінде балаларды салқын тигеннен сақтандыру үшін, бөлмелердің желдетілуі мен желдеткіштердің жұмысына бақылау жасалады. Терезенің жоғарғы жақтарының, терезе жаппаларының дұрыстығы тексеріледі. Бөлмені екі жақты желдету, балалар жоқ кезде жасалады. Желдету кезінде дәретхана есіктері жабық тұрады.Мектептерде үзіліс кезінде сыныптар желдетіліп, ал, сабақ кезінде рекреация бөлмелері желдетіледі. Дәретханаларда желдету тек ауа сорғыш каналадар арқылы жасалады.Желдеткіштердің қызмет етіп тұрғандығын анықтау үшін, оның тесігіне жанып тұрған шырақты немесе жеңіл қағаздың қиығын апарады. Егер желдеткіш дұрыс болса шырақ оты немесе қағаз бір жаққа қарай қозғалады. Ауаның жағдайын анықтау үшін лабораториялық зерттеулер жүргізіледі.</w:t>
      </w:r>
    </w:p>
    <w:p w:rsidR="00A35D2B" w:rsidRPr="00A35D2B" w:rsidRDefault="00A35D2B" w:rsidP="00A35D2B">
      <w:pPr>
        <w:tabs>
          <w:tab w:val="left" w:pos="-142"/>
        </w:tabs>
        <w:spacing w:after="0"/>
        <w:ind w:left="-720"/>
        <w:rPr>
          <w:rFonts w:ascii="Times New Roman" w:hAnsi="Times New Roman" w:cs="Times New Roman"/>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right="565"/>
        <w:rPr>
          <w:rFonts w:ascii="Times New Roman" w:hAnsi="Times New Roman" w:cs="Times New Roman"/>
          <w:b/>
          <w:sz w:val="28"/>
          <w:szCs w:val="28"/>
        </w:rPr>
      </w:pPr>
      <w:r w:rsidRPr="00A35D2B">
        <w:rPr>
          <w:rFonts w:ascii="Times New Roman" w:hAnsi="Times New Roman" w:cs="Times New Roman"/>
          <w:b/>
          <w:sz w:val="28"/>
          <w:szCs w:val="28"/>
        </w:rPr>
        <w:t>6.Қорытынды сұрақтар:</w:t>
      </w:r>
    </w:p>
    <w:p w:rsidR="00A35D2B" w:rsidRPr="00A35D2B" w:rsidRDefault="00A35D2B" w:rsidP="00A35D2B">
      <w:pPr>
        <w:numPr>
          <w:ilvl w:val="0"/>
          <w:numId w:val="24"/>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спорт мектебінің аумағы қанша болу керек?</w:t>
      </w:r>
    </w:p>
    <w:p w:rsidR="00A35D2B" w:rsidRPr="00A35D2B" w:rsidRDefault="00A35D2B" w:rsidP="00A35D2B">
      <w:pPr>
        <w:numPr>
          <w:ilvl w:val="0"/>
          <w:numId w:val="24"/>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 xml:space="preserve">Жақынан </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өрудің негізгі себебі неде?</w:t>
      </w:r>
    </w:p>
    <w:p w:rsidR="00A35D2B" w:rsidRPr="00A35D2B" w:rsidRDefault="00A35D2B" w:rsidP="00A35D2B">
      <w:pPr>
        <w:numPr>
          <w:ilvl w:val="0"/>
          <w:numId w:val="24"/>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Тартпалы желдеткіш қандай ғимараттарда қарастырылады?</w:t>
      </w:r>
    </w:p>
    <w:p w:rsidR="00A35D2B" w:rsidRPr="00A35D2B" w:rsidRDefault="00A35D2B" w:rsidP="00A35D2B">
      <w:pPr>
        <w:numPr>
          <w:ilvl w:val="0"/>
          <w:numId w:val="24"/>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Қандай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мекемелерінде жылыту ошақтарын орнатуға болады?</w:t>
      </w:r>
    </w:p>
    <w:p w:rsidR="00A35D2B" w:rsidRPr="00A35D2B" w:rsidRDefault="00A35D2B" w:rsidP="00A35D2B">
      <w:pPr>
        <w:pStyle w:val="22"/>
        <w:shd w:val="clear" w:color="auto" w:fill="auto"/>
        <w:tabs>
          <w:tab w:val="left" w:pos="-142"/>
        </w:tabs>
        <w:spacing w:after="0" w:line="240" w:lineRule="auto"/>
        <w:ind w:left="567" w:right="565"/>
        <w:jc w:val="left"/>
        <w:rPr>
          <w:rFonts w:ascii="Times New Roman" w:hAnsi="Times New Roman" w:cs="Times New Roman"/>
          <w:sz w:val="28"/>
          <w:szCs w:val="28"/>
          <w:lang w:val="kk-KZ" w:eastAsia="kk-KZ"/>
        </w:rPr>
      </w:pPr>
    </w:p>
    <w:p w:rsidR="00A35D2B" w:rsidRPr="00A35D2B" w:rsidRDefault="00A35D2B" w:rsidP="00A35D2B">
      <w:pPr>
        <w:pStyle w:val="22"/>
        <w:shd w:val="clear" w:color="auto" w:fill="auto"/>
        <w:tabs>
          <w:tab w:val="left" w:pos="-142"/>
        </w:tabs>
        <w:spacing w:after="0" w:line="240"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lastRenderedPageBreak/>
        <w:t>№20</w:t>
      </w:r>
    </w:p>
    <w:p w:rsidR="00A35D2B" w:rsidRPr="00A35D2B" w:rsidRDefault="00A35D2B" w:rsidP="00A35D2B">
      <w:pPr>
        <w:pStyle w:val="22"/>
        <w:shd w:val="clear" w:color="auto" w:fill="auto"/>
        <w:tabs>
          <w:tab w:val="left" w:pos="-142"/>
        </w:tabs>
        <w:spacing w:after="0" w:line="240"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1. Тақырып: Балалар мен жасөспірімдерді жыныстық тәрбиелеудің гигиеналық негізі. Балалар мен жасөспірімдер ұжымында жазғы сауықтандыру жұмыстарын ұйымдастырудың гигиеналық сұрақтары. Жазғы сауықтандыру лагерлерін жайландыру және салудың гигиеналық қағидалары.</w:t>
      </w:r>
    </w:p>
    <w:p w:rsidR="00A35D2B" w:rsidRPr="00A35D2B" w:rsidRDefault="00A35D2B" w:rsidP="00A35D2B">
      <w:pPr>
        <w:pStyle w:val="22"/>
        <w:shd w:val="clear" w:color="auto" w:fill="auto"/>
        <w:tabs>
          <w:tab w:val="left" w:pos="-142"/>
        </w:tabs>
        <w:spacing w:after="0" w:line="240" w:lineRule="auto"/>
        <w:ind w:left="567" w:right="565"/>
        <w:jc w:val="left"/>
        <w:rPr>
          <w:rFonts w:ascii="Times New Roman" w:hAnsi="Times New Roman" w:cs="Times New Roman"/>
          <w:b w:val="0"/>
          <w:sz w:val="28"/>
          <w:szCs w:val="28"/>
          <w:lang w:val="kk-KZ" w:eastAsia="kk-KZ"/>
        </w:rPr>
      </w:pPr>
      <w:r w:rsidRPr="00A35D2B">
        <w:rPr>
          <w:rFonts w:ascii="Times New Roman" w:hAnsi="Times New Roman" w:cs="Times New Roman"/>
          <w:sz w:val="28"/>
          <w:szCs w:val="28"/>
          <w:lang w:val="kk-KZ" w:eastAsia="kk-KZ"/>
        </w:rPr>
        <w:t xml:space="preserve">2. Мақсаты: </w:t>
      </w:r>
      <w:r w:rsidRPr="00A35D2B">
        <w:rPr>
          <w:rFonts w:ascii="Times New Roman" w:hAnsi="Times New Roman" w:cs="Times New Roman"/>
          <w:b w:val="0"/>
          <w:sz w:val="28"/>
          <w:szCs w:val="28"/>
          <w:lang w:val="kk-KZ" w:eastAsia="kk-KZ"/>
        </w:rPr>
        <w:t>балалар мен жасөспірімдерді жыныстық тәрбиелеудің гигиеналық негізін түсіндіру және балалар мен жасөспірімдер ұжымында жазғы сауықтандыру жұмыстарын ұйымдастырудың, жазғы сауықтандыру лагерлерін жайландыру және салудың гигиеналық қағидалары мен таныстыру.</w:t>
      </w:r>
    </w:p>
    <w:p w:rsidR="00A35D2B" w:rsidRPr="00A35D2B" w:rsidRDefault="00A35D2B" w:rsidP="00A35D2B">
      <w:pPr>
        <w:pStyle w:val="22"/>
        <w:shd w:val="clear" w:color="auto" w:fill="auto"/>
        <w:tabs>
          <w:tab w:val="left" w:pos="-142"/>
        </w:tabs>
        <w:spacing w:after="0" w:line="240"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3. Дәріс тезисі:</w:t>
      </w:r>
    </w:p>
    <w:p w:rsidR="00A35D2B" w:rsidRPr="00A35D2B" w:rsidRDefault="00A35D2B" w:rsidP="00A35D2B">
      <w:pPr>
        <w:tabs>
          <w:tab w:val="left" w:pos="-142"/>
        </w:tabs>
        <w:spacing w:after="0"/>
        <w:ind w:left="567"/>
        <w:rPr>
          <w:rFonts w:ascii="Times New Roman" w:hAnsi="Times New Roman" w:cs="Times New Roman"/>
          <w:b/>
          <w:sz w:val="28"/>
          <w:szCs w:val="28"/>
          <w:shd w:val="clear" w:color="auto" w:fill="FFFFFF"/>
          <w:lang w:val="kk-KZ"/>
        </w:rPr>
      </w:pPr>
      <w:r w:rsidRPr="00A35D2B">
        <w:rPr>
          <w:rFonts w:ascii="Times New Roman" w:hAnsi="Times New Roman" w:cs="Times New Roman"/>
          <w:sz w:val="28"/>
          <w:szCs w:val="28"/>
          <w:shd w:val="clear" w:color="auto" w:fill="FFFFFF"/>
          <w:lang w:val="kk-KZ"/>
        </w:rPr>
        <w:t>Қоғамның басым мiндеттерiнiң бiрi - балалардың, жасөспiрiмдердiң және жастардың өмiрi мен оқуы үшiн салауатты да қауiпсiз жағдай жасау, санаткерлiк, рухани және дене күшiн дамытуды қамтамасыз ету, адамгершiлiктiң берiк негiзiн әрi салауатты өмiр салтын қалып- тастыру болып табылады.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Қазiргi уақытта республикада балалардың, жасөспiрiмдердiң және жастардың денсаулығына және адамгершiлiк мiнез-құлқына байланысты қолайсыз жағдай қалыптасты, олардың негiзгi себептерi мыналар:</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1. жыныстық қарым-қатынас аясында адамгершiлiктiң аяққа басылуы;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2. денсаулықты сақтау мен нығайту жөнiндегi қажеттi бiлiмнiң болмауы;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3. үлкендердiң көмек көрсетуге қабiлетсiздiгi және әрбiр жасөспiрiмнің, жастың алдында туындаған сұрақтарға жауап бере алмауы;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4. жыныстық жолмен берiлетiн аурулар санының көбеюi;</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5. кәмелетке толмағандар жүктілiгiнiң өсуi, оның салдары-аборт немесе көбiнесе баладан безiну мен әлеуметтiк жетiмдiкке, әкелiп соқтыратын жастай ана болу;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6. кәмелетке толмағандардың жезөкшелiгiнiң өсуi.</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Соңғы он жылда жыныстық жолмен берiлетiн аурулармен (бұдан әрi - ЖЖБА) ауру күрт өстi және індет сипатына ие болды. Бұған бiр саяси, экономикалық жүйеден екiншiсiне көшу кезеңi, қоғамды басқарудың идеологиялық тетiктерiнiң әлсiреуi, жұмыссыздық деңгейiнiң өсуi, бұрын-нан бар мұраттар мен моральдық қағидаттардың бұзылуы, жыныстық мiнез-құлық нормалары-ның өзгеруi ықпал еттi.</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xml:space="preserve">      Ең алдымен өскелең ұрпаққа адамгершiлiк-жыныстық тәрбие беру жөнiнде мемлекеттiк және қоғамдық сипатта шұғыл шаралар қолдану олардың бойында жағымды-белсендi тұлғаны қалып-тастыру, жасөспiрiмдерде болашақта берiк отбасылық қарым-қатынасқа бағытталған белсендi жеке ұстанымды орнықтыру, тәндiк және психикалық саулыққа ұмтылу қажеттігi туындайды. ЖҚТБ-ны қоса </w:t>
      </w:r>
      <w:r w:rsidRPr="00A35D2B">
        <w:rPr>
          <w:rFonts w:ascii="Times New Roman" w:hAnsi="Times New Roman" w:cs="Times New Roman"/>
          <w:sz w:val="28"/>
          <w:szCs w:val="28"/>
          <w:shd w:val="clear" w:color="auto" w:fill="FFFFFF"/>
          <w:lang w:val="kk-KZ"/>
        </w:rPr>
        <w:lastRenderedPageBreak/>
        <w:t>алғанда, ЖЖБА-ның (жыныстық жолмен берiлетiн аурулар) алдын-алу, жөнсiз жүктілiк, жыныстық қылмыстар мәселелерi қоса шешілуi тиiс.</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Бұл бағыттағы қызмет мемлекеттiң өз азаматтарының денсаулығын қорғау саласындағы басты басымдықтарының бiрi болып табылады.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Адамгершілік-жыныстық тәрбие тұжырымдамасы жастарға бiлiм берумен байланысты</w:t>
      </w:r>
      <w:r w:rsidRPr="00A35D2B">
        <w:rPr>
          <w:rFonts w:ascii="Times New Roman" w:hAnsi="Times New Roman" w:cs="Times New Roman"/>
          <w:sz w:val="28"/>
          <w:szCs w:val="28"/>
          <w:shd w:val="clear" w:color="auto" w:fill="FFFFFF"/>
          <w:lang w:val="kk-KZ"/>
        </w:rPr>
        <w:tab/>
        <w:t>мәселелердi</w:t>
      </w:r>
      <w:r w:rsidRPr="00A35D2B">
        <w:rPr>
          <w:rFonts w:ascii="Times New Roman" w:hAnsi="Times New Roman" w:cs="Times New Roman"/>
          <w:sz w:val="28"/>
          <w:szCs w:val="28"/>
          <w:shd w:val="clear" w:color="auto" w:fill="FFFFFF"/>
          <w:lang w:val="kk-KZ"/>
        </w:rPr>
        <w:tab/>
        <w:t>реттеуге ықпал етуi тиiс.</w:t>
      </w:r>
      <w:r w:rsidRPr="00A35D2B">
        <w:rPr>
          <w:rStyle w:val="apple-converted-space"/>
          <w:rFonts w:ascii="Times New Roman" w:hAnsi="Times New Roman" w:cs="Times New Roman"/>
          <w:sz w:val="28"/>
          <w:szCs w:val="28"/>
          <w:lang w:val="kk-KZ"/>
        </w:rPr>
        <w:t> </w:t>
      </w:r>
      <w:bookmarkStart w:id="3" w:name="z2"/>
      <w:bookmarkEnd w:id="3"/>
      <w:r w:rsidRPr="00A35D2B">
        <w:rPr>
          <w:rFonts w:ascii="Times New Roman" w:hAnsi="Times New Roman" w:cs="Times New Roman"/>
          <w:sz w:val="28"/>
          <w:szCs w:val="28"/>
          <w:lang w:val="kk-KZ"/>
        </w:rPr>
        <w:br/>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w:t>
      </w:r>
      <w:r w:rsidRPr="00A35D2B">
        <w:rPr>
          <w:rFonts w:ascii="Times New Roman" w:hAnsi="Times New Roman" w:cs="Times New Roman"/>
          <w:b/>
          <w:sz w:val="28"/>
          <w:szCs w:val="28"/>
          <w:shd w:val="clear" w:color="auto" w:fill="FFFFFF"/>
          <w:lang w:val="kk-KZ"/>
        </w:rPr>
        <w:t>2.Проблеманың қазiргi жай-күйін талдау</w:t>
      </w:r>
      <w:r w:rsidRPr="00A35D2B">
        <w:rPr>
          <w:rStyle w:val="apple-converted-space"/>
          <w:rFonts w:ascii="Times New Roman" w:hAnsi="Times New Roman" w:cs="Times New Roman"/>
          <w:b/>
          <w:sz w:val="28"/>
          <w:szCs w:val="28"/>
          <w:lang w:val="kk-KZ"/>
        </w:rPr>
        <w:t> </w:t>
      </w:r>
      <w:bookmarkStart w:id="4" w:name="z3"/>
      <w:bookmarkEnd w:id="4"/>
      <w:r w:rsidRPr="00A35D2B">
        <w:rPr>
          <w:rFonts w:ascii="Times New Roman" w:hAnsi="Times New Roman" w:cs="Times New Roman"/>
          <w:b/>
          <w:sz w:val="28"/>
          <w:szCs w:val="28"/>
          <w:lang w:val="kk-KZ"/>
        </w:rPr>
        <w:br/>
      </w:r>
      <w:r w:rsidRPr="00A35D2B">
        <w:rPr>
          <w:rFonts w:ascii="Times New Roman" w:hAnsi="Times New Roman" w:cs="Times New Roman"/>
          <w:b/>
          <w:sz w:val="28"/>
          <w:szCs w:val="28"/>
          <w:lang w:val="kk-KZ"/>
        </w:rPr>
        <w:br/>
      </w:r>
      <w:r w:rsidRPr="00A35D2B">
        <w:rPr>
          <w:rFonts w:ascii="Times New Roman" w:hAnsi="Times New Roman" w:cs="Times New Roman"/>
          <w:sz w:val="28"/>
          <w:szCs w:val="28"/>
          <w:shd w:val="clear" w:color="auto" w:fill="FFFFFF"/>
          <w:lang w:val="kk-KZ"/>
        </w:rPr>
        <w:t>      Барлық халықтың өсiмтал және сексуалдық саулығын бағалау жөнiндегі көрсеткiш топтардың бiрi балалар, жасөспірiмдер және жастар болып табылады.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15-17 жасар жасөспiрiмдер, Алматы қаласының 20 мектебi мен лицейiнiң 9-11-сынып оқушылары арасында жүргiзiлген жасырын сауалдаманы талдау сұрау салынған жасөспiрiмдердiң 33,6%-ның жыныстық байланыстан тәжiрибесi бар екенiн, олардың 61,2%-ның тұрақты жыныстық қатынас жасайтынын көрсеттi. Сұралғандардың 0,8%-ның 12 жасқа дейiн жыныстық байланыстарда тәжiрибесi болса, жасөспiрiмдердiң 12,6%-ы оған 15 жасқа дейiн ие болған.</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Жасөспiрiмдер жезөкшелiгi едәуiр етек алды, жыныстық қатынас жасайтын сұрау салынғандардың 40%-ы сексуалдық қызметi үшiн сыйақы алған немесе алады.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Сұрау салынғандардың 0,5%-ы өздерiнiң қалыптасқан гомосексуалдық бағдарларын хабарласа, 1,3%-ы өздерiнiң бағдарларын бисексуалдық деп бағалайды, 7,3%-ы жыныстық құштарлығының бағытын белгiлей алмаған. Сұралған жасөспiрiмдердiң 23,3%-ы айына 2-3 рет және одан да жиi iшiмдiктi, 4,3%-ы есiрткiнi пайдаланады.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Жасөспiрiмдердiң 24,8%-ы өздерiнiң мерезбен ауырғандарын зорлаумен байланыстырады, сонымен бiрге сұрау салынғандардың 10%-ы алғашқы жыныстық қатынасының зорлау арқылы жасалғанын айтады.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Жыныстық қатынасқа түскен жасөспiрiмдердiң 14%-ы венерологиялық аурулармен ауырған. Мұндай жағдайда олардың бiреуi ғана арнаулы мекемеде емделген, ал 9-ы (64%) медициналық емес құрылымдардың қызметiн пайдалануды немесе өзiне-өзi ем қолдануды артық көрген.</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shd w:val="clear" w:color="auto" w:fill="FFFFFF"/>
          <w:lang w:val="kk-KZ"/>
        </w:rPr>
        <w:t xml:space="preserve">           Республикада ауру проблемаларының сақталуы мен күшеюiне және оның сипаттарының нашарлауына байланысты мерезбен аурудың деңгейi жоғарылағаны: өз еркiмен медициналық көмекке жүгiнушiлердiң аз үлесi; қатысты адамдарды табу мен жауапқа тартудың азаюы; туа бiткен мерездiң өсуi; қаладағы сияқты ауылда да 14 жасқа </w:t>
      </w:r>
      <w:r w:rsidRPr="00A35D2B">
        <w:rPr>
          <w:rFonts w:ascii="Times New Roman" w:hAnsi="Times New Roman" w:cs="Times New Roman"/>
          <w:sz w:val="28"/>
          <w:szCs w:val="28"/>
          <w:shd w:val="clear" w:color="auto" w:fill="FFFFFF"/>
          <w:lang w:val="kk-KZ"/>
        </w:rPr>
        <w:lastRenderedPageBreak/>
        <w:t>дейiнгi балалар арасында мерезбен ауру деңгейiнің бiртiндеп өсуi байқалады.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0-ден 14 жасқа дейiнгi топта туа бiткен мерездің барлық жағдайы тiркелетiнiн, ал клиникаға негiзiнен 10-нан 14 жасқа дейiнгi мерезбен ауырған балалар түсетiнiн, олардың тек 12%-ы ғана сексуалдық жағынан белсендi екенiн ескерсек, 10-14 жастағылардың ауру деңгейiн сипаттайтын қарқынды көрсеткiштер бұдан да ұлғая түседi. Былайша айтқанда, 10-нан 14 жасқа дейiнгi балалардың саны 1620,6 мыңды құрайды, олардың 12%-ы сексуалдық жағынан белсендi немесе 194,5 мың, ал аурудың қарқынды көрсеткiшi 100 мың халыққа 239,6-дан келедi. Осы есептен алғанда сексуалдық жағынан белсендi мың баланың әрбiр екiншiсi мерезбен</w:t>
      </w:r>
      <w:r w:rsidRPr="00A35D2B">
        <w:rPr>
          <w:rFonts w:ascii="Times New Roman" w:hAnsi="Times New Roman" w:cs="Times New Roman"/>
          <w:sz w:val="28"/>
          <w:szCs w:val="28"/>
          <w:shd w:val="clear" w:color="auto" w:fill="FFFFFF"/>
          <w:lang w:val="kk-KZ"/>
        </w:rPr>
        <w:tab/>
        <w:t>ауырған.</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Ер балалардан гөрi қыз балалар ауруының өсуi алаңдатады, бұл әсiресе 15-17 жасар жасөспiрiмдер топтарынан байқалады. Шын мәнiнде жасөспiрiм қыздардың ауруы жасөспiрiм ер балалардың осындай көрсеткiштерiнен 2 есе асып түседi. 14 жастан жоғары жасөспiрiмдер тобындағы қыз балалардың тiркелген мерез аурулары санының бел алуы сексуалдық қарым-қатынастың коммерциялануымен байланысты.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lang w:val="kk-KZ"/>
        </w:rPr>
        <w:br/>
      </w:r>
      <w:r w:rsidRPr="00A35D2B">
        <w:rPr>
          <w:rFonts w:ascii="Times New Roman" w:hAnsi="Times New Roman" w:cs="Times New Roman"/>
          <w:b/>
          <w:sz w:val="28"/>
          <w:szCs w:val="28"/>
          <w:shd w:val="clear" w:color="auto" w:fill="FFFFFF"/>
          <w:lang w:val="kk-KZ"/>
        </w:rPr>
        <w:t>                  3. Адамгершiлiк-жыныстық тәрбие</w:t>
      </w:r>
      <w:r w:rsidRPr="00A35D2B">
        <w:rPr>
          <w:rStyle w:val="apple-converted-space"/>
          <w:rFonts w:ascii="Times New Roman" w:hAnsi="Times New Roman" w:cs="Times New Roman"/>
          <w:b/>
          <w:sz w:val="28"/>
          <w:szCs w:val="28"/>
          <w:lang w:val="kk-KZ"/>
        </w:rPr>
        <w:t> </w:t>
      </w:r>
      <w:r w:rsidRPr="00A35D2B">
        <w:rPr>
          <w:rFonts w:ascii="Times New Roman" w:hAnsi="Times New Roman" w:cs="Times New Roman"/>
          <w:b/>
          <w:sz w:val="28"/>
          <w:szCs w:val="28"/>
          <w:shd w:val="clear" w:color="auto" w:fill="FFFFFF"/>
          <w:lang w:val="kk-KZ"/>
        </w:rPr>
        <w:t>саясатының қағидалары</w:t>
      </w:r>
      <w:r w:rsidRPr="00A35D2B">
        <w:rPr>
          <w:rStyle w:val="apple-converted-space"/>
          <w:rFonts w:ascii="Times New Roman" w:hAnsi="Times New Roman" w:cs="Times New Roman"/>
          <w:sz w:val="28"/>
          <w:szCs w:val="28"/>
          <w:lang w:val="kk-KZ"/>
        </w:rPr>
        <w:t> </w:t>
      </w:r>
      <w:bookmarkStart w:id="5" w:name="z5"/>
      <w:bookmarkEnd w:id="5"/>
      <w:r w:rsidRPr="00A35D2B">
        <w:rPr>
          <w:rFonts w:ascii="Times New Roman" w:hAnsi="Times New Roman" w:cs="Times New Roman"/>
          <w:sz w:val="28"/>
          <w:szCs w:val="28"/>
          <w:lang w:val="kk-KZ"/>
        </w:rPr>
        <w:br/>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Қазiргi кезде, мектепке дейiнгі бiлiмдi қоса алғанда, бiлiм беру ұйымдарының жүйесiнде адамгершiлiк-жыныстық тәрбиенің элементтерi енгiзiлiп отыр. Бiлiмнiң едәуiр көлемi жасөспiрiмдерге жоғары сыныптарда валеология сабақтарында, колледждер мен жоғары оқу орындарының оқушылары мен студенттерiне арнайы курстарда берiледi. Сонымен бiрге адамгершілiк-жыныстық тәрбие саласында бiрыңғай нысаналы саясат, осы пәннiң мәнi не және әлеуметтiк әрi медициналық тұрғыдан қалай оқытылуы тиiс екенiн бiлдiретiн нақты айқындама жоқ.</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xml:space="preserve">      Халықаралық тәжiрибе адамгершiлiк-жыныстық тәрбие мәселелерiмен тәрбиешiлер және педагогтар айналысатындығын көрсетедi. Дәрiгер тәрбие процесiне адамгершiлiк-жыныстық тәрбие мақсатына өзiнiң көмегi арқылы жететiн болғанда ғана араласуы керек. Медиктердiң мiндетi барлық сатыдағы педагогтарды балалардың, жасөспiрiмдердiң, жастардың психикалық-физиологиялық даму ерекшелiктерiмен және "акселерация" сияқты ұғымдармен таныстыру болып табылады. Адамгершiлiк-жыныстық тәрбие негiзiне салауатты өмiр салты жатады, сондықтан адамгершілік-жыныстық тәрбие қалыпты адамгершiлiк қарым-қатынастардан нәр алады. </w:t>
      </w:r>
      <w:r w:rsidRPr="00A35D2B">
        <w:rPr>
          <w:rFonts w:ascii="Times New Roman" w:hAnsi="Times New Roman" w:cs="Times New Roman"/>
          <w:sz w:val="28"/>
          <w:szCs w:val="28"/>
          <w:shd w:val="clear" w:color="auto" w:fill="FFFFFF"/>
          <w:lang w:val="kk-KZ"/>
        </w:rPr>
        <w:lastRenderedPageBreak/>
        <w:t>Ұрпақ тарату жөнiндегi ағартушылық iсi сексуалдық саулық мәселелерiнде қосалқы рөл атқаруға тиiс. Бiрақ ата-аналар мен педагогтардың бәрi бiрдей балалардың сұрақтарына дұрыс әрi ашық жауап бере алмайтындықтан, балалардың, жасөспiрiмдердiң және жастардың ұрпақ жалғастырудың биологиялық астарларын бiлуi қажет.</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Осы айтылғандарды негiзге алғанда, адамгершiлiк-жыныстық тәрбиенiң мақсаты жас ұрпақтың бойына жынысаралық қарым-қатынастарда адамгершілiк құндылықтарды, өзiнiң тәндiк және психикалық саулығы мен жыныстық мiнез-құлқы үшiн жауаптылықты нысаналы түрде сiңiру жолымен жеке тұлғаны қалыптастыру болып табылады.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Адамгершілік-жыныстық тәрбие мiндеттерiне мыналар жатады: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1. Қазақстан Республикасы азаматы жалпы тәрбиесiнiң бiр бөлiгi екенiне негiзделген адамгершілiк-жыныстық тәрбие саясатын қалыптастыру және оның денсаулығын сақтауына, неке мен отбасын мемлекеттiң қорғауына конституциялық құқығын</w:t>
      </w:r>
      <w:r w:rsidRPr="00A35D2B">
        <w:rPr>
          <w:rFonts w:ascii="Times New Roman" w:hAnsi="Times New Roman" w:cs="Times New Roman"/>
          <w:sz w:val="28"/>
          <w:szCs w:val="28"/>
          <w:shd w:val="clear" w:color="auto" w:fill="FFFFFF"/>
          <w:lang w:val="kk-KZ"/>
        </w:rPr>
        <w:tab/>
        <w:t>қамтамасыз</w:t>
      </w:r>
      <w:r w:rsidRPr="00A35D2B">
        <w:rPr>
          <w:rFonts w:ascii="Times New Roman" w:hAnsi="Times New Roman" w:cs="Times New Roman"/>
          <w:sz w:val="28"/>
          <w:szCs w:val="28"/>
          <w:shd w:val="clear" w:color="auto" w:fill="FFFFFF"/>
          <w:lang w:val="kk-KZ"/>
        </w:rPr>
        <w:tab/>
        <w:t>ету;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2. Ата-аналарды, мемлекеттік және мемлекеттік емес құрылымдарды қоса алғанда, адам-гершiлiк-жыныстық тәрбиенiң қатысушыларын және олардың мiндеттерiн</w:t>
      </w:r>
      <w:r w:rsidRPr="00A35D2B">
        <w:rPr>
          <w:rFonts w:ascii="Times New Roman" w:hAnsi="Times New Roman" w:cs="Times New Roman"/>
          <w:sz w:val="28"/>
          <w:szCs w:val="28"/>
          <w:shd w:val="clear" w:color="auto" w:fill="FFFFFF"/>
          <w:lang w:val="kk-KZ"/>
        </w:rPr>
        <w:tab/>
        <w:t>анықтау;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3. Бiлiм беру ұйымдарында адамгершiлiк-жыныстық тәрбиенiң кезеңдерiн әзiрлеу;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осы жастағы топтың және бүкiл қоғамның арнайы бiлiмдi неғұрлым қолайлы, демек</w:t>
      </w:r>
      <w:r w:rsidRPr="00A35D2B">
        <w:rPr>
          <w:rFonts w:ascii="Times New Roman" w:hAnsi="Times New Roman" w:cs="Times New Roman"/>
          <w:sz w:val="28"/>
          <w:szCs w:val="28"/>
          <w:shd w:val="clear" w:color="auto" w:fill="FFFFFF"/>
          <w:lang w:val="kk-KZ"/>
        </w:rPr>
        <w:tab/>
        <w:t xml:space="preserve"> тиiмдi</w:t>
      </w:r>
      <w:r w:rsidRPr="00A35D2B">
        <w:rPr>
          <w:rFonts w:ascii="Times New Roman" w:hAnsi="Times New Roman" w:cs="Times New Roman"/>
          <w:sz w:val="28"/>
          <w:szCs w:val="28"/>
          <w:shd w:val="clear" w:color="auto" w:fill="FFFFFF"/>
          <w:lang w:val="kk-KZ"/>
        </w:rPr>
        <w:tab/>
        <w:t>қабылдауына</w:t>
      </w:r>
      <w:r w:rsidRPr="00A35D2B">
        <w:rPr>
          <w:rFonts w:ascii="Times New Roman" w:hAnsi="Times New Roman" w:cs="Times New Roman"/>
          <w:sz w:val="28"/>
          <w:szCs w:val="28"/>
          <w:shd w:val="clear" w:color="auto" w:fill="FFFFFF"/>
          <w:lang w:val="kk-KZ"/>
        </w:rPr>
        <w:tab/>
        <w:t>жағдай</w:t>
      </w:r>
      <w:r w:rsidRPr="00A35D2B">
        <w:rPr>
          <w:rFonts w:ascii="Times New Roman" w:hAnsi="Times New Roman" w:cs="Times New Roman"/>
          <w:sz w:val="28"/>
          <w:szCs w:val="28"/>
          <w:shd w:val="clear" w:color="auto" w:fill="FFFFFF"/>
          <w:lang w:val="kk-KZ"/>
        </w:rPr>
        <w:tab/>
        <w:t>жасау;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4. Адамгершiлiк-жыныстық тәрбиенің сапасына бақылау ұйымдастыру.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Адамгершiлiк-жыныстық тәрбие қағидаттарына мыналар кiредi:</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өзiн және басқаларды құрметтеуге, өз өмiрiнiң балалық шағынан балғын жастық арқылы ересек кезеңiне ауысу сенiмдiлiгiне, болашақта салауатты отбасын құруға бағытталған мемлекеттiк бағдарлама шеңберiнде оқыту өткiзу;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жасөспiрiмдер мен жастардың бойына оң бағдарларды дарыту үшiн барлық оңтайлы жағдайды немесе олардың үлгiлерiн пайдалану арқылы бағдарламаны тез меңгеру</w:t>
      </w:r>
      <w:r w:rsidRPr="00A35D2B">
        <w:rPr>
          <w:rFonts w:ascii="Times New Roman" w:hAnsi="Times New Roman" w:cs="Times New Roman"/>
          <w:sz w:val="28"/>
          <w:szCs w:val="28"/>
          <w:shd w:val="clear" w:color="auto" w:fill="FFFFFF"/>
          <w:lang w:val="kk-KZ"/>
        </w:rPr>
        <w:tab/>
        <w:t>мүмкiндiгi;</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өскелең ұрпақты даярлау кезеңдiлiгімен үйлесiмдегi нысаналылық және төте әрi керi</w:t>
      </w:r>
      <w:r w:rsidRPr="00A35D2B">
        <w:rPr>
          <w:rFonts w:ascii="Times New Roman" w:hAnsi="Times New Roman" w:cs="Times New Roman"/>
          <w:sz w:val="28"/>
          <w:szCs w:val="28"/>
          <w:shd w:val="clear" w:color="auto" w:fill="FFFFFF"/>
          <w:lang w:val="kk-KZ"/>
        </w:rPr>
        <w:tab/>
        <w:t>байланыстар</w:t>
      </w:r>
      <w:r w:rsidRPr="00A35D2B">
        <w:rPr>
          <w:rFonts w:ascii="Times New Roman" w:hAnsi="Times New Roman" w:cs="Times New Roman"/>
          <w:sz w:val="28"/>
          <w:szCs w:val="28"/>
          <w:shd w:val="clear" w:color="auto" w:fill="FFFFFF"/>
          <w:lang w:val="kk-KZ"/>
        </w:rPr>
        <w:tab/>
        <w:t>тетiгi;</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берiлетiн ақпараттың соқыр сенiмнен және "қажетсiз сексуалдықтан" ада дұрыстығы;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xml:space="preserve">      ерте басталатын сексуалдық тәжiрибелердi көтермелемеу, өзiн және өзгелердi құрметтеу, адам сексуалдылығын, сексуалдық белсендiлiктi қоя </w:t>
      </w:r>
      <w:r w:rsidRPr="00A35D2B">
        <w:rPr>
          <w:rFonts w:ascii="Times New Roman" w:hAnsi="Times New Roman" w:cs="Times New Roman"/>
          <w:sz w:val="28"/>
          <w:szCs w:val="28"/>
          <w:shd w:val="clear" w:color="auto" w:fill="FFFFFF"/>
          <w:lang w:val="kk-KZ"/>
        </w:rPr>
        <w:lastRenderedPageBreak/>
        <w:t>тұрудың себептерiн түсiну;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рухани, моральдық және сезiмдiк даму мәселелерiн қоса алғанда, жыныстық мiнез-құлықты, жөнсiз тәуекел мен тиiстi бастапқы алдын алу шараларын нақты бiлу</w:t>
      </w:r>
      <w:r w:rsidRPr="00A35D2B">
        <w:rPr>
          <w:rFonts w:ascii="Times New Roman" w:hAnsi="Times New Roman" w:cs="Times New Roman"/>
          <w:sz w:val="28"/>
          <w:szCs w:val="28"/>
          <w:shd w:val="clear" w:color="auto" w:fill="FFFFFF"/>
          <w:lang w:val="kk-KZ"/>
        </w:rPr>
        <w:tab/>
        <w:t>арқылы</w:t>
      </w:r>
      <w:r w:rsidRPr="00A35D2B">
        <w:rPr>
          <w:rFonts w:ascii="Times New Roman" w:hAnsi="Times New Roman" w:cs="Times New Roman"/>
          <w:sz w:val="28"/>
          <w:szCs w:val="28"/>
          <w:shd w:val="clear" w:color="auto" w:fill="FFFFFF"/>
          <w:lang w:val="kk-KZ"/>
        </w:rPr>
        <w:tab/>
        <w:t>тәрбиеге</w:t>
      </w:r>
      <w:r w:rsidRPr="00A35D2B">
        <w:rPr>
          <w:rFonts w:ascii="Times New Roman" w:hAnsi="Times New Roman" w:cs="Times New Roman"/>
          <w:sz w:val="28"/>
          <w:szCs w:val="28"/>
          <w:shd w:val="clear" w:color="auto" w:fill="FFFFFF"/>
          <w:lang w:val="kk-KZ"/>
        </w:rPr>
        <w:tab/>
        <w:t>бiрыңғай</w:t>
      </w:r>
      <w:r w:rsidRPr="00A35D2B">
        <w:rPr>
          <w:rFonts w:ascii="Times New Roman" w:hAnsi="Times New Roman" w:cs="Times New Roman"/>
          <w:sz w:val="28"/>
          <w:szCs w:val="28"/>
          <w:shd w:val="clear" w:color="auto" w:fill="FFFFFF"/>
          <w:lang w:val="kk-KZ"/>
        </w:rPr>
        <w:tab/>
        <w:t>тұрғыдан</w:t>
      </w:r>
      <w:r w:rsidRPr="00A35D2B">
        <w:rPr>
          <w:rFonts w:ascii="Times New Roman" w:hAnsi="Times New Roman" w:cs="Times New Roman"/>
          <w:sz w:val="28"/>
          <w:szCs w:val="28"/>
          <w:shd w:val="clear" w:color="auto" w:fill="FFFFFF"/>
          <w:lang w:val="kk-KZ"/>
        </w:rPr>
        <w:tab/>
        <w:t>келу;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оқытушы кадрлар даярлау тәрбиешiнiң баланың мiнез-құлқын еппен бағыттауға, оның туындаған мәселелерi мен проблемаларын абаймен және сыпайы шешуге көмектесуге деген ықыласын оятатын бiлiм берудi басқару үлгiсiн әзiрлеу;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бала даралығы мен оның дүниетанымының қалыптасу кезеңiне жатқызылатын пәннiң</w:t>
      </w:r>
      <w:r w:rsidRPr="00A35D2B">
        <w:rPr>
          <w:rFonts w:ascii="Times New Roman" w:hAnsi="Times New Roman" w:cs="Times New Roman"/>
          <w:sz w:val="28"/>
          <w:szCs w:val="28"/>
          <w:shd w:val="clear" w:color="auto" w:fill="FFFFFF"/>
          <w:lang w:val="kk-KZ"/>
        </w:rPr>
        <w:tab/>
        <w:t>ақпараттылығы,</w:t>
      </w:r>
      <w:r w:rsidRPr="00A35D2B">
        <w:rPr>
          <w:rFonts w:ascii="Times New Roman" w:hAnsi="Times New Roman" w:cs="Times New Roman"/>
          <w:sz w:val="28"/>
          <w:szCs w:val="28"/>
          <w:shd w:val="clear" w:color="auto" w:fill="FFFFFF"/>
          <w:lang w:val="kk-KZ"/>
        </w:rPr>
        <w:tab/>
        <w:t>қол</w:t>
      </w:r>
      <w:r w:rsidRPr="00A35D2B">
        <w:rPr>
          <w:rFonts w:ascii="Times New Roman" w:hAnsi="Times New Roman" w:cs="Times New Roman"/>
          <w:sz w:val="28"/>
          <w:szCs w:val="28"/>
          <w:shd w:val="clear" w:color="auto" w:fill="FFFFFF"/>
          <w:lang w:val="kk-KZ"/>
        </w:rPr>
        <w:tab/>
        <w:t>жетiмділігі</w:t>
      </w:r>
      <w:r w:rsidRPr="00A35D2B">
        <w:rPr>
          <w:rFonts w:ascii="Times New Roman" w:hAnsi="Times New Roman" w:cs="Times New Roman"/>
          <w:sz w:val="28"/>
          <w:szCs w:val="28"/>
          <w:shd w:val="clear" w:color="auto" w:fill="FFFFFF"/>
          <w:lang w:val="kk-KZ"/>
        </w:rPr>
        <w:tab/>
        <w:t>және</w:t>
      </w:r>
      <w:r w:rsidRPr="00A35D2B">
        <w:rPr>
          <w:rFonts w:ascii="Times New Roman" w:hAnsi="Times New Roman" w:cs="Times New Roman"/>
          <w:sz w:val="28"/>
          <w:szCs w:val="28"/>
          <w:shd w:val="clear" w:color="auto" w:fill="FFFFFF"/>
          <w:lang w:val="kk-KZ"/>
        </w:rPr>
        <w:tab/>
        <w:t>айқындығы;</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өсiмталдық проблемаларын шынайылықпен баяндау кезiнде сексуалдық құштарлықты қоздырмау, керiсiнше, осы процестiң артында тұрған моральдық астарларды, отбасын құру мен бала туудың маңыздылығын көре бiлуге икемдеу;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жөнсiз тәуекелдiң (жүктiлiк, ЖЖБА және т.б.) алдын алу.</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Аталған қағидаттарды iске асырудың маңызды нәтижесi жасөспiрiмдер бойында жынысаралық өзара қарым-қатынастарда адамгершiлiк дағдыға айналатындай моральдық қасиеттердi тәрбиелеу болуы тиiс.</w:t>
      </w:r>
      <w:r w:rsidRPr="00A35D2B">
        <w:rPr>
          <w:rStyle w:val="apple-converted-space"/>
          <w:rFonts w:ascii="Times New Roman" w:hAnsi="Times New Roman" w:cs="Times New Roman"/>
          <w:sz w:val="28"/>
          <w:szCs w:val="28"/>
          <w:lang w:val="kk-KZ"/>
        </w:rPr>
        <w:t> </w:t>
      </w:r>
      <w:bookmarkStart w:id="6" w:name="z6"/>
      <w:bookmarkEnd w:id="6"/>
      <w:r w:rsidRPr="00A35D2B">
        <w:rPr>
          <w:rFonts w:ascii="Times New Roman" w:hAnsi="Times New Roman" w:cs="Times New Roman"/>
          <w:sz w:val="28"/>
          <w:szCs w:val="28"/>
          <w:lang w:val="kk-KZ"/>
        </w:rPr>
        <w:br/>
      </w:r>
    </w:p>
    <w:p w:rsidR="00A35D2B" w:rsidRPr="00A35D2B" w:rsidRDefault="00A35D2B" w:rsidP="00A35D2B">
      <w:pPr>
        <w:tabs>
          <w:tab w:val="left" w:pos="-142"/>
        </w:tabs>
        <w:spacing w:after="0"/>
        <w:ind w:left="567"/>
        <w:rPr>
          <w:rStyle w:val="apple-converted-space"/>
          <w:rFonts w:ascii="Times New Roman" w:hAnsi="Times New Roman" w:cs="Times New Roman"/>
          <w:sz w:val="28"/>
          <w:szCs w:val="28"/>
          <w:lang w:val="kk-KZ"/>
        </w:rPr>
      </w:pPr>
      <w:r w:rsidRPr="00A35D2B">
        <w:rPr>
          <w:rFonts w:ascii="Times New Roman" w:hAnsi="Times New Roman" w:cs="Times New Roman"/>
          <w:b/>
          <w:sz w:val="28"/>
          <w:szCs w:val="28"/>
          <w:shd w:val="clear" w:color="auto" w:fill="FFFFFF"/>
          <w:lang w:val="kk-KZ"/>
        </w:rPr>
        <w:t>4. Негiзгi бағыттар</w:t>
      </w:r>
      <w:bookmarkStart w:id="7" w:name="z7"/>
      <w:bookmarkEnd w:id="7"/>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shd w:val="clear" w:color="auto" w:fill="FFFFFF"/>
          <w:lang w:val="kk-KZ"/>
        </w:rPr>
        <w:t>Бiлiм берудің әр кезеңi - бастауыш, негiзгi және орта мектептерде немесе кәсiптiк бастауыш, орта және жоғары бiлiм алған кезде - адамгершiлiк-жыныстық тәрбие жөнiндегi бiлiмдi меңгеруге және жетiлдiруге өз үлесiн қосуы тиiс.</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Бiлiм</w:t>
      </w:r>
      <w:r w:rsidRPr="00A35D2B">
        <w:rPr>
          <w:rFonts w:ascii="Times New Roman" w:hAnsi="Times New Roman" w:cs="Times New Roman"/>
          <w:sz w:val="28"/>
          <w:szCs w:val="28"/>
          <w:shd w:val="clear" w:color="auto" w:fill="FFFFFF"/>
          <w:lang w:val="kk-KZ"/>
        </w:rPr>
        <w:tab/>
      </w:r>
      <w:r w:rsidRPr="00A35D2B">
        <w:rPr>
          <w:rFonts w:ascii="Times New Roman" w:hAnsi="Times New Roman" w:cs="Times New Roman"/>
          <w:sz w:val="28"/>
          <w:szCs w:val="28"/>
          <w:shd w:val="clear" w:color="auto" w:fill="FFFFFF"/>
          <w:lang w:val="kk-KZ"/>
        </w:rPr>
        <w:tab/>
        <w:t>беру</w:t>
      </w:r>
      <w:r w:rsidRPr="00A35D2B">
        <w:rPr>
          <w:rFonts w:ascii="Times New Roman" w:hAnsi="Times New Roman" w:cs="Times New Roman"/>
          <w:sz w:val="28"/>
          <w:szCs w:val="28"/>
          <w:shd w:val="clear" w:color="auto" w:fill="FFFFFF"/>
          <w:lang w:val="kk-KZ"/>
        </w:rPr>
        <w:tab/>
        <w:t>ұйымдарында</w:t>
      </w:r>
      <w:r w:rsidRPr="00A35D2B">
        <w:rPr>
          <w:rFonts w:ascii="Times New Roman" w:hAnsi="Times New Roman" w:cs="Times New Roman"/>
          <w:sz w:val="28"/>
          <w:szCs w:val="28"/>
          <w:shd w:val="clear" w:color="auto" w:fill="FFFFFF"/>
          <w:lang w:val="kk-KZ"/>
        </w:rPr>
        <w:tab/>
        <w:t>оқитындар:</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1. сезiмге және өзара қарым-қатынасқа байланысты естiгендерiн талқылау кезiнде өзiне</w:t>
      </w:r>
      <w:r w:rsidRPr="00A35D2B">
        <w:rPr>
          <w:rFonts w:ascii="Times New Roman" w:hAnsi="Times New Roman" w:cs="Times New Roman"/>
          <w:sz w:val="28"/>
          <w:szCs w:val="28"/>
          <w:shd w:val="clear" w:color="auto" w:fill="FFFFFF"/>
          <w:lang w:val="kk-KZ"/>
        </w:rPr>
        <w:tab/>
        <w:t>сенiмдi</w:t>
      </w:r>
      <w:r w:rsidRPr="00A35D2B">
        <w:rPr>
          <w:rFonts w:ascii="Times New Roman" w:hAnsi="Times New Roman" w:cs="Times New Roman"/>
          <w:sz w:val="28"/>
          <w:szCs w:val="28"/>
          <w:shd w:val="clear" w:color="auto" w:fill="FFFFFF"/>
          <w:lang w:val="kk-KZ"/>
        </w:rPr>
        <w:tab/>
        <w:t>болуға;</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2.</w:t>
      </w:r>
      <w:r w:rsidRPr="00A35D2B">
        <w:rPr>
          <w:rFonts w:ascii="Times New Roman" w:hAnsi="Times New Roman" w:cs="Times New Roman"/>
          <w:sz w:val="28"/>
          <w:szCs w:val="28"/>
          <w:shd w:val="clear" w:color="auto" w:fill="FFFFFF"/>
          <w:lang w:val="kk-KZ"/>
        </w:rPr>
        <w:tab/>
        <w:t>жыныстық</w:t>
      </w:r>
      <w:r w:rsidRPr="00A35D2B">
        <w:rPr>
          <w:rFonts w:ascii="Times New Roman" w:hAnsi="Times New Roman" w:cs="Times New Roman"/>
          <w:sz w:val="28"/>
          <w:szCs w:val="28"/>
          <w:shd w:val="clear" w:color="auto" w:fill="FFFFFF"/>
          <w:lang w:val="kk-KZ"/>
        </w:rPr>
        <w:tab/>
        <w:t>жетiлу</w:t>
      </w:r>
      <w:r w:rsidRPr="00A35D2B">
        <w:rPr>
          <w:rFonts w:ascii="Times New Roman" w:hAnsi="Times New Roman" w:cs="Times New Roman"/>
          <w:sz w:val="28"/>
          <w:szCs w:val="28"/>
          <w:shd w:val="clear" w:color="auto" w:fill="FFFFFF"/>
          <w:lang w:val="kk-KZ"/>
        </w:rPr>
        <w:tab/>
        <w:t>кезеңiне</w:t>
      </w:r>
      <w:r w:rsidRPr="00A35D2B">
        <w:rPr>
          <w:rFonts w:ascii="Times New Roman" w:hAnsi="Times New Roman" w:cs="Times New Roman"/>
          <w:sz w:val="28"/>
          <w:szCs w:val="28"/>
          <w:shd w:val="clear" w:color="auto" w:fill="FFFFFF"/>
          <w:lang w:val="kk-KZ"/>
        </w:rPr>
        <w:tab/>
        <w:t>дайын</w:t>
      </w:r>
      <w:r w:rsidRPr="00A35D2B">
        <w:rPr>
          <w:rFonts w:ascii="Times New Roman" w:hAnsi="Times New Roman" w:cs="Times New Roman"/>
          <w:sz w:val="28"/>
          <w:szCs w:val="28"/>
          <w:shd w:val="clear" w:color="auto" w:fill="FFFFFF"/>
          <w:lang w:val="kk-KZ"/>
        </w:rPr>
        <w:tab/>
        <w:t>болуға;</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3. зорлық қатерi төнген кезде үлкендердiң көмегi мен қолдауын сұрауға дайын болуға;</w:t>
      </w:r>
      <w:r w:rsidRPr="00A35D2B">
        <w:rPr>
          <w:rStyle w:val="apple-converted-space"/>
          <w:rFonts w:ascii="Times New Roman" w:hAnsi="Times New Roman" w:cs="Times New Roman"/>
          <w:sz w:val="28"/>
          <w:szCs w:val="28"/>
          <w:lang w:val="kk-KZ"/>
        </w:rPr>
        <w:t> </w:t>
      </w: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4. жасөспiрiмдердiң шешiмдерiн, пайымдауларын және мiнез-құлқын</w:t>
      </w:r>
      <w:bookmarkStart w:id="8" w:name="z8"/>
      <w:bookmarkEnd w:id="8"/>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айқындайтын оң құндылықтар мен моральдық шеңберлер қалыптастыруға тиiстi. Бiлiм беру ұйымдары: жасөспiрiмдердi жыныстық мiнез-құлықты ұғынуға, кездейсоқ жыныстық  байланыстан тартынудың пайдасын және қауiпсiз секстiң артықшылығын  түсiнуге үйретуге; отбасын құрудағы өз рөлiн тануды үйретуге; тәуекелге барудың (жөнсiз жүктiлiк, АҚТҚ/ЖҚТБ-ны қоса) алдын алу  жөнiнде ақпарат беруге және дағдыларды дарытуға; </w:t>
      </w:r>
      <w:r w:rsidRPr="00A35D2B">
        <w:rPr>
          <w:rFonts w:ascii="Times New Roman" w:hAnsi="Times New Roman" w:cs="Times New Roman"/>
          <w:sz w:val="28"/>
          <w:szCs w:val="28"/>
          <w:lang w:val="kk-KZ"/>
        </w:rPr>
        <w:lastRenderedPageBreak/>
        <w:t>жөнсiз немесе қауiптi секске қарсы тұра білудi үйретуге; сексуалдық саулық мәселелерiнде қолдау мен көмек беретiн қызметтер  мен ұйымдар туралы бiлiм беруге; қауiпсiз жыныстық мінез-құлықтың құқықтық мәселелері бойынша білiм  беруге; адам өсiмталдығының негiздерi жөнiнде бiлiм беруге; адам ағзасына жыныстық жолмен берiлетiн микробтар мен вирустардың  қандай зиян тигiзетiнi туралы бiлiм беруге; өсiмталдық үрдiсiне гормональдық қатысу туралы бiлiм беруге; ағзаның қорғану қуаты туралы бiлiм беруге тиiстi.</w:t>
      </w:r>
    </w:p>
    <w:p w:rsidR="00A35D2B" w:rsidRPr="00A35D2B" w:rsidRDefault="00A35D2B" w:rsidP="00A35D2B">
      <w:pPr>
        <w:tabs>
          <w:tab w:val="left" w:pos="-142"/>
        </w:tabs>
        <w:spacing w:after="0"/>
        <w:ind w:left="567"/>
        <w:rPr>
          <w:rFonts w:ascii="Times New Roman" w:hAnsi="Times New Roman" w:cs="Times New Roman"/>
          <w:b/>
          <w:sz w:val="28"/>
          <w:szCs w:val="28"/>
          <w:lang w:val="kk-KZ"/>
        </w:rPr>
      </w:pPr>
      <w:r w:rsidRPr="00A35D2B">
        <w:rPr>
          <w:rFonts w:ascii="Times New Roman" w:hAnsi="Times New Roman" w:cs="Times New Roman"/>
          <w:sz w:val="28"/>
          <w:szCs w:val="28"/>
          <w:lang w:val="kk-KZ"/>
        </w:rPr>
        <w:br/>
      </w:r>
      <w:r w:rsidRPr="00A35D2B">
        <w:rPr>
          <w:rFonts w:ascii="Times New Roman" w:hAnsi="Times New Roman" w:cs="Times New Roman"/>
          <w:sz w:val="28"/>
          <w:szCs w:val="28"/>
          <w:shd w:val="clear" w:color="auto" w:fill="FFFFFF"/>
          <w:lang w:val="kk-KZ"/>
        </w:rPr>
        <w:t> </w:t>
      </w: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w:t>
      </w:r>
    </w:p>
    <w:p w:rsidR="00A35D2B" w:rsidRPr="00A35D2B" w:rsidRDefault="00A35D2B" w:rsidP="00A35D2B">
      <w:pPr>
        <w:tabs>
          <w:tab w:val="left" w:pos="-142"/>
        </w:tabs>
        <w:spacing w:after="0"/>
        <w:ind w:left="567"/>
        <w:rPr>
          <w:rFonts w:ascii="Times New Roman" w:hAnsi="Times New Roman" w:cs="Times New Roman"/>
          <w:b/>
          <w:sz w:val="28"/>
          <w:szCs w:val="28"/>
          <w:lang w:val="kk-KZ"/>
        </w:rPr>
      </w:pPr>
    </w:p>
    <w:p w:rsidR="00A35D2B" w:rsidRPr="00A35D2B" w:rsidRDefault="00A35D2B" w:rsidP="00A35D2B">
      <w:pPr>
        <w:tabs>
          <w:tab w:val="left" w:pos="-142"/>
        </w:tabs>
        <w:spacing w:after="0"/>
        <w:ind w:left="567"/>
        <w:rPr>
          <w:rFonts w:ascii="Times New Roman" w:hAnsi="Times New Roman" w:cs="Times New Roman"/>
          <w:b/>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w:t>
      </w:r>
      <w:r w:rsidRPr="00A35D2B">
        <w:rPr>
          <w:rFonts w:ascii="Times New Roman" w:hAnsi="Times New Roman" w:cs="Times New Roman"/>
          <w:sz w:val="28"/>
          <w:szCs w:val="28"/>
        </w:rPr>
        <w:lastRenderedPageBreak/>
        <w:t>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720"/>
        <w:rPr>
          <w:rFonts w:ascii="Times New Roman" w:hAnsi="Times New Roman" w:cs="Times New Roman"/>
          <w:b/>
          <w:sz w:val="28"/>
          <w:szCs w:val="28"/>
        </w:rPr>
      </w:pPr>
    </w:p>
    <w:p w:rsidR="00A35D2B" w:rsidRPr="00A35D2B" w:rsidRDefault="00A35D2B" w:rsidP="00A35D2B">
      <w:pPr>
        <w:pStyle w:val="22"/>
        <w:shd w:val="clear" w:color="auto" w:fill="auto"/>
        <w:tabs>
          <w:tab w:val="left" w:pos="-142"/>
        </w:tabs>
        <w:spacing w:after="0" w:line="240" w:lineRule="auto"/>
        <w:ind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6.Қорытынды сұрақтар:</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lang w:val="kk-KZ"/>
        </w:rPr>
      </w:pPr>
      <w:r w:rsidRPr="00A35D2B">
        <w:rPr>
          <w:rFonts w:ascii="Times New Roman" w:hAnsi="Times New Roman" w:cs="Times New Roman"/>
          <w:sz w:val="28"/>
          <w:szCs w:val="28"/>
          <w:lang w:val="kk-KZ"/>
        </w:rPr>
        <w:t>Ер бала мен қыздар ағзасында қандай ұқсас өзгерістер болады?</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lang w:val="kk-KZ"/>
        </w:rPr>
      </w:pPr>
      <w:r w:rsidRPr="00A35D2B">
        <w:rPr>
          <w:rFonts w:ascii="Times New Roman" w:hAnsi="Times New Roman" w:cs="Times New Roman"/>
          <w:sz w:val="28"/>
          <w:szCs w:val="28"/>
          <w:lang w:val="kk-KZ"/>
        </w:rPr>
        <w:t>Тек қыздарда қандай өзгерістер болады?</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Тек ер балаларда қандай өзгерістер болады?</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 xml:space="preserve">Студенттер жеке гигиеналық дене тазалығы туралы нені білуі </w:t>
      </w:r>
      <w:proofErr w:type="gramStart"/>
      <w:r w:rsidRPr="00A35D2B">
        <w:rPr>
          <w:rFonts w:ascii="Times New Roman" w:hAnsi="Times New Roman" w:cs="Times New Roman"/>
          <w:sz w:val="28"/>
          <w:szCs w:val="28"/>
        </w:rPr>
        <w:t>тиіс</w:t>
      </w:r>
      <w:proofErr w:type="gramEnd"/>
      <w:r w:rsidRPr="00A35D2B">
        <w:rPr>
          <w:rFonts w:ascii="Times New Roman" w:hAnsi="Times New Roman" w:cs="Times New Roman"/>
          <w:sz w:val="28"/>
          <w:szCs w:val="28"/>
        </w:rPr>
        <w:t>?</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Лагерге қабылдап алуды қай маман жүргізеді?</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Балаларды жазғы сауықтыру орталығының қандай тү</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 бар?</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Жер телі</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іне қандай талаптар қойылады?</w:t>
      </w:r>
    </w:p>
    <w:p w:rsidR="00A35D2B" w:rsidRPr="00A35D2B" w:rsidRDefault="00A35D2B" w:rsidP="00A35D2B">
      <w:pPr>
        <w:numPr>
          <w:ilvl w:val="0"/>
          <w:numId w:val="25"/>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Балалардың  денесін шынықтырудың негізгі 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 xml:space="preserve"> шаралары қандай?</w:t>
      </w:r>
    </w:p>
    <w:p w:rsidR="00A35D2B" w:rsidRPr="00A35D2B" w:rsidRDefault="00A35D2B" w:rsidP="00A35D2B">
      <w:pPr>
        <w:pStyle w:val="22"/>
        <w:shd w:val="clear" w:color="auto" w:fill="auto"/>
        <w:tabs>
          <w:tab w:val="left" w:pos="-142"/>
        </w:tabs>
        <w:spacing w:after="0" w:line="240" w:lineRule="auto"/>
        <w:ind w:left="567" w:right="565"/>
        <w:jc w:val="left"/>
        <w:rPr>
          <w:rFonts w:ascii="Times New Roman" w:hAnsi="Times New Roman" w:cs="Times New Roman"/>
          <w:sz w:val="28"/>
          <w:szCs w:val="28"/>
          <w:lang w:val="kk-KZ" w:eastAsia="kk-KZ"/>
        </w:rPr>
      </w:pPr>
    </w:p>
    <w:p w:rsidR="00A35D2B" w:rsidRPr="00A35D2B" w:rsidRDefault="00A35D2B" w:rsidP="00A35D2B">
      <w:pPr>
        <w:pStyle w:val="22"/>
        <w:shd w:val="clear" w:color="auto" w:fill="auto"/>
        <w:tabs>
          <w:tab w:val="left" w:pos="-142"/>
        </w:tabs>
        <w:spacing w:after="0" w:line="240"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eastAsia="kk-KZ"/>
        </w:rPr>
        <w:t>№2</w:t>
      </w:r>
      <w:r w:rsidRPr="00A35D2B">
        <w:rPr>
          <w:rFonts w:ascii="Times New Roman" w:hAnsi="Times New Roman" w:cs="Times New Roman"/>
          <w:sz w:val="28"/>
          <w:szCs w:val="28"/>
          <w:lang w:val="kk-KZ" w:eastAsia="kk-KZ"/>
        </w:rPr>
        <w:t>1</w:t>
      </w:r>
    </w:p>
    <w:p w:rsidR="00A35D2B" w:rsidRPr="00A35D2B" w:rsidRDefault="00A35D2B" w:rsidP="00A35D2B">
      <w:pPr>
        <w:pStyle w:val="22"/>
        <w:numPr>
          <w:ilvl w:val="0"/>
          <w:numId w:val="14"/>
        </w:numPr>
        <w:shd w:val="clear" w:color="auto" w:fill="auto"/>
        <w:tabs>
          <w:tab w:val="left" w:pos="-142"/>
        </w:tabs>
        <w:spacing w:after="0" w:line="240" w:lineRule="auto"/>
        <w:ind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Тақырып: Балалар санаторияларына қойылатын санитарлық – гигиеналық талаптар. Балалар мен жасөспірімдер мекемелерінде эпидемияға қарсы жұмыстар.</w:t>
      </w:r>
    </w:p>
    <w:p w:rsidR="00A35D2B" w:rsidRPr="00A35D2B" w:rsidRDefault="00A35D2B" w:rsidP="00A35D2B">
      <w:pPr>
        <w:pStyle w:val="22"/>
        <w:numPr>
          <w:ilvl w:val="0"/>
          <w:numId w:val="14"/>
        </w:numPr>
        <w:shd w:val="clear" w:color="auto" w:fill="auto"/>
        <w:tabs>
          <w:tab w:val="left" w:pos="-142"/>
        </w:tabs>
        <w:spacing w:after="0" w:line="240" w:lineRule="auto"/>
        <w:ind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 xml:space="preserve">Мақсаты: </w:t>
      </w:r>
      <w:r w:rsidRPr="00A35D2B">
        <w:rPr>
          <w:rFonts w:ascii="Times New Roman" w:hAnsi="Times New Roman" w:cs="Times New Roman"/>
          <w:b w:val="0"/>
          <w:sz w:val="28"/>
          <w:szCs w:val="28"/>
          <w:lang w:val="kk-KZ" w:eastAsia="kk-KZ"/>
        </w:rPr>
        <w:t>балалар санаторияларына қойылатын санитарлық – гигиеналық талаптар мен балалар мен жасөспірімдер мекемелерінде эпидемияға қарсы жұмыстарды таныстыру</w:t>
      </w:r>
    </w:p>
    <w:p w:rsidR="00A35D2B" w:rsidRPr="00A35D2B" w:rsidRDefault="00A35D2B" w:rsidP="00A35D2B">
      <w:pPr>
        <w:pStyle w:val="22"/>
        <w:numPr>
          <w:ilvl w:val="0"/>
          <w:numId w:val="14"/>
        </w:numPr>
        <w:shd w:val="clear" w:color="auto" w:fill="auto"/>
        <w:tabs>
          <w:tab w:val="left" w:pos="-142"/>
        </w:tabs>
        <w:spacing w:after="0" w:line="240" w:lineRule="auto"/>
        <w:ind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Дәріс тезисі.</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Балалар санаториясы, науқас балаларды кезеңді емдеу тәрбиелеу оқыту процессімен тығыз байланысты, медико- педагогикалық мекеме.</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Санаторияға 1-14 жасқа дейінгі балалар: демалу аймағында орналасқан санаторияға 5-14 жасқа дейінгі балалар; тірек-қимыл аппаратының қызметі бұзылған және церебральды –спастикалық параличі бар балалар санаторияға 3 жастан бастап бағытталады.</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Остеомиелит, полиартритпен сырқаттанған балалар үшін санаторияда жатып емделетіндерге орнының жартысы; тірек-қимыл аппаратының сырқаттары 20% жатып емделетін және нашар қимылдайтын балалар үшін қарастырылуы керек.</w:t>
      </w:r>
    </w:p>
    <w:p w:rsidR="00A35D2B" w:rsidRPr="00A35D2B" w:rsidRDefault="00A35D2B" w:rsidP="00A35D2B">
      <w:pPr>
        <w:tabs>
          <w:tab w:val="left" w:pos="-142"/>
        </w:tabs>
        <w:spacing w:after="0"/>
        <w:ind w:left="567"/>
        <w:rPr>
          <w:rFonts w:ascii="Times New Roman" w:hAnsi="Times New Roman" w:cs="Times New Roman"/>
          <w:sz w:val="28"/>
          <w:szCs w:val="28"/>
          <w:lang w:val="kk-KZ"/>
        </w:rPr>
      </w:pPr>
    </w:p>
    <w:p w:rsidR="00A35D2B" w:rsidRPr="00A35D2B" w:rsidRDefault="00A35D2B" w:rsidP="00A35D2B">
      <w:pPr>
        <w:tabs>
          <w:tab w:val="left" w:pos="-142"/>
        </w:tabs>
        <w:spacing w:after="0"/>
        <w:ind w:left="567"/>
        <w:outlineLvl w:val="2"/>
        <w:rPr>
          <w:rFonts w:ascii="Times New Roman" w:hAnsi="Times New Roman" w:cs="Times New Roman"/>
          <w:b/>
          <w:bCs/>
          <w:sz w:val="28"/>
          <w:szCs w:val="28"/>
          <w:lang w:val="kk-KZ"/>
        </w:rPr>
      </w:pPr>
      <w:bookmarkStart w:id="9" w:name="1-2"/>
      <w:bookmarkEnd w:id="9"/>
      <w:r w:rsidRPr="00A35D2B">
        <w:rPr>
          <w:rFonts w:ascii="Times New Roman" w:hAnsi="Times New Roman" w:cs="Times New Roman"/>
          <w:b/>
          <w:bCs/>
          <w:sz w:val="28"/>
          <w:szCs w:val="28"/>
          <w:lang w:val="kk-KZ"/>
        </w:rPr>
        <w:t>2. Жер бөліміне қойылатын талаптар.</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Санатории территориясының  ауданы медициналық  профиліне байланыссыз шаруашылық аймағын есептемегенде бір орынға </w:t>
      </w:r>
      <w:smartTag w:uri="urn:schemas-microsoft-com:office:smarttags" w:element="metricconverter">
        <w:smartTagPr>
          <w:attr w:name="ProductID" w:val="200 м"/>
        </w:smartTagPr>
        <w:r w:rsidRPr="00A35D2B">
          <w:rPr>
            <w:rFonts w:ascii="Times New Roman" w:hAnsi="Times New Roman" w:cs="Times New Roman"/>
            <w:sz w:val="28"/>
            <w:szCs w:val="28"/>
            <w:lang w:val="kk-KZ"/>
          </w:rPr>
          <w:t>200 м</w:t>
        </w:r>
      </w:smartTag>
      <w:r w:rsidRPr="00A35D2B">
        <w:rPr>
          <w:rFonts w:ascii="Times New Roman" w:hAnsi="Times New Roman" w:cs="Times New Roman"/>
          <w:sz w:val="28"/>
          <w:szCs w:val="28"/>
          <w:lang w:val="kk-KZ"/>
        </w:rPr>
        <w:t xml:space="preserve">.кв кем болмауы керек. Аса бағалы демалыс факторлары бар демалыс орындарын орналастырғанда, санитарлық эпидемиолгиялық қызмет </w:t>
      </w:r>
      <w:r w:rsidRPr="00A35D2B">
        <w:rPr>
          <w:rFonts w:ascii="Times New Roman" w:hAnsi="Times New Roman" w:cs="Times New Roman"/>
          <w:sz w:val="28"/>
          <w:szCs w:val="28"/>
          <w:lang w:val="kk-KZ"/>
        </w:rPr>
        <w:lastRenderedPageBreak/>
        <w:t>орталығының келісіммен бір орынға арналған ауданды 20% дейін азайту рұқсат етіледі.</w:t>
      </w:r>
    </w:p>
    <w:p w:rsidR="00A35D2B" w:rsidRPr="00A35D2B" w:rsidRDefault="00A35D2B" w:rsidP="00A35D2B">
      <w:pPr>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Санатории территориясында қызметкерлерге арналған  тұрғын  құрылыстарды орналастыруға рұқсат етілмеді.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Санатории территориясында келесі қызметті</w:t>
      </w:r>
      <w:proofErr w:type="gramStart"/>
      <w:r w:rsidRPr="00A35D2B">
        <w:rPr>
          <w:rFonts w:ascii="Times New Roman" w:hAnsi="Times New Roman" w:cs="Times New Roman"/>
          <w:sz w:val="28"/>
          <w:szCs w:val="28"/>
        </w:rPr>
        <w:t>к айма</w:t>
      </w:r>
      <w:proofErr w:type="gramEnd"/>
      <w:r w:rsidRPr="00A35D2B">
        <w:rPr>
          <w:rFonts w:ascii="Times New Roman" w:hAnsi="Times New Roman" w:cs="Times New Roman"/>
          <w:sz w:val="28"/>
          <w:szCs w:val="28"/>
        </w:rPr>
        <w:t>қтар болады:</w:t>
      </w:r>
    </w:p>
    <w:p w:rsidR="00A35D2B" w:rsidRPr="00A35D2B" w:rsidRDefault="00A35D2B" w:rsidP="00A35D2B">
      <w:pPr>
        <w:numPr>
          <w:ilvl w:val="0"/>
          <w:numId w:val="18"/>
        </w:numPr>
        <w:tabs>
          <w:tab w:val="left" w:pos="-142"/>
        </w:tabs>
        <w:spacing w:after="0" w:line="240" w:lineRule="auto"/>
        <w:ind w:left="567" w:firstLine="0"/>
        <w:rPr>
          <w:rFonts w:ascii="Times New Roman" w:hAnsi="Times New Roman" w:cs="Times New Roman"/>
          <w:sz w:val="28"/>
          <w:szCs w:val="28"/>
        </w:rPr>
      </w:pPr>
      <w:r w:rsidRPr="00A35D2B">
        <w:rPr>
          <w:rFonts w:ascii="Times New Roman" w:hAnsi="Times New Roman" w:cs="Times New Roman"/>
          <w:sz w:val="28"/>
          <w:szCs w:val="28"/>
        </w:rPr>
        <w:t>Қабылдау аймағы  (қабылдау бө</w:t>
      </w:r>
      <w:proofErr w:type="gramStart"/>
      <w:r w:rsidRPr="00A35D2B">
        <w:rPr>
          <w:rFonts w:ascii="Times New Roman" w:hAnsi="Times New Roman" w:cs="Times New Roman"/>
          <w:sz w:val="28"/>
          <w:szCs w:val="28"/>
        </w:rPr>
        <w:t>л</w:t>
      </w:r>
      <w:proofErr w:type="gramEnd"/>
      <w:r w:rsidRPr="00A35D2B">
        <w:rPr>
          <w:rFonts w:ascii="Times New Roman" w:hAnsi="Times New Roman" w:cs="Times New Roman"/>
          <w:sz w:val="28"/>
          <w:szCs w:val="28"/>
        </w:rPr>
        <w:t>імі);</w:t>
      </w:r>
    </w:p>
    <w:p w:rsidR="00A35D2B" w:rsidRPr="00A35D2B" w:rsidRDefault="00A35D2B" w:rsidP="00A35D2B">
      <w:pPr>
        <w:numPr>
          <w:ilvl w:val="0"/>
          <w:numId w:val="18"/>
        </w:numPr>
        <w:tabs>
          <w:tab w:val="left" w:pos="-142"/>
        </w:tabs>
        <w:spacing w:after="0" w:line="240" w:lineRule="auto"/>
        <w:ind w:left="567" w:firstLine="0"/>
        <w:rPr>
          <w:rFonts w:ascii="Times New Roman" w:hAnsi="Times New Roman" w:cs="Times New Roman"/>
          <w:sz w:val="28"/>
          <w:szCs w:val="28"/>
        </w:rPr>
      </w:pPr>
      <w:r w:rsidRPr="00A35D2B">
        <w:rPr>
          <w:rFonts w:ascii="Times New Roman" w:hAnsi="Times New Roman" w:cs="Times New Roman"/>
          <w:sz w:val="28"/>
          <w:szCs w:val="28"/>
        </w:rPr>
        <w:t>Тұ</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ғын аймағы ;</w:t>
      </w:r>
    </w:p>
    <w:p w:rsidR="00A35D2B" w:rsidRPr="00A35D2B" w:rsidRDefault="00A35D2B" w:rsidP="00A35D2B">
      <w:pPr>
        <w:numPr>
          <w:ilvl w:val="0"/>
          <w:numId w:val="18"/>
        </w:numPr>
        <w:tabs>
          <w:tab w:val="left" w:pos="-142"/>
        </w:tabs>
        <w:spacing w:after="0" w:line="240" w:lineRule="auto"/>
        <w:ind w:left="567" w:firstLine="0"/>
        <w:rPr>
          <w:rFonts w:ascii="Times New Roman" w:hAnsi="Times New Roman" w:cs="Times New Roman"/>
          <w:sz w:val="28"/>
          <w:szCs w:val="28"/>
        </w:rPr>
      </w:pPr>
      <w:r w:rsidRPr="00A35D2B">
        <w:rPr>
          <w:rFonts w:ascii="Times New Roman" w:hAnsi="Times New Roman" w:cs="Times New Roman"/>
          <w:sz w:val="28"/>
          <w:szCs w:val="28"/>
        </w:rPr>
        <w:t>Саябақ аймағы;</w:t>
      </w:r>
    </w:p>
    <w:p w:rsidR="00A35D2B" w:rsidRPr="00A35D2B" w:rsidRDefault="00A35D2B" w:rsidP="00A35D2B">
      <w:pPr>
        <w:numPr>
          <w:ilvl w:val="0"/>
          <w:numId w:val="18"/>
        </w:numPr>
        <w:tabs>
          <w:tab w:val="left" w:pos="-142"/>
        </w:tabs>
        <w:spacing w:after="0" w:line="240" w:lineRule="auto"/>
        <w:ind w:left="567" w:firstLine="0"/>
        <w:rPr>
          <w:rFonts w:ascii="Times New Roman" w:hAnsi="Times New Roman" w:cs="Times New Roman"/>
          <w:sz w:val="28"/>
          <w:szCs w:val="28"/>
        </w:rPr>
      </w:pPr>
      <w:proofErr w:type="gramStart"/>
      <w:r w:rsidRPr="00A35D2B">
        <w:rPr>
          <w:rFonts w:ascii="Times New Roman" w:hAnsi="Times New Roman" w:cs="Times New Roman"/>
          <w:sz w:val="28"/>
          <w:szCs w:val="28"/>
        </w:rPr>
        <w:t>Дене т</w:t>
      </w:r>
      <w:proofErr w:type="gramEnd"/>
      <w:r w:rsidRPr="00A35D2B">
        <w:rPr>
          <w:rFonts w:ascii="Times New Roman" w:hAnsi="Times New Roman" w:cs="Times New Roman"/>
          <w:sz w:val="28"/>
          <w:szCs w:val="28"/>
        </w:rPr>
        <w:t>әрбиесі сауықтыру жабдықтарынының аймағы;</w:t>
      </w:r>
    </w:p>
    <w:p w:rsidR="00A35D2B" w:rsidRPr="00A35D2B" w:rsidRDefault="00A35D2B" w:rsidP="00A35D2B">
      <w:pPr>
        <w:numPr>
          <w:ilvl w:val="0"/>
          <w:numId w:val="18"/>
        </w:numPr>
        <w:tabs>
          <w:tab w:val="left" w:pos="-142"/>
        </w:tabs>
        <w:spacing w:after="0" w:line="240" w:lineRule="auto"/>
        <w:ind w:left="567" w:firstLine="0"/>
        <w:rPr>
          <w:rFonts w:ascii="Times New Roman" w:hAnsi="Times New Roman" w:cs="Times New Roman"/>
          <w:sz w:val="28"/>
          <w:szCs w:val="28"/>
        </w:rPr>
      </w:pPr>
      <w:r w:rsidRPr="00A35D2B">
        <w:rPr>
          <w:rFonts w:ascii="Times New Roman" w:hAnsi="Times New Roman" w:cs="Times New Roman"/>
          <w:sz w:val="28"/>
          <w:szCs w:val="28"/>
        </w:rPr>
        <w:t>Оңашалау аймағы;</w:t>
      </w:r>
    </w:p>
    <w:p w:rsidR="00A35D2B" w:rsidRPr="00A35D2B" w:rsidRDefault="00A35D2B" w:rsidP="00A35D2B">
      <w:pPr>
        <w:numPr>
          <w:ilvl w:val="0"/>
          <w:numId w:val="18"/>
        </w:numPr>
        <w:tabs>
          <w:tab w:val="left" w:pos="-142"/>
        </w:tabs>
        <w:spacing w:after="0" w:line="240" w:lineRule="auto"/>
        <w:ind w:left="567" w:firstLine="0"/>
        <w:rPr>
          <w:rFonts w:ascii="Times New Roman" w:hAnsi="Times New Roman" w:cs="Times New Roman"/>
          <w:sz w:val="28"/>
          <w:szCs w:val="28"/>
        </w:rPr>
      </w:pPr>
      <w:r w:rsidRPr="00A35D2B">
        <w:rPr>
          <w:rFonts w:ascii="Times New Roman" w:hAnsi="Times New Roman" w:cs="Times New Roman"/>
          <w:sz w:val="28"/>
          <w:szCs w:val="28"/>
        </w:rPr>
        <w:t>Шаруашылық аймағы.</w:t>
      </w:r>
    </w:p>
    <w:p w:rsidR="00A35D2B" w:rsidRPr="00A35D2B" w:rsidRDefault="00A35D2B" w:rsidP="00A35D2B">
      <w:pPr>
        <w:tabs>
          <w:tab w:val="left" w:pos="-142"/>
        </w:tabs>
        <w:spacing w:after="0"/>
        <w:ind w:left="567"/>
        <w:rPr>
          <w:rFonts w:ascii="Times New Roman" w:hAnsi="Times New Roman" w:cs="Times New Roman"/>
          <w:sz w:val="28"/>
          <w:szCs w:val="28"/>
        </w:rPr>
      </w:pPr>
      <w:proofErr w:type="gramStart"/>
      <w:r w:rsidRPr="00A35D2B">
        <w:rPr>
          <w:rFonts w:ascii="Times New Roman" w:hAnsi="Times New Roman" w:cs="Times New Roman"/>
          <w:sz w:val="28"/>
          <w:szCs w:val="28"/>
        </w:rPr>
        <w:t>Тұру</w:t>
      </w:r>
      <w:proofErr w:type="gramEnd"/>
      <w:r w:rsidRPr="00A35D2B">
        <w:rPr>
          <w:rFonts w:ascii="Times New Roman" w:hAnsi="Times New Roman" w:cs="Times New Roman"/>
          <w:sz w:val="28"/>
          <w:szCs w:val="28"/>
        </w:rPr>
        <w:t xml:space="preserve"> аймағында жатын корпусы, оқыту, тамақтану, емдеу, мәдениет пен әкімшілікті - тұрмыстық мақсатқа арналған бөлмелер, ғимарат пен жабдықтар орнатылады. </w:t>
      </w:r>
      <w:proofErr w:type="gramStart"/>
      <w:r w:rsidRPr="00A35D2B">
        <w:rPr>
          <w:rFonts w:ascii="Times New Roman" w:hAnsi="Times New Roman" w:cs="Times New Roman"/>
          <w:sz w:val="28"/>
          <w:szCs w:val="28"/>
        </w:rPr>
        <w:t>Тұру</w:t>
      </w:r>
      <w:proofErr w:type="gramEnd"/>
      <w:r w:rsidRPr="00A35D2B">
        <w:rPr>
          <w:rFonts w:ascii="Times New Roman" w:hAnsi="Times New Roman" w:cs="Times New Roman"/>
          <w:sz w:val="28"/>
          <w:szCs w:val="28"/>
        </w:rPr>
        <w:t xml:space="preserve"> аймағы көшеден және  жер бөлімінен ыңғайлы кіретін болуы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Жатын, оқу корпустары мен </w:t>
      </w:r>
      <w:proofErr w:type="gramStart"/>
      <w:r w:rsidRPr="00A35D2B">
        <w:rPr>
          <w:rFonts w:ascii="Times New Roman" w:hAnsi="Times New Roman" w:cs="Times New Roman"/>
          <w:sz w:val="28"/>
          <w:szCs w:val="28"/>
        </w:rPr>
        <w:t>тұру</w:t>
      </w:r>
      <w:proofErr w:type="gramEnd"/>
      <w:r w:rsidRPr="00A35D2B">
        <w:rPr>
          <w:rFonts w:ascii="Times New Roman" w:hAnsi="Times New Roman" w:cs="Times New Roman"/>
          <w:sz w:val="28"/>
          <w:szCs w:val="28"/>
        </w:rPr>
        <w:t xml:space="preserve"> зонасы шекарасы арасындағы санитарлық қашықтық </w:t>
      </w:r>
      <w:smartTag w:uri="urn:schemas-microsoft-com:office:smarttags" w:element="metricconverter">
        <w:smartTagPr>
          <w:attr w:name="ProductID" w:val="50 м"/>
        </w:smartTagPr>
        <w:r w:rsidRPr="00A35D2B">
          <w:rPr>
            <w:rFonts w:ascii="Times New Roman" w:hAnsi="Times New Roman" w:cs="Times New Roman"/>
            <w:sz w:val="28"/>
            <w:szCs w:val="28"/>
          </w:rPr>
          <w:t>50 м</w:t>
        </w:r>
      </w:smartTag>
      <w:r w:rsidRPr="00A35D2B">
        <w:rPr>
          <w:rFonts w:ascii="Times New Roman" w:hAnsi="Times New Roman" w:cs="Times New Roman"/>
          <w:sz w:val="28"/>
          <w:szCs w:val="28"/>
        </w:rPr>
        <w:t xml:space="preserve"> кем емес; санаторияның негізгі ғимараты мен көлік  магистралі арасындағы қашықтық </w:t>
      </w:r>
      <w:smartTag w:uri="urn:schemas-microsoft-com:office:smarttags" w:element="metricconverter">
        <w:smartTagPr>
          <w:attr w:name="ProductID" w:val="150 м"/>
        </w:smartTagPr>
        <w:r w:rsidRPr="00A35D2B">
          <w:rPr>
            <w:rFonts w:ascii="Times New Roman" w:hAnsi="Times New Roman" w:cs="Times New Roman"/>
            <w:sz w:val="28"/>
            <w:szCs w:val="28"/>
          </w:rPr>
          <w:t>150 м</w:t>
        </w:r>
      </w:smartTag>
      <w:r w:rsidRPr="00A35D2B">
        <w:rPr>
          <w:rFonts w:ascii="Times New Roman" w:hAnsi="Times New Roman" w:cs="Times New Roman"/>
          <w:sz w:val="28"/>
          <w:szCs w:val="28"/>
        </w:rPr>
        <w:t xml:space="preserve"> кем емес; Шаруашылық аймаққа дейін- 100м кем емес, жергілікті жолдан 30м кем емес.</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Саяжай аймағына кі</w:t>
      </w:r>
      <w:proofErr w:type="gramStart"/>
      <w:r w:rsidRPr="00A35D2B">
        <w:rPr>
          <w:rFonts w:ascii="Times New Roman" w:hAnsi="Times New Roman" w:cs="Times New Roman"/>
          <w:sz w:val="28"/>
          <w:szCs w:val="28"/>
        </w:rPr>
        <w:t>ред</w:t>
      </w:r>
      <w:proofErr w:type="gramEnd"/>
      <w:r w:rsidRPr="00A35D2B">
        <w:rPr>
          <w:rFonts w:ascii="Times New Roman" w:hAnsi="Times New Roman" w:cs="Times New Roman"/>
          <w:sz w:val="28"/>
          <w:szCs w:val="28"/>
        </w:rPr>
        <w:t>і: ойн алаңы, көгалдану, оқу тәжирибелік бөлім.</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Ойын алаңы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балаға </w:t>
      </w:r>
      <w:smartTag w:uri="urn:schemas-microsoft-com:office:smarttags" w:element="metricconverter">
        <w:smartTagPr>
          <w:attr w:name="ProductID" w:val="5 м"/>
        </w:smartTagPr>
        <w:r w:rsidRPr="00A35D2B">
          <w:rPr>
            <w:rFonts w:ascii="Times New Roman" w:hAnsi="Times New Roman" w:cs="Times New Roman"/>
            <w:sz w:val="28"/>
            <w:szCs w:val="28"/>
          </w:rPr>
          <w:t>5 м</w:t>
        </w:r>
      </w:smartTag>
      <w:r w:rsidRPr="00A35D2B">
        <w:rPr>
          <w:rFonts w:ascii="Times New Roman" w:hAnsi="Times New Roman" w:cs="Times New Roman"/>
          <w:sz w:val="28"/>
          <w:szCs w:val="28"/>
        </w:rPr>
        <w:t xml:space="preserve"> кв. келеді және жабдықталады: Мектепке дейінгі және  кіші мектеп жастағы балалар үші</w:t>
      </w:r>
      <w:proofErr w:type="gramStart"/>
      <w:r w:rsidRPr="00A35D2B">
        <w:rPr>
          <w:rFonts w:ascii="Times New Roman" w:hAnsi="Times New Roman" w:cs="Times New Roman"/>
          <w:sz w:val="28"/>
          <w:szCs w:val="28"/>
        </w:rPr>
        <w:t>н-</w:t>
      </w:r>
      <w:proofErr w:type="gramEnd"/>
      <w:r w:rsidRPr="00A35D2B">
        <w:rPr>
          <w:rFonts w:ascii="Times New Roman" w:hAnsi="Times New Roman" w:cs="Times New Roman"/>
          <w:sz w:val="28"/>
          <w:szCs w:val="28"/>
        </w:rPr>
        <w:t>құм салғыштармен, әйткеншектермен, сырғанақ, сатылармен т.б.; үлкен мектеп жастағы балалар  үшін- орындықтармен, айынға және кітап оқығанға арналған   үстелдермен т.б.</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Ауланың беті шө</w:t>
      </w:r>
      <w:proofErr w:type="gramStart"/>
      <w:r w:rsidRPr="00A35D2B">
        <w:rPr>
          <w:rFonts w:ascii="Times New Roman" w:hAnsi="Times New Roman" w:cs="Times New Roman"/>
          <w:sz w:val="28"/>
          <w:szCs w:val="28"/>
        </w:rPr>
        <w:t>пт</w:t>
      </w:r>
      <w:proofErr w:type="gramEnd"/>
      <w:r w:rsidRPr="00A35D2B">
        <w:rPr>
          <w:rFonts w:ascii="Times New Roman" w:hAnsi="Times New Roman" w:cs="Times New Roman"/>
          <w:sz w:val="28"/>
          <w:szCs w:val="28"/>
        </w:rPr>
        <w:t>і-құмды болуы қажет, плиткалы рұқсат етіледі, (гравиной) рұқсат етілмейді.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Санаторидің территориясы барлық ауданнаң 60%  көгалдандырылған ойын ауласын қоса </w:t>
      </w:r>
      <w:proofErr w:type="gramStart"/>
      <w:r w:rsidRPr="00A35D2B">
        <w:rPr>
          <w:rFonts w:ascii="Times New Roman" w:hAnsi="Times New Roman" w:cs="Times New Roman"/>
          <w:sz w:val="28"/>
          <w:szCs w:val="28"/>
        </w:rPr>
        <w:t>ал</w:t>
      </w:r>
      <w:proofErr w:type="gramEnd"/>
      <w:r w:rsidRPr="00A35D2B">
        <w:rPr>
          <w:rFonts w:ascii="Times New Roman" w:hAnsi="Times New Roman" w:cs="Times New Roman"/>
          <w:sz w:val="28"/>
          <w:szCs w:val="28"/>
        </w:rPr>
        <w:t>ған болуы қажет.</w:t>
      </w:r>
    </w:p>
    <w:p w:rsidR="00A35D2B" w:rsidRPr="00A35D2B" w:rsidRDefault="00A35D2B" w:rsidP="00A35D2B">
      <w:pPr>
        <w:tabs>
          <w:tab w:val="left" w:pos="-142"/>
          <w:tab w:val="left" w:pos="4820"/>
        </w:tabs>
        <w:spacing w:after="0"/>
        <w:ind w:left="567"/>
        <w:rPr>
          <w:rFonts w:ascii="Times New Roman" w:hAnsi="Times New Roman" w:cs="Times New Roman"/>
          <w:sz w:val="28"/>
          <w:szCs w:val="28"/>
        </w:rPr>
      </w:pPr>
      <w:r w:rsidRPr="00A35D2B">
        <w:rPr>
          <w:rFonts w:ascii="Times New Roman" w:hAnsi="Times New Roman" w:cs="Times New Roman"/>
          <w:sz w:val="28"/>
          <w:szCs w:val="28"/>
        </w:rPr>
        <w:t>Жазғы уақыттағы күндізгі үйқыны ұйымдастыру үшін жатын корпустарына  жабық дәліз, паркті зонаға жеке кіру жолымен орнатылу  керек.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секцияға бөлек)  немесе паркті зонада жабық аулада ағашты еденнен және үш қорғаныш қабырғаларымен орнату керек (әр секцияға бөлек.). Балалардың ыстықтап немесе тонып кетпеуі үшін қабырғаларды аз жылықұбырларымен жабдықталуы керек.</w:t>
      </w:r>
    </w:p>
    <w:p w:rsidR="00A35D2B" w:rsidRPr="00A35D2B" w:rsidRDefault="00A35D2B" w:rsidP="00A35D2B">
      <w:pPr>
        <w:tabs>
          <w:tab w:val="left" w:pos="-142"/>
          <w:tab w:val="left" w:pos="4820"/>
        </w:tabs>
        <w:spacing w:after="0"/>
        <w:ind w:left="567"/>
        <w:rPr>
          <w:rFonts w:ascii="Times New Roman" w:hAnsi="Times New Roman" w:cs="Times New Roman"/>
          <w:sz w:val="28"/>
          <w:szCs w:val="28"/>
        </w:rPr>
      </w:pPr>
      <w:r w:rsidRPr="00A35D2B">
        <w:rPr>
          <w:rFonts w:ascii="Times New Roman" w:hAnsi="Times New Roman" w:cs="Times New Roman"/>
          <w:sz w:val="28"/>
          <w:szCs w:val="28"/>
        </w:rPr>
        <w:t>Жылдың суық мезгілінде үйқыны ұйымдастыру үшін жылыту верандаларын сонымен қатар жатын қапшықтарын сақтайтын  бөлмелерді орнату қажет.</w:t>
      </w:r>
    </w:p>
    <w:p w:rsidR="00A35D2B" w:rsidRPr="00A35D2B" w:rsidRDefault="00A35D2B" w:rsidP="00A35D2B">
      <w:pPr>
        <w:tabs>
          <w:tab w:val="left" w:pos="-142"/>
          <w:tab w:val="left" w:pos="4820"/>
        </w:tabs>
        <w:spacing w:after="0"/>
        <w:ind w:left="567"/>
        <w:rPr>
          <w:rFonts w:ascii="Times New Roman" w:hAnsi="Times New Roman" w:cs="Times New Roman"/>
          <w:sz w:val="28"/>
          <w:szCs w:val="28"/>
        </w:rPr>
      </w:pPr>
      <w:r w:rsidRPr="00A35D2B">
        <w:rPr>
          <w:rFonts w:ascii="Times New Roman" w:hAnsi="Times New Roman" w:cs="Times New Roman"/>
          <w:sz w:val="28"/>
          <w:szCs w:val="28"/>
        </w:rPr>
        <w:t>Шынықтыру-сауықтыру зонасында:</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lastRenderedPageBreak/>
        <w:t>Спорт алаңдары (</w:t>
      </w:r>
      <w:smartTag w:uri="urn:schemas-microsoft-com:office:smarttags" w:element="metricconverter">
        <w:smartTagPr>
          <w:attr w:name="ProductID" w:val="20 м2"/>
        </w:smartTagPr>
        <w:r w:rsidRPr="00A35D2B">
          <w:rPr>
            <w:rFonts w:ascii="Times New Roman" w:hAnsi="Times New Roman" w:cs="Times New Roman"/>
            <w:sz w:val="28"/>
            <w:szCs w:val="28"/>
          </w:rPr>
          <w:t>20 м</w:t>
        </w:r>
        <w:proofErr w:type="gramStart"/>
        <w:r w:rsidRPr="00A35D2B">
          <w:rPr>
            <w:rFonts w:ascii="Times New Roman" w:hAnsi="Times New Roman" w:cs="Times New Roman"/>
            <w:sz w:val="28"/>
            <w:szCs w:val="28"/>
            <w:vertAlign w:val="superscript"/>
          </w:rPr>
          <w:t>2</w:t>
        </w:r>
      </w:smartTag>
      <w:proofErr w:type="gramEnd"/>
      <w:r w:rsidRPr="00A35D2B">
        <w:rPr>
          <w:rFonts w:ascii="Times New Roman" w:hAnsi="Times New Roman" w:cs="Times New Roman"/>
          <w:sz w:val="28"/>
          <w:szCs w:val="28"/>
        </w:rPr>
        <w:t xml:space="preserve">  1 орынға)  және емдік шынықтыру сабақтары; балалардың жастық топтары бойынша және санаторияның медециналық профилі бойынша жабдықтау; ем пляждары.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Жатын және оқы бөлмелерінің арақашықтығы аулаға дейін 50м кем болмауы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Спорт алаңдарын және сауықтандыру лагерлері сияқты жинау. Оларды қатаң режим бойынша  пайдалануы керек, және медециналық персаналдың бақылауы бойынша.</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Балалар пляждарының құрлысы және құрамы  санитарлық талаптарға сай келу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Оңашалау зонасы қалған территорияда алыс орналасу қажет,  сауығап шыққан балалар үшін ыңғайлы подъезді жолдары  болу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Шаруашылық зонасының ауданы санаториидің орналасуы орнына тіуелді. Санаторияның курортты жерде орналасуына жалпы курортты котельня, кі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жуғыш, гараж, комплексті мекеме, құрамына қосылатын  жалпы комплексті шаруашылық зонасын жобалайды.</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bookmarkStart w:id="10" w:name="1-3"/>
      <w:bookmarkEnd w:id="10"/>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r w:rsidRPr="00A35D2B">
        <w:rPr>
          <w:rFonts w:ascii="Times New Roman" w:hAnsi="Times New Roman" w:cs="Times New Roman"/>
          <w:b/>
          <w:bCs/>
          <w:sz w:val="28"/>
          <w:szCs w:val="28"/>
        </w:rPr>
        <w:t>3. Ғимарат құрылымының архитектуралық- жоспарлық шешімге қойылатын талаптар.</w:t>
      </w: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Барлық  санаториялардың функциясы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жылдыққа арналған; негізгі құрылымның капитальды болуы қажет.  Биіктігі 2 қабаттан кем емес; курортты зонада 3 қабатты ғимараттар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ұқсат етіледі;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Санаториге оптимальді орын 250 орын, максимальді 500 орынға жабдықталуы </w:t>
      </w:r>
      <w:proofErr w:type="gramStart"/>
      <w:r w:rsidRPr="00A35D2B">
        <w:rPr>
          <w:rFonts w:ascii="Times New Roman" w:hAnsi="Times New Roman" w:cs="Times New Roman"/>
          <w:sz w:val="28"/>
          <w:szCs w:val="28"/>
        </w:rPr>
        <w:t>тиіс</w:t>
      </w:r>
      <w:proofErr w:type="gramEnd"/>
      <w:r w:rsidRPr="00A35D2B">
        <w:rPr>
          <w:rFonts w:ascii="Times New Roman" w:hAnsi="Times New Roman" w:cs="Times New Roman"/>
          <w:sz w:val="28"/>
          <w:szCs w:val="28"/>
        </w:rPr>
        <w:t>.</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Жатын бөлмелердің биіктігі  </w:t>
      </w:r>
      <w:smartTag w:uri="urn:schemas-microsoft-com:office:smarttags" w:element="metricconverter">
        <w:smartTagPr>
          <w:attr w:name="ProductID" w:val="3,3 м"/>
        </w:smartTagPr>
        <w:r w:rsidRPr="00A35D2B">
          <w:rPr>
            <w:rFonts w:ascii="Times New Roman" w:hAnsi="Times New Roman" w:cs="Times New Roman"/>
            <w:sz w:val="28"/>
            <w:szCs w:val="28"/>
          </w:rPr>
          <w:t>3,3 м</w:t>
        </w:r>
      </w:smartTag>
      <w:r w:rsidRPr="00A35D2B">
        <w:rPr>
          <w:rFonts w:ascii="Times New Roman" w:hAnsi="Times New Roman" w:cs="Times New Roman"/>
          <w:sz w:val="28"/>
          <w:szCs w:val="28"/>
        </w:rPr>
        <w:t xml:space="preserve"> кем емес болуы керек. Қабылдау бөлмелері балаларды қабылдауын кезінде олардың қамтамасыздандырылуы 2 патоктан кем болмауы қажет.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Санаториялардың жеке уақытымен емделушілердің қабылдау бөлмелері карантинді бөлмелермен блоктанады. Санаториге соңғы қабылданатын адам жалпы сыйымдылықтан есеппен 8% кем болмауы тиіс, және олар блокты палатадан тұрады,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бөлменің ауданы 9кв.м. Жатын, емдік диагностикалық оқу бөлмелері, асхана және мәдени бөлмелері бір корпуста немесе бөлек блокта орналасады. Бұл бөлмелер тек төменгі қабатта: балаларға және персоналға арналған    гардероб,  кептіру сөрелері, </w:t>
      </w:r>
      <w:r w:rsidRPr="00A35D2B">
        <w:rPr>
          <w:rFonts w:ascii="Times New Roman" w:hAnsi="Times New Roman" w:cs="Times New Roman"/>
          <w:sz w:val="28"/>
          <w:szCs w:val="28"/>
        </w:rPr>
        <w:lastRenderedPageBreak/>
        <w:t>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іншілік өңдеуден өтетін астық, пайдаланған тележкаларды жуу бөлмелері, шаруашылық шеберханалар  орналасады. Цокальді этажды пайдалану мына жағдайда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ұқсат етіледі: тратуар еденінен </w:t>
      </w:r>
      <w:smartTag w:uri="urn:schemas-microsoft-com:office:smarttags" w:element="metricconverter">
        <w:smartTagPr>
          <w:attr w:name="ProductID" w:val="0.7 м"/>
        </w:smartTagPr>
        <w:r w:rsidRPr="00A35D2B">
          <w:rPr>
            <w:rFonts w:ascii="Times New Roman" w:hAnsi="Times New Roman" w:cs="Times New Roman"/>
            <w:sz w:val="28"/>
            <w:szCs w:val="28"/>
          </w:rPr>
          <w:t>0.7 м</w:t>
        </w:r>
      </w:smartTag>
      <w:r w:rsidRPr="00A35D2B">
        <w:rPr>
          <w:rFonts w:ascii="Times New Roman" w:hAnsi="Times New Roman" w:cs="Times New Roman"/>
          <w:sz w:val="28"/>
          <w:szCs w:val="28"/>
        </w:rPr>
        <w:t xml:space="preserve"> кем болмауы қажет.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Жер асты қоймаларына мұздатқыш камераларды, сақтау және қосымша бөлмелер, желдеткіш камераларын, көтергіш лифттерін орналастыруға болады.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Санаторияның негізгі дәліздердің ені остеомиелит, полиартрит салдарын емдеу  және тірек – қимыл аппаратымен сырқаттанғандар үшін 2.4м кем болмау тиіс, санаториялардың қалған профильдері 2.2м; қосымша бөлмелердің ұзындығы 10м  кезінде 1,25м, ал 10м артық болғанда 1.5м</w:t>
      </w:r>
      <w:proofErr w:type="gramStart"/>
      <w:r w:rsidRPr="00A35D2B">
        <w:rPr>
          <w:rFonts w:ascii="Times New Roman" w:hAnsi="Times New Roman" w:cs="Times New Roman"/>
          <w:sz w:val="28"/>
          <w:szCs w:val="28"/>
        </w:rPr>
        <w:t>.б</w:t>
      </w:r>
      <w:proofErr w:type="gramEnd"/>
      <w:r w:rsidRPr="00A35D2B">
        <w:rPr>
          <w:rFonts w:ascii="Times New Roman" w:hAnsi="Times New Roman" w:cs="Times New Roman"/>
          <w:sz w:val="28"/>
          <w:szCs w:val="28"/>
        </w:rPr>
        <w:t>олуы қажет. Палаталардың терезелері, класстық бөлмелері, ойын бөлмелері ориентация болуы қажет оптимальді ретінде Оң, О</w:t>
      </w:r>
      <w:proofErr w:type="gramStart"/>
      <w:r w:rsidRPr="00A35D2B">
        <w:rPr>
          <w:rFonts w:ascii="Times New Roman" w:hAnsi="Times New Roman" w:cs="Times New Roman"/>
          <w:sz w:val="28"/>
          <w:szCs w:val="28"/>
        </w:rPr>
        <w:t>ң-</w:t>
      </w:r>
      <w:proofErr w:type="gramEnd"/>
      <w:r w:rsidRPr="00A35D2B">
        <w:rPr>
          <w:rFonts w:ascii="Times New Roman" w:hAnsi="Times New Roman" w:cs="Times New Roman"/>
          <w:sz w:val="28"/>
          <w:szCs w:val="28"/>
        </w:rPr>
        <w:t>Ш және рұқсат етілетін Ш. Ал солтүстік рубта палаталық секцияға ориентация орынның 10% рұқсат етілетін.</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Санаторияларда пандустар орнатылуы қажет және ( остиоиелит, полиартрит салдары және тіре</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қимыл аппаратымен сарқаттанғандар) үшін төсектерді және шаруашылық лифттерді орналастыру қажет.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Санаторияда жатын бөлмелерді оңаша палаталық секцияға орналастыру қажет,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қабатта 2 секциядан кем болмауы қажет. Секция сыймдылығы 30 төсек. Секция құрамына кіретін ойын бөлмесінің ауданы 1.5кв</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 xml:space="preserve"> кем болмау қажет, гардероб, кептіру шкафтары есеппен 0.6 кв.м. бір орынға арналған.</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Екі секцияға: үтіктеуге арналған және киім тазалау бөлмелері есеппен 0.1 кв</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 xml:space="preserve">  кем болмау қажет  бір орынға , балалардың заттарын сақтауға арналған бөлме есеппен 0.2кв.м. бір адамға арналған.</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Мектепке дейінгі балалар үшін палаталық секцияларға: жатын бөлмелер, асхана, ойын бөлмелері, әжетханалық құрайды.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Үйяшық 15 ке есептелуі қажет, секциялық 30 орынға жеке шығу жолдарымен  болуы қажет; жатын бөлмелердің ауданы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орынға 4,0 кв.м сай келу керек. Шешінетін бөлмелерде киі</w:t>
      </w:r>
      <w:proofErr w:type="gramStart"/>
      <w:r w:rsidRPr="00A35D2B">
        <w:rPr>
          <w:rFonts w:ascii="Times New Roman" w:hAnsi="Times New Roman" w:cs="Times New Roman"/>
          <w:sz w:val="28"/>
          <w:szCs w:val="28"/>
        </w:rPr>
        <w:t>м ж</w:t>
      </w:r>
      <w:proofErr w:type="gramEnd"/>
      <w:r w:rsidRPr="00A35D2B">
        <w:rPr>
          <w:rFonts w:ascii="Times New Roman" w:hAnsi="Times New Roman" w:cs="Times New Roman"/>
          <w:sz w:val="28"/>
          <w:szCs w:val="28"/>
        </w:rPr>
        <w:t>әне аяқ киімге арналған кептіргіш шкафтар  орнатылған.</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Асхана мен ас үй бөлмесі балалармен қызметкерлерге  қызмет көрсетуге есептелген, қызметкерлердің тамақтануы үшін жеке кіретін есігі бар арнайы </w:t>
      </w:r>
      <w:proofErr w:type="gramStart"/>
      <w:r w:rsidRPr="00A35D2B">
        <w:rPr>
          <w:rFonts w:ascii="Times New Roman" w:hAnsi="Times New Roman" w:cs="Times New Roman"/>
          <w:sz w:val="28"/>
          <w:szCs w:val="28"/>
        </w:rPr>
        <w:t>зал б</w:t>
      </w:r>
      <w:proofErr w:type="gramEnd"/>
      <w:r w:rsidRPr="00A35D2B">
        <w:rPr>
          <w:rFonts w:ascii="Times New Roman" w:hAnsi="Times New Roman" w:cs="Times New Roman"/>
          <w:sz w:val="28"/>
          <w:szCs w:val="28"/>
        </w:rPr>
        <w:t>өлінуі қажет.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Мектепке дейінгі жастағы балаларға тамақтану үшін асхана ойын (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адамға 2кв.м ); 3 жуу ваннасымен кептіру сөрелері мен ыдыс сақтауға арналған шкафтармен жабдықталған асхана қарастырылады.</w:t>
      </w:r>
    </w:p>
    <w:p w:rsidR="00A35D2B" w:rsidRPr="00A35D2B" w:rsidRDefault="00A35D2B" w:rsidP="00A35D2B">
      <w:pPr>
        <w:tabs>
          <w:tab w:val="left" w:pos="-142"/>
        </w:tabs>
        <w:spacing w:after="0"/>
        <w:ind w:left="567"/>
        <w:rPr>
          <w:rFonts w:ascii="Times New Roman" w:hAnsi="Times New Roman" w:cs="Times New Roman"/>
          <w:b/>
          <w:sz w:val="28"/>
          <w:szCs w:val="28"/>
        </w:rPr>
      </w:pPr>
      <w:r w:rsidRPr="00A35D2B">
        <w:rPr>
          <w:rFonts w:ascii="Times New Roman" w:hAnsi="Times New Roman" w:cs="Times New Roman"/>
          <w:sz w:val="28"/>
          <w:szCs w:val="28"/>
        </w:rPr>
        <w:lastRenderedPageBreak/>
        <w:t>Тіре</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 xml:space="preserve"> қимыл аппаратының бұзылысы бар балаларға арналған санаторияда таратушысы бар асхананы, ыдыс жуатын бөлмені ; 3үйялы жуу ваннасымен, ыдысты кептіру арналған сөрелермен, ыдыс сақтау шкафы мен қажет болған жағдайда  тағам беруге арналған көтергіштермен (подьемник) жабдықталуын қарастыру керек.  Мектеп жастағы өз еркімен жүретін науқастар үшін тағам блогында 1 орынға 1.5кв</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 xml:space="preserve"> келетін түстік залдары қарастырылады. Тү</w:t>
      </w:r>
      <w:proofErr w:type="gramStart"/>
      <w:r w:rsidRPr="00A35D2B">
        <w:rPr>
          <w:rFonts w:ascii="Times New Roman" w:hAnsi="Times New Roman" w:cs="Times New Roman"/>
          <w:sz w:val="28"/>
          <w:szCs w:val="28"/>
        </w:rPr>
        <w:t>ст</w:t>
      </w:r>
      <w:proofErr w:type="gramEnd"/>
      <w:r w:rsidRPr="00A35D2B">
        <w:rPr>
          <w:rFonts w:ascii="Times New Roman" w:hAnsi="Times New Roman" w:cs="Times New Roman"/>
          <w:sz w:val="28"/>
          <w:szCs w:val="28"/>
        </w:rPr>
        <w:t>ік залдың сыйымдылығы 60 орынан аспау керек.</w:t>
      </w:r>
    </w:p>
    <w:p w:rsidR="00A35D2B" w:rsidRPr="00A35D2B" w:rsidRDefault="00A35D2B" w:rsidP="00A35D2B">
      <w:pPr>
        <w:tabs>
          <w:tab w:val="left" w:pos="-142"/>
        </w:tabs>
        <w:spacing w:after="0"/>
        <w:ind w:left="567"/>
        <w:rPr>
          <w:rFonts w:ascii="Times New Roman" w:hAnsi="Times New Roman" w:cs="Times New Roman"/>
          <w:b/>
          <w:sz w:val="28"/>
          <w:szCs w:val="28"/>
        </w:rPr>
      </w:pPr>
    </w:p>
    <w:p w:rsidR="00A35D2B" w:rsidRPr="00A35D2B" w:rsidRDefault="00A35D2B" w:rsidP="00A35D2B">
      <w:pPr>
        <w:tabs>
          <w:tab w:val="left" w:pos="-142"/>
        </w:tabs>
        <w:spacing w:after="0"/>
        <w:ind w:left="567"/>
        <w:rPr>
          <w:rFonts w:ascii="Times New Roman" w:hAnsi="Times New Roman" w:cs="Times New Roman"/>
          <w:b/>
          <w:sz w:val="28"/>
          <w:szCs w:val="28"/>
        </w:rPr>
      </w:pPr>
      <w:r w:rsidRPr="00A35D2B">
        <w:rPr>
          <w:rFonts w:ascii="Times New Roman" w:hAnsi="Times New Roman" w:cs="Times New Roman"/>
          <w:b/>
          <w:sz w:val="28"/>
          <w:szCs w:val="28"/>
        </w:rPr>
        <w:t>Барлық санаторияда барлық мектеп жастағы балаларды оқыту қарастырылуы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Тірек қимыл аппаратының бұзылысы бар жатып емделетін балаларды оқыту палаталарда жұргізіледі.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Қалған балаларды оқыту үшін жатын корпустарды және жеке ғимараттарды оқ</w:t>
      </w:r>
      <w:proofErr w:type="gramStart"/>
      <w:r w:rsidRPr="00A35D2B">
        <w:rPr>
          <w:rFonts w:ascii="Times New Roman" w:hAnsi="Times New Roman" w:cs="Times New Roman"/>
          <w:sz w:val="28"/>
          <w:szCs w:val="28"/>
        </w:rPr>
        <w:t>у б</w:t>
      </w:r>
      <w:proofErr w:type="gramEnd"/>
      <w:r w:rsidRPr="00A35D2B">
        <w:rPr>
          <w:rFonts w:ascii="Times New Roman" w:hAnsi="Times New Roman" w:cs="Times New Roman"/>
          <w:sz w:val="28"/>
          <w:szCs w:val="28"/>
        </w:rPr>
        <w:t xml:space="preserve">өлмелерін қарастырады. Сыныптағы адам саны 25артық болмау керек. Сынып ауданы 1 оқу орны 2.5м кв. Рекрияция ауданы 0.6мкв. 1 орынға. </w:t>
      </w:r>
      <w:proofErr w:type="gramStart"/>
      <w:r w:rsidRPr="00A35D2B">
        <w:rPr>
          <w:rFonts w:ascii="Times New Roman" w:hAnsi="Times New Roman" w:cs="Times New Roman"/>
          <w:sz w:val="28"/>
          <w:szCs w:val="28"/>
        </w:rPr>
        <w:t>О</w:t>
      </w:r>
      <w:proofErr w:type="gramEnd"/>
      <w:r w:rsidRPr="00A35D2B">
        <w:rPr>
          <w:rFonts w:ascii="Times New Roman" w:hAnsi="Times New Roman" w:cs="Times New Roman"/>
          <w:sz w:val="28"/>
          <w:szCs w:val="28"/>
        </w:rPr>
        <w:t>қ</w:t>
      </w:r>
      <w:proofErr w:type="gramStart"/>
      <w:r w:rsidRPr="00A35D2B">
        <w:rPr>
          <w:rFonts w:ascii="Times New Roman" w:hAnsi="Times New Roman" w:cs="Times New Roman"/>
          <w:sz w:val="28"/>
          <w:szCs w:val="28"/>
        </w:rPr>
        <w:t>у</w:t>
      </w:r>
      <w:proofErr w:type="gramEnd"/>
      <w:r w:rsidRPr="00A35D2B">
        <w:rPr>
          <w:rFonts w:ascii="Times New Roman" w:hAnsi="Times New Roman" w:cs="Times New Roman"/>
          <w:sz w:val="28"/>
          <w:szCs w:val="28"/>
        </w:rPr>
        <w:t xml:space="preserve"> бөлмесінің құрамына ауданы </w:t>
      </w:r>
      <w:smartTag w:uri="urn:schemas-microsoft-com:office:smarttags" w:element="metricconverter">
        <w:smartTagPr>
          <w:attr w:name="ProductID" w:val="60 м"/>
        </w:smartTagPr>
        <w:r w:rsidRPr="00A35D2B">
          <w:rPr>
            <w:rFonts w:ascii="Times New Roman" w:hAnsi="Times New Roman" w:cs="Times New Roman"/>
            <w:sz w:val="28"/>
            <w:szCs w:val="28"/>
          </w:rPr>
          <w:t>60 м</w:t>
        </w:r>
      </w:smartTag>
      <w:r w:rsidRPr="00A35D2B">
        <w:rPr>
          <w:rFonts w:ascii="Times New Roman" w:hAnsi="Times New Roman" w:cs="Times New Roman"/>
          <w:sz w:val="28"/>
          <w:szCs w:val="28"/>
        </w:rPr>
        <w:t>.кв. химия, физика, биология сабағына арналған лабаратория кіреді.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Барлық санаторияларда тереңдігі 0.7-</w:t>
      </w:r>
      <w:smartTag w:uri="urn:schemas-microsoft-com:office:smarttags" w:element="metricconverter">
        <w:smartTagPr>
          <w:attr w:name="ProductID" w:val="1 м"/>
        </w:smartTagPr>
        <w:r w:rsidRPr="00A35D2B">
          <w:rPr>
            <w:rFonts w:ascii="Times New Roman" w:hAnsi="Times New Roman" w:cs="Times New Roman"/>
            <w:sz w:val="28"/>
            <w:szCs w:val="28"/>
          </w:rPr>
          <w:t>1 м</w:t>
        </w:r>
      </w:smartTag>
      <w:r w:rsidRPr="00A35D2B">
        <w:rPr>
          <w:rFonts w:ascii="Times New Roman" w:hAnsi="Times New Roman" w:cs="Times New Roman"/>
          <w:sz w:val="28"/>
          <w:szCs w:val="28"/>
        </w:rPr>
        <w:t xml:space="preserve"> дейін (4х9м</w:t>
      </w:r>
      <w:proofErr w:type="gramStart"/>
      <w:r w:rsidRPr="00A35D2B">
        <w:rPr>
          <w:rFonts w:ascii="Times New Roman" w:hAnsi="Times New Roman" w:cs="Times New Roman"/>
          <w:sz w:val="28"/>
          <w:szCs w:val="28"/>
        </w:rPr>
        <w:t>)в</w:t>
      </w:r>
      <w:proofErr w:type="gramEnd"/>
      <w:r w:rsidRPr="00A35D2B">
        <w:rPr>
          <w:rFonts w:ascii="Times New Roman" w:hAnsi="Times New Roman" w:cs="Times New Roman"/>
          <w:sz w:val="28"/>
          <w:szCs w:val="28"/>
        </w:rPr>
        <w:t>аннасы бар емдік бассейін болуы керек.</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outlineLvl w:val="3"/>
        <w:rPr>
          <w:rFonts w:ascii="Times New Roman" w:hAnsi="Times New Roman" w:cs="Times New Roman"/>
          <w:b/>
          <w:bCs/>
          <w:sz w:val="28"/>
          <w:szCs w:val="28"/>
        </w:rPr>
      </w:pPr>
      <w:bookmarkStart w:id="11" w:name="1-4"/>
      <w:bookmarkEnd w:id="11"/>
      <w:r w:rsidRPr="00A35D2B">
        <w:rPr>
          <w:rFonts w:ascii="Times New Roman" w:hAnsi="Times New Roman" w:cs="Times New Roman"/>
          <w:b/>
          <w:bCs/>
          <w:sz w:val="28"/>
          <w:szCs w:val="28"/>
        </w:rPr>
        <w:t>4.Санитарлық техникалық жайлыландыру</w:t>
      </w:r>
    </w:p>
    <w:p w:rsidR="00A35D2B" w:rsidRPr="00A35D2B" w:rsidRDefault="00A35D2B" w:rsidP="00A35D2B">
      <w:pPr>
        <w:tabs>
          <w:tab w:val="left" w:pos="-142"/>
        </w:tabs>
        <w:spacing w:after="0"/>
        <w:ind w:left="567"/>
        <w:outlineLvl w:val="3"/>
        <w:rPr>
          <w:rFonts w:ascii="Times New Roman" w:hAnsi="Times New Roman" w:cs="Times New Roman"/>
          <w:b/>
          <w:bCs/>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Санатория ҚНмЕ сәйкес жылыту, желдету, электр қуатымен қамтамасыз ету, шаруашылық ауыз су жүйесімен, өртке қарсы және ыстық су, канализациясымен жабдықталуы </w:t>
      </w:r>
      <w:proofErr w:type="gramStart"/>
      <w:r w:rsidRPr="00A35D2B">
        <w:rPr>
          <w:rFonts w:ascii="Times New Roman" w:hAnsi="Times New Roman" w:cs="Times New Roman"/>
          <w:sz w:val="28"/>
          <w:szCs w:val="28"/>
        </w:rPr>
        <w:t>тиіс</w:t>
      </w:r>
      <w:proofErr w:type="gramEnd"/>
      <w:r w:rsidRPr="00A35D2B">
        <w:rPr>
          <w:rFonts w:ascii="Times New Roman" w:hAnsi="Times New Roman" w:cs="Times New Roman"/>
          <w:sz w:val="28"/>
          <w:szCs w:val="28"/>
        </w:rPr>
        <w:t>.</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Барлық негізгі бөлмелер радиофицирленген болуын су желі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 xml:space="preserve">і және канализациясы болуы  керек. Ауыз су МЕСТ «Вода питьевая. Гигиенические требования и </w:t>
      </w:r>
      <w:proofErr w:type="gramStart"/>
      <w:r w:rsidRPr="00A35D2B">
        <w:rPr>
          <w:rFonts w:ascii="Times New Roman" w:hAnsi="Times New Roman" w:cs="Times New Roman"/>
          <w:sz w:val="28"/>
          <w:szCs w:val="28"/>
        </w:rPr>
        <w:t>контроль за</w:t>
      </w:r>
      <w:proofErr w:type="gramEnd"/>
      <w:r w:rsidRPr="00A35D2B">
        <w:rPr>
          <w:rFonts w:ascii="Times New Roman" w:hAnsi="Times New Roman" w:cs="Times New Roman"/>
          <w:sz w:val="28"/>
          <w:szCs w:val="28"/>
        </w:rPr>
        <w:t xml:space="preserve"> качеством воды» талаптарына сай болуы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Кі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жуатын бөлмеден, ас үйден брезенттерді жуу, кірді сақтаумен регенерация бөлмелерінен іркінді суды жету үшін гидравикалық  бітеу мен ауыстырмалы төрмен жабдықталған кір ұстағышы бар қойыншалар немесе трубалар қарастырылады. </w:t>
      </w:r>
      <w:proofErr w:type="gramStart"/>
      <w:r w:rsidRPr="00A35D2B">
        <w:rPr>
          <w:rFonts w:ascii="Times New Roman" w:hAnsi="Times New Roman" w:cs="Times New Roman"/>
          <w:sz w:val="28"/>
          <w:szCs w:val="28"/>
        </w:rPr>
        <w:t>СНиП «Канализация, наружные сети и сооружения»).</w:t>
      </w:r>
      <w:proofErr w:type="gramEnd"/>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Орналастырылған ауылдық немесе қалалалық сумен канализация жүейесі болмаса, су мен канализацияның жергілі</w:t>
      </w:r>
      <w:proofErr w:type="gramStart"/>
      <w:r w:rsidRPr="00A35D2B">
        <w:rPr>
          <w:rFonts w:ascii="Times New Roman" w:hAnsi="Times New Roman" w:cs="Times New Roman"/>
          <w:sz w:val="28"/>
          <w:szCs w:val="28"/>
        </w:rPr>
        <w:t>кті ж</w:t>
      </w:r>
      <w:proofErr w:type="gramEnd"/>
      <w:r w:rsidRPr="00A35D2B">
        <w:rPr>
          <w:rFonts w:ascii="Times New Roman" w:hAnsi="Times New Roman" w:cs="Times New Roman"/>
          <w:sz w:val="28"/>
          <w:szCs w:val="28"/>
        </w:rPr>
        <w:t>үйесін таңдау туралы шешімді СЭҚ мекемесінің келісімімен шешіледі.</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numPr>
          <w:ilvl w:val="0"/>
          <w:numId w:val="24"/>
        </w:numPr>
        <w:tabs>
          <w:tab w:val="left" w:pos="-142"/>
        </w:tabs>
        <w:spacing w:after="0" w:line="240" w:lineRule="auto"/>
        <w:outlineLvl w:val="3"/>
        <w:rPr>
          <w:rFonts w:ascii="Times New Roman" w:hAnsi="Times New Roman" w:cs="Times New Roman"/>
          <w:b/>
          <w:bCs/>
          <w:sz w:val="28"/>
          <w:szCs w:val="28"/>
        </w:rPr>
      </w:pPr>
      <w:bookmarkStart w:id="12" w:name="1-5"/>
      <w:bookmarkEnd w:id="12"/>
      <w:r w:rsidRPr="00A35D2B">
        <w:rPr>
          <w:rFonts w:ascii="Times New Roman" w:hAnsi="Times New Roman" w:cs="Times New Roman"/>
          <w:b/>
          <w:bCs/>
          <w:sz w:val="28"/>
          <w:szCs w:val="28"/>
        </w:rPr>
        <w:lastRenderedPageBreak/>
        <w:t>Балалар мен жер бө</w:t>
      </w:r>
      <w:proofErr w:type="gramStart"/>
      <w:r w:rsidRPr="00A35D2B">
        <w:rPr>
          <w:rFonts w:ascii="Times New Roman" w:hAnsi="Times New Roman" w:cs="Times New Roman"/>
          <w:b/>
          <w:bCs/>
          <w:sz w:val="28"/>
          <w:szCs w:val="28"/>
        </w:rPr>
        <w:t>л</w:t>
      </w:r>
      <w:proofErr w:type="gramEnd"/>
      <w:r w:rsidRPr="00A35D2B">
        <w:rPr>
          <w:rFonts w:ascii="Times New Roman" w:hAnsi="Times New Roman" w:cs="Times New Roman"/>
          <w:b/>
          <w:bCs/>
          <w:sz w:val="28"/>
          <w:szCs w:val="28"/>
        </w:rPr>
        <w:t>імінің  құрылымы мен санитарлық жағдайлары.</w:t>
      </w:r>
    </w:p>
    <w:p w:rsidR="00A35D2B" w:rsidRPr="00A35D2B" w:rsidRDefault="00A35D2B" w:rsidP="00A35D2B">
      <w:pPr>
        <w:tabs>
          <w:tab w:val="left" w:pos="-142"/>
        </w:tabs>
        <w:spacing w:after="0"/>
        <w:ind w:left="567"/>
        <w:outlineLvl w:val="3"/>
        <w:rPr>
          <w:rFonts w:ascii="Times New Roman" w:hAnsi="Times New Roman" w:cs="Times New Roman"/>
          <w:b/>
          <w:bCs/>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Негізгі бөлмелердің жиһазы мен жабдықтары емдік, емдік сауықтыру шаралардың </w:t>
      </w:r>
      <w:proofErr w:type="gramStart"/>
      <w:r w:rsidRPr="00A35D2B">
        <w:rPr>
          <w:rFonts w:ascii="Times New Roman" w:hAnsi="Times New Roman" w:cs="Times New Roman"/>
          <w:sz w:val="28"/>
          <w:szCs w:val="28"/>
        </w:rPr>
        <w:t>о</w:t>
      </w:r>
      <w:proofErr w:type="gramEnd"/>
      <w:r w:rsidRPr="00A35D2B">
        <w:rPr>
          <w:rFonts w:ascii="Times New Roman" w:hAnsi="Times New Roman" w:cs="Times New Roman"/>
          <w:sz w:val="28"/>
          <w:szCs w:val="28"/>
        </w:rPr>
        <w:t>қу педагогикалық процесстің ерекшелігіне сәйкес болуы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Жатын бөлмелер мен изолятор қатты төсекпен жабдықталуы </w:t>
      </w:r>
      <w:proofErr w:type="gramStart"/>
      <w:r w:rsidRPr="00A35D2B">
        <w:rPr>
          <w:rFonts w:ascii="Times New Roman" w:hAnsi="Times New Roman" w:cs="Times New Roman"/>
          <w:sz w:val="28"/>
          <w:szCs w:val="28"/>
        </w:rPr>
        <w:t>тиіс</w:t>
      </w:r>
      <w:proofErr w:type="gramEnd"/>
      <w:r w:rsidRPr="00A35D2B">
        <w:rPr>
          <w:rFonts w:ascii="Times New Roman" w:hAnsi="Times New Roman" w:cs="Times New Roman"/>
          <w:sz w:val="28"/>
          <w:szCs w:val="28"/>
        </w:rPr>
        <w:t>.</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Жатын бөлмелерді екі қабатты төсекпен жабдықтауға тыйым салынады.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Негізгі бөлменің қабырғасы, едені, төбесі, жазық, жуу мен дезинфекциялауға тиымды болуы керек. Қоқысты қоқыс жинағыштан жою керек. Территорияда шаруашылық қоқыспен жапырақ жағуға тиым салынады.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Жылдың жылы, ыстық, қапырық мезгілінде бөлмені су шашыратққаннан кейін және жабық терезелерде жинақталуы </w:t>
      </w:r>
      <w:proofErr w:type="gramStart"/>
      <w:r w:rsidRPr="00A35D2B">
        <w:rPr>
          <w:rFonts w:ascii="Times New Roman" w:hAnsi="Times New Roman" w:cs="Times New Roman"/>
          <w:sz w:val="28"/>
          <w:szCs w:val="28"/>
        </w:rPr>
        <w:t>тиіс</w:t>
      </w:r>
      <w:proofErr w:type="gramEnd"/>
      <w:r w:rsidRPr="00A35D2B">
        <w:rPr>
          <w:rFonts w:ascii="Times New Roman" w:hAnsi="Times New Roman" w:cs="Times New Roman"/>
          <w:sz w:val="28"/>
          <w:szCs w:val="28"/>
        </w:rPr>
        <w:t>. Ыстық күні күніне 2 рет су шашырату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Алаң жабдықтары </w:t>
      </w:r>
      <w:proofErr w:type="gramStart"/>
      <w:r w:rsidRPr="00A35D2B">
        <w:rPr>
          <w:rFonts w:ascii="Times New Roman" w:hAnsi="Times New Roman" w:cs="Times New Roman"/>
          <w:sz w:val="28"/>
          <w:szCs w:val="28"/>
        </w:rPr>
        <w:t xml:space="preserve">( </w:t>
      </w:r>
      <w:proofErr w:type="gramEnd"/>
      <w:r w:rsidRPr="00A35D2B">
        <w:rPr>
          <w:rFonts w:ascii="Times New Roman" w:hAnsi="Times New Roman" w:cs="Times New Roman"/>
          <w:sz w:val="28"/>
          <w:szCs w:val="28"/>
        </w:rPr>
        <w:t>үстел, орындық, денешынықтырушы жабдықтары т.б.) жөнделген болуы және күнделікті сүртілуі қажет.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Құм салатын жәшіктердегі құм айына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рет ауыстырылуы; түнгі уақытта үсті қақпақпен жабылады.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Ойын алдында құм әлсіз ылғалдандырылып, кезеңді түрде қопсытылады; ластанған құм ауыстырылады. Жылдың жылы мезгіліне ай сайын құрт жұмыртқаларына топырақ анализін жүргізеді.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Күн сайын санатории бөлмелерін ашық терезе  мен амбулаторды ылғалды жинастыру жасалынады. Жатын бөлмелерді жинастыру күніне 2рет (түнгі және күндізгі үйқыдан кейін) адам жоқ кезде жинастырады. Жатын бөлмелерді кварцтау балалар жоқ кезде жүргізіледі. Кварцтау режимі шам қуатымен дайындаушы завод тағайындалуына байланысты. Киімдер мен кілем жолдарын  сулы щеткамен күнсайын сүртілуі, ал жылына 1 рет құ</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ғақ химиялық тазалаудан өту керек. Мекеме жұмыс істеп тұ</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ған кезде капитальді жөндеу жүргізу тыйым салынады. Ағымды ремонт тек балалар жоқ кезде жүргізіледі.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Төсек жабдықтары: матрастар, жастықтар, көрпелерді мауысым айында міндетті түрде таза </w:t>
      </w:r>
      <w:proofErr w:type="gramStart"/>
      <w:r w:rsidRPr="00A35D2B">
        <w:rPr>
          <w:rFonts w:ascii="Times New Roman" w:hAnsi="Times New Roman" w:cs="Times New Roman"/>
          <w:sz w:val="28"/>
          <w:szCs w:val="28"/>
        </w:rPr>
        <w:t>ауа</w:t>
      </w:r>
      <w:proofErr w:type="gramEnd"/>
      <w:r w:rsidRPr="00A35D2B">
        <w:rPr>
          <w:rFonts w:ascii="Times New Roman" w:hAnsi="Times New Roman" w:cs="Times New Roman"/>
          <w:sz w:val="28"/>
          <w:szCs w:val="28"/>
        </w:rPr>
        <w:t>ға шығарып желдету және кептіру қажет. Төсек жабдықтары жылына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рет химиялық тазалауға тапсырылуы керек. Тамшы немесе ішек инфекциясын анықтаған жағдайда  төсек жабдықтары 2рет щеткамен тазаланып 0,5% хлорамин ертінді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 xml:space="preserve">іне тұндырып немесе  0,5% хлордезинфекциясына салады. Вирусты гепатит сырқатылығы болған жағдайда  олардың камералық өңдеу жүргізіледі, төсек жабдықтары залалсыздандырылғаннан 1сағаттан кейін бөлме жақсылап желдетілуі </w:t>
      </w:r>
      <w:r w:rsidRPr="00A35D2B">
        <w:rPr>
          <w:rFonts w:ascii="Times New Roman" w:hAnsi="Times New Roman" w:cs="Times New Roman"/>
          <w:sz w:val="28"/>
          <w:szCs w:val="28"/>
        </w:rPr>
        <w:lastRenderedPageBreak/>
        <w:t xml:space="preserve">қажет. </w:t>
      </w:r>
      <w:bookmarkStart w:id="13" w:name="1-6"/>
      <w:bookmarkEnd w:id="13"/>
      <w:r w:rsidRPr="00A35D2B">
        <w:rPr>
          <w:rFonts w:ascii="Times New Roman" w:hAnsi="Times New Roman" w:cs="Times New Roman"/>
          <w:sz w:val="28"/>
          <w:szCs w:val="28"/>
        </w:rPr>
        <w:t>Емдік тамақтану әдістемелік ұ</w:t>
      </w:r>
      <w:proofErr w:type="gramStart"/>
      <w:r w:rsidRPr="00A35D2B">
        <w:rPr>
          <w:rFonts w:ascii="Times New Roman" w:hAnsi="Times New Roman" w:cs="Times New Roman"/>
          <w:sz w:val="28"/>
          <w:szCs w:val="28"/>
        </w:rPr>
        <w:t>сыныстар</w:t>
      </w:r>
      <w:proofErr w:type="gramEnd"/>
      <w:r w:rsidRPr="00A35D2B">
        <w:rPr>
          <w:rFonts w:ascii="Times New Roman" w:hAnsi="Times New Roman" w:cs="Times New Roman"/>
          <w:sz w:val="28"/>
          <w:szCs w:val="28"/>
        </w:rPr>
        <w:t xml:space="preserve">ға сәйкес ұйымдастырылуы қажет.  Санаторилердің тамақтануы 5 реттік болуы қажет, </w:t>
      </w:r>
      <w:proofErr w:type="gramStart"/>
      <w:r w:rsidRPr="00A35D2B">
        <w:rPr>
          <w:rFonts w:ascii="Times New Roman" w:hAnsi="Times New Roman" w:cs="Times New Roman"/>
          <w:sz w:val="28"/>
          <w:szCs w:val="28"/>
        </w:rPr>
        <w:t xml:space="preserve">( </w:t>
      </w:r>
      <w:proofErr w:type="gramEnd"/>
      <w:r w:rsidRPr="00A35D2B">
        <w:rPr>
          <w:rFonts w:ascii="Times New Roman" w:hAnsi="Times New Roman" w:cs="Times New Roman"/>
          <w:sz w:val="28"/>
          <w:szCs w:val="28"/>
        </w:rPr>
        <w:t>қосымша 2 ші таңертеңгілік немесе 2 ші кешкі ас науқастың профилі және жергілікті жағдайға байланысты).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Күн бойына тамақтың құнарлығы бойынша жайғастыруы біркелкі болуы </w:t>
      </w:r>
      <w:proofErr w:type="gramStart"/>
      <w:r w:rsidRPr="00A35D2B">
        <w:rPr>
          <w:rFonts w:ascii="Times New Roman" w:hAnsi="Times New Roman" w:cs="Times New Roman"/>
          <w:sz w:val="28"/>
          <w:szCs w:val="28"/>
        </w:rPr>
        <w:t>тиіс</w:t>
      </w:r>
      <w:proofErr w:type="gramEnd"/>
      <w:r w:rsidRPr="00A35D2B">
        <w:rPr>
          <w:rFonts w:ascii="Times New Roman" w:hAnsi="Times New Roman" w:cs="Times New Roman"/>
          <w:sz w:val="28"/>
          <w:szCs w:val="28"/>
        </w:rPr>
        <w:t>, түскі астың құнарлығынан басым болуы тиіс.</w:t>
      </w:r>
    </w:p>
    <w:p w:rsidR="00A35D2B" w:rsidRPr="00A35D2B" w:rsidRDefault="00A35D2B" w:rsidP="00A35D2B">
      <w:pPr>
        <w:tabs>
          <w:tab w:val="left" w:pos="-142"/>
        </w:tabs>
        <w:spacing w:after="0"/>
        <w:ind w:left="567"/>
        <w:rPr>
          <w:rFonts w:ascii="Times New Roman" w:hAnsi="Times New Roman" w:cs="Times New Roman"/>
          <w:sz w:val="28"/>
          <w:szCs w:val="28"/>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21"/>
        <w:gridCol w:w="2408"/>
        <w:gridCol w:w="2421"/>
        <w:gridCol w:w="2408"/>
      </w:tblGrid>
      <w:tr w:rsidR="00A35D2B" w:rsidRPr="00A35D2B" w:rsidTr="00B94F2C">
        <w:trPr>
          <w:tblCellSpacing w:w="0" w:type="dxa"/>
        </w:trPr>
        <w:tc>
          <w:tcPr>
            <w:tcW w:w="2422"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I нұсқа</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p>
        </w:tc>
        <w:tc>
          <w:tcPr>
            <w:tcW w:w="2421"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II нұсқа</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p>
        </w:tc>
      </w:tr>
      <w:tr w:rsidR="00A35D2B" w:rsidRPr="00A35D2B" w:rsidTr="00B94F2C">
        <w:trPr>
          <w:tblCellSpacing w:w="0" w:type="dxa"/>
        </w:trPr>
        <w:tc>
          <w:tcPr>
            <w:tcW w:w="2422"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Таң ертеңгі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- 20%</w:t>
            </w:r>
          </w:p>
        </w:tc>
        <w:tc>
          <w:tcPr>
            <w:tcW w:w="2421"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Таң ертеңгі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- 20%</w:t>
            </w:r>
          </w:p>
        </w:tc>
      </w:tr>
      <w:tr w:rsidR="00A35D2B" w:rsidRPr="00A35D2B" w:rsidTr="00B94F2C">
        <w:trPr>
          <w:tblCellSpacing w:w="0" w:type="dxa"/>
        </w:trPr>
        <w:tc>
          <w:tcPr>
            <w:tcW w:w="2422"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2-ші таңертеңгі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- 5-10%</w:t>
            </w:r>
          </w:p>
        </w:tc>
        <w:tc>
          <w:tcPr>
            <w:tcW w:w="2421"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Түскі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- 35%</w:t>
            </w:r>
          </w:p>
        </w:tc>
      </w:tr>
      <w:tr w:rsidR="00A35D2B" w:rsidRPr="00A35D2B" w:rsidTr="00B94F2C">
        <w:trPr>
          <w:tblCellSpacing w:w="0" w:type="dxa"/>
        </w:trPr>
        <w:tc>
          <w:tcPr>
            <w:tcW w:w="2422"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Түскі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- 35%</w:t>
            </w:r>
          </w:p>
        </w:tc>
        <w:tc>
          <w:tcPr>
            <w:tcW w:w="2421"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Бесінді</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 xml:space="preserve">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- 10-15%</w:t>
            </w:r>
          </w:p>
        </w:tc>
      </w:tr>
      <w:tr w:rsidR="00A35D2B" w:rsidRPr="00A35D2B" w:rsidTr="00B94F2C">
        <w:trPr>
          <w:tblCellSpacing w:w="0" w:type="dxa"/>
        </w:trPr>
        <w:tc>
          <w:tcPr>
            <w:tcW w:w="2422"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сәскерлік</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- 10-15%</w:t>
            </w:r>
          </w:p>
        </w:tc>
        <w:tc>
          <w:tcPr>
            <w:tcW w:w="2421"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Кешкі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- 20%</w:t>
            </w:r>
          </w:p>
        </w:tc>
      </w:tr>
      <w:tr w:rsidR="00A35D2B" w:rsidRPr="00A35D2B" w:rsidTr="00B94F2C">
        <w:trPr>
          <w:tblCellSpacing w:w="0" w:type="dxa"/>
        </w:trPr>
        <w:tc>
          <w:tcPr>
            <w:tcW w:w="2422"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Кешкі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- 20%</w:t>
            </w:r>
          </w:p>
        </w:tc>
        <w:tc>
          <w:tcPr>
            <w:tcW w:w="2421"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2-ші кешкі ас</w:t>
            </w:r>
          </w:p>
        </w:tc>
        <w:tc>
          <w:tcPr>
            <w:tcW w:w="2408" w:type="dxa"/>
          </w:tcPr>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- 5-10%</w:t>
            </w:r>
          </w:p>
        </w:tc>
      </w:tr>
    </w:tbl>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bookmarkStart w:id="14" w:name="1-7"/>
      <w:bookmarkEnd w:id="14"/>
      <w:r w:rsidRPr="00A35D2B">
        <w:rPr>
          <w:rFonts w:ascii="Times New Roman" w:hAnsi="Times New Roman" w:cs="Times New Roman"/>
          <w:b/>
          <w:bCs/>
          <w:sz w:val="28"/>
          <w:szCs w:val="28"/>
        </w:rPr>
        <w:t>6.Балалардың санаториядағы күн тәртібін ұйымдастыру.</w:t>
      </w: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Санаторияның емдік сауықтыру жұмысының маңызды элементі күндік тәртіб. Балалардың жас топтарына сай  ажыратпалы болуы қажет, сырқаттылық формасын ескере отырып және жыл мезгілі мен корректировкасына тәуелді болуы қажет.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Санаторияда тәртібтің 3 тү</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 ұйымдастырылуы қажет; зақым келтірмейтін, тонизирлеуші және жаттықтырушы (жалпы).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Зақым келтірмейтін тәртіб уақытша барлық балаларға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інші 5-7-10 күнге санатория жағдайына бейімделуге тағайындалады (барлық денсаулық жағдайына және бала жасына тәуелді ).</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Бұл қ</w:t>
      </w:r>
      <w:proofErr w:type="gramStart"/>
      <w:r w:rsidRPr="00A35D2B">
        <w:rPr>
          <w:rFonts w:ascii="Times New Roman" w:hAnsi="Times New Roman" w:cs="Times New Roman"/>
          <w:sz w:val="28"/>
          <w:szCs w:val="28"/>
        </w:rPr>
        <w:t>оз</w:t>
      </w:r>
      <w:proofErr w:type="gramEnd"/>
      <w:r w:rsidRPr="00A35D2B">
        <w:rPr>
          <w:rFonts w:ascii="Times New Roman" w:hAnsi="Times New Roman" w:cs="Times New Roman"/>
          <w:sz w:val="28"/>
          <w:szCs w:val="28"/>
        </w:rPr>
        <w:t>ғалу активтілігін  шектеуге, зақым келтірмейтін әдіс бойынша климаттық емдеу, жай ойындар, ақыл ой ауыртпалығын шектеуші, инфекция ошағын санациялау, диагнозды анықтау үшін керекті зерттеулер жүргізу. Бейімделуі жағымды өту үшін келесі  кезеңге тонизирлеуші тәртібке ауыстырады. Климаттық процедураларды біртіндеп интенсивтілігінің үлғаюын қарастырылады, физикалық ауыртпалықтар, батпақпен емдеу, физиотерапия және оптимальді жасқа сәйкес дозаларын емдік әдістерін қолдану. Организмнің реактивтілігі қ</w:t>
      </w:r>
      <w:proofErr w:type="gramStart"/>
      <w:r w:rsidRPr="00A35D2B">
        <w:rPr>
          <w:rFonts w:ascii="Times New Roman" w:hAnsi="Times New Roman" w:cs="Times New Roman"/>
          <w:sz w:val="28"/>
          <w:szCs w:val="28"/>
        </w:rPr>
        <w:t>алып</w:t>
      </w:r>
      <w:proofErr w:type="gramEnd"/>
      <w:r w:rsidRPr="00A35D2B">
        <w:rPr>
          <w:rFonts w:ascii="Times New Roman" w:hAnsi="Times New Roman" w:cs="Times New Roman"/>
          <w:sz w:val="28"/>
          <w:szCs w:val="28"/>
        </w:rPr>
        <w:t>қа келгенен кейін  жаттықтырушы тәртібіне ауыстырады.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Оқу сабақтарының уақыты және санаторияда емдік процидураларын негізгі комплексін өткізу  биологиялық ритм мен организмнің өсі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келе жатқан физиологиялық функцияларына сәйкес келуі керек. </w:t>
      </w:r>
      <w:proofErr w:type="gramStart"/>
      <w:r w:rsidRPr="00A35D2B">
        <w:rPr>
          <w:rFonts w:ascii="Times New Roman" w:hAnsi="Times New Roman" w:cs="Times New Roman"/>
          <w:sz w:val="28"/>
          <w:szCs w:val="28"/>
        </w:rPr>
        <w:t xml:space="preserve">Санатории мектептерінде сабақты таңертеңгілік уақытта өткізген жөн, өйткені </w:t>
      </w:r>
      <w:r w:rsidRPr="00A35D2B">
        <w:rPr>
          <w:rFonts w:ascii="Times New Roman" w:hAnsi="Times New Roman" w:cs="Times New Roman"/>
          <w:sz w:val="28"/>
          <w:szCs w:val="28"/>
        </w:rPr>
        <w:lastRenderedPageBreak/>
        <w:t>мектепке дейінгі балалардың ақыл ойдың жұмыс істеу қабілетінің дәрежесі 10-12 сағатқа жетеді. Санаторииде негізгі емдік комплекстерді сабақтан кейінгі уақытта  өткізген жөн, өйткені  организмнің вегетативті функцияларының активтіліг</w:t>
      </w:r>
      <w:proofErr w:type="gramEnd"/>
      <w:r w:rsidRPr="00A35D2B">
        <w:rPr>
          <w:rFonts w:ascii="Times New Roman" w:hAnsi="Times New Roman" w:cs="Times New Roman"/>
          <w:sz w:val="28"/>
          <w:szCs w:val="28"/>
        </w:rPr>
        <w:t>і арта түседі. Күннің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інші жартысында толық емдік процедураларды алалмай қалған балаларды, күндізгі үйқыдан кейін қосымша уақыт бөлінуі керек. Мұндай балалардың саны санаторияда ем кезеңі</w:t>
      </w:r>
      <w:proofErr w:type="gramStart"/>
      <w:r w:rsidRPr="00A35D2B">
        <w:rPr>
          <w:rFonts w:ascii="Times New Roman" w:hAnsi="Times New Roman" w:cs="Times New Roman"/>
          <w:sz w:val="28"/>
          <w:szCs w:val="28"/>
        </w:rPr>
        <w:t>н</w:t>
      </w:r>
      <w:proofErr w:type="gramEnd"/>
      <w:r w:rsidRPr="00A35D2B">
        <w:rPr>
          <w:rFonts w:ascii="Times New Roman" w:hAnsi="Times New Roman" w:cs="Times New Roman"/>
          <w:sz w:val="28"/>
          <w:szCs w:val="28"/>
        </w:rPr>
        <w:t>ің ұзақтығына тұрақты болмау қажет. Күндік тәртібін құрастырған кезде  санаторияның  жазғы уақыттағы  оқушылардың күн тәртібіне үлгі ретінде қарап құрастырған жөн, оқу жылына құрастырылған типті оқу планының санаторяның жалпы білім беру орта мектептеріне арналған</w:t>
      </w:r>
      <w:proofErr w:type="gramStart"/>
      <w:r w:rsidRPr="00A35D2B">
        <w:rPr>
          <w:rFonts w:ascii="Times New Roman" w:hAnsi="Times New Roman" w:cs="Times New Roman"/>
          <w:sz w:val="28"/>
          <w:szCs w:val="28"/>
        </w:rPr>
        <w:t>.Б</w:t>
      </w:r>
      <w:proofErr w:type="gramEnd"/>
      <w:r w:rsidRPr="00A35D2B">
        <w:rPr>
          <w:rFonts w:ascii="Times New Roman" w:hAnsi="Times New Roman" w:cs="Times New Roman"/>
          <w:sz w:val="28"/>
          <w:szCs w:val="28"/>
        </w:rPr>
        <w:t>алаларды оқыту барасында  емік кезең кезінде сабақ ауыртпалығы сабақтан, 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сабақтың ұзақтығы 35 минуттан  болуы қажет. Санатория мектебінің негізгі формасының жұмысы  бұ</w:t>
      </w:r>
      <w:proofErr w:type="gramStart"/>
      <w:r w:rsidRPr="00A35D2B">
        <w:rPr>
          <w:rFonts w:ascii="Times New Roman" w:hAnsi="Times New Roman" w:cs="Times New Roman"/>
          <w:sz w:val="28"/>
          <w:szCs w:val="28"/>
        </w:rPr>
        <w:t>л-</w:t>
      </w:r>
      <w:proofErr w:type="gramEnd"/>
      <w:r w:rsidRPr="00A35D2B">
        <w:rPr>
          <w:rFonts w:ascii="Times New Roman" w:hAnsi="Times New Roman" w:cs="Times New Roman"/>
          <w:sz w:val="28"/>
          <w:szCs w:val="28"/>
        </w:rPr>
        <w:t xml:space="preserve"> Сабақ. Сабақтың арасында үзіліс ұзақтығы 10мин, 2 сабақтан кейін үлкен үзіліс жүргізген жөн, ұзақтығы 35 мин. Балалрдың таза ауада болуына байланысты. Мәдени, пионерлі жә</w:t>
      </w:r>
      <w:proofErr w:type="gramStart"/>
      <w:r w:rsidRPr="00A35D2B">
        <w:rPr>
          <w:rFonts w:ascii="Times New Roman" w:hAnsi="Times New Roman" w:cs="Times New Roman"/>
          <w:sz w:val="28"/>
          <w:szCs w:val="28"/>
        </w:rPr>
        <w:t>не үй</w:t>
      </w:r>
      <w:proofErr w:type="gramEnd"/>
      <w:r w:rsidRPr="00A35D2B">
        <w:rPr>
          <w:rFonts w:ascii="Times New Roman" w:hAnsi="Times New Roman" w:cs="Times New Roman"/>
          <w:sz w:val="28"/>
          <w:szCs w:val="28"/>
        </w:rPr>
        <w:t>ірмелі жұмыстары сабақтың ұзақтығына біркелкі орналастыру қажет. Күн бойы 1.5 сағаттан аспау керек. Жазғы уақытта барлық тәрбиелеу шаралрын мәдени және спорт шынықтыру жұмыстарын ашық ауады өткізген жөн.</w:t>
      </w:r>
    </w:p>
    <w:p w:rsidR="00A35D2B" w:rsidRPr="00A35D2B" w:rsidRDefault="00A35D2B" w:rsidP="00A35D2B">
      <w:pPr>
        <w:tabs>
          <w:tab w:val="left" w:pos="-142"/>
        </w:tabs>
        <w:spacing w:after="0"/>
        <w:ind w:left="567"/>
        <w:rPr>
          <w:rFonts w:ascii="Times New Roman" w:hAnsi="Times New Roman" w:cs="Times New Roman"/>
          <w:sz w:val="28"/>
          <w:szCs w:val="28"/>
        </w:rPr>
      </w:pPr>
    </w:p>
    <w:p w:rsidR="00A35D2B" w:rsidRPr="00A35D2B" w:rsidRDefault="00A35D2B" w:rsidP="00A35D2B">
      <w:pPr>
        <w:numPr>
          <w:ilvl w:val="0"/>
          <w:numId w:val="20"/>
        </w:numPr>
        <w:tabs>
          <w:tab w:val="left" w:pos="-142"/>
        </w:tabs>
        <w:spacing w:after="0" w:line="240" w:lineRule="auto"/>
        <w:ind w:left="567" w:firstLine="0"/>
        <w:outlineLvl w:val="2"/>
        <w:rPr>
          <w:rFonts w:ascii="Times New Roman" w:hAnsi="Times New Roman" w:cs="Times New Roman"/>
          <w:b/>
          <w:bCs/>
          <w:sz w:val="28"/>
          <w:szCs w:val="28"/>
        </w:rPr>
      </w:pPr>
      <w:bookmarkStart w:id="15" w:name="1-8"/>
      <w:bookmarkEnd w:id="15"/>
      <w:r w:rsidRPr="00A35D2B">
        <w:rPr>
          <w:rFonts w:ascii="Times New Roman" w:hAnsi="Times New Roman" w:cs="Times New Roman"/>
          <w:b/>
          <w:bCs/>
          <w:sz w:val="28"/>
          <w:szCs w:val="28"/>
        </w:rPr>
        <w:t xml:space="preserve">Санаторидің персоналдардың негізгі міндеттері </w:t>
      </w:r>
      <w:proofErr w:type="gramStart"/>
      <w:r w:rsidRPr="00A35D2B">
        <w:rPr>
          <w:rFonts w:ascii="Times New Roman" w:hAnsi="Times New Roman" w:cs="Times New Roman"/>
          <w:b/>
          <w:bCs/>
          <w:sz w:val="28"/>
          <w:szCs w:val="28"/>
        </w:rPr>
        <w:t>мен ж</w:t>
      </w:r>
      <w:proofErr w:type="gramEnd"/>
      <w:r w:rsidRPr="00A35D2B">
        <w:rPr>
          <w:rFonts w:ascii="Times New Roman" w:hAnsi="Times New Roman" w:cs="Times New Roman"/>
          <w:b/>
          <w:bCs/>
          <w:sz w:val="28"/>
          <w:szCs w:val="28"/>
        </w:rPr>
        <w:t>ұмыс істеу ұағидаларын ұйымдастыру.</w:t>
      </w:r>
    </w:p>
    <w:p w:rsidR="00A35D2B" w:rsidRPr="00A35D2B" w:rsidRDefault="00A35D2B" w:rsidP="00A35D2B">
      <w:pPr>
        <w:tabs>
          <w:tab w:val="left" w:pos="-142"/>
        </w:tabs>
        <w:spacing w:after="0"/>
        <w:ind w:left="567"/>
        <w:outlineLvl w:val="2"/>
        <w:rPr>
          <w:rFonts w:ascii="Times New Roman" w:hAnsi="Times New Roman" w:cs="Times New Roman"/>
          <w:b/>
          <w:bCs/>
          <w:sz w:val="28"/>
          <w:szCs w:val="28"/>
        </w:rPr>
      </w:pP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Санаторияда медициналық персоналдардың штаттары Қ</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ДСМ аталған нормативтермен сай бекітіледі.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Санаторияда медициналық персоналдың міндеті:</w:t>
      </w:r>
    </w:p>
    <w:p w:rsidR="00A35D2B" w:rsidRPr="00A35D2B" w:rsidRDefault="00A35D2B" w:rsidP="00A35D2B">
      <w:pPr>
        <w:numPr>
          <w:ilvl w:val="0"/>
          <w:numId w:val="19"/>
        </w:numPr>
        <w:tabs>
          <w:tab w:val="left" w:pos="-142"/>
        </w:tabs>
        <w:spacing w:after="0" w:line="240" w:lineRule="auto"/>
        <w:ind w:left="567" w:firstLine="0"/>
        <w:rPr>
          <w:rFonts w:ascii="Times New Roman" w:hAnsi="Times New Roman" w:cs="Times New Roman"/>
          <w:sz w:val="28"/>
          <w:szCs w:val="28"/>
        </w:rPr>
      </w:pPr>
      <w:r w:rsidRPr="00A35D2B">
        <w:rPr>
          <w:rFonts w:ascii="Times New Roman" w:hAnsi="Times New Roman" w:cs="Times New Roman"/>
          <w:sz w:val="28"/>
          <w:szCs w:val="28"/>
        </w:rPr>
        <w:t>Санаториге түскен барлық балалардың денсаулық жағдайын, ауыр сырқаттылықпен науқастанғандарды анықтау, продромальді кезеңдегі инфекциялық аурулар, тері көз және  бастың шашты бө</w:t>
      </w:r>
      <w:proofErr w:type="gramStart"/>
      <w:r w:rsidRPr="00A35D2B">
        <w:rPr>
          <w:rFonts w:ascii="Times New Roman" w:hAnsi="Times New Roman" w:cs="Times New Roman"/>
          <w:sz w:val="28"/>
          <w:szCs w:val="28"/>
        </w:rPr>
        <w:t>л</w:t>
      </w:r>
      <w:proofErr w:type="gramEnd"/>
      <w:r w:rsidRPr="00A35D2B">
        <w:rPr>
          <w:rFonts w:ascii="Times New Roman" w:hAnsi="Times New Roman" w:cs="Times New Roman"/>
          <w:sz w:val="28"/>
          <w:szCs w:val="28"/>
        </w:rPr>
        <w:t>ігі жұқпалы және паразитарлы ауруларын анықтау мақсатымен тексеріс жүргізіледі.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Күнделікті науқас балаларға квалификацияланған кең физикалық емдік факторларды қолданып көмек көрсетіледі. Инфекциялық диагноз дәлелденген жағдайда Қ</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ДСМ инструкциясы мен бұйрықтарына сәйкес шаралар өткізулуі тиіс.</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Тағам бологында жұмыс істейтін 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іңді сырқаттардың бар жоқтығын қарау керек, ішек бұзылыстары туралы сұрастырып, нәтижесін арнайы журналға тіркеу керек.</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 Санатории жұмыс уақытында науқас балаларды емдеу мен диагноздың, алдын алудың жаңа әдістері  мен заттарын тәжирибеге енгізу. Санатории </w:t>
      </w:r>
      <w:r w:rsidRPr="00A35D2B">
        <w:rPr>
          <w:rFonts w:ascii="Times New Roman" w:hAnsi="Times New Roman" w:cs="Times New Roman"/>
          <w:sz w:val="28"/>
          <w:szCs w:val="28"/>
        </w:rPr>
        <w:lastRenderedPageBreak/>
        <w:t xml:space="preserve">жұмысына басқа емдеу профилактикалық  мекемелер жұмысымен байланысты іске асыру (аурухана, поликленика, диспансер </w:t>
      </w:r>
      <w:proofErr w:type="gramStart"/>
      <w:r w:rsidRPr="00A35D2B">
        <w:rPr>
          <w:rFonts w:ascii="Times New Roman" w:hAnsi="Times New Roman" w:cs="Times New Roman"/>
          <w:sz w:val="28"/>
          <w:szCs w:val="28"/>
        </w:rPr>
        <w:t>т.б</w:t>
      </w:r>
      <w:proofErr w:type="gramEnd"/>
      <w:r w:rsidRPr="00A35D2B">
        <w:rPr>
          <w:rFonts w:ascii="Times New Roman" w:hAnsi="Times New Roman" w:cs="Times New Roman"/>
          <w:sz w:val="28"/>
          <w:szCs w:val="28"/>
        </w:rPr>
        <w:t>.).</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педагогикалық және  техникалық қызметкерлер, ас блогі қызметкерлері арасында сан-ағарту жұмыстарын жүргізу; санаторийдің барлық құжаттарын күнде туралау</w:t>
      </w:r>
      <w:proofErr w:type="gramStart"/>
      <w:r w:rsidRPr="00A35D2B">
        <w:rPr>
          <w:rFonts w:ascii="Times New Roman" w:hAnsi="Times New Roman" w:cs="Times New Roman"/>
          <w:sz w:val="28"/>
          <w:szCs w:val="28"/>
        </w:rPr>
        <w:t xml:space="preserve"> .</w:t>
      </w:r>
      <w:proofErr w:type="gramEnd"/>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Санаторийдің барлық қызметкерлері міндетті медициналық тексеріс өткізу бойынша </w:t>
      </w:r>
      <w:proofErr w:type="gramStart"/>
      <w:r w:rsidRPr="00A35D2B">
        <w:rPr>
          <w:rFonts w:ascii="Times New Roman" w:hAnsi="Times New Roman" w:cs="Times New Roman"/>
          <w:sz w:val="28"/>
          <w:szCs w:val="28"/>
        </w:rPr>
        <w:t>инструкция</w:t>
      </w:r>
      <w:proofErr w:type="gramEnd"/>
      <w:r w:rsidRPr="00A35D2B">
        <w:rPr>
          <w:rFonts w:ascii="Times New Roman" w:hAnsi="Times New Roman" w:cs="Times New Roman"/>
          <w:sz w:val="28"/>
          <w:szCs w:val="28"/>
        </w:rPr>
        <w:t>ға сәйкес медициналық тексеріс пен қараудан өтуге міндетті;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Санаторий қызметкерлерінің жеке медециналық кітапшасы мекеменің бас дә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ігерінде, ал ас блогі қызметкерлері медбике дәрігер –диетологта болады.</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Балалардың тамақтануына қатысатын барлық санаторий қызметкерлері гигиеналық  дайындық курсын өті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емтихан тапсыруы және жұмыс кезінде  жеке бас гигиенасын сақтауы керек (2 жылда1 рет).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Ас блогы қызметі санитарлы киімнің кірлеуіне байланысты 2 күнде 1 рет  ауыстыру қажет.</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Ас блогында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інші дәрігерге дейінгі көмек көрсететін аптечка болуы тиіс.</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Санитарлық нормалармен ережелер орындалуын күнделікті қадағалануын санитардың бас дә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ігеріне жүктеледі.</w:t>
      </w:r>
    </w:p>
    <w:p w:rsidR="00A35D2B" w:rsidRPr="00A35D2B" w:rsidRDefault="00A35D2B" w:rsidP="00A35D2B">
      <w:pPr>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Санитарлық нормалармен ережелер орындалуын  күндізгі қарағанды медециналық қызметкерлері атқарады: Кезеңді түрде СЭС қызметкерлері ДС мен </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әсіподақ организациясы қадағалайды.</w:t>
      </w:r>
    </w:p>
    <w:p w:rsidR="00A35D2B" w:rsidRPr="00A35D2B" w:rsidRDefault="00A35D2B" w:rsidP="00A35D2B">
      <w:pPr>
        <w:tabs>
          <w:tab w:val="left" w:pos="-142"/>
        </w:tabs>
        <w:spacing w:after="0"/>
        <w:ind w:left="567"/>
        <w:rPr>
          <w:rFonts w:ascii="Times New Roman" w:hAnsi="Times New Roman" w:cs="Times New Roman"/>
          <w:b/>
          <w:noProof/>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 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rPr>
          <w:rFonts w:ascii="Times New Roman" w:hAnsi="Times New Roman" w:cs="Times New Roman"/>
          <w:b/>
          <w:sz w:val="28"/>
          <w:szCs w:val="28"/>
        </w:rPr>
      </w:pPr>
    </w:p>
    <w:p w:rsidR="00A35D2B" w:rsidRPr="00A35D2B" w:rsidRDefault="00A35D2B" w:rsidP="00A35D2B">
      <w:pPr>
        <w:tabs>
          <w:tab w:val="left" w:pos="-142"/>
        </w:tabs>
        <w:spacing w:after="0"/>
        <w:rPr>
          <w:rFonts w:ascii="Times New Roman" w:hAnsi="Times New Roman" w:cs="Times New Roman"/>
          <w:b/>
          <w:sz w:val="28"/>
          <w:szCs w:val="28"/>
        </w:rPr>
      </w:pPr>
      <w:r w:rsidRPr="00A35D2B">
        <w:rPr>
          <w:rFonts w:ascii="Times New Roman" w:hAnsi="Times New Roman" w:cs="Times New Roman"/>
          <w:b/>
          <w:sz w:val="28"/>
          <w:szCs w:val="28"/>
        </w:rPr>
        <w:t>6.Қорытынды сұрақтар:</w:t>
      </w:r>
    </w:p>
    <w:p w:rsidR="00A35D2B" w:rsidRPr="00A35D2B" w:rsidRDefault="00A35D2B" w:rsidP="00A35D2B">
      <w:pPr>
        <w:numPr>
          <w:ilvl w:val="0"/>
          <w:numId w:val="26"/>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Санатория құрылысын жүргізудегі жер телі</w:t>
      </w:r>
      <w:proofErr w:type="gramStart"/>
      <w:r w:rsidRPr="00A35D2B">
        <w:rPr>
          <w:rFonts w:ascii="Times New Roman" w:hAnsi="Times New Roman" w:cs="Times New Roman"/>
          <w:sz w:val="28"/>
          <w:szCs w:val="28"/>
        </w:rPr>
        <w:t>м</w:t>
      </w:r>
      <w:proofErr w:type="gramEnd"/>
      <w:r w:rsidRPr="00A35D2B">
        <w:rPr>
          <w:rFonts w:ascii="Times New Roman" w:hAnsi="Times New Roman" w:cs="Times New Roman"/>
          <w:sz w:val="28"/>
          <w:szCs w:val="28"/>
        </w:rPr>
        <w:t>іне қойылатын талаптар қандай?</w:t>
      </w:r>
    </w:p>
    <w:p w:rsidR="00A35D2B" w:rsidRPr="00A35D2B" w:rsidRDefault="00A35D2B" w:rsidP="00A35D2B">
      <w:pPr>
        <w:numPr>
          <w:ilvl w:val="0"/>
          <w:numId w:val="26"/>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Балалар мен жасө</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ірімдер мекемесінде эпедемияға қарсы жұмыс не үшін жүргізіледі?</w:t>
      </w:r>
    </w:p>
    <w:p w:rsidR="00A35D2B" w:rsidRPr="00A35D2B" w:rsidRDefault="00A35D2B" w:rsidP="00A35D2B">
      <w:pPr>
        <w:numPr>
          <w:ilvl w:val="0"/>
          <w:numId w:val="26"/>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імдерге арналған санатория ғимараты ережесі жайлы айтыңыз?</w:t>
      </w:r>
    </w:p>
    <w:p w:rsidR="00A35D2B" w:rsidRPr="00A35D2B" w:rsidRDefault="00A35D2B" w:rsidP="00A35D2B">
      <w:pPr>
        <w:pStyle w:val="22"/>
        <w:shd w:val="clear" w:color="auto" w:fill="auto"/>
        <w:tabs>
          <w:tab w:val="left" w:pos="-142"/>
        </w:tabs>
        <w:spacing w:after="0" w:line="276" w:lineRule="auto"/>
        <w:ind w:left="567" w:right="565"/>
        <w:jc w:val="left"/>
        <w:rPr>
          <w:rFonts w:ascii="Times New Roman" w:hAnsi="Times New Roman" w:cs="Times New Roman"/>
          <w:sz w:val="28"/>
          <w:szCs w:val="28"/>
          <w:lang w:val="kk-KZ" w:eastAsia="kk-KZ"/>
        </w:rPr>
      </w:pPr>
    </w:p>
    <w:p w:rsidR="00A35D2B" w:rsidRPr="00A35D2B" w:rsidRDefault="00A35D2B" w:rsidP="00A35D2B">
      <w:pPr>
        <w:pStyle w:val="22"/>
        <w:shd w:val="clear" w:color="auto" w:fill="auto"/>
        <w:tabs>
          <w:tab w:val="left" w:pos="-142"/>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№22</w:t>
      </w:r>
    </w:p>
    <w:p w:rsidR="00A35D2B" w:rsidRPr="00A35D2B" w:rsidRDefault="00A35D2B" w:rsidP="00A35D2B">
      <w:pPr>
        <w:pStyle w:val="22"/>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1.Тақырыбы: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жасөспірімдер ұ</w:t>
      </w:r>
      <w:r w:rsidRPr="00A35D2B">
        <w:rPr>
          <w:rFonts w:ascii="Times New Roman" w:hAnsi="Times New Roman" w:cs="Times New Roman"/>
          <w:sz w:val="28"/>
          <w:szCs w:val="28"/>
          <w:lang w:val="kk-KZ"/>
        </w:rPr>
        <w:t xml:space="preserve">жымдарында </w:t>
      </w:r>
      <w:r w:rsidRPr="00A35D2B">
        <w:rPr>
          <w:rFonts w:ascii="Times New Roman" w:hAnsi="Times New Roman" w:cs="Times New Roman"/>
          <w:sz w:val="28"/>
          <w:szCs w:val="28"/>
          <w:lang w:val="kk-KZ" w:eastAsia="kk-KZ"/>
        </w:rPr>
        <w:t>жазғы сауықтандыру жумыстарын ұйымдастырудың гигиеналық  сұрақтары. Жазғы сауықтандыру лагерлерін жайлыландыру және салудың гигиеналық қағидалары.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Style w:val="53"/>
          <w:rFonts w:ascii="Times New Roman" w:hAnsi="Times New Roman" w:cs="Times New Roman"/>
          <w:sz w:val="28"/>
          <w:szCs w:val="28"/>
          <w:lang w:val="kk-KZ" w:eastAsia="kk-KZ"/>
        </w:rPr>
        <w:t>2. Мақсаты:</w:t>
      </w:r>
      <w:r w:rsidRPr="00A35D2B">
        <w:rPr>
          <w:rFonts w:ascii="Times New Roman" w:hAnsi="Times New Roman" w:cs="Times New Roman"/>
          <w:sz w:val="28"/>
          <w:szCs w:val="28"/>
          <w:lang w:val="kk-KZ" w:eastAsia="kk-KZ"/>
        </w:rPr>
        <w:t xml:space="preserve">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 ұжымдарында жазғы сауықтандыру жұмыстарын ұйымдастырудың гигиеналық сұрақтары жазғы сауықтандыру лагерлерін </w:t>
      </w:r>
      <w:r w:rsidRPr="00A35D2B">
        <w:rPr>
          <w:rFonts w:ascii="Times New Roman" w:hAnsi="Times New Roman" w:cs="Times New Roman"/>
          <w:sz w:val="28"/>
          <w:szCs w:val="28"/>
          <w:lang w:val="kk-KZ"/>
        </w:rPr>
        <w:t xml:space="preserve">жайлыландыру </w:t>
      </w:r>
      <w:r w:rsidRPr="00A35D2B">
        <w:rPr>
          <w:rFonts w:ascii="Times New Roman" w:hAnsi="Times New Roman" w:cs="Times New Roman"/>
          <w:sz w:val="28"/>
          <w:szCs w:val="28"/>
          <w:lang w:val="kk-KZ" w:eastAsia="kk-KZ"/>
        </w:rPr>
        <w:t xml:space="preserve">және салудың гигиеналық қағидалары </w:t>
      </w:r>
      <w:r w:rsidRPr="00A35D2B">
        <w:rPr>
          <w:rFonts w:ascii="Times New Roman" w:hAnsi="Times New Roman" w:cs="Times New Roman"/>
          <w:sz w:val="28"/>
          <w:szCs w:val="28"/>
          <w:lang w:val="kk-KZ"/>
        </w:rPr>
        <w:t xml:space="preserve">туралы </w:t>
      </w:r>
      <w:r w:rsidRPr="00A35D2B">
        <w:rPr>
          <w:rFonts w:ascii="Times New Roman" w:hAnsi="Times New Roman" w:cs="Times New Roman"/>
          <w:sz w:val="28"/>
          <w:szCs w:val="28"/>
          <w:lang w:val="kk-KZ" w:eastAsia="kk-KZ"/>
        </w:rPr>
        <w:t xml:space="preserve">түсінік </w:t>
      </w:r>
      <w:r w:rsidRPr="00A35D2B">
        <w:rPr>
          <w:rFonts w:ascii="Times New Roman" w:hAnsi="Times New Roman" w:cs="Times New Roman"/>
          <w:sz w:val="28"/>
          <w:szCs w:val="28"/>
          <w:lang w:val="kk-KZ"/>
        </w:rPr>
        <w:t>беру.</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b/>
          <w:sz w:val="28"/>
          <w:szCs w:val="28"/>
          <w:lang w:val="kk-KZ"/>
        </w:rPr>
      </w:pPr>
      <w:r w:rsidRPr="00A35D2B">
        <w:rPr>
          <w:rStyle w:val="53"/>
          <w:rFonts w:ascii="Times New Roman" w:hAnsi="Times New Roman" w:cs="Times New Roman"/>
          <w:sz w:val="28"/>
          <w:szCs w:val="28"/>
          <w:lang w:val="kk-KZ" w:eastAsia="kk-KZ"/>
        </w:rPr>
        <w:t>3.</w:t>
      </w:r>
      <w:r w:rsidRPr="00A35D2B">
        <w:rPr>
          <w:rFonts w:ascii="Times New Roman" w:hAnsi="Times New Roman" w:cs="Times New Roman"/>
          <w:b/>
          <w:sz w:val="28"/>
          <w:szCs w:val="28"/>
          <w:lang w:val="kk-KZ"/>
        </w:rPr>
        <w:t xml:space="preserve"> Дәріс тезисі: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lastRenderedPageBreak/>
        <w:t xml:space="preserve">Жазғы мезгіл жас балаларға, бүлдіршіндерге және барлық өсуші талаптағыларға сауықтыру жұмыстарын жүргізуге өте қолайлы екені белгілі Негізгі санитарлық жұмысты ұйымдастыру тәртібі барлық жазғы салауаттандыру лагеріне қойылады. Барлық салынып жатқан жазғы салауаттандыру орындарды санитарлық </w:t>
      </w:r>
      <w:r w:rsidRPr="00A35D2B">
        <w:rPr>
          <w:rFonts w:ascii="Times New Roman" w:hAnsi="Times New Roman" w:cs="Times New Roman"/>
          <w:sz w:val="28"/>
          <w:szCs w:val="28"/>
          <w:lang w:val="kk-KZ"/>
        </w:rPr>
        <w:t xml:space="preserve">талаптар мен </w:t>
      </w:r>
      <w:r w:rsidRPr="00A35D2B">
        <w:rPr>
          <w:rFonts w:ascii="Times New Roman" w:hAnsi="Times New Roman" w:cs="Times New Roman"/>
          <w:sz w:val="28"/>
          <w:szCs w:val="28"/>
          <w:lang w:val="kk-KZ" w:eastAsia="kk-KZ"/>
        </w:rPr>
        <w:t xml:space="preserve">ережелерге сүйенуі және ғимараттың жабдықтауы үшін керек. Барлық жазғы </w:t>
      </w:r>
      <w:r w:rsidRPr="00A35D2B">
        <w:rPr>
          <w:rFonts w:ascii="Times New Roman" w:hAnsi="Times New Roman" w:cs="Times New Roman"/>
          <w:sz w:val="28"/>
          <w:szCs w:val="28"/>
          <w:lang w:val="kk-KZ"/>
        </w:rPr>
        <w:t xml:space="preserve">салауаттандыру </w:t>
      </w:r>
      <w:r w:rsidRPr="00A35D2B">
        <w:rPr>
          <w:rFonts w:ascii="Times New Roman" w:hAnsi="Times New Roman" w:cs="Times New Roman"/>
          <w:sz w:val="28"/>
          <w:szCs w:val="28"/>
          <w:lang w:val="kk-KZ" w:eastAsia="kk-KZ"/>
        </w:rPr>
        <w:t xml:space="preserve">лагерлерде қайтадан салу кезінде Қазақстан Республикасының рұқсат еткен барлық талаптары бойынша полимерлік материалдарды қолдануы қажет,уақытша салынған ғимаратты жазғы </w:t>
      </w:r>
      <w:r w:rsidRPr="00A35D2B">
        <w:rPr>
          <w:rFonts w:ascii="Times New Roman" w:hAnsi="Times New Roman" w:cs="Times New Roman"/>
          <w:sz w:val="28"/>
          <w:szCs w:val="28"/>
          <w:lang w:val="kk-KZ"/>
        </w:rPr>
        <w:t xml:space="preserve">салауаттандыру </w:t>
      </w:r>
      <w:r w:rsidRPr="00A35D2B">
        <w:rPr>
          <w:rFonts w:ascii="Times New Roman" w:hAnsi="Times New Roman" w:cs="Times New Roman"/>
          <w:sz w:val="28"/>
          <w:szCs w:val="28"/>
          <w:lang w:val="kk-KZ" w:eastAsia="kk-KZ"/>
        </w:rPr>
        <w:t xml:space="preserve">лагеріне қолданылатын болса, оныо аймағында немесе алаңдарында мөлшерлік құжаттан ауытқулар болса, онда оны сол жердің санитарлық эдидемиологиялық қызметкерлері шешуге тиісті. Жазғы </w:t>
      </w:r>
      <w:r w:rsidRPr="00A35D2B">
        <w:rPr>
          <w:rFonts w:ascii="Times New Roman" w:hAnsi="Times New Roman" w:cs="Times New Roman"/>
          <w:sz w:val="28"/>
          <w:szCs w:val="28"/>
          <w:lang w:val="kk-KZ"/>
        </w:rPr>
        <w:t xml:space="preserve">салауаттандыру </w:t>
      </w:r>
      <w:r w:rsidRPr="00A35D2B">
        <w:rPr>
          <w:rFonts w:ascii="Times New Roman" w:hAnsi="Times New Roman" w:cs="Times New Roman"/>
          <w:sz w:val="28"/>
          <w:szCs w:val="28"/>
          <w:lang w:val="kk-KZ" w:eastAsia="kk-KZ"/>
        </w:rPr>
        <w:t xml:space="preserve">лагерлері жаз айында </w:t>
      </w:r>
      <w:r w:rsidRPr="00A35D2B">
        <w:rPr>
          <w:rFonts w:ascii="Times New Roman" w:hAnsi="Times New Roman" w:cs="Times New Roman"/>
          <w:sz w:val="28"/>
          <w:szCs w:val="28"/>
          <w:lang w:val="kk-KZ"/>
        </w:rPr>
        <w:t xml:space="preserve">және </w:t>
      </w:r>
      <w:r w:rsidRPr="00A35D2B">
        <w:rPr>
          <w:rFonts w:ascii="Times New Roman" w:hAnsi="Times New Roman" w:cs="Times New Roman"/>
          <w:sz w:val="28"/>
          <w:szCs w:val="28"/>
          <w:lang w:val="kk-KZ" w:eastAsia="kk-KZ"/>
        </w:rPr>
        <w:t xml:space="preserve">жыл бойы қолданылуы мүмкін. Жыл бойы қолданылатын жазғы </w:t>
      </w:r>
      <w:r w:rsidRPr="00A35D2B">
        <w:rPr>
          <w:rFonts w:ascii="Times New Roman" w:hAnsi="Times New Roman" w:cs="Times New Roman"/>
          <w:sz w:val="28"/>
          <w:szCs w:val="28"/>
          <w:lang w:val="kk-KZ"/>
        </w:rPr>
        <w:t xml:space="preserve">салауаттандыру </w:t>
      </w:r>
      <w:r w:rsidRPr="00A35D2B">
        <w:rPr>
          <w:rFonts w:ascii="Times New Roman" w:hAnsi="Times New Roman" w:cs="Times New Roman"/>
          <w:sz w:val="28"/>
          <w:szCs w:val="28"/>
          <w:lang w:val="kk-KZ" w:eastAsia="kk-KZ"/>
        </w:rPr>
        <w:t xml:space="preserve">орындары балаларды демалуына қоиылатын талапқа сай </w:t>
      </w:r>
      <w:r w:rsidRPr="00A35D2B">
        <w:rPr>
          <w:rFonts w:ascii="Times New Roman" w:hAnsi="Times New Roman" w:cs="Times New Roman"/>
          <w:sz w:val="28"/>
          <w:szCs w:val="28"/>
          <w:lang w:val="kk-KZ"/>
        </w:rPr>
        <w:t xml:space="preserve">болуы </w:t>
      </w:r>
      <w:r w:rsidRPr="00A35D2B">
        <w:rPr>
          <w:rFonts w:ascii="Times New Roman" w:hAnsi="Times New Roman" w:cs="Times New Roman"/>
          <w:sz w:val="28"/>
          <w:szCs w:val="28"/>
          <w:lang w:val="kk-KZ" w:eastAsia="kk-KZ"/>
        </w:rPr>
        <w:t xml:space="preserve">керек.Ұжымның басшылары </w:t>
      </w:r>
      <w:r w:rsidRPr="00A35D2B">
        <w:rPr>
          <w:rFonts w:ascii="Times New Roman" w:hAnsi="Times New Roman" w:cs="Times New Roman"/>
          <w:sz w:val="28"/>
          <w:szCs w:val="28"/>
          <w:lang w:val="kk-KZ"/>
        </w:rPr>
        <w:t xml:space="preserve">балалар </w:t>
      </w:r>
      <w:r w:rsidRPr="00A35D2B">
        <w:rPr>
          <w:rFonts w:ascii="Times New Roman" w:hAnsi="Times New Roman" w:cs="Times New Roman"/>
          <w:sz w:val="28"/>
          <w:szCs w:val="28"/>
          <w:lang w:val="kk-KZ" w:eastAsia="kk-KZ"/>
        </w:rPr>
        <w:t>лагерінің санитарлық-</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эпидемиологиялық қызметінің ғимараттар жоспары бойынша барлық</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val="kk-KZ" w:eastAsia="kk-KZ"/>
        </w:rPr>
        <w:t xml:space="preserve">талаптарын орындауы </w:t>
      </w:r>
      <w:r w:rsidRPr="00A35D2B">
        <w:rPr>
          <w:rFonts w:ascii="Times New Roman" w:hAnsi="Times New Roman" w:cs="Times New Roman"/>
          <w:sz w:val="28"/>
          <w:szCs w:val="28"/>
          <w:lang w:val="kk-KZ"/>
        </w:rPr>
        <w:t xml:space="preserve">керек. Балалар салауаттандыру </w:t>
      </w:r>
      <w:r w:rsidRPr="00A35D2B">
        <w:rPr>
          <w:rFonts w:ascii="Times New Roman" w:hAnsi="Times New Roman" w:cs="Times New Roman"/>
          <w:sz w:val="28"/>
          <w:szCs w:val="28"/>
          <w:lang w:val="kk-KZ" w:eastAsia="kk-KZ"/>
        </w:rPr>
        <w:t xml:space="preserve">лагерлері екі </w:t>
      </w:r>
      <w:r w:rsidRPr="00A35D2B">
        <w:rPr>
          <w:rFonts w:ascii="Times New Roman" w:hAnsi="Times New Roman" w:cs="Times New Roman"/>
          <w:sz w:val="28"/>
          <w:szCs w:val="28"/>
          <w:lang w:val="kk-KZ"/>
        </w:rPr>
        <w:t xml:space="preserve">топка </w:t>
      </w:r>
      <w:r w:rsidRPr="00A35D2B">
        <w:rPr>
          <w:rFonts w:ascii="Times New Roman" w:hAnsi="Times New Roman" w:cs="Times New Roman"/>
          <w:sz w:val="28"/>
          <w:szCs w:val="28"/>
          <w:lang w:val="kk-KZ" w:eastAsia="kk-KZ"/>
        </w:rPr>
        <w:t>бөлінеді:</w:t>
      </w:r>
    </w:p>
    <w:p w:rsidR="00A35D2B" w:rsidRPr="00A35D2B" w:rsidRDefault="00A35D2B" w:rsidP="00A35D2B">
      <w:pPr>
        <w:pStyle w:val="ad"/>
        <w:shd w:val="clear" w:color="auto" w:fill="auto"/>
        <w:tabs>
          <w:tab w:val="left" w:pos="-142"/>
          <w:tab w:val="left" w:pos="394"/>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1.сыйымдылығы </w:t>
      </w:r>
      <w:r w:rsidRPr="00A35D2B">
        <w:rPr>
          <w:rFonts w:ascii="Times New Roman" w:hAnsi="Times New Roman" w:cs="Times New Roman"/>
          <w:sz w:val="28"/>
          <w:szCs w:val="28"/>
          <w:lang w:val="kk-KZ"/>
        </w:rPr>
        <w:t xml:space="preserve">330 </w:t>
      </w:r>
      <w:r w:rsidRPr="00A35D2B">
        <w:rPr>
          <w:rFonts w:ascii="Times New Roman" w:hAnsi="Times New Roman" w:cs="Times New Roman"/>
          <w:sz w:val="28"/>
          <w:szCs w:val="28"/>
          <w:lang w:val="kk-KZ" w:eastAsia="kk-KZ"/>
        </w:rPr>
        <w:t xml:space="preserve">балаларға арналған </w:t>
      </w:r>
      <w:r w:rsidRPr="00A35D2B">
        <w:rPr>
          <w:rFonts w:ascii="Times New Roman" w:hAnsi="Times New Roman" w:cs="Times New Roman"/>
          <w:sz w:val="28"/>
          <w:szCs w:val="28"/>
          <w:lang w:val="kk-KZ"/>
        </w:rPr>
        <w:t>жеке лагерь;</w:t>
      </w:r>
    </w:p>
    <w:p w:rsidR="00A35D2B" w:rsidRPr="00A35D2B" w:rsidRDefault="00A35D2B" w:rsidP="00A35D2B">
      <w:pPr>
        <w:pStyle w:val="ad"/>
        <w:shd w:val="clear" w:color="auto" w:fill="auto"/>
        <w:tabs>
          <w:tab w:val="left" w:pos="-142"/>
          <w:tab w:val="left" w:pos="394"/>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2.сыйымдылығы </w:t>
      </w:r>
      <w:r w:rsidRPr="00A35D2B">
        <w:rPr>
          <w:rFonts w:ascii="Times New Roman" w:hAnsi="Times New Roman" w:cs="Times New Roman"/>
          <w:sz w:val="28"/>
          <w:szCs w:val="28"/>
          <w:lang w:val="kk-KZ"/>
        </w:rPr>
        <w:t xml:space="preserve">690 </w:t>
      </w:r>
      <w:r w:rsidRPr="00A35D2B">
        <w:rPr>
          <w:rFonts w:ascii="Times New Roman" w:hAnsi="Times New Roman" w:cs="Times New Roman"/>
          <w:sz w:val="28"/>
          <w:szCs w:val="28"/>
          <w:lang w:val="kk-KZ" w:eastAsia="kk-KZ"/>
        </w:rPr>
        <w:t xml:space="preserve">балаларға арналған топтық </w:t>
      </w:r>
      <w:r w:rsidRPr="00A35D2B">
        <w:rPr>
          <w:rFonts w:ascii="Times New Roman" w:hAnsi="Times New Roman" w:cs="Times New Roman"/>
          <w:sz w:val="28"/>
          <w:szCs w:val="28"/>
          <w:lang w:val="kk-KZ"/>
        </w:rPr>
        <w:t>лагерь;</w:t>
      </w:r>
    </w:p>
    <w:p w:rsidR="00A35D2B" w:rsidRPr="00A35D2B" w:rsidRDefault="00A35D2B" w:rsidP="00A35D2B">
      <w:pPr>
        <w:pStyle w:val="ad"/>
        <w:shd w:val="clear" w:color="auto" w:fill="auto"/>
        <w:tabs>
          <w:tab w:val="left" w:pos="-142"/>
          <w:tab w:val="left" w:pos="394"/>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6-9 </w:t>
      </w:r>
      <w:r w:rsidRPr="00A35D2B">
        <w:rPr>
          <w:rFonts w:ascii="Times New Roman" w:hAnsi="Times New Roman" w:cs="Times New Roman"/>
          <w:sz w:val="28"/>
          <w:szCs w:val="28"/>
          <w:lang w:val="kk-KZ" w:eastAsia="kk-KZ"/>
        </w:rPr>
        <w:t xml:space="preserve">жастағы </w:t>
      </w:r>
      <w:r w:rsidRPr="00A35D2B">
        <w:rPr>
          <w:rFonts w:ascii="Times New Roman" w:hAnsi="Times New Roman" w:cs="Times New Roman"/>
          <w:sz w:val="28"/>
          <w:szCs w:val="28"/>
          <w:lang w:val="kk-KZ"/>
        </w:rPr>
        <w:t xml:space="preserve">(25 </w:t>
      </w:r>
      <w:r w:rsidRPr="00A35D2B">
        <w:rPr>
          <w:rFonts w:ascii="Times New Roman" w:hAnsi="Times New Roman" w:cs="Times New Roman"/>
          <w:sz w:val="28"/>
          <w:szCs w:val="28"/>
          <w:lang w:val="kk-KZ" w:eastAsia="kk-KZ"/>
        </w:rPr>
        <w:t xml:space="preserve">баладан </w:t>
      </w:r>
      <w:r w:rsidRPr="00A35D2B">
        <w:rPr>
          <w:rFonts w:ascii="Times New Roman" w:hAnsi="Times New Roman" w:cs="Times New Roman"/>
          <w:sz w:val="28"/>
          <w:szCs w:val="28"/>
          <w:lang w:val="kk-KZ"/>
        </w:rPr>
        <w:t xml:space="preserve">аспауы </w:t>
      </w:r>
      <w:r w:rsidRPr="00A35D2B">
        <w:rPr>
          <w:rFonts w:ascii="Times New Roman" w:hAnsi="Times New Roman" w:cs="Times New Roman"/>
          <w:sz w:val="28"/>
          <w:szCs w:val="28"/>
          <w:lang w:val="kk-KZ" w:eastAsia="kk-KZ"/>
        </w:rPr>
        <w:t xml:space="preserve">керек) </w:t>
      </w:r>
      <w:r w:rsidRPr="00A35D2B">
        <w:rPr>
          <w:rFonts w:ascii="Times New Roman" w:hAnsi="Times New Roman" w:cs="Times New Roman"/>
          <w:sz w:val="28"/>
          <w:szCs w:val="28"/>
          <w:lang w:val="kk-KZ"/>
        </w:rPr>
        <w:t xml:space="preserve">10-14 </w:t>
      </w:r>
      <w:r w:rsidRPr="00A35D2B">
        <w:rPr>
          <w:rFonts w:ascii="Times New Roman" w:hAnsi="Times New Roman" w:cs="Times New Roman"/>
          <w:sz w:val="28"/>
          <w:szCs w:val="28"/>
          <w:lang w:val="kk-KZ" w:eastAsia="kk-KZ"/>
        </w:rPr>
        <w:t>жастағы'(30 баладан аспауы керек)</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eastAsia="kk-KZ"/>
        </w:rPr>
        <w:t xml:space="preserve">Жазғы </w:t>
      </w:r>
      <w:r w:rsidRPr="00A35D2B">
        <w:rPr>
          <w:rFonts w:ascii="Times New Roman" w:hAnsi="Times New Roman" w:cs="Times New Roman"/>
          <w:sz w:val="28"/>
          <w:szCs w:val="28"/>
        </w:rPr>
        <w:t xml:space="preserve">салауаттандыру </w:t>
      </w:r>
      <w:r w:rsidRPr="00A35D2B">
        <w:rPr>
          <w:rFonts w:ascii="Times New Roman" w:hAnsi="Times New Roman" w:cs="Times New Roman"/>
          <w:sz w:val="28"/>
          <w:szCs w:val="28"/>
          <w:lang w:eastAsia="kk-KZ"/>
        </w:rPr>
        <w:t xml:space="preserve">лагерлері ашылмастан бұрыш арнаулы </w:t>
      </w:r>
      <w:r w:rsidRPr="00A35D2B">
        <w:rPr>
          <w:rFonts w:ascii="Times New Roman" w:hAnsi="Times New Roman" w:cs="Times New Roman"/>
          <w:sz w:val="28"/>
          <w:szCs w:val="28"/>
        </w:rPr>
        <w:t xml:space="preserve">комиссия </w:t>
      </w:r>
      <w:r w:rsidRPr="00A35D2B">
        <w:rPr>
          <w:rFonts w:ascii="Times New Roman" w:hAnsi="Times New Roman" w:cs="Times New Roman"/>
          <w:sz w:val="28"/>
          <w:szCs w:val="28"/>
          <w:lang w:eastAsia="kk-KZ"/>
        </w:rPr>
        <w:t xml:space="preserve">құрылады. </w:t>
      </w:r>
      <w:r w:rsidRPr="00A35D2B">
        <w:rPr>
          <w:rFonts w:ascii="Times New Roman" w:hAnsi="Times New Roman" w:cs="Times New Roman"/>
          <w:sz w:val="28"/>
          <w:szCs w:val="28"/>
        </w:rPr>
        <w:t xml:space="preserve">Комиссия </w:t>
      </w:r>
      <w:r w:rsidRPr="00A35D2B">
        <w:rPr>
          <w:rFonts w:ascii="Times New Roman" w:hAnsi="Times New Roman" w:cs="Times New Roman"/>
          <w:sz w:val="28"/>
          <w:szCs w:val="28"/>
          <w:lang w:eastAsia="kk-KZ"/>
        </w:rPr>
        <w:t>құрамында санитарлық эпидемиологиялық станцияның дә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ігері, орт сондіру техникалық және шаруашылық ұиымдарының қызметкерлері бірігіп </w:t>
      </w:r>
      <w:r w:rsidRPr="00A35D2B">
        <w:rPr>
          <w:rFonts w:ascii="Times New Roman" w:hAnsi="Times New Roman" w:cs="Times New Roman"/>
          <w:sz w:val="28"/>
          <w:szCs w:val="28"/>
        </w:rPr>
        <w:t xml:space="preserve">акт </w:t>
      </w:r>
      <w:r w:rsidRPr="00A35D2B">
        <w:rPr>
          <w:rFonts w:ascii="Times New Roman" w:hAnsi="Times New Roman" w:cs="Times New Roman"/>
          <w:sz w:val="28"/>
          <w:szCs w:val="28"/>
          <w:lang w:eastAsia="kk-KZ"/>
        </w:rPr>
        <w:t xml:space="preserve">толтырады. </w:t>
      </w:r>
      <w:r w:rsidRPr="00A35D2B">
        <w:rPr>
          <w:rFonts w:ascii="Times New Roman" w:hAnsi="Times New Roman" w:cs="Times New Roman"/>
          <w:sz w:val="28"/>
          <w:szCs w:val="28"/>
        </w:rPr>
        <w:t xml:space="preserve">Лагерь </w:t>
      </w:r>
      <w:r w:rsidRPr="00A35D2B">
        <w:rPr>
          <w:rFonts w:ascii="Times New Roman" w:hAnsi="Times New Roman" w:cs="Times New Roman"/>
          <w:sz w:val="28"/>
          <w:szCs w:val="28"/>
          <w:lang w:eastAsia="kk-KZ"/>
        </w:rPr>
        <w:t xml:space="preserve">аумағына санитарлық эпидемиологиялық қызметінің </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ұқсатынсыз кіруге тиым салынады, 317/у құжатында корсетілген. </w:t>
      </w:r>
      <w:r w:rsidRPr="00A35D2B">
        <w:rPr>
          <w:rFonts w:ascii="Times New Roman" w:hAnsi="Times New Roman" w:cs="Times New Roman"/>
          <w:sz w:val="28"/>
          <w:szCs w:val="28"/>
        </w:rPr>
        <w:t xml:space="preserve">Салауаттандыру </w:t>
      </w:r>
      <w:r w:rsidRPr="00A35D2B">
        <w:rPr>
          <w:rFonts w:ascii="Times New Roman" w:hAnsi="Times New Roman" w:cs="Times New Roman"/>
          <w:sz w:val="28"/>
          <w:szCs w:val="28"/>
          <w:lang w:eastAsia="kk-KZ"/>
        </w:rPr>
        <w:t>аймағында қызметкерлердің тұ</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ғын үй, жеке колік тоқтайтын автоаялдамалар арналған аимақ болып бөлінеді. Негізгі құрылыс аймағы томендегідей функционалдық алаңдардан тұрады: тұрғын-үй, мәдени -тұрмыс, денешынықтыру- салауаттандыру, әкімшілік-шаруашылық, техникалық. Негізгі құрылыс аимағы биіктігі 0,9м-ден </w:t>
      </w:r>
      <w:r w:rsidRPr="00A35D2B">
        <w:rPr>
          <w:rFonts w:ascii="Times New Roman" w:hAnsi="Times New Roman" w:cs="Times New Roman"/>
          <w:sz w:val="28"/>
          <w:szCs w:val="28"/>
        </w:rPr>
        <w:t xml:space="preserve">кем </w:t>
      </w:r>
      <w:r w:rsidRPr="00A35D2B">
        <w:rPr>
          <w:rFonts w:ascii="Times New Roman" w:hAnsi="Times New Roman" w:cs="Times New Roman"/>
          <w:sz w:val="28"/>
          <w:szCs w:val="28"/>
          <w:lang w:eastAsia="kk-KZ"/>
        </w:rPr>
        <w:t xml:space="preserve">болмайтын қорғанмен қоршалып, оған кіретін екі жол </w:t>
      </w:r>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 xml:space="preserve">негізгі және шаруашылық </w:t>
      </w:r>
      <w:r w:rsidRPr="00A35D2B">
        <w:rPr>
          <w:rFonts w:ascii="Times New Roman" w:hAnsi="Times New Roman" w:cs="Times New Roman"/>
          <w:sz w:val="28"/>
          <w:szCs w:val="28"/>
        </w:rPr>
        <w:t xml:space="preserve">жолдары </w:t>
      </w:r>
      <w:r w:rsidRPr="00A35D2B">
        <w:rPr>
          <w:rFonts w:ascii="Times New Roman" w:hAnsi="Times New Roman" w:cs="Times New Roman"/>
          <w:sz w:val="28"/>
          <w:szCs w:val="28"/>
          <w:lang w:eastAsia="kk-KZ"/>
        </w:rPr>
        <w:t>қарастырылады.Қызмет етуге арналған аймақта қазандық, кі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 жуатын орын, жеке тазарту құбыры </w:t>
      </w:r>
      <w:r w:rsidRPr="00A35D2B">
        <w:rPr>
          <w:rFonts w:ascii="Times New Roman" w:hAnsi="Times New Roman" w:cs="Times New Roman"/>
          <w:sz w:val="28"/>
          <w:szCs w:val="28"/>
        </w:rPr>
        <w:t xml:space="preserve">бар </w:t>
      </w:r>
      <w:r w:rsidRPr="00A35D2B">
        <w:rPr>
          <w:rFonts w:ascii="Times New Roman" w:hAnsi="Times New Roman" w:cs="Times New Roman"/>
          <w:sz w:val="28"/>
          <w:szCs w:val="28"/>
          <w:lang w:eastAsia="kk-KZ"/>
        </w:rPr>
        <w:t xml:space="preserve">көлік тұрағы, кекөніс сақтайтын орын, қоймалар шеберханалар, </w:t>
      </w:r>
      <w:r w:rsidRPr="00A35D2B">
        <w:rPr>
          <w:rFonts w:ascii="Times New Roman" w:hAnsi="Times New Roman" w:cs="Times New Roman"/>
          <w:sz w:val="28"/>
          <w:szCs w:val="28"/>
          <w:lang w:eastAsia="kk-KZ"/>
        </w:rPr>
        <w:lastRenderedPageBreak/>
        <w:t>қыста өсімдік өсіретін орын орналасады. Аймақ негізгі құрылыстын жел жағында орналасып, айналасы қоршалғ</w:t>
      </w:r>
      <w:proofErr w:type="gramStart"/>
      <w:r w:rsidRPr="00A35D2B">
        <w:rPr>
          <w:rFonts w:ascii="Times New Roman" w:hAnsi="Times New Roman" w:cs="Times New Roman"/>
          <w:sz w:val="28"/>
          <w:szCs w:val="28"/>
          <w:lang w:eastAsia="kk-KZ"/>
        </w:rPr>
        <w:t xml:space="preserve">ан </w:t>
      </w:r>
      <w:r w:rsidRPr="00A35D2B">
        <w:rPr>
          <w:rFonts w:ascii="Times New Roman" w:hAnsi="Times New Roman" w:cs="Times New Roman"/>
          <w:sz w:val="28"/>
          <w:szCs w:val="28"/>
        </w:rPr>
        <w:t>ж</w:t>
      </w:r>
      <w:proofErr w:type="gramEnd"/>
      <w:r w:rsidRPr="00A35D2B">
        <w:rPr>
          <w:rFonts w:ascii="Times New Roman" w:hAnsi="Times New Roman" w:cs="Times New Roman"/>
          <w:sz w:val="28"/>
          <w:szCs w:val="28"/>
        </w:rPr>
        <w:t xml:space="preserve">әне балалар бара </w:t>
      </w:r>
      <w:r w:rsidRPr="00A35D2B">
        <w:rPr>
          <w:rFonts w:ascii="Times New Roman" w:hAnsi="Times New Roman" w:cs="Times New Roman"/>
          <w:sz w:val="28"/>
          <w:szCs w:val="28"/>
          <w:lang w:eastAsia="kk-KZ"/>
        </w:rPr>
        <w:t xml:space="preserve">алмайтындай </w:t>
      </w:r>
      <w:r w:rsidRPr="00A35D2B">
        <w:rPr>
          <w:rFonts w:ascii="Times New Roman" w:hAnsi="Times New Roman" w:cs="Times New Roman"/>
          <w:sz w:val="28"/>
          <w:szCs w:val="28"/>
        </w:rPr>
        <w:t xml:space="preserve">болуы керек. </w:t>
      </w:r>
      <w:r w:rsidRPr="00A35D2B">
        <w:rPr>
          <w:rFonts w:ascii="Times New Roman" w:hAnsi="Times New Roman" w:cs="Times New Roman"/>
          <w:sz w:val="28"/>
          <w:szCs w:val="28"/>
          <w:lang w:eastAsia="kk-KZ"/>
        </w:rPr>
        <w:t xml:space="preserve">Жасыл желектердің </w:t>
      </w:r>
      <w:r w:rsidRPr="00A35D2B">
        <w:rPr>
          <w:rFonts w:ascii="Times New Roman" w:hAnsi="Times New Roman" w:cs="Times New Roman"/>
          <w:sz w:val="28"/>
          <w:szCs w:val="28"/>
        </w:rPr>
        <w:t xml:space="preserve">ауданы </w:t>
      </w:r>
      <w:r w:rsidRPr="00A35D2B">
        <w:rPr>
          <w:rFonts w:ascii="Times New Roman" w:hAnsi="Times New Roman" w:cs="Times New Roman"/>
          <w:sz w:val="28"/>
          <w:szCs w:val="28"/>
          <w:lang w:eastAsia="kk-KZ"/>
        </w:rPr>
        <w:t xml:space="preserve">негізгі құрылыстың 60%-нан </w:t>
      </w:r>
      <w:r w:rsidRPr="00A35D2B">
        <w:rPr>
          <w:rFonts w:ascii="Times New Roman" w:hAnsi="Times New Roman" w:cs="Times New Roman"/>
          <w:sz w:val="28"/>
          <w:szCs w:val="28"/>
        </w:rPr>
        <w:t xml:space="preserve">кем болмауы керек және </w:t>
      </w:r>
      <w:r w:rsidRPr="00A35D2B">
        <w:rPr>
          <w:rFonts w:ascii="Times New Roman" w:hAnsi="Times New Roman" w:cs="Times New Roman"/>
          <w:sz w:val="28"/>
          <w:szCs w:val="28"/>
          <w:lang w:eastAsia="kk-KZ"/>
        </w:rPr>
        <w:t xml:space="preserve">барлық функционалдық </w:t>
      </w:r>
      <w:proofErr w:type="gramStart"/>
      <w:r w:rsidRPr="00A35D2B">
        <w:rPr>
          <w:rFonts w:ascii="Times New Roman" w:hAnsi="Times New Roman" w:cs="Times New Roman"/>
          <w:sz w:val="28"/>
          <w:szCs w:val="28"/>
          <w:lang w:eastAsia="kk-KZ"/>
        </w:rPr>
        <w:t>ала</w:t>
      </w:r>
      <w:proofErr w:type="gramEnd"/>
      <w:r w:rsidRPr="00A35D2B">
        <w:rPr>
          <w:rFonts w:ascii="Times New Roman" w:hAnsi="Times New Roman" w:cs="Times New Roman"/>
          <w:sz w:val="28"/>
          <w:szCs w:val="28"/>
          <w:lang w:eastAsia="kk-KZ"/>
        </w:rPr>
        <w:t xml:space="preserve">ңдар біркелкі көгалдандырылады. Тікені </w:t>
      </w:r>
      <w:r w:rsidRPr="00A35D2B">
        <w:rPr>
          <w:rFonts w:ascii="Times New Roman" w:hAnsi="Times New Roman" w:cs="Times New Roman"/>
          <w:sz w:val="28"/>
          <w:szCs w:val="28"/>
        </w:rPr>
        <w:t xml:space="preserve">бар </w:t>
      </w:r>
      <w:r w:rsidRPr="00A35D2B">
        <w:rPr>
          <w:rFonts w:ascii="Times New Roman" w:hAnsi="Times New Roman" w:cs="Times New Roman"/>
          <w:sz w:val="28"/>
          <w:szCs w:val="28"/>
          <w:lang w:eastAsia="kk-KZ"/>
        </w:rPr>
        <w:t>бұталы өсімдіктерді өсіруге тыиым салынады</w:t>
      </w:r>
      <w:proofErr w:type="gramStart"/>
      <w:r w:rsidRPr="00A35D2B">
        <w:rPr>
          <w:rFonts w:ascii="Times New Roman" w:hAnsi="Times New Roman" w:cs="Times New Roman"/>
          <w:sz w:val="28"/>
          <w:szCs w:val="28"/>
          <w:lang w:eastAsia="kk-KZ"/>
        </w:rPr>
        <w:t>.Н</w:t>
      </w:r>
      <w:proofErr w:type="gramEnd"/>
      <w:r w:rsidRPr="00A35D2B">
        <w:rPr>
          <w:rFonts w:ascii="Times New Roman" w:hAnsi="Times New Roman" w:cs="Times New Roman"/>
          <w:sz w:val="28"/>
          <w:szCs w:val="28"/>
          <w:lang w:eastAsia="kk-KZ"/>
        </w:rPr>
        <w:t xml:space="preserve">егізгі құрылыс аймағының ауданын </w:t>
      </w:r>
      <w:r w:rsidRPr="00A35D2B">
        <w:rPr>
          <w:rFonts w:ascii="Times New Roman" w:hAnsi="Times New Roman" w:cs="Times New Roman"/>
          <w:sz w:val="28"/>
          <w:szCs w:val="28"/>
        </w:rPr>
        <w:t xml:space="preserve">1 </w:t>
      </w:r>
      <w:r w:rsidRPr="00A35D2B">
        <w:rPr>
          <w:rFonts w:ascii="Times New Roman" w:hAnsi="Times New Roman" w:cs="Times New Roman"/>
          <w:sz w:val="28"/>
          <w:szCs w:val="28"/>
          <w:lang w:eastAsia="kk-KZ"/>
        </w:rPr>
        <w:t>орынға 150-200м</w:t>
      </w:r>
      <w:r w:rsidRPr="00A35D2B">
        <w:rPr>
          <w:rFonts w:ascii="Times New Roman" w:hAnsi="Times New Roman" w:cs="Times New Roman"/>
          <w:sz w:val="28"/>
          <w:szCs w:val="28"/>
          <w:vertAlign w:val="superscript"/>
          <w:lang w:eastAsia="kk-KZ"/>
        </w:rPr>
        <w:t>2</w:t>
      </w:r>
      <w:r w:rsidRPr="00A35D2B">
        <w:rPr>
          <w:rFonts w:ascii="Times New Roman" w:hAnsi="Times New Roman" w:cs="Times New Roman"/>
          <w:sz w:val="28"/>
          <w:szCs w:val="28"/>
          <w:lang w:eastAsia="kk-KZ"/>
        </w:rPr>
        <w:t xml:space="preserve"> есебінен</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 xml:space="preserve">алады. </w:t>
      </w:r>
      <w:r w:rsidRPr="00A35D2B">
        <w:rPr>
          <w:rFonts w:ascii="Times New Roman" w:hAnsi="Times New Roman" w:cs="Times New Roman"/>
          <w:sz w:val="28"/>
          <w:szCs w:val="28"/>
        </w:rPr>
        <w:t xml:space="preserve">_ </w:t>
      </w:r>
      <w:r w:rsidRPr="00A35D2B">
        <w:rPr>
          <w:rFonts w:ascii="Times New Roman" w:hAnsi="Times New Roman" w:cs="Times New Roman"/>
          <w:sz w:val="28"/>
          <w:szCs w:val="28"/>
          <w:lang w:eastAsia="kk-KZ"/>
        </w:rPr>
        <w:t>Аимақта денешынықтыру-салауаттандыру алаңы қарастырылады</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оның і</w:t>
      </w:r>
      <w:r w:rsidRPr="00A35D2B">
        <w:rPr>
          <w:rFonts w:ascii="Times New Roman" w:hAnsi="Times New Roman" w:cs="Times New Roman"/>
          <w:sz w:val="28"/>
          <w:szCs w:val="28"/>
        </w:rPr>
        <w:t xml:space="preserve">шінде </w:t>
      </w:r>
      <w:r w:rsidRPr="00A35D2B">
        <w:rPr>
          <w:rFonts w:ascii="Times New Roman" w:hAnsi="Times New Roman" w:cs="Times New Roman"/>
          <w:sz w:val="28"/>
          <w:szCs w:val="28"/>
          <w:lang w:eastAsia="kk-KZ"/>
        </w:rPr>
        <w:t xml:space="preserve">міндетті түрде </w:t>
      </w:r>
      <w:r w:rsidRPr="00A35D2B">
        <w:rPr>
          <w:rFonts w:ascii="Times New Roman" w:hAnsi="Times New Roman" w:cs="Times New Roman"/>
          <w:sz w:val="28"/>
          <w:szCs w:val="28"/>
        </w:rPr>
        <w:t xml:space="preserve">волейбол бадминтон, стол </w:t>
      </w:r>
      <w:r w:rsidRPr="00A35D2B">
        <w:rPr>
          <w:rFonts w:ascii="Times New Roman" w:hAnsi="Times New Roman" w:cs="Times New Roman"/>
          <w:sz w:val="28"/>
          <w:szCs w:val="28"/>
          <w:lang w:eastAsia="kk-KZ"/>
        </w:rPr>
        <w:t>теннисі жеңіл</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rPr>
        <w:t xml:space="preserve">атлетика, </w:t>
      </w:r>
      <w:r w:rsidRPr="00A35D2B">
        <w:rPr>
          <w:rFonts w:ascii="Times New Roman" w:hAnsi="Times New Roman" w:cs="Times New Roman"/>
          <w:sz w:val="28"/>
          <w:szCs w:val="28"/>
          <w:lang w:eastAsia="kk-KZ"/>
        </w:rPr>
        <w:t xml:space="preserve">ұзындыққа </w:t>
      </w:r>
      <w:r w:rsidRPr="00A35D2B">
        <w:rPr>
          <w:rFonts w:ascii="Times New Roman" w:hAnsi="Times New Roman" w:cs="Times New Roman"/>
          <w:sz w:val="28"/>
          <w:szCs w:val="28"/>
        </w:rPr>
        <w:t xml:space="preserve">және </w:t>
      </w:r>
      <w:r w:rsidRPr="00A35D2B">
        <w:rPr>
          <w:rFonts w:ascii="Times New Roman" w:hAnsi="Times New Roman" w:cs="Times New Roman"/>
          <w:sz w:val="28"/>
          <w:szCs w:val="28"/>
          <w:lang w:eastAsia="kk-KZ"/>
        </w:rPr>
        <w:t xml:space="preserve">биіктікке </w:t>
      </w:r>
      <w:proofErr w:type="gramStart"/>
      <w:r w:rsidRPr="00A35D2B">
        <w:rPr>
          <w:rFonts w:ascii="Times New Roman" w:hAnsi="Times New Roman" w:cs="Times New Roman"/>
          <w:sz w:val="28"/>
          <w:szCs w:val="28"/>
          <w:lang w:eastAsia="kk-KZ"/>
        </w:rPr>
        <w:t>секірет</w:t>
      </w:r>
      <w:proofErr w:type="gramEnd"/>
      <w:r w:rsidRPr="00A35D2B">
        <w:rPr>
          <w:rFonts w:ascii="Times New Roman" w:hAnsi="Times New Roman" w:cs="Times New Roman"/>
          <w:sz w:val="28"/>
          <w:szCs w:val="28"/>
          <w:lang w:eastAsia="kk-KZ"/>
        </w:rPr>
        <w:t>ін алаңдар, жгіретін жолдар</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rPr>
        <w:t xml:space="preserve">болуы </w:t>
      </w:r>
      <w:r w:rsidRPr="00A35D2B">
        <w:rPr>
          <w:rFonts w:ascii="Times New Roman" w:hAnsi="Times New Roman" w:cs="Times New Roman"/>
          <w:sz w:val="28"/>
          <w:szCs w:val="28"/>
          <w:lang w:eastAsia="kk-KZ"/>
        </w:rPr>
        <w:t xml:space="preserve">керек. Оған қосымша </w:t>
      </w:r>
      <w:r w:rsidRPr="00A35D2B">
        <w:rPr>
          <w:rFonts w:ascii="Times New Roman" w:hAnsi="Times New Roman" w:cs="Times New Roman"/>
          <w:sz w:val="28"/>
          <w:szCs w:val="28"/>
        </w:rPr>
        <w:t xml:space="preserve">футбол, </w:t>
      </w:r>
      <w:r w:rsidRPr="00A35D2B">
        <w:rPr>
          <w:rFonts w:ascii="Times New Roman" w:hAnsi="Times New Roman" w:cs="Times New Roman"/>
          <w:sz w:val="28"/>
          <w:szCs w:val="28"/>
          <w:lang w:eastAsia="kk-KZ"/>
        </w:rPr>
        <w:t xml:space="preserve">теннистік </w:t>
      </w:r>
      <w:r w:rsidRPr="00A35D2B">
        <w:rPr>
          <w:rFonts w:ascii="Times New Roman" w:hAnsi="Times New Roman" w:cs="Times New Roman"/>
          <w:sz w:val="28"/>
          <w:szCs w:val="28"/>
        </w:rPr>
        <w:t xml:space="preserve">спорт, спорт </w:t>
      </w:r>
      <w:r w:rsidRPr="00A35D2B">
        <w:rPr>
          <w:rFonts w:ascii="Times New Roman" w:hAnsi="Times New Roman" w:cs="Times New Roman"/>
          <w:sz w:val="28"/>
          <w:szCs w:val="28"/>
          <w:lang w:eastAsia="kk-KZ"/>
        </w:rPr>
        <w:t>ойындарына</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 xml:space="preserve">арналған </w:t>
      </w:r>
      <w:proofErr w:type="gramStart"/>
      <w:r w:rsidRPr="00A35D2B">
        <w:rPr>
          <w:rFonts w:ascii="Times New Roman" w:hAnsi="Times New Roman" w:cs="Times New Roman"/>
          <w:sz w:val="28"/>
          <w:szCs w:val="28"/>
          <w:lang w:eastAsia="kk-KZ"/>
        </w:rPr>
        <w:t>ала</w:t>
      </w:r>
      <w:proofErr w:type="gramEnd"/>
      <w:r w:rsidRPr="00A35D2B">
        <w:rPr>
          <w:rFonts w:ascii="Times New Roman" w:hAnsi="Times New Roman" w:cs="Times New Roman"/>
          <w:sz w:val="28"/>
          <w:szCs w:val="28"/>
          <w:lang w:eastAsia="kk-KZ"/>
        </w:rPr>
        <w:t xml:space="preserve">ңдар және т.б. орналастыруға </w:t>
      </w:r>
      <w:r w:rsidRPr="00A35D2B">
        <w:rPr>
          <w:rFonts w:ascii="Times New Roman" w:hAnsi="Times New Roman" w:cs="Times New Roman"/>
          <w:sz w:val="28"/>
          <w:szCs w:val="28"/>
        </w:rPr>
        <w:t xml:space="preserve">болады. Спорт және </w:t>
      </w:r>
      <w:r w:rsidRPr="00A35D2B">
        <w:rPr>
          <w:rFonts w:ascii="Times New Roman" w:hAnsi="Times New Roman" w:cs="Times New Roman"/>
          <w:sz w:val="28"/>
          <w:szCs w:val="28"/>
          <w:lang w:eastAsia="kk-KZ"/>
        </w:rPr>
        <w:t>ойын</w:t>
      </w:r>
      <w:r w:rsidRPr="00A35D2B">
        <w:rPr>
          <w:rFonts w:ascii="Times New Roman" w:hAnsi="Times New Roman" w:cs="Times New Roman"/>
          <w:sz w:val="28"/>
          <w:szCs w:val="28"/>
          <w:lang w:val="kk-KZ"/>
        </w:rPr>
        <w:t xml:space="preserve"> </w:t>
      </w:r>
      <w:proofErr w:type="gramStart"/>
      <w:r w:rsidRPr="00A35D2B">
        <w:rPr>
          <w:rFonts w:ascii="Times New Roman" w:hAnsi="Times New Roman" w:cs="Times New Roman"/>
          <w:sz w:val="28"/>
          <w:szCs w:val="28"/>
          <w:lang w:eastAsia="kk-KZ"/>
        </w:rPr>
        <w:t>ала</w:t>
      </w:r>
      <w:proofErr w:type="gramEnd"/>
      <w:r w:rsidRPr="00A35D2B">
        <w:rPr>
          <w:rFonts w:ascii="Times New Roman" w:hAnsi="Times New Roman" w:cs="Times New Roman"/>
          <w:sz w:val="28"/>
          <w:szCs w:val="28"/>
          <w:lang w:eastAsia="kk-KZ"/>
        </w:rPr>
        <w:t xml:space="preserve">ңдарында төмендегі ережелерді сақтау қажет: </w:t>
      </w:r>
      <w:r w:rsidRPr="00A35D2B">
        <w:rPr>
          <w:rFonts w:ascii="Times New Roman" w:hAnsi="Times New Roman" w:cs="Times New Roman"/>
          <w:sz w:val="28"/>
          <w:szCs w:val="28"/>
        </w:rPr>
        <w:t xml:space="preserve">а) балалар </w:t>
      </w:r>
      <w:r w:rsidRPr="00A35D2B">
        <w:rPr>
          <w:rFonts w:ascii="Times New Roman" w:hAnsi="Times New Roman" w:cs="Times New Roman"/>
          <w:sz w:val="28"/>
          <w:szCs w:val="28"/>
          <w:lang w:eastAsia="kk-KZ"/>
        </w:rPr>
        <w:t>міндетті түрде</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 xml:space="preserve">спорттық киімде болуы; б) балалардың </w:t>
      </w:r>
      <w:r w:rsidRPr="00A35D2B">
        <w:rPr>
          <w:rFonts w:ascii="Times New Roman" w:hAnsi="Times New Roman" w:cs="Times New Roman"/>
          <w:sz w:val="28"/>
          <w:szCs w:val="28"/>
        </w:rPr>
        <w:t xml:space="preserve">спорт </w:t>
      </w:r>
      <w:r w:rsidRPr="00A35D2B">
        <w:rPr>
          <w:rFonts w:ascii="Times New Roman" w:hAnsi="Times New Roman" w:cs="Times New Roman"/>
          <w:sz w:val="28"/>
          <w:szCs w:val="28"/>
          <w:lang w:eastAsia="kk-KZ"/>
        </w:rPr>
        <w:t>заттары мен құралдарын дұрыс</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 xml:space="preserve">паидалануды, қауіпсіздік ережелерін сақтау жағдайын жақсы білуі- в) ауа-раиы құрғақ кездерде, алаңдарға сабақ басталардан </w:t>
      </w:r>
      <w:r w:rsidRPr="00A35D2B">
        <w:rPr>
          <w:rFonts w:ascii="Times New Roman" w:hAnsi="Times New Roman" w:cs="Times New Roman"/>
          <w:sz w:val="28"/>
          <w:szCs w:val="28"/>
        </w:rPr>
        <w:t xml:space="preserve">20 минут </w:t>
      </w:r>
      <w:r w:rsidRPr="00A35D2B">
        <w:rPr>
          <w:rFonts w:ascii="Times New Roman" w:hAnsi="Times New Roman" w:cs="Times New Roman"/>
          <w:sz w:val="28"/>
          <w:szCs w:val="28"/>
          <w:lang w:eastAsia="kk-KZ"/>
        </w:rPr>
        <w:t xml:space="preserve">бұрын </w:t>
      </w:r>
      <w:r w:rsidRPr="00A35D2B">
        <w:rPr>
          <w:rFonts w:ascii="Times New Roman" w:hAnsi="Times New Roman" w:cs="Times New Roman"/>
          <w:sz w:val="28"/>
          <w:szCs w:val="28"/>
          <w:lang w:eastAsia="en-US"/>
        </w:rPr>
        <w:t xml:space="preserve">cv </w:t>
      </w:r>
      <w:r w:rsidRPr="00A35D2B">
        <w:rPr>
          <w:rFonts w:ascii="Times New Roman" w:hAnsi="Times New Roman" w:cs="Times New Roman"/>
          <w:sz w:val="28"/>
          <w:szCs w:val="28"/>
          <w:lang w:eastAsia="kk-KZ"/>
        </w:rPr>
        <w:t xml:space="preserve">шашып шаңын </w:t>
      </w:r>
      <w:r w:rsidRPr="00A35D2B">
        <w:rPr>
          <w:rFonts w:ascii="Times New Roman" w:hAnsi="Times New Roman" w:cs="Times New Roman"/>
          <w:sz w:val="28"/>
          <w:szCs w:val="28"/>
        </w:rPr>
        <w:t>басу</w:t>
      </w:r>
      <w:proofErr w:type="gramStart"/>
      <w:r w:rsidRPr="00A35D2B">
        <w:rPr>
          <w:rFonts w:ascii="Times New Roman" w:hAnsi="Times New Roman" w:cs="Times New Roman"/>
          <w:sz w:val="28"/>
          <w:szCs w:val="28"/>
        </w:rPr>
        <w:t>.</w:t>
      </w:r>
      <w:r w:rsidRPr="00A35D2B">
        <w:rPr>
          <w:rFonts w:ascii="Times New Roman" w:hAnsi="Times New Roman" w:cs="Times New Roman"/>
          <w:sz w:val="28"/>
          <w:szCs w:val="28"/>
          <w:lang w:eastAsia="kk-KZ"/>
        </w:rPr>
        <w:t>Н</w:t>
      </w:r>
      <w:proofErr w:type="gramEnd"/>
      <w:r w:rsidRPr="00A35D2B">
        <w:rPr>
          <w:rFonts w:ascii="Times New Roman" w:hAnsi="Times New Roman" w:cs="Times New Roman"/>
          <w:sz w:val="28"/>
          <w:szCs w:val="28"/>
          <w:lang w:eastAsia="kk-KZ"/>
        </w:rPr>
        <w:t xml:space="preserve">егізгі құрылыс аймағында </w:t>
      </w:r>
      <w:r w:rsidRPr="00A35D2B">
        <w:rPr>
          <w:rFonts w:ascii="Times New Roman" w:hAnsi="Times New Roman" w:cs="Times New Roman"/>
          <w:sz w:val="28"/>
          <w:szCs w:val="28"/>
        </w:rPr>
        <w:t xml:space="preserve">100 </w:t>
      </w:r>
      <w:r w:rsidRPr="00A35D2B">
        <w:rPr>
          <w:rFonts w:ascii="Times New Roman" w:hAnsi="Times New Roman" w:cs="Times New Roman"/>
          <w:sz w:val="28"/>
          <w:szCs w:val="28"/>
          <w:lang w:eastAsia="kk-KZ"/>
        </w:rPr>
        <w:t xml:space="preserve">балаға </w:t>
      </w:r>
      <w:r w:rsidRPr="00A35D2B">
        <w:rPr>
          <w:rFonts w:ascii="Times New Roman" w:hAnsi="Times New Roman" w:cs="Times New Roman"/>
          <w:sz w:val="28"/>
          <w:szCs w:val="28"/>
        </w:rPr>
        <w:t xml:space="preserve">1 кран </w:t>
      </w:r>
      <w:r w:rsidRPr="00A35D2B">
        <w:rPr>
          <w:rFonts w:ascii="Times New Roman" w:hAnsi="Times New Roman" w:cs="Times New Roman"/>
          <w:sz w:val="28"/>
          <w:szCs w:val="28"/>
          <w:lang w:eastAsia="kk-KZ"/>
        </w:rPr>
        <w:t xml:space="preserve">есебінде су ішетін фонтандар </w:t>
      </w:r>
      <w:r w:rsidRPr="00A35D2B">
        <w:rPr>
          <w:rFonts w:ascii="Times New Roman" w:hAnsi="Times New Roman" w:cs="Times New Roman"/>
          <w:sz w:val="28"/>
          <w:szCs w:val="28"/>
        </w:rPr>
        <w:t xml:space="preserve">болуы </w:t>
      </w:r>
      <w:r w:rsidRPr="00A35D2B">
        <w:rPr>
          <w:rFonts w:ascii="Times New Roman" w:hAnsi="Times New Roman" w:cs="Times New Roman"/>
          <w:sz w:val="28"/>
          <w:szCs w:val="28"/>
          <w:lang w:eastAsia="kk-KZ"/>
        </w:rPr>
        <w:t>керек.Қоқыс жинастыру үшін арнаулы бетондалған аланшалар беліні</w:t>
      </w:r>
      <w:proofErr w:type="gramStart"/>
      <w:r w:rsidRPr="00A35D2B">
        <w:rPr>
          <w:rFonts w:ascii="Times New Roman" w:hAnsi="Times New Roman" w:cs="Times New Roman"/>
          <w:sz w:val="28"/>
          <w:szCs w:val="28"/>
          <w:lang w:eastAsia="kk-KZ"/>
        </w:rPr>
        <w:t>п</w:t>
      </w:r>
      <w:proofErr w:type="gramEnd"/>
      <w:r w:rsidRPr="00A35D2B">
        <w:rPr>
          <w:rFonts w:ascii="Times New Roman" w:hAnsi="Times New Roman" w:cs="Times New Roman"/>
          <w:sz w:val="28"/>
          <w:szCs w:val="28"/>
          <w:lang w:eastAsia="kk-KZ"/>
        </w:rPr>
        <w:t xml:space="preserve"> оған бетінде қақпағы </w:t>
      </w:r>
      <w:r w:rsidRPr="00A35D2B">
        <w:rPr>
          <w:rFonts w:ascii="Times New Roman" w:hAnsi="Times New Roman" w:cs="Times New Roman"/>
          <w:sz w:val="28"/>
          <w:szCs w:val="28"/>
        </w:rPr>
        <w:t xml:space="preserve">бар </w:t>
      </w:r>
      <w:r w:rsidRPr="00A35D2B">
        <w:rPr>
          <w:rFonts w:ascii="Times New Roman" w:hAnsi="Times New Roman" w:cs="Times New Roman"/>
          <w:sz w:val="28"/>
          <w:szCs w:val="28"/>
          <w:lang w:eastAsia="kk-KZ"/>
        </w:rPr>
        <w:t>қоқыс салғыш қойылады.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Суға түсетін жердің алаңын таңдау, балаларды </w:t>
      </w:r>
      <w:r w:rsidRPr="00A35D2B">
        <w:rPr>
          <w:rFonts w:ascii="Times New Roman" w:hAnsi="Times New Roman" w:cs="Times New Roman"/>
          <w:sz w:val="28"/>
          <w:szCs w:val="28"/>
          <w:lang w:val="kk-KZ"/>
        </w:rPr>
        <w:t xml:space="preserve">салауаттандыру </w:t>
      </w:r>
      <w:r w:rsidRPr="00A35D2B">
        <w:rPr>
          <w:rFonts w:ascii="Times New Roman" w:hAnsi="Times New Roman" w:cs="Times New Roman"/>
          <w:sz w:val="28"/>
          <w:szCs w:val="28"/>
          <w:lang w:val="kk-KZ" w:eastAsia="kk-KZ"/>
        </w:rPr>
        <w:t xml:space="preserve">лагерлеріне арналған </w:t>
      </w:r>
      <w:r w:rsidRPr="00A35D2B">
        <w:rPr>
          <w:rFonts w:ascii="Times New Roman" w:hAnsi="Times New Roman" w:cs="Times New Roman"/>
          <w:sz w:val="28"/>
          <w:szCs w:val="28"/>
          <w:lang w:val="kk-KZ"/>
        </w:rPr>
        <w:t xml:space="preserve">1997 </w:t>
      </w:r>
      <w:r w:rsidRPr="00A35D2B">
        <w:rPr>
          <w:rFonts w:ascii="Times New Roman" w:hAnsi="Times New Roman" w:cs="Times New Roman"/>
          <w:sz w:val="28"/>
          <w:szCs w:val="28"/>
          <w:lang w:val="kk-KZ" w:eastAsia="kk-KZ"/>
        </w:rPr>
        <w:t xml:space="preserve">ж. Санитарлық талаптарға сәйкес жүргізіледі Бұл аимақ порттардан, шлюздерден, ГЭС-дан аулақта </w:t>
      </w:r>
      <w:r w:rsidRPr="00A35D2B">
        <w:rPr>
          <w:rFonts w:ascii="Times New Roman" w:hAnsi="Times New Roman" w:cs="Times New Roman"/>
          <w:sz w:val="28"/>
          <w:szCs w:val="28"/>
          <w:lang w:val="kk-KZ"/>
        </w:rPr>
        <w:t xml:space="preserve">және лас </w:t>
      </w:r>
      <w:r w:rsidRPr="00A35D2B">
        <w:rPr>
          <w:rFonts w:ascii="Times New Roman" w:hAnsi="Times New Roman" w:cs="Times New Roman"/>
          <w:sz w:val="28"/>
          <w:szCs w:val="28"/>
          <w:lang w:val="kk-KZ" w:eastAsia="kk-KZ"/>
        </w:rPr>
        <w:t xml:space="preserve">су қосылатын жерлерден 500м жоғарыда </w:t>
      </w:r>
      <w:r w:rsidRPr="00A35D2B">
        <w:rPr>
          <w:rFonts w:ascii="Times New Roman" w:hAnsi="Times New Roman" w:cs="Times New Roman"/>
          <w:sz w:val="28"/>
          <w:szCs w:val="28"/>
          <w:lang w:val="kk-KZ"/>
        </w:rPr>
        <w:t xml:space="preserve">орналасуы керек. </w:t>
      </w:r>
      <w:r w:rsidRPr="00A35D2B">
        <w:rPr>
          <w:rFonts w:ascii="Times New Roman" w:hAnsi="Times New Roman" w:cs="Times New Roman"/>
          <w:sz w:val="28"/>
          <w:szCs w:val="28"/>
          <w:lang w:val="kk-KZ" w:eastAsia="kk-KZ"/>
        </w:rPr>
        <w:t xml:space="preserve">Суға түсетін орындарды су көздерінің және ондіріс орындарының санитарлық- қорғаныш аумағының бірінші белдеулерінде орналастыруға тыйым </w:t>
      </w:r>
      <w:r w:rsidRPr="00A35D2B">
        <w:rPr>
          <w:rFonts w:ascii="Times New Roman" w:hAnsi="Times New Roman" w:cs="Times New Roman"/>
          <w:sz w:val="28"/>
          <w:szCs w:val="28"/>
          <w:lang w:val="kk-KZ"/>
        </w:rPr>
        <w:t xml:space="preserve">салынады. </w:t>
      </w:r>
      <w:r w:rsidRPr="00A35D2B">
        <w:rPr>
          <w:rFonts w:ascii="Times New Roman" w:hAnsi="Times New Roman" w:cs="Times New Roman"/>
          <w:sz w:val="28"/>
          <w:szCs w:val="28"/>
          <w:lang w:val="kk-KZ" w:eastAsia="kk-KZ"/>
        </w:rPr>
        <w:t xml:space="preserve">Суға түсуге арналған орынның жағасы төмпешік, шұңқырлары жоқ, жазық </w:t>
      </w:r>
      <w:r w:rsidRPr="00A35D2B">
        <w:rPr>
          <w:rFonts w:ascii="Times New Roman" w:hAnsi="Times New Roman" w:cs="Times New Roman"/>
          <w:sz w:val="28"/>
          <w:szCs w:val="28"/>
          <w:lang w:val="kk-KZ"/>
        </w:rPr>
        <w:t xml:space="preserve">болады. Балалар </w:t>
      </w:r>
      <w:r w:rsidRPr="00A35D2B">
        <w:rPr>
          <w:rFonts w:ascii="Times New Roman" w:hAnsi="Times New Roman" w:cs="Times New Roman"/>
          <w:sz w:val="28"/>
          <w:szCs w:val="28"/>
          <w:lang w:val="kk-KZ" w:eastAsia="kk-KZ"/>
        </w:rPr>
        <w:t xml:space="preserve">түсетін судың тереңдігі </w:t>
      </w:r>
      <w:smartTag w:uri="urn:schemas-microsoft-com:office:smarttags" w:element="metricconverter">
        <w:smartTagPr>
          <w:attr w:name="ProductID" w:val="1,3 м"/>
        </w:smartTagPr>
        <w:r w:rsidRPr="00A35D2B">
          <w:rPr>
            <w:rFonts w:ascii="Times New Roman" w:hAnsi="Times New Roman" w:cs="Times New Roman"/>
            <w:sz w:val="28"/>
            <w:szCs w:val="28"/>
            <w:lang w:val="kk-KZ"/>
          </w:rPr>
          <w:t xml:space="preserve">1,3 </w:t>
        </w:r>
        <w:r w:rsidRPr="00A35D2B">
          <w:rPr>
            <w:rFonts w:ascii="Times New Roman" w:hAnsi="Times New Roman" w:cs="Times New Roman"/>
            <w:sz w:val="28"/>
            <w:szCs w:val="28"/>
            <w:lang w:val="kk-KZ" w:eastAsia="kk-KZ"/>
          </w:rPr>
          <w:t>м</w:t>
        </w:r>
      </w:smartTag>
      <w:r w:rsidRPr="00A35D2B">
        <w:rPr>
          <w:rFonts w:ascii="Times New Roman" w:hAnsi="Times New Roman" w:cs="Times New Roman"/>
          <w:sz w:val="28"/>
          <w:szCs w:val="28"/>
          <w:lang w:val="kk-KZ" w:eastAsia="kk-KZ"/>
        </w:rPr>
        <w:t xml:space="preserve">, су ағысының жылдамдығы 0,5м/сек-тен жоғары </w:t>
      </w:r>
      <w:r w:rsidRPr="00A35D2B">
        <w:rPr>
          <w:rFonts w:ascii="Times New Roman" w:hAnsi="Times New Roman" w:cs="Times New Roman"/>
          <w:sz w:val="28"/>
          <w:szCs w:val="28"/>
          <w:lang w:val="kk-KZ"/>
        </w:rPr>
        <w:t xml:space="preserve">болмауы керек. </w:t>
      </w:r>
      <w:r w:rsidRPr="00A35D2B">
        <w:rPr>
          <w:rFonts w:ascii="Times New Roman" w:hAnsi="Times New Roman" w:cs="Times New Roman"/>
          <w:sz w:val="28"/>
          <w:szCs w:val="28"/>
          <w:lang w:val="kk-KZ" w:eastAsia="kk-KZ"/>
        </w:rPr>
        <w:t xml:space="preserve">Судың көбі откір заттардан, тастардан осімдіктерден, ағаш түбірлерінен тазартылған, </w:t>
      </w:r>
      <w:r w:rsidRPr="00A35D2B">
        <w:rPr>
          <w:rFonts w:ascii="Times New Roman" w:hAnsi="Times New Roman" w:cs="Times New Roman"/>
          <w:sz w:val="28"/>
          <w:szCs w:val="28"/>
          <w:lang w:val="kk-KZ"/>
        </w:rPr>
        <w:t xml:space="preserve">таза </w:t>
      </w:r>
      <w:r w:rsidRPr="00A35D2B">
        <w:rPr>
          <w:rFonts w:ascii="Times New Roman" w:hAnsi="Times New Roman" w:cs="Times New Roman"/>
          <w:sz w:val="28"/>
          <w:szCs w:val="28"/>
          <w:lang w:val="kk-KZ" w:eastAsia="kk-KZ"/>
        </w:rPr>
        <w:t xml:space="preserve">құмды болуы тиіс Жағасына күн кезінен тасада орындық, ағаш төсектер </w:t>
      </w:r>
      <w:r w:rsidRPr="00A35D2B">
        <w:rPr>
          <w:rFonts w:ascii="Times New Roman" w:hAnsi="Times New Roman" w:cs="Times New Roman"/>
          <w:sz w:val="28"/>
          <w:szCs w:val="28"/>
          <w:lang w:val="kk-KZ"/>
        </w:rPr>
        <w:t>орналастырылады.</w:t>
      </w:r>
      <w:r w:rsidRPr="00A35D2B">
        <w:rPr>
          <w:rFonts w:ascii="Times New Roman" w:hAnsi="Times New Roman" w:cs="Times New Roman"/>
          <w:sz w:val="28"/>
          <w:szCs w:val="28"/>
          <w:lang w:val="kk-KZ" w:eastAsia="kk-KZ"/>
        </w:rPr>
        <w:t xml:space="preserve">Суға түсетін орынның </w:t>
      </w:r>
      <w:r w:rsidRPr="00A35D2B">
        <w:rPr>
          <w:rFonts w:ascii="Times New Roman" w:hAnsi="Times New Roman" w:cs="Times New Roman"/>
          <w:sz w:val="28"/>
          <w:szCs w:val="28"/>
          <w:lang w:val="kk-KZ"/>
        </w:rPr>
        <w:t xml:space="preserve">ауданы 1 </w:t>
      </w:r>
      <w:r w:rsidRPr="00A35D2B">
        <w:rPr>
          <w:rFonts w:ascii="Times New Roman" w:hAnsi="Times New Roman" w:cs="Times New Roman"/>
          <w:sz w:val="28"/>
          <w:szCs w:val="28"/>
          <w:lang w:val="kk-KZ" w:eastAsia="kk-KZ"/>
        </w:rPr>
        <w:t>адамға 4м</w:t>
      </w:r>
      <w:r w:rsidRPr="00A35D2B">
        <w:rPr>
          <w:rFonts w:ascii="Times New Roman" w:hAnsi="Times New Roman" w:cs="Times New Roman"/>
          <w:sz w:val="28"/>
          <w:szCs w:val="28"/>
          <w:vertAlign w:val="superscript"/>
          <w:lang w:val="kk-KZ" w:eastAsia="kk-KZ"/>
        </w:rPr>
        <w:t>2</w:t>
      </w:r>
      <w:r w:rsidRPr="00A35D2B">
        <w:rPr>
          <w:rFonts w:ascii="Times New Roman" w:hAnsi="Times New Roman" w:cs="Times New Roman"/>
          <w:sz w:val="28"/>
          <w:szCs w:val="28"/>
          <w:lang w:val="kk-KZ" w:eastAsia="kk-KZ"/>
        </w:rPr>
        <w:t xml:space="preserve">, </w:t>
      </w:r>
      <w:r w:rsidRPr="00A35D2B">
        <w:rPr>
          <w:rFonts w:ascii="Times New Roman" w:hAnsi="Times New Roman" w:cs="Times New Roman"/>
          <w:sz w:val="28"/>
          <w:szCs w:val="28"/>
          <w:lang w:val="kk-KZ"/>
        </w:rPr>
        <w:t xml:space="preserve">ал жалпы ауданы лагерь </w:t>
      </w:r>
      <w:r w:rsidRPr="00A35D2B">
        <w:rPr>
          <w:rFonts w:ascii="Times New Roman" w:hAnsi="Times New Roman" w:cs="Times New Roman"/>
          <w:sz w:val="28"/>
          <w:szCs w:val="28"/>
          <w:lang w:val="kk-KZ" w:eastAsia="kk-KZ"/>
        </w:rPr>
        <w:t xml:space="preserve">сыиымдылығының 50%-ын қамтиды. Аймағы киім ауыстыруға арналган кабиналармен </w:t>
      </w:r>
      <w:r w:rsidRPr="00A35D2B">
        <w:rPr>
          <w:rFonts w:ascii="Times New Roman" w:hAnsi="Times New Roman" w:cs="Times New Roman"/>
          <w:sz w:val="28"/>
          <w:szCs w:val="28"/>
          <w:lang w:val="kk-KZ"/>
        </w:rPr>
        <w:t xml:space="preserve">(50 </w:t>
      </w:r>
      <w:r w:rsidRPr="00A35D2B">
        <w:rPr>
          <w:rFonts w:ascii="Times New Roman" w:hAnsi="Times New Roman" w:cs="Times New Roman"/>
          <w:sz w:val="28"/>
          <w:szCs w:val="28"/>
          <w:lang w:val="kk-KZ" w:eastAsia="kk-KZ"/>
        </w:rPr>
        <w:t xml:space="preserve">адамға </w:t>
      </w:r>
      <w:r w:rsidRPr="00A35D2B">
        <w:rPr>
          <w:rFonts w:ascii="Times New Roman" w:hAnsi="Times New Roman" w:cs="Times New Roman"/>
          <w:sz w:val="28"/>
          <w:szCs w:val="28"/>
          <w:lang w:val="kk-KZ"/>
        </w:rPr>
        <w:t xml:space="preserve">1 кабина), </w:t>
      </w:r>
      <w:r w:rsidRPr="00A35D2B">
        <w:rPr>
          <w:rFonts w:ascii="Times New Roman" w:hAnsi="Times New Roman" w:cs="Times New Roman"/>
          <w:sz w:val="28"/>
          <w:szCs w:val="28"/>
          <w:lang w:val="kk-KZ" w:eastAsia="kk-KZ"/>
        </w:rPr>
        <w:t xml:space="preserve">дәретханалармен (суға түсетін жерден </w:t>
      </w:r>
      <w:smartTag w:uri="urn:schemas-microsoft-com:office:smarttags" w:element="metricconverter">
        <w:smartTagPr>
          <w:attr w:name="ProductID" w:val="20 м"/>
        </w:smartTagPr>
        <w:r w:rsidRPr="00A35D2B">
          <w:rPr>
            <w:rFonts w:ascii="Times New Roman" w:hAnsi="Times New Roman" w:cs="Times New Roman"/>
            <w:sz w:val="28"/>
            <w:szCs w:val="28"/>
            <w:lang w:val="kk-KZ"/>
          </w:rPr>
          <w:t xml:space="preserve">20 </w:t>
        </w:r>
        <w:r w:rsidRPr="00A35D2B">
          <w:rPr>
            <w:rFonts w:ascii="Times New Roman" w:hAnsi="Times New Roman" w:cs="Times New Roman"/>
            <w:sz w:val="28"/>
            <w:szCs w:val="28"/>
            <w:lang w:val="kk-KZ" w:eastAsia="kk-KZ"/>
          </w:rPr>
          <w:t>м</w:t>
        </w:r>
      </w:smartTag>
      <w:r w:rsidRPr="00A35D2B">
        <w:rPr>
          <w:rFonts w:ascii="Times New Roman" w:hAnsi="Times New Roman" w:cs="Times New Roman"/>
          <w:sz w:val="28"/>
          <w:szCs w:val="28"/>
          <w:lang w:val="kk-KZ" w:eastAsia="kk-KZ"/>
        </w:rPr>
        <w:t xml:space="preserve"> қашықтықта орналасқан), </w:t>
      </w:r>
      <w:r w:rsidRPr="00A35D2B">
        <w:rPr>
          <w:rFonts w:ascii="Times New Roman" w:hAnsi="Times New Roman" w:cs="Times New Roman"/>
          <w:sz w:val="28"/>
          <w:szCs w:val="28"/>
          <w:lang w:val="kk-KZ"/>
        </w:rPr>
        <w:t xml:space="preserve">дене </w:t>
      </w:r>
      <w:r w:rsidRPr="00A35D2B">
        <w:rPr>
          <w:rFonts w:ascii="Times New Roman" w:hAnsi="Times New Roman" w:cs="Times New Roman"/>
          <w:sz w:val="28"/>
          <w:szCs w:val="28"/>
          <w:lang w:val="kk-KZ" w:eastAsia="kk-KZ"/>
        </w:rPr>
        <w:t xml:space="preserve">жуатын кабиналармен </w:t>
      </w:r>
      <w:r w:rsidRPr="00A35D2B">
        <w:rPr>
          <w:rFonts w:ascii="Times New Roman" w:hAnsi="Times New Roman" w:cs="Times New Roman"/>
          <w:sz w:val="28"/>
          <w:szCs w:val="28"/>
          <w:lang w:val="kk-KZ"/>
        </w:rPr>
        <w:t xml:space="preserve">(40 </w:t>
      </w:r>
      <w:r w:rsidRPr="00A35D2B">
        <w:rPr>
          <w:rFonts w:ascii="Times New Roman" w:hAnsi="Times New Roman" w:cs="Times New Roman"/>
          <w:sz w:val="28"/>
          <w:szCs w:val="28"/>
          <w:lang w:val="kk-KZ" w:eastAsia="kk-KZ"/>
        </w:rPr>
        <w:t xml:space="preserve">адамға </w:t>
      </w:r>
      <w:r w:rsidRPr="00A35D2B">
        <w:rPr>
          <w:rFonts w:ascii="Times New Roman" w:hAnsi="Times New Roman" w:cs="Times New Roman"/>
          <w:sz w:val="28"/>
          <w:szCs w:val="28"/>
          <w:lang w:val="kk-KZ"/>
        </w:rPr>
        <w:t xml:space="preserve">1 кабина), су </w:t>
      </w:r>
      <w:r w:rsidRPr="00A35D2B">
        <w:rPr>
          <w:rFonts w:ascii="Times New Roman" w:hAnsi="Times New Roman" w:cs="Times New Roman"/>
          <w:sz w:val="28"/>
          <w:szCs w:val="28"/>
          <w:lang w:val="kk-KZ" w:eastAsia="kk-KZ"/>
        </w:rPr>
        <w:t xml:space="preserve">пнуге арналған фонтанмен жабдықталынып, одан ағатын судың биіктің 15-20см аралығында, ал </w:t>
      </w:r>
      <w:r w:rsidRPr="00A35D2B">
        <w:rPr>
          <w:rFonts w:ascii="Times New Roman" w:hAnsi="Times New Roman" w:cs="Times New Roman"/>
          <w:sz w:val="28"/>
          <w:szCs w:val="28"/>
          <w:lang w:val="kk-KZ" w:eastAsia="kk-KZ"/>
        </w:rPr>
        <w:lastRenderedPageBreak/>
        <w:t xml:space="preserve">судың сапасы ауыз суға арналған </w:t>
      </w:r>
      <w:r w:rsidRPr="00A35D2B">
        <w:rPr>
          <w:rFonts w:ascii="Times New Roman" w:hAnsi="Times New Roman" w:cs="Times New Roman"/>
          <w:sz w:val="28"/>
          <w:szCs w:val="28"/>
          <w:lang w:val="kk-KZ"/>
        </w:rPr>
        <w:t xml:space="preserve">3.01.067- 97 </w:t>
      </w:r>
      <w:r w:rsidRPr="00A35D2B">
        <w:rPr>
          <w:rFonts w:ascii="Times New Roman" w:hAnsi="Times New Roman" w:cs="Times New Roman"/>
          <w:sz w:val="28"/>
          <w:szCs w:val="28"/>
          <w:lang w:val="kk-KZ" w:eastAsia="kk-KZ"/>
        </w:rPr>
        <w:t xml:space="preserve">СанТменЕ-ге сәйкес </w:t>
      </w:r>
      <w:r w:rsidRPr="00A35D2B">
        <w:rPr>
          <w:rFonts w:ascii="Times New Roman" w:hAnsi="Times New Roman" w:cs="Times New Roman"/>
          <w:sz w:val="28"/>
          <w:szCs w:val="28"/>
          <w:lang w:val="kk-KZ"/>
        </w:rPr>
        <w:t xml:space="preserve">болуы </w:t>
      </w:r>
      <w:r w:rsidRPr="00A35D2B">
        <w:rPr>
          <w:rFonts w:ascii="Times New Roman" w:hAnsi="Times New Roman" w:cs="Times New Roman"/>
          <w:sz w:val="28"/>
          <w:szCs w:val="28"/>
          <w:lang w:val="kk-KZ" w:eastAsia="kk-KZ"/>
        </w:rPr>
        <w:t>керек.</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Бассейндегі су тұрақты түрде тазартылып, залалсыздандырылып отырады және ондағы коли-индекс 10-нан, жалпы микробтардың </w:t>
      </w:r>
      <w:r w:rsidRPr="00A35D2B">
        <w:rPr>
          <w:rFonts w:ascii="Times New Roman" w:hAnsi="Times New Roman" w:cs="Times New Roman"/>
          <w:sz w:val="28"/>
          <w:szCs w:val="28"/>
          <w:lang w:val="kk-KZ"/>
        </w:rPr>
        <w:t xml:space="preserve">саны 100- </w:t>
      </w:r>
      <w:r w:rsidRPr="00A35D2B">
        <w:rPr>
          <w:rFonts w:ascii="Times New Roman" w:hAnsi="Times New Roman" w:cs="Times New Roman"/>
          <w:sz w:val="28"/>
          <w:szCs w:val="28"/>
          <w:lang w:val="kk-KZ" w:eastAsia="kk-KZ"/>
        </w:rPr>
        <w:t xml:space="preserve">ден, тотығу жағдайы 4мг/л </w:t>
      </w:r>
      <w:r w:rsidRPr="00A35D2B">
        <w:rPr>
          <w:rFonts w:ascii="Times New Roman" w:hAnsi="Times New Roman" w:cs="Times New Roman"/>
          <w:sz w:val="28"/>
          <w:szCs w:val="28"/>
          <w:lang w:val="kk-KZ"/>
        </w:rPr>
        <w:t xml:space="preserve">және аммиак </w:t>
      </w:r>
      <w:r w:rsidRPr="00A35D2B">
        <w:rPr>
          <w:rFonts w:ascii="Times New Roman" w:hAnsi="Times New Roman" w:cs="Times New Roman"/>
          <w:sz w:val="28"/>
          <w:szCs w:val="28"/>
          <w:lang w:val="kk-KZ" w:eastAsia="kk-KZ"/>
        </w:rPr>
        <w:t xml:space="preserve">сақталу 0,05мг/л-ден жоғары болмауы тиіс.Суға түсетін жерді пайдалану кезінде негізгі хлордың концентрациясының деңгейі </w:t>
      </w:r>
      <w:r w:rsidRPr="00A35D2B">
        <w:rPr>
          <w:rFonts w:ascii="Times New Roman" w:hAnsi="Times New Roman" w:cs="Times New Roman"/>
          <w:sz w:val="28"/>
          <w:szCs w:val="28"/>
          <w:lang w:val="kk-KZ"/>
        </w:rPr>
        <w:t xml:space="preserve">0,5 </w:t>
      </w:r>
      <w:r w:rsidRPr="00A35D2B">
        <w:rPr>
          <w:rFonts w:ascii="Times New Roman" w:hAnsi="Times New Roman" w:cs="Times New Roman"/>
          <w:sz w:val="28"/>
          <w:szCs w:val="28"/>
          <w:lang w:val="kk-KZ" w:eastAsia="kk-KZ"/>
        </w:rPr>
        <w:t xml:space="preserve">мг/л -ден </w:t>
      </w:r>
      <w:r w:rsidRPr="00A35D2B">
        <w:rPr>
          <w:rFonts w:ascii="Times New Roman" w:hAnsi="Times New Roman" w:cs="Times New Roman"/>
          <w:sz w:val="28"/>
          <w:szCs w:val="28"/>
          <w:lang w:val="kk-KZ"/>
        </w:rPr>
        <w:t xml:space="preserve">аспауы керек, </w:t>
      </w:r>
      <w:r w:rsidRPr="00A35D2B">
        <w:rPr>
          <w:rFonts w:ascii="Times New Roman" w:hAnsi="Times New Roman" w:cs="Times New Roman"/>
          <w:sz w:val="28"/>
          <w:szCs w:val="28"/>
          <w:lang w:val="kk-KZ" w:eastAsia="kk-KZ"/>
        </w:rPr>
        <w:t xml:space="preserve">түнде </w:t>
      </w:r>
      <w:r w:rsidRPr="00A35D2B">
        <w:rPr>
          <w:rFonts w:ascii="Times New Roman" w:hAnsi="Times New Roman" w:cs="Times New Roman"/>
          <w:sz w:val="28"/>
          <w:szCs w:val="28"/>
          <w:lang w:val="kk-KZ"/>
        </w:rPr>
        <w:t xml:space="preserve">1,5 </w:t>
      </w:r>
      <w:r w:rsidRPr="00A35D2B">
        <w:rPr>
          <w:rFonts w:ascii="Times New Roman" w:hAnsi="Times New Roman" w:cs="Times New Roman"/>
          <w:sz w:val="28"/>
          <w:szCs w:val="28"/>
          <w:lang w:val="kk-KZ" w:eastAsia="kk-KZ"/>
        </w:rPr>
        <w:t xml:space="preserve">мг/л дейін жоғарылатуға </w:t>
      </w:r>
      <w:r w:rsidRPr="00A35D2B">
        <w:rPr>
          <w:rFonts w:ascii="Times New Roman" w:hAnsi="Times New Roman" w:cs="Times New Roman"/>
          <w:sz w:val="28"/>
          <w:szCs w:val="28"/>
          <w:lang w:val="kk-KZ"/>
        </w:rPr>
        <w:t xml:space="preserve">болады. </w:t>
      </w:r>
      <w:r w:rsidRPr="00A35D2B">
        <w:rPr>
          <w:rFonts w:ascii="Times New Roman" w:hAnsi="Times New Roman" w:cs="Times New Roman"/>
          <w:sz w:val="28"/>
          <w:szCs w:val="28"/>
          <w:lang w:val="kk-KZ" w:eastAsia="kk-KZ"/>
        </w:rPr>
        <w:t xml:space="preserve">Ауыз қуысының кілегейлі қабатына зақым келтірмеитіндіктен </w:t>
      </w:r>
      <w:r w:rsidRPr="00A35D2B">
        <w:rPr>
          <w:rFonts w:ascii="Times New Roman" w:hAnsi="Times New Roman" w:cs="Times New Roman"/>
          <w:sz w:val="28"/>
          <w:szCs w:val="28"/>
          <w:lang w:val="kk-KZ"/>
        </w:rPr>
        <w:t xml:space="preserve">суды бромдау </w:t>
      </w:r>
      <w:r w:rsidRPr="00A35D2B">
        <w:rPr>
          <w:rFonts w:ascii="Times New Roman" w:hAnsi="Times New Roman" w:cs="Times New Roman"/>
          <w:sz w:val="28"/>
          <w:szCs w:val="28"/>
          <w:lang w:val="kk-KZ" w:eastAsia="kk-KZ"/>
        </w:rPr>
        <w:t xml:space="preserve">тәсілін пайдалануға </w:t>
      </w:r>
      <w:r w:rsidRPr="00A35D2B">
        <w:rPr>
          <w:rFonts w:ascii="Times New Roman" w:hAnsi="Times New Roman" w:cs="Times New Roman"/>
          <w:sz w:val="28"/>
          <w:szCs w:val="28"/>
          <w:lang w:val="kk-KZ"/>
        </w:rPr>
        <w:t xml:space="preserve">болады. Осы </w:t>
      </w:r>
      <w:r w:rsidRPr="00A35D2B">
        <w:rPr>
          <w:rFonts w:ascii="Times New Roman" w:hAnsi="Times New Roman" w:cs="Times New Roman"/>
          <w:sz w:val="28"/>
          <w:szCs w:val="28"/>
          <w:lang w:val="kk-KZ" w:eastAsia="kk-KZ"/>
        </w:rPr>
        <w:t xml:space="preserve">мақсат үшін 5,5-диметил мен </w:t>
      </w:r>
      <w:r w:rsidRPr="00A35D2B">
        <w:rPr>
          <w:rFonts w:ascii="Times New Roman" w:hAnsi="Times New Roman" w:cs="Times New Roman"/>
          <w:sz w:val="28"/>
          <w:szCs w:val="28"/>
          <w:lang w:val="kk-KZ"/>
        </w:rPr>
        <w:t xml:space="preserve">1,3 </w:t>
      </w:r>
      <w:r w:rsidRPr="00A35D2B">
        <w:rPr>
          <w:rFonts w:ascii="Times New Roman" w:hAnsi="Times New Roman" w:cs="Times New Roman"/>
          <w:sz w:val="28"/>
          <w:szCs w:val="28"/>
          <w:lang w:val="kk-KZ" w:eastAsia="kk-KZ"/>
        </w:rPr>
        <w:t xml:space="preserve">дибромгидонтоинді </w:t>
      </w:r>
      <w:r w:rsidRPr="00A35D2B">
        <w:rPr>
          <w:rFonts w:ascii="Times New Roman" w:hAnsi="Times New Roman" w:cs="Times New Roman"/>
          <w:sz w:val="28"/>
          <w:szCs w:val="28"/>
          <w:lang w:val="kk-KZ"/>
        </w:rPr>
        <w:t xml:space="preserve">пайдалану </w:t>
      </w:r>
      <w:r w:rsidRPr="00A35D2B">
        <w:rPr>
          <w:rFonts w:ascii="Times New Roman" w:hAnsi="Times New Roman" w:cs="Times New Roman"/>
          <w:sz w:val="28"/>
          <w:szCs w:val="28"/>
          <w:lang w:val="kk-KZ" w:eastAsia="kk-KZ"/>
        </w:rPr>
        <w:t xml:space="preserve">ұсынылады. Қалдық бромның концентрациясы </w:t>
      </w:r>
      <w:r w:rsidRPr="00A35D2B">
        <w:rPr>
          <w:rFonts w:ascii="Times New Roman" w:hAnsi="Times New Roman" w:cs="Times New Roman"/>
          <w:sz w:val="28"/>
          <w:szCs w:val="28"/>
          <w:lang w:val="kk-KZ"/>
        </w:rPr>
        <w:t xml:space="preserve">0,7-1,2 </w:t>
      </w:r>
      <w:r w:rsidRPr="00A35D2B">
        <w:rPr>
          <w:rFonts w:ascii="Times New Roman" w:hAnsi="Times New Roman" w:cs="Times New Roman"/>
          <w:sz w:val="28"/>
          <w:szCs w:val="28"/>
          <w:lang w:val="kk-KZ" w:eastAsia="kk-KZ"/>
        </w:rPr>
        <w:t xml:space="preserve">мг/л деңгейінде </w:t>
      </w:r>
      <w:r w:rsidRPr="00A35D2B">
        <w:rPr>
          <w:rFonts w:ascii="Times New Roman" w:hAnsi="Times New Roman" w:cs="Times New Roman"/>
          <w:sz w:val="28"/>
          <w:szCs w:val="28"/>
          <w:lang w:val="kk-KZ"/>
        </w:rPr>
        <w:t xml:space="preserve">болуы керек, </w:t>
      </w:r>
      <w:r w:rsidRPr="00A35D2B">
        <w:rPr>
          <w:rFonts w:ascii="Times New Roman" w:hAnsi="Times New Roman" w:cs="Times New Roman"/>
          <w:sz w:val="28"/>
          <w:szCs w:val="28"/>
          <w:lang w:val="kk-KZ" w:eastAsia="kk-KZ"/>
        </w:rPr>
        <w:t xml:space="preserve">ал түнгі уақытта </w:t>
      </w:r>
      <w:r w:rsidRPr="00A35D2B">
        <w:rPr>
          <w:rFonts w:ascii="Times New Roman" w:hAnsi="Times New Roman" w:cs="Times New Roman"/>
          <w:sz w:val="28"/>
          <w:szCs w:val="28"/>
          <w:lang w:val="kk-KZ"/>
        </w:rPr>
        <w:t xml:space="preserve">2,0 </w:t>
      </w:r>
      <w:r w:rsidRPr="00A35D2B">
        <w:rPr>
          <w:rFonts w:ascii="Times New Roman" w:hAnsi="Times New Roman" w:cs="Times New Roman"/>
          <w:sz w:val="28"/>
          <w:szCs w:val="28"/>
          <w:lang w:val="kk-KZ" w:eastAsia="kk-KZ"/>
        </w:rPr>
        <w:t xml:space="preserve">мг/л көтеруге </w:t>
      </w:r>
      <w:r w:rsidRPr="00A35D2B">
        <w:rPr>
          <w:rFonts w:ascii="Times New Roman" w:hAnsi="Times New Roman" w:cs="Times New Roman"/>
          <w:sz w:val="28"/>
          <w:szCs w:val="28"/>
          <w:lang w:val="kk-KZ"/>
        </w:rPr>
        <w:t>болады.</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Лагерь </w:t>
      </w:r>
      <w:r w:rsidRPr="00A35D2B">
        <w:rPr>
          <w:rFonts w:ascii="Times New Roman" w:hAnsi="Times New Roman" w:cs="Times New Roman"/>
          <w:sz w:val="28"/>
          <w:szCs w:val="28"/>
          <w:lang w:eastAsia="kk-KZ"/>
        </w:rPr>
        <w:t xml:space="preserve">ғимараты </w:t>
      </w:r>
      <w:r w:rsidRPr="00A35D2B">
        <w:rPr>
          <w:rFonts w:ascii="Times New Roman" w:hAnsi="Times New Roman" w:cs="Times New Roman"/>
          <w:sz w:val="28"/>
          <w:szCs w:val="28"/>
        </w:rPr>
        <w:t xml:space="preserve">мен </w:t>
      </w:r>
      <w:r w:rsidRPr="00A35D2B">
        <w:rPr>
          <w:rFonts w:ascii="Times New Roman" w:hAnsi="Times New Roman" w:cs="Times New Roman"/>
          <w:sz w:val="28"/>
          <w:szCs w:val="28"/>
          <w:lang w:eastAsia="kk-KZ"/>
        </w:rPr>
        <w:t xml:space="preserve">құбырларына қойылатын санитарлық </w:t>
      </w:r>
      <w:r w:rsidRPr="00A35D2B">
        <w:rPr>
          <w:rFonts w:ascii="Times New Roman" w:hAnsi="Times New Roman" w:cs="Times New Roman"/>
          <w:sz w:val="28"/>
          <w:szCs w:val="28"/>
        </w:rPr>
        <w:t>талаптар-</w:t>
      </w:r>
    </w:p>
    <w:p w:rsidR="00A35D2B" w:rsidRPr="00A35D2B" w:rsidRDefault="00A35D2B" w:rsidP="00A35D2B">
      <w:pPr>
        <w:pStyle w:val="ad"/>
        <w:numPr>
          <w:ilvl w:val="3"/>
          <w:numId w:val="3"/>
        </w:numPr>
        <w:shd w:val="clear" w:color="auto" w:fill="auto"/>
        <w:tabs>
          <w:tab w:val="left" w:pos="-142"/>
          <w:tab w:val="left" w:pos="577"/>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Тұ</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ғын үй ғимараты </w:t>
      </w:r>
      <w:r w:rsidRPr="00A35D2B">
        <w:rPr>
          <w:rFonts w:ascii="Times New Roman" w:hAnsi="Times New Roman" w:cs="Times New Roman"/>
          <w:sz w:val="28"/>
          <w:szCs w:val="28"/>
        </w:rPr>
        <w:t xml:space="preserve">2 </w:t>
      </w:r>
      <w:r w:rsidRPr="00A35D2B">
        <w:rPr>
          <w:rFonts w:ascii="Times New Roman" w:hAnsi="Times New Roman" w:cs="Times New Roman"/>
          <w:sz w:val="28"/>
          <w:szCs w:val="28"/>
          <w:lang w:eastAsia="kk-KZ"/>
        </w:rPr>
        <w:t xml:space="preserve">қабаттан жоғары </w:t>
      </w:r>
      <w:r w:rsidRPr="00A35D2B">
        <w:rPr>
          <w:rFonts w:ascii="Times New Roman" w:hAnsi="Times New Roman" w:cs="Times New Roman"/>
          <w:sz w:val="28"/>
          <w:szCs w:val="28"/>
        </w:rPr>
        <w:t xml:space="preserve">болмауы </w:t>
      </w:r>
      <w:r w:rsidRPr="00A35D2B">
        <w:rPr>
          <w:rFonts w:ascii="Times New Roman" w:hAnsi="Times New Roman" w:cs="Times New Roman"/>
          <w:sz w:val="28"/>
          <w:szCs w:val="28"/>
          <w:lang w:eastAsia="kk-KZ"/>
        </w:rPr>
        <w:t xml:space="preserve">тиіс. Демалыс аимақтарда санитарлық эпидемиологиялық қызмет орындары мен өрт бақылау ұжымдарының келісімімен лагерьді </w:t>
      </w:r>
      <w:r w:rsidRPr="00A35D2B">
        <w:rPr>
          <w:rFonts w:ascii="Times New Roman" w:hAnsi="Times New Roman" w:cs="Times New Roman"/>
          <w:sz w:val="28"/>
          <w:szCs w:val="28"/>
        </w:rPr>
        <w:t xml:space="preserve">3 </w:t>
      </w:r>
      <w:r w:rsidRPr="00A35D2B">
        <w:rPr>
          <w:rFonts w:ascii="Times New Roman" w:hAnsi="Times New Roman" w:cs="Times New Roman"/>
          <w:sz w:val="28"/>
          <w:szCs w:val="28"/>
          <w:lang w:eastAsia="kk-KZ"/>
        </w:rPr>
        <w:t>қабатты етіп жобалауға</w:t>
      </w:r>
    </w:p>
    <w:p w:rsidR="00A35D2B" w:rsidRPr="00A35D2B" w:rsidRDefault="00A35D2B" w:rsidP="00A35D2B">
      <w:pPr>
        <w:pStyle w:val="ad"/>
        <w:numPr>
          <w:ilvl w:val="3"/>
          <w:numId w:val="3"/>
        </w:numPr>
        <w:shd w:val="clear" w:color="auto" w:fill="auto"/>
        <w:tabs>
          <w:tab w:val="left" w:pos="-142"/>
          <w:tab w:val="left" w:pos="505"/>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Ғимараттың тұ</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ғын бөлмелерінің терезелерін көкжиектің солтүстік аимағының </w:t>
      </w:r>
      <w:r w:rsidRPr="00A35D2B">
        <w:rPr>
          <w:rFonts w:ascii="Times New Roman" w:hAnsi="Times New Roman" w:cs="Times New Roman"/>
          <w:sz w:val="28"/>
          <w:szCs w:val="28"/>
        </w:rPr>
        <w:t xml:space="preserve">70-200 </w:t>
      </w:r>
      <w:r w:rsidRPr="00A35D2B">
        <w:rPr>
          <w:rFonts w:ascii="Times New Roman" w:hAnsi="Times New Roman" w:cs="Times New Roman"/>
          <w:sz w:val="28"/>
          <w:szCs w:val="28"/>
          <w:lang w:eastAsia="kk-KZ"/>
        </w:rPr>
        <w:t xml:space="preserve">дейінгі кеңістігіне бағыттау қажет. Палаталық бөлмелерге лагердің жалпы сыйымдылығының </w:t>
      </w:r>
      <w:r w:rsidRPr="00A35D2B">
        <w:rPr>
          <w:rFonts w:ascii="Times New Roman" w:hAnsi="Times New Roman" w:cs="Times New Roman"/>
          <w:sz w:val="28"/>
          <w:szCs w:val="28"/>
        </w:rPr>
        <w:t xml:space="preserve">20% </w:t>
      </w:r>
      <w:r w:rsidRPr="00A35D2B">
        <w:rPr>
          <w:rFonts w:ascii="Times New Roman" w:hAnsi="Times New Roman" w:cs="Times New Roman"/>
          <w:sz w:val="28"/>
          <w:szCs w:val="28"/>
          <w:lang w:eastAsia="kk-KZ"/>
        </w:rPr>
        <w:t xml:space="preserve">-ның есебінен алынған ересек жастағы </w:t>
      </w:r>
      <w:r w:rsidRPr="00A35D2B">
        <w:rPr>
          <w:rFonts w:ascii="Times New Roman" w:hAnsi="Times New Roman" w:cs="Times New Roman"/>
          <w:sz w:val="28"/>
          <w:szCs w:val="28"/>
        </w:rPr>
        <w:t>балалар орналастырылады.</w:t>
      </w:r>
    </w:p>
    <w:p w:rsidR="00A35D2B" w:rsidRPr="00A35D2B" w:rsidRDefault="00A35D2B" w:rsidP="00A35D2B">
      <w:pPr>
        <w:pStyle w:val="ad"/>
        <w:numPr>
          <w:ilvl w:val="3"/>
          <w:numId w:val="3"/>
        </w:numPr>
        <w:shd w:val="clear" w:color="auto" w:fill="auto"/>
        <w:tabs>
          <w:tab w:val="left" w:pos="-142"/>
          <w:tab w:val="left" w:pos="538"/>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Бі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 ғимаратқа </w:t>
      </w:r>
      <w:r w:rsidRPr="00A35D2B">
        <w:rPr>
          <w:rFonts w:ascii="Times New Roman" w:hAnsi="Times New Roman" w:cs="Times New Roman"/>
          <w:sz w:val="28"/>
          <w:szCs w:val="28"/>
        </w:rPr>
        <w:t xml:space="preserve">4 топ </w:t>
      </w:r>
      <w:r w:rsidRPr="00A35D2B">
        <w:rPr>
          <w:rFonts w:ascii="Times New Roman" w:hAnsi="Times New Roman" w:cs="Times New Roman"/>
          <w:sz w:val="28"/>
          <w:szCs w:val="28"/>
          <w:lang w:eastAsia="kk-KZ"/>
        </w:rPr>
        <w:t>орналаса отырылып, оның әрқайсысы қажет</w:t>
      </w:r>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бөлмелердің жиынтығын толық қамтамасыз етіліп аймаққа шығатын жеке есіктері болуы қажет.</w:t>
      </w:r>
    </w:p>
    <w:p w:rsidR="00A35D2B" w:rsidRPr="00A35D2B" w:rsidRDefault="00A35D2B" w:rsidP="00A35D2B">
      <w:pPr>
        <w:pStyle w:val="ad"/>
        <w:numPr>
          <w:ilvl w:val="3"/>
          <w:numId w:val="3"/>
        </w:numPr>
        <w:shd w:val="clear" w:color="auto" w:fill="auto"/>
        <w:tabs>
          <w:tab w:val="left" w:pos="-142"/>
          <w:tab w:val="left" w:pos="788"/>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Лагерьде міндетті түрле медициналық қызмет </w:t>
      </w:r>
      <w:r w:rsidRPr="00A35D2B">
        <w:rPr>
          <w:rFonts w:ascii="Times New Roman" w:hAnsi="Times New Roman" w:cs="Times New Roman"/>
          <w:sz w:val="28"/>
          <w:szCs w:val="28"/>
        </w:rPr>
        <w:t xml:space="preserve">корсету орны мен </w:t>
      </w:r>
      <w:r w:rsidRPr="00A35D2B">
        <w:rPr>
          <w:rFonts w:ascii="Times New Roman" w:hAnsi="Times New Roman" w:cs="Times New Roman"/>
          <w:sz w:val="28"/>
          <w:szCs w:val="28"/>
          <w:lang w:eastAsia="kk-KZ"/>
        </w:rPr>
        <w:t xml:space="preserve">оқшаулатқыш жұмыс істеуі керек. Медициналық қызмет </w:t>
      </w:r>
      <w:r w:rsidRPr="00A35D2B">
        <w:rPr>
          <w:rFonts w:ascii="Times New Roman" w:hAnsi="Times New Roman" w:cs="Times New Roman"/>
          <w:sz w:val="28"/>
          <w:szCs w:val="28"/>
        </w:rPr>
        <w:t xml:space="preserve">корсету </w:t>
      </w:r>
      <w:r w:rsidRPr="00A35D2B">
        <w:rPr>
          <w:rFonts w:ascii="Times New Roman" w:hAnsi="Times New Roman" w:cs="Times New Roman"/>
          <w:sz w:val="28"/>
          <w:szCs w:val="28"/>
          <w:lang w:eastAsia="kk-KZ"/>
        </w:rPr>
        <w:t>орнында дә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ігердің бөлмесі, тіс дәрігерінің болмесі, егу белмесі мен дәретхана қарастырылады. Оқшауланған палатадағы төсек </w:t>
      </w:r>
      <w:r w:rsidRPr="00A35D2B">
        <w:rPr>
          <w:rFonts w:ascii="Times New Roman" w:hAnsi="Times New Roman" w:cs="Times New Roman"/>
          <w:sz w:val="28"/>
          <w:szCs w:val="28"/>
        </w:rPr>
        <w:t xml:space="preserve">саны </w:t>
      </w:r>
      <w:r w:rsidRPr="00A35D2B">
        <w:rPr>
          <w:rFonts w:ascii="Times New Roman" w:hAnsi="Times New Roman" w:cs="Times New Roman"/>
          <w:sz w:val="28"/>
          <w:szCs w:val="28"/>
          <w:lang w:eastAsia="kk-KZ"/>
        </w:rPr>
        <w:t xml:space="preserve">лагерьдің жалпы сыиымдылығының 20%-ы есебінен </w:t>
      </w:r>
      <w:r w:rsidRPr="00A35D2B">
        <w:rPr>
          <w:rFonts w:ascii="Times New Roman" w:hAnsi="Times New Roman" w:cs="Times New Roman"/>
          <w:sz w:val="28"/>
          <w:szCs w:val="28"/>
        </w:rPr>
        <w:t>алынады.</w:t>
      </w:r>
    </w:p>
    <w:p w:rsidR="00A35D2B" w:rsidRPr="00A35D2B" w:rsidRDefault="00A35D2B" w:rsidP="00A35D2B">
      <w:pPr>
        <w:pStyle w:val="ad"/>
        <w:numPr>
          <w:ilvl w:val="3"/>
          <w:numId w:val="3"/>
        </w:numPr>
        <w:shd w:val="clear" w:color="auto" w:fill="auto"/>
        <w:tabs>
          <w:tab w:val="left" w:pos="-142"/>
          <w:tab w:val="left" w:pos="486"/>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Лагерьдің асхана орны барлық балаларды бі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 мезгілде тамақтандыруға есептелінеді, бірақ есептелген орынның </w:t>
      </w:r>
      <w:r w:rsidRPr="00A35D2B">
        <w:rPr>
          <w:rFonts w:ascii="Times New Roman" w:hAnsi="Times New Roman" w:cs="Times New Roman"/>
          <w:sz w:val="28"/>
          <w:szCs w:val="28"/>
        </w:rPr>
        <w:t xml:space="preserve">саны </w:t>
      </w:r>
      <w:r w:rsidRPr="00A35D2B">
        <w:rPr>
          <w:rFonts w:ascii="Times New Roman" w:hAnsi="Times New Roman" w:cs="Times New Roman"/>
          <w:sz w:val="28"/>
          <w:szCs w:val="28"/>
          <w:lang w:eastAsia="kk-KZ"/>
        </w:rPr>
        <w:t xml:space="preserve">120-дан </w:t>
      </w:r>
      <w:r w:rsidRPr="00A35D2B">
        <w:rPr>
          <w:rFonts w:ascii="Times New Roman" w:hAnsi="Times New Roman" w:cs="Times New Roman"/>
          <w:sz w:val="28"/>
          <w:szCs w:val="28"/>
        </w:rPr>
        <w:t>аспауы керек.</w:t>
      </w:r>
    </w:p>
    <w:p w:rsidR="00A35D2B" w:rsidRPr="00A35D2B" w:rsidRDefault="00A35D2B" w:rsidP="00A35D2B">
      <w:pPr>
        <w:pStyle w:val="ad"/>
        <w:numPr>
          <w:ilvl w:val="3"/>
          <w:numId w:val="3"/>
        </w:numPr>
        <w:shd w:val="clear" w:color="auto" w:fill="auto"/>
        <w:tabs>
          <w:tab w:val="left" w:pos="-142"/>
          <w:tab w:val="left" w:pos="812"/>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Лагерь </w:t>
      </w:r>
      <w:r w:rsidRPr="00A35D2B">
        <w:rPr>
          <w:rFonts w:ascii="Times New Roman" w:hAnsi="Times New Roman" w:cs="Times New Roman"/>
          <w:sz w:val="28"/>
          <w:szCs w:val="28"/>
          <w:lang w:eastAsia="kk-KZ"/>
        </w:rPr>
        <w:t xml:space="preserve">ғимараты шаруашылық </w:t>
      </w:r>
      <w:r w:rsidRPr="00A35D2B">
        <w:rPr>
          <w:rFonts w:ascii="Times New Roman" w:hAnsi="Times New Roman" w:cs="Times New Roman"/>
          <w:sz w:val="28"/>
          <w:szCs w:val="28"/>
        </w:rPr>
        <w:t xml:space="preserve">су, ауыз су және </w:t>
      </w:r>
      <w:r w:rsidRPr="00A35D2B">
        <w:rPr>
          <w:rFonts w:ascii="Times New Roman" w:hAnsi="Times New Roman" w:cs="Times New Roman"/>
          <w:sz w:val="28"/>
          <w:szCs w:val="28"/>
          <w:lang w:eastAsia="kk-KZ"/>
        </w:rPr>
        <w:t xml:space="preserve">ыстық </w:t>
      </w:r>
      <w:r w:rsidRPr="00A35D2B">
        <w:rPr>
          <w:rFonts w:ascii="Times New Roman" w:hAnsi="Times New Roman" w:cs="Times New Roman"/>
          <w:sz w:val="28"/>
          <w:szCs w:val="28"/>
        </w:rPr>
        <w:t xml:space="preserve">су, тазалау </w:t>
      </w:r>
      <w:r w:rsidRPr="00A35D2B">
        <w:rPr>
          <w:rFonts w:ascii="Times New Roman" w:hAnsi="Times New Roman" w:cs="Times New Roman"/>
          <w:sz w:val="28"/>
          <w:szCs w:val="28"/>
          <w:lang w:eastAsia="kk-KZ"/>
        </w:rPr>
        <w:t xml:space="preserve">құбыры жүиелерімен қамтамасыз етілуі </w:t>
      </w:r>
      <w:proofErr w:type="gramStart"/>
      <w:r w:rsidRPr="00A35D2B">
        <w:rPr>
          <w:rFonts w:ascii="Times New Roman" w:hAnsi="Times New Roman" w:cs="Times New Roman"/>
          <w:sz w:val="28"/>
          <w:szCs w:val="28"/>
          <w:lang w:eastAsia="kk-KZ"/>
        </w:rPr>
        <w:t>тиіс</w:t>
      </w:r>
      <w:proofErr w:type="gramEnd"/>
      <w:r w:rsidRPr="00A35D2B">
        <w:rPr>
          <w:rFonts w:ascii="Times New Roman" w:hAnsi="Times New Roman" w:cs="Times New Roman"/>
          <w:sz w:val="28"/>
          <w:szCs w:val="28"/>
          <w:lang w:eastAsia="kk-KZ"/>
        </w:rPr>
        <w:t xml:space="preserve">. </w:t>
      </w:r>
      <w:r w:rsidRPr="00A35D2B">
        <w:rPr>
          <w:rFonts w:ascii="Times New Roman" w:hAnsi="Times New Roman" w:cs="Times New Roman"/>
          <w:sz w:val="28"/>
          <w:szCs w:val="28"/>
        </w:rPr>
        <w:t xml:space="preserve">Ауыз су 3.01. 067-97 </w:t>
      </w:r>
      <w:r w:rsidRPr="00A35D2B">
        <w:rPr>
          <w:rFonts w:ascii="Times New Roman" w:hAnsi="Times New Roman" w:cs="Times New Roman"/>
          <w:sz w:val="28"/>
          <w:szCs w:val="28"/>
          <w:lang w:eastAsia="kk-KZ"/>
        </w:rPr>
        <w:t xml:space="preserve">СанТмЕ-не сай </w:t>
      </w:r>
      <w:r w:rsidRPr="00A35D2B">
        <w:rPr>
          <w:rFonts w:ascii="Times New Roman" w:hAnsi="Times New Roman" w:cs="Times New Roman"/>
          <w:sz w:val="28"/>
          <w:szCs w:val="28"/>
        </w:rPr>
        <w:t xml:space="preserve">болуы керек. Су </w:t>
      </w:r>
      <w:r w:rsidRPr="00A35D2B">
        <w:rPr>
          <w:rFonts w:ascii="Times New Roman" w:hAnsi="Times New Roman" w:cs="Times New Roman"/>
          <w:sz w:val="28"/>
          <w:szCs w:val="28"/>
          <w:lang w:eastAsia="kk-KZ"/>
        </w:rPr>
        <w:t>шығынының мөлшері тә</w:t>
      </w:r>
      <w:proofErr w:type="gramStart"/>
      <w:r w:rsidRPr="00A35D2B">
        <w:rPr>
          <w:rFonts w:ascii="Times New Roman" w:hAnsi="Times New Roman" w:cs="Times New Roman"/>
          <w:sz w:val="28"/>
          <w:szCs w:val="28"/>
          <w:lang w:eastAsia="kk-KZ"/>
        </w:rPr>
        <w:t>ул</w:t>
      </w:r>
      <w:proofErr w:type="gramEnd"/>
      <w:r w:rsidRPr="00A35D2B">
        <w:rPr>
          <w:rFonts w:ascii="Times New Roman" w:hAnsi="Times New Roman" w:cs="Times New Roman"/>
          <w:sz w:val="28"/>
          <w:szCs w:val="28"/>
          <w:lang w:eastAsia="kk-KZ"/>
        </w:rPr>
        <w:t xml:space="preserve">ігіне бір орынға </w:t>
      </w:r>
      <w:smartTag w:uri="urn:schemas-microsoft-com:office:smarttags" w:element="metricconverter">
        <w:smartTagPr>
          <w:attr w:name="ProductID" w:val="130 л"/>
        </w:smartTagPr>
        <w:r w:rsidRPr="00A35D2B">
          <w:rPr>
            <w:rFonts w:ascii="Times New Roman" w:hAnsi="Times New Roman" w:cs="Times New Roman"/>
            <w:sz w:val="28"/>
            <w:szCs w:val="28"/>
          </w:rPr>
          <w:t>130 л</w:t>
        </w:r>
      </w:smartTag>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 xml:space="preserve">есебінен. оның ішінде </w:t>
      </w:r>
      <w:smartTag w:uri="urn:schemas-microsoft-com:office:smarttags" w:element="metricconverter">
        <w:smartTagPr>
          <w:attr w:name="ProductID" w:val="40 л"/>
        </w:smartTagPr>
        <w:r w:rsidRPr="00A35D2B">
          <w:rPr>
            <w:rFonts w:ascii="Times New Roman" w:hAnsi="Times New Roman" w:cs="Times New Roman"/>
            <w:sz w:val="28"/>
            <w:szCs w:val="28"/>
          </w:rPr>
          <w:t>40 л</w:t>
        </w:r>
      </w:smartTag>
      <w:r w:rsidRPr="00A35D2B">
        <w:rPr>
          <w:rFonts w:ascii="Times New Roman" w:hAnsi="Times New Roman" w:cs="Times New Roman"/>
          <w:sz w:val="28"/>
          <w:szCs w:val="28"/>
        </w:rPr>
        <w:t xml:space="preserve"> </w:t>
      </w:r>
      <w:r w:rsidRPr="00A35D2B">
        <w:rPr>
          <w:rFonts w:ascii="Times New Roman" w:hAnsi="Times New Roman" w:cs="Times New Roman"/>
          <w:sz w:val="28"/>
          <w:szCs w:val="28"/>
          <w:lang w:eastAsia="kk-KZ"/>
        </w:rPr>
        <w:t>ыстық суға есептелінеді.</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Орталықтындырылған тазалау құбыры болмаса лас суларды, тазартып шығаратын жеке жүйелер орналастыруға </w:t>
      </w:r>
      <w:r w:rsidRPr="00A35D2B">
        <w:rPr>
          <w:rFonts w:ascii="Times New Roman" w:hAnsi="Times New Roman" w:cs="Times New Roman"/>
          <w:sz w:val="28"/>
          <w:szCs w:val="28"/>
        </w:rPr>
        <w:t xml:space="preserve">болады. Су </w:t>
      </w:r>
      <w:r w:rsidRPr="00A35D2B">
        <w:rPr>
          <w:rFonts w:ascii="Times New Roman" w:hAnsi="Times New Roman" w:cs="Times New Roman"/>
          <w:sz w:val="28"/>
          <w:szCs w:val="28"/>
          <w:lang w:eastAsia="kk-KZ"/>
        </w:rPr>
        <w:t xml:space="preserve">өткізбейтін </w:t>
      </w:r>
      <w:r w:rsidRPr="00A35D2B">
        <w:rPr>
          <w:rFonts w:ascii="Times New Roman" w:hAnsi="Times New Roman" w:cs="Times New Roman"/>
          <w:sz w:val="28"/>
          <w:szCs w:val="28"/>
          <w:lang w:eastAsia="kk-KZ"/>
        </w:rPr>
        <w:lastRenderedPageBreak/>
        <w:t xml:space="preserve">терең шұңқыры </w:t>
      </w:r>
      <w:r w:rsidRPr="00A35D2B">
        <w:rPr>
          <w:rFonts w:ascii="Times New Roman" w:hAnsi="Times New Roman" w:cs="Times New Roman"/>
          <w:sz w:val="28"/>
          <w:szCs w:val="28"/>
        </w:rPr>
        <w:t xml:space="preserve">бар </w:t>
      </w:r>
      <w:r w:rsidRPr="00A35D2B">
        <w:rPr>
          <w:rFonts w:ascii="Times New Roman" w:hAnsi="Times New Roman" w:cs="Times New Roman"/>
          <w:sz w:val="28"/>
          <w:szCs w:val="28"/>
          <w:lang w:eastAsia="kk-KZ"/>
        </w:rPr>
        <w:t>аулалық дәретханаларды тұ</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ғын үй мен асханадан </w:t>
      </w:r>
      <w:smartTag w:uri="urn:schemas-microsoft-com:office:smarttags" w:element="metricconverter">
        <w:smartTagPr>
          <w:attr w:name="ProductID" w:val="50 м"/>
        </w:smartTagPr>
        <w:r w:rsidRPr="00A35D2B">
          <w:rPr>
            <w:rFonts w:ascii="Times New Roman" w:hAnsi="Times New Roman" w:cs="Times New Roman"/>
            <w:sz w:val="28"/>
            <w:szCs w:val="28"/>
          </w:rPr>
          <w:t xml:space="preserve">50 </w:t>
        </w:r>
        <w:r w:rsidRPr="00A35D2B">
          <w:rPr>
            <w:rFonts w:ascii="Times New Roman" w:hAnsi="Times New Roman" w:cs="Times New Roman"/>
            <w:sz w:val="28"/>
            <w:szCs w:val="28"/>
            <w:lang w:eastAsia="kk-KZ"/>
          </w:rPr>
          <w:t>м</w:t>
        </w:r>
      </w:smartTag>
      <w:r w:rsidRPr="00A35D2B">
        <w:rPr>
          <w:rFonts w:ascii="Times New Roman" w:hAnsi="Times New Roman" w:cs="Times New Roman"/>
          <w:sz w:val="28"/>
          <w:szCs w:val="28"/>
          <w:lang w:eastAsia="kk-KZ"/>
        </w:rPr>
        <w:t xml:space="preserve"> қашықтықта </w:t>
      </w:r>
      <w:r w:rsidRPr="00A35D2B">
        <w:rPr>
          <w:rFonts w:ascii="Times New Roman" w:hAnsi="Times New Roman" w:cs="Times New Roman"/>
          <w:sz w:val="28"/>
          <w:szCs w:val="28"/>
        </w:rPr>
        <w:t xml:space="preserve">орналастырылады және 75 </w:t>
      </w:r>
      <w:r w:rsidRPr="00A35D2B">
        <w:rPr>
          <w:rFonts w:ascii="Times New Roman" w:hAnsi="Times New Roman" w:cs="Times New Roman"/>
          <w:sz w:val="28"/>
          <w:szCs w:val="28"/>
          <w:lang w:eastAsia="kk-KZ"/>
        </w:rPr>
        <w:t xml:space="preserve">балаға бір орын есебінен </w:t>
      </w:r>
      <w:r w:rsidRPr="00A35D2B">
        <w:rPr>
          <w:rFonts w:ascii="Times New Roman" w:hAnsi="Times New Roman" w:cs="Times New Roman"/>
          <w:sz w:val="28"/>
          <w:szCs w:val="28"/>
        </w:rPr>
        <w:t>алынады</w:t>
      </w:r>
    </w:p>
    <w:p w:rsidR="00A35D2B" w:rsidRPr="00A35D2B" w:rsidRDefault="00A35D2B" w:rsidP="00A35D2B">
      <w:pPr>
        <w:pStyle w:val="ad"/>
        <w:numPr>
          <w:ilvl w:val="3"/>
          <w:numId w:val="3"/>
        </w:numPr>
        <w:shd w:val="clear" w:color="auto" w:fill="auto"/>
        <w:tabs>
          <w:tab w:val="left" w:pos="-142"/>
          <w:tab w:val="left" w:pos="510"/>
        </w:tabs>
        <w:spacing w:before="0"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rPr>
        <w:t xml:space="preserve">Лагерьдің </w:t>
      </w:r>
      <w:r w:rsidRPr="00A35D2B">
        <w:rPr>
          <w:rFonts w:ascii="Times New Roman" w:hAnsi="Times New Roman" w:cs="Times New Roman"/>
          <w:sz w:val="28"/>
          <w:szCs w:val="28"/>
          <w:lang w:eastAsia="kk-KZ"/>
        </w:rPr>
        <w:t>негізгі бөлмелерінің бә</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 xml:space="preserve">іне табиғи жарық түсуі тиіс Асхана қоғамдық мәдени бөлмелеріндегі табиғи жарық </w:t>
      </w:r>
      <w:r w:rsidRPr="00A35D2B">
        <w:rPr>
          <w:rFonts w:ascii="Times New Roman" w:hAnsi="Times New Roman" w:cs="Times New Roman"/>
          <w:sz w:val="28"/>
          <w:szCs w:val="28"/>
        </w:rPr>
        <w:t xml:space="preserve">коэффициент 1%, ал </w:t>
      </w:r>
      <w:r w:rsidRPr="00A35D2B">
        <w:rPr>
          <w:rFonts w:ascii="Times New Roman" w:hAnsi="Times New Roman" w:cs="Times New Roman"/>
          <w:sz w:val="28"/>
          <w:szCs w:val="28"/>
          <w:lang w:eastAsia="kk-KZ"/>
        </w:rPr>
        <w:t xml:space="preserve">тұрғын </w:t>
      </w:r>
      <w:r w:rsidRPr="00A35D2B">
        <w:rPr>
          <w:rFonts w:ascii="Times New Roman" w:hAnsi="Times New Roman" w:cs="Times New Roman"/>
          <w:sz w:val="28"/>
          <w:szCs w:val="28"/>
        </w:rPr>
        <w:t xml:space="preserve">болмелерде </w:t>
      </w:r>
      <w:r w:rsidRPr="00A35D2B">
        <w:rPr>
          <w:rFonts w:ascii="Times New Roman" w:hAnsi="Times New Roman" w:cs="Times New Roman"/>
          <w:sz w:val="28"/>
          <w:szCs w:val="28"/>
          <w:lang w:eastAsia="kk-KZ"/>
        </w:rPr>
        <w:t xml:space="preserve">0,5%-дан </w:t>
      </w:r>
      <w:r w:rsidRPr="00A35D2B">
        <w:rPr>
          <w:rFonts w:ascii="Times New Roman" w:hAnsi="Times New Roman" w:cs="Times New Roman"/>
          <w:sz w:val="28"/>
          <w:szCs w:val="28"/>
        </w:rPr>
        <w:t xml:space="preserve">кем болмауы керек. </w:t>
      </w:r>
      <w:r w:rsidRPr="00A35D2B">
        <w:rPr>
          <w:rFonts w:ascii="Times New Roman" w:hAnsi="Times New Roman" w:cs="Times New Roman"/>
          <w:sz w:val="28"/>
          <w:szCs w:val="28"/>
          <w:lang w:eastAsia="kk-KZ"/>
        </w:rPr>
        <w:t xml:space="preserve">Жасанды жарық ретінде люминисцентті шамдарды </w:t>
      </w:r>
      <w:r w:rsidRPr="00A35D2B">
        <w:rPr>
          <w:rFonts w:ascii="Times New Roman" w:hAnsi="Times New Roman" w:cs="Times New Roman"/>
          <w:sz w:val="28"/>
          <w:szCs w:val="28"/>
        </w:rPr>
        <w:t xml:space="preserve">пайдалану </w:t>
      </w:r>
      <w:r w:rsidRPr="00A35D2B">
        <w:rPr>
          <w:rFonts w:ascii="Times New Roman" w:hAnsi="Times New Roman" w:cs="Times New Roman"/>
          <w:sz w:val="28"/>
          <w:szCs w:val="28"/>
          <w:lang w:eastAsia="kk-KZ"/>
        </w:rPr>
        <w:t>ұсынылады.</w:t>
      </w:r>
    </w:p>
    <w:p w:rsidR="00A35D2B" w:rsidRPr="00A35D2B" w:rsidRDefault="00A35D2B" w:rsidP="00A35D2B">
      <w:pPr>
        <w:pStyle w:val="ad"/>
        <w:numPr>
          <w:ilvl w:val="3"/>
          <w:numId w:val="3"/>
        </w:numPr>
        <w:shd w:val="clear" w:color="auto" w:fill="auto"/>
        <w:tabs>
          <w:tab w:val="left" w:pos="-142"/>
          <w:tab w:val="left" w:pos="466"/>
        </w:tabs>
        <w:spacing w:before="0" w:after="0" w:line="276" w:lineRule="auto"/>
        <w:ind w:left="567" w:right="565"/>
        <w:jc w:val="left"/>
        <w:rPr>
          <w:rFonts w:ascii="Times New Roman" w:hAnsi="Times New Roman" w:cs="Times New Roman"/>
          <w:sz w:val="28"/>
          <w:szCs w:val="28"/>
        </w:rPr>
      </w:pPr>
      <w:proofErr w:type="gramStart"/>
      <w:r w:rsidRPr="00A35D2B">
        <w:rPr>
          <w:rFonts w:ascii="Times New Roman" w:hAnsi="Times New Roman" w:cs="Times New Roman"/>
          <w:sz w:val="28"/>
          <w:szCs w:val="28"/>
          <w:lang w:eastAsia="kk-KZ"/>
        </w:rPr>
        <w:t>Б</w:t>
      </w:r>
      <w:proofErr w:type="gramEnd"/>
      <w:r w:rsidRPr="00A35D2B">
        <w:rPr>
          <w:rFonts w:ascii="Times New Roman" w:hAnsi="Times New Roman" w:cs="Times New Roman"/>
          <w:sz w:val="28"/>
          <w:szCs w:val="28"/>
          <w:lang w:eastAsia="kk-KZ"/>
        </w:rPr>
        <w:t>өлменің тобесі, қабырға, едені ылғалды тазартулар жүргізуге</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 xml:space="preserve">залалсыздандыруға кететіндей тегіс </w:t>
      </w:r>
      <w:r w:rsidRPr="00A35D2B">
        <w:rPr>
          <w:rFonts w:ascii="Times New Roman" w:hAnsi="Times New Roman" w:cs="Times New Roman"/>
          <w:sz w:val="28"/>
          <w:szCs w:val="28"/>
        </w:rPr>
        <w:t xml:space="preserve">болады. </w:t>
      </w:r>
      <w:r w:rsidRPr="00A35D2B">
        <w:rPr>
          <w:rFonts w:ascii="Times New Roman" w:hAnsi="Times New Roman" w:cs="Times New Roman"/>
          <w:sz w:val="28"/>
          <w:szCs w:val="28"/>
          <w:lang w:eastAsia="kk-KZ"/>
        </w:rPr>
        <w:t>Негізгі бөлмелерді жарық</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беретін ашық түстермен бояп, ал өнді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істік қоймаларға арналған</w:t>
      </w:r>
      <w:r w:rsidRPr="00A35D2B">
        <w:rPr>
          <w:rFonts w:ascii="Times New Roman" w:hAnsi="Times New Roman" w:cs="Times New Roman"/>
          <w:sz w:val="28"/>
          <w:szCs w:val="28"/>
          <w:lang w:val="kk-KZ"/>
        </w:rPr>
        <w:t xml:space="preserve"> </w:t>
      </w:r>
      <w:r w:rsidRPr="00A35D2B">
        <w:rPr>
          <w:rFonts w:ascii="Times New Roman" w:hAnsi="Times New Roman" w:cs="Times New Roman"/>
          <w:sz w:val="28"/>
          <w:szCs w:val="28"/>
          <w:lang w:eastAsia="kk-KZ"/>
        </w:rPr>
        <w:t xml:space="preserve">бөлмелерді 1,5-1,8м биіктікке дейін су откізбейтін </w:t>
      </w:r>
      <w:r w:rsidRPr="00A35D2B">
        <w:rPr>
          <w:rFonts w:ascii="Times New Roman" w:hAnsi="Times New Roman" w:cs="Times New Roman"/>
          <w:sz w:val="28"/>
          <w:szCs w:val="28"/>
        </w:rPr>
        <w:t xml:space="preserve">материалдармен </w:t>
      </w:r>
      <w:r w:rsidRPr="00A35D2B">
        <w:rPr>
          <w:rFonts w:ascii="Times New Roman" w:hAnsi="Times New Roman" w:cs="Times New Roman"/>
          <w:sz w:val="28"/>
          <w:szCs w:val="28"/>
          <w:lang w:eastAsia="kk-KZ"/>
        </w:rPr>
        <w:t>қаптаиды.</w:t>
      </w:r>
    </w:p>
    <w:p w:rsidR="00A35D2B" w:rsidRPr="00A35D2B" w:rsidRDefault="00A35D2B" w:rsidP="00A35D2B">
      <w:pPr>
        <w:pStyle w:val="ad"/>
        <w:shd w:val="clear" w:color="auto" w:fill="auto"/>
        <w:tabs>
          <w:tab w:val="left" w:pos="-142"/>
          <w:tab w:val="left" w:pos="8387"/>
        </w:tabs>
        <w:spacing w:after="0" w:line="276" w:lineRule="auto"/>
        <w:ind w:left="567" w:right="565"/>
        <w:jc w:val="left"/>
        <w:rPr>
          <w:rFonts w:ascii="Times New Roman" w:hAnsi="Times New Roman" w:cs="Times New Roman"/>
          <w:sz w:val="28"/>
          <w:szCs w:val="28"/>
        </w:rPr>
      </w:pPr>
      <w:r w:rsidRPr="00A35D2B">
        <w:rPr>
          <w:rFonts w:ascii="Times New Roman" w:hAnsi="Times New Roman" w:cs="Times New Roman"/>
          <w:sz w:val="28"/>
          <w:szCs w:val="28"/>
          <w:lang w:eastAsia="kk-KZ"/>
        </w:rPr>
        <w:t xml:space="preserve">Лагерьдің құрал-жабдықтары, жиһаздары балалардың </w:t>
      </w:r>
      <w:r w:rsidRPr="00A35D2B">
        <w:rPr>
          <w:rFonts w:ascii="Times New Roman" w:hAnsi="Times New Roman" w:cs="Times New Roman"/>
          <w:sz w:val="28"/>
          <w:szCs w:val="28"/>
        </w:rPr>
        <w:t xml:space="preserve">жас бой </w:t>
      </w:r>
      <w:r w:rsidRPr="00A35D2B">
        <w:rPr>
          <w:rFonts w:ascii="Times New Roman" w:hAnsi="Times New Roman" w:cs="Times New Roman"/>
          <w:sz w:val="28"/>
          <w:szCs w:val="28"/>
          <w:lang w:eastAsia="kk-KZ"/>
        </w:rPr>
        <w:t xml:space="preserve">ерекшеліктеріне сәйкес келуі </w:t>
      </w:r>
      <w:proofErr w:type="gramStart"/>
      <w:r w:rsidRPr="00A35D2B">
        <w:rPr>
          <w:rFonts w:ascii="Times New Roman" w:hAnsi="Times New Roman" w:cs="Times New Roman"/>
          <w:sz w:val="28"/>
          <w:szCs w:val="28"/>
          <w:lang w:eastAsia="kk-KZ"/>
        </w:rPr>
        <w:t>тиіс</w:t>
      </w:r>
      <w:proofErr w:type="gramEnd"/>
      <w:r w:rsidRPr="00A35D2B">
        <w:rPr>
          <w:rFonts w:ascii="Times New Roman" w:hAnsi="Times New Roman" w:cs="Times New Roman"/>
          <w:sz w:val="28"/>
          <w:szCs w:val="28"/>
          <w:lang w:eastAsia="kk-KZ"/>
        </w:rPr>
        <w:t>. ұйықтауға арналган болмелерді қосалқы төсектермен жабдықтауға тыйым салынады.</w:t>
      </w: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lastRenderedPageBreak/>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right="565"/>
        <w:rPr>
          <w:rFonts w:ascii="Times New Roman" w:hAnsi="Times New Roman" w:cs="Times New Roman"/>
          <w:b/>
          <w:bCs/>
          <w:sz w:val="28"/>
          <w:szCs w:val="28"/>
        </w:rPr>
      </w:pPr>
      <w:r w:rsidRPr="00A35D2B">
        <w:rPr>
          <w:rFonts w:ascii="Times New Roman" w:hAnsi="Times New Roman" w:cs="Times New Roman"/>
          <w:b/>
          <w:bCs/>
          <w:sz w:val="28"/>
          <w:szCs w:val="28"/>
        </w:rPr>
        <w:t>6. Қорытынды сұрақтары:</w:t>
      </w:r>
    </w:p>
    <w:p w:rsidR="00A35D2B" w:rsidRPr="00A35D2B" w:rsidRDefault="00A35D2B" w:rsidP="00A35D2B">
      <w:pPr>
        <w:numPr>
          <w:ilvl w:val="4"/>
          <w:numId w:val="3"/>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 xml:space="preserve">Мектептен </w:t>
      </w:r>
      <w:proofErr w:type="gramStart"/>
      <w:r w:rsidRPr="00A35D2B">
        <w:rPr>
          <w:rFonts w:ascii="Times New Roman" w:hAnsi="Times New Roman" w:cs="Times New Roman"/>
          <w:bCs/>
          <w:sz w:val="28"/>
          <w:szCs w:val="28"/>
        </w:rPr>
        <w:t>тыс</w:t>
      </w:r>
      <w:proofErr w:type="gramEnd"/>
      <w:r w:rsidRPr="00A35D2B">
        <w:rPr>
          <w:rFonts w:ascii="Times New Roman" w:hAnsi="Times New Roman" w:cs="Times New Roman"/>
          <w:bCs/>
          <w:sz w:val="28"/>
          <w:szCs w:val="28"/>
        </w:rPr>
        <w:t xml:space="preserve"> мамандандырылған қандай мекемені білесіз?</w:t>
      </w:r>
    </w:p>
    <w:p w:rsidR="00A35D2B" w:rsidRPr="00A35D2B" w:rsidRDefault="00A35D2B" w:rsidP="00A35D2B">
      <w:pPr>
        <w:numPr>
          <w:ilvl w:val="4"/>
          <w:numId w:val="3"/>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 xml:space="preserve">Мектептен </w:t>
      </w:r>
      <w:proofErr w:type="gramStart"/>
      <w:r w:rsidRPr="00A35D2B">
        <w:rPr>
          <w:rFonts w:ascii="Times New Roman" w:hAnsi="Times New Roman" w:cs="Times New Roman"/>
          <w:bCs/>
          <w:sz w:val="28"/>
          <w:szCs w:val="28"/>
        </w:rPr>
        <w:t>тыс</w:t>
      </w:r>
      <w:proofErr w:type="gramEnd"/>
      <w:r w:rsidRPr="00A35D2B">
        <w:rPr>
          <w:rFonts w:ascii="Times New Roman" w:hAnsi="Times New Roman" w:cs="Times New Roman"/>
          <w:bCs/>
          <w:sz w:val="28"/>
          <w:szCs w:val="28"/>
        </w:rPr>
        <w:t xml:space="preserve"> мекемелердің жатығу ұзақтығы қанша болуы тиіс?</w:t>
      </w:r>
    </w:p>
    <w:p w:rsidR="00A35D2B" w:rsidRPr="00A35D2B" w:rsidRDefault="00A35D2B" w:rsidP="00A35D2B">
      <w:pPr>
        <w:numPr>
          <w:ilvl w:val="4"/>
          <w:numId w:val="3"/>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Балалар мен жасөспі</w:t>
      </w:r>
      <w:proofErr w:type="gramStart"/>
      <w:r w:rsidRPr="00A35D2B">
        <w:rPr>
          <w:rFonts w:ascii="Times New Roman" w:hAnsi="Times New Roman" w:cs="Times New Roman"/>
          <w:bCs/>
          <w:sz w:val="28"/>
          <w:szCs w:val="28"/>
        </w:rPr>
        <w:t>р</w:t>
      </w:r>
      <w:proofErr w:type="gramEnd"/>
      <w:r w:rsidRPr="00A35D2B">
        <w:rPr>
          <w:rFonts w:ascii="Times New Roman" w:hAnsi="Times New Roman" w:cs="Times New Roman"/>
          <w:bCs/>
          <w:sz w:val="28"/>
          <w:szCs w:val="28"/>
        </w:rPr>
        <w:t>імдердің салауаттыт өмір сүруінің негізгі қағидаларын атаңыз?</w:t>
      </w:r>
    </w:p>
    <w:p w:rsidR="00A35D2B" w:rsidRPr="00A35D2B" w:rsidRDefault="00A35D2B" w:rsidP="00A35D2B">
      <w:pPr>
        <w:numPr>
          <w:ilvl w:val="4"/>
          <w:numId w:val="3"/>
        </w:numPr>
        <w:tabs>
          <w:tab w:val="left" w:pos="-142"/>
        </w:tabs>
        <w:spacing w:after="0"/>
        <w:ind w:left="567" w:right="565"/>
        <w:rPr>
          <w:rFonts w:ascii="Times New Roman" w:hAnsi="Times New Roman" w:cs="Times New Roman"/>
          <w:bCs/>
          <w:sz w:val="28"/>
          <w:szCs w:val="28"/>
        </w:rPr>
      </w:pPr>
      <w:r w:rsidRPr="00A35D2B">
        <w:rPr>
          <w:rFonts w:ascii="Times New Roman" w:hAnsi="Times New Roman" w:cs="Times New Roman"/>
          <w:bCs/>
          <w:sz w:val="28"/>
          <w:szCs w:val="28"/>
        </w:rPr>
        <w:t>Балалар мен жасөспі</w:t>
      </w:r>
      <w:proofErr w:type="gramStart"/>
      <w:r w:rsidRPr="00A35D2B">
        <w:rPr>
          <w:rFonts w:ascii="Times New Roman" w:hAnsi="Times New Roman" w:cs="Times New Roman"/>
          <w:bCs/>
          <w:sz w:val="28"/>
          <w:szCs w:val="28"/>
        </w:rPr>
        <w:t>р</w:t>
      </w:r>
      <w:proofErr w:type="gramEnd"/>
      <w:r w:rsidRPr="00A35D2B">
        <w:rPr>
          <w:rFonts w:ascii="Times New Roman" w:hAnsi="Times New Roman" w:cs="Times New Roman"/>
          <w:bCs/>
          <w:sz w:val="28"/>
          <w:szCs w:val="28"/>
        </w:rPr>
        <w:t>імдер мекемесінің гигиеналық тәрбие бағытын атаңыз?</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eastAsia="kk-KZ"/>
        </w:rPr>
      </w:pPr>
    </w:p>
    <w:p w:rsidR="00A35D2B" w:rsidRPr="00A35D2B" w:rsidRDefault="00A35D2B" w:rsidP="00A35D2B">
      <w:pPr>
        <w:pStyle w:val="22"/>
        <w:shd w:val="clear" w:color="auto" w:fill="auto"/>
        <w:tabs>
          <w:tab w:val="left" w:pos="-724"/>
          <w:tab w:val="left" w:pos="-362"/>
          <w:tab w:val="left" w:pos="-142"/>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№23</w:t>
      </w:r>
    </w:p>
    <w:p w:rsidR="00A35D2B" w:rsidRPr="00A35D2B" w:rsidRDefault="00A35D2B" w:rsidP="00A35D2B">
      <w:pPr>
        <w:pStyle w:val="22"/>
        <w:shd w:val="clear" w:color="auto" w:fill="auto"/>
        <w:tabs>
          <w:tab w:val="left" w:pos="-724"/>
          <w:tab w:val="left" w:pos="-362"/>
          <w:tab w:val="left" w:pos="-142"/>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1.Т</w:t>
      </w:r>
      <w:r w:rsidRPr="00A35D2B">
        <w:rPr>
          <w:rFonts w:ascii="Times New Roman" w:hAnsi="Times New Roman" w:cs="Times New Roman"/>
          <w:sz w:val="28"/>
          <w:szCs w:val="28"/>
          <w:lang w:eastAsia="kk-KZ"/>
        </w:rPr>
        <w:t xml:space="preserve">ақырыбы: </w:t>
      </w:r>
      <w:r w:rsidRPr="00A35D2B">
        <w:rPr>
          <w:rFonts w:ascii="Times New Roman" w:hAnsi="Times New Roman" w:cs="Times New Roman"/>
          <w:sz w:val="28"/>
          <w:szCs w:val="28"/>
        </w:rPr>
        <w:t xml:space="preserve">Балалар мен </w:t>
      </w:r>
      <w:r w:rsidRPr="00A35D2B">
        <w:rPr>
          <w:rFonts w:ascii="Times New Roman" w:hAnsi="Times New Roman" w:cs="Times New Roman"/>
          <w:sz w:val="28"/>
          <w:szCs w:val="28"/>
          <w:lang w:eastAsia="kk-KZ"/>
        </w:rPr>
        <w:t>жасөспірімдер мекемелерінде эпидемияға қарсы жұмыстар.</w:t>
      </w:r>
    </w:p>
    <w:p w:rsidR="00A35D2B" w:rsidRPr="00A35D2B" w:rsidRDefault="00A35D2B" w:rsidP="00A35D2B">
      <w:pPr>
        <w:pStyle w:val="ad"/>
        <w:shd w:val="clear" w:color="auto" w:fill="auto"/>
        <w:tabs>
          <w:tab w:val="left" w:pos="-142"/>
          <w:tab w:val="left" w:pos="543"/>
          <w:tab w:val="left" w:pos="1086"/>
        </w:tabs>
        <w:spacing w:after="0" w:line="276" w:lineRule="auto"/>
        <w:ind w:left="567" w:right="565"/>
        <w:jc w:val="left"/>
        <w:rPr>
          <w:rFonts w:ascii="Times New Roman" w:hAnsi="Times New Roman" w:cs="Times New Roman"/>
          <w:sz w:val="28"/>
          <w:szCs w:val="28"/>
          <w:lang w:val="kk-KZ"/>
        </w:rPr>
      </w:pPr>
      <w:r w:rsidRPr="00A35D2B">
        <w:rPr>
          <w:rStyle w:val="43"/>
          <w:rFonts w:ascii="Times New Roman" w:hAnsi="Times New Roman" w:cs="Times New Roman"/>
          <w:sz w:val="28"/>
          <w:szCs w:val="28"/>
          <w:lang w:val="kk-KZ" w:eastAsia="kk-KZ"/>
        </w:rPr>
        <w:t>2. Мақсаты:</w:t>
      </w:r>
      <w:r w:rsidRPr="00A35D2B">
        <w:rPr>
          <w:rFonts w:ascii="Times New Roman" w:hAnsi="Times New Roman" w:cs="Times New Roman"/>
          <w:sz w:val="28"/>
          <w:szCs w:val="28"/>
          <w:lang w:val="kk-KZ" w:eastAsia="kk-KZ"/>
        </w:rPr>
        <w:t xml:space="preserve"> </w:t>
      </w:r>
      <w:r w:rsidRPr="00A35D2B">
        <w:rPr>
          <w:rFonts w:ascii="Times New Roman" w:hAnsi="Times New Roman" w:cs="Times New Roman"/>
          <w:sz w:val="28"/>
          <w:szCs w:val="28"/>
          <w:lang w:val="kk-KZ"/>
        </w:rPr>
        <w:t xml:space="preserve">балалар мен </w:t>
      </w:r>
      <w:r w:rsidRPr="00A35D2B">
        <w:rPr>
          <w:rFonts w:ascii="Times New Roman" w:hAnsi="Times New Roman" w:cs="Times New Roman"/>
          <w:sz w:val="28"/>
          <w:szCs w:val="28"/>
          <w:lang w:val="kk-KZ" w:eastAsia="kk-KZ"/>
        </w:rPr>
        <w:t xml:space="preserve">жасөспірімдер мекемелерінде эпидемияға қарсы жұмыстар </w:t>
      </w:r>
      <w:r w:rsidRPr="00A35D2B">
        <w:rPr>
          <w:rFonts w:ascii="Times New Roman" w:hAnsi="Times New Roman" w:cs="Times New Roman"/>
          <w:sz w:val="28"/>
          <w:szCs w:val="28"/>
          <w:lang w:val="kk-KZ"/>
        </w:rPr>
        <w:t xml:space="preserve">туралы </w:t>
      </w:r>
      <w:r w:rsidRPr="00A35D2B">
        <w:rPr>
          <w:rFonts w:ascii="Times New Roman" w:hAnsi="Times New Roman" w:cs="Times New Roman"/>
          <w:sz w:val="28"/>
          <w:szCs w:val="28"/>
          <w:lang w:val="kk-KZ" w:eastAsia="kk-KZ"/>
        </w:rPr>
        <w:t xml:space="preserve">түсінік </w:t>
      </w:r>
      <w:r w:rsidRPr="00A35D2B">
        <w:rPr>
          <w:rFonts w:ascii="Times New Roman" w:hAnsi="Times New Roman" w:cs="Times New Roman"/>
          <w:sz w:val="28"/>
          <w:szCs w:val="28"/>
          <w:lang w:val="kk-KZ"/>
        </w:rPr>
        <w:t>беру.</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Емдеу профилактикалық мекемелердің құрылысын салуда төмендегі құжаттарды басшылыққа алады:</w:t>
      </w:r>
    </w:p>
    <w:p w:rsidR="00A35D2B" w:rsidRPr="00A35D2B" w:rsidRDefault="00A35D2B" w:rsidP="00A35D2B">
      <w:pPr>
        <w:pStyle w:val="ad"/>
        <w:numPr>
          <w:ilvl w:val="5"/>
          <w:numId w:val="3"/>
        </w:numPr>
        <w:shd w:val="clear" w:color="auto" w:fill="auto"/>
        <w:tabs>
          <w:tab w:val="left" w:pos="-142"/>
          <w:tab w:val="left" w:pos="398"/>
          <w:tab w:val="left" w:pos="8946"/>
        </w:tabs>
        <w:spacing w:before="0" w:after="0" w:line="276" w:lineRule="auto"/>
        <w:ind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СЕжМ </w:t>
      </w:r>
      <w:r w:rsidRPr="00A35D2B">
        <w:rPr>
          <w:rFonts w:ascii="Times New Roman" w:hAnsi="Times New Roman" w:cs="Times New Roman"/>
          <w:sz w:val="28"/>
          <w:szCs w:val="28"/>
          <w:lang w:val="kk-KZ"/>
        </w:rPr>
        <w:t xml:space="preserve">7.01-89 </w:t>
      </w:r>
      <w:r w:rsidRPr="00A35D2B">
        <w:rPr>
          <w:rFonts w:ascii="Times New Roman" w:hAnsi="Times New Roman" w:cs="Times New Roman"/>
          <w:sz w:val="28"/>
          <w:szCs w:val="28"/>
          <w:lang w:val="kk-KZ" w:eastAsia="kk-KZ"/>
        </w:rPr>
        <w:t>"Қалалық және ауылдық елді мекендердегі құрылыстарды жоспарлау".</w:t>
      </w:r>
    </w:p>
    <w:p w:rsidR="00A35D2B" w:rsidRPr="00A35D2B" w:rsidRDefault="00A35D2B" w:rsidP="00A35D2B">
      <w:pPr>
        <w:pStyle w:val="ad"/>
        <w:numPr>
          <w:ilvl w:val="5"/>
          <w:numId w:val="3"/>
        </w:numPr>
        <w:shd w:val="clear" w:color="auto" w:fill="auto"/>
        <w:tabs>
          <w:tab w:val="left" w:pos="-142"/>
          <w:tab w:val="left" w:pos="465"/>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СЕжМ </w:t>
      </w:r>
      <w:r w:rsidRPr="00A35D2B">
        <w:rPr>
          <w:rFonts w:ascii="Times New Roman" w:hAnsi="Times New Roman" w:cs="Times New Roman"/>
          <w:sz w:val="28"/>
          <w:szCs w:val="28"/>
          <w:lang w:val="kk-KZ"/>
        </w:rPr>
        <w:t xml:space="preserve">2.08,02-89 </w:t>
      </w:r>
      <w:r w:rsidRPr="00A35D2B">
        <w:rPr>
          <w:rFonts w:ascii="Times New Roman" w:hAnsi="Times New Roman" w:cs="Times New Roman"/>
          <w:sz w:val="28"/>
          <w:szCs w:val="28"/>
          <w:lang w:val="kk-KZ" w:eastAsia="kk-KZ"/>
        </w:rPr>
        <w:t>"Қоғамдық құрылыстар мен ғимараттарға қойылатын санитарлық нормалар мен ережелер".</w:t>
      </w:r>
    </w:p>
    <w:p w:rsidR="00A35D2B" w:rsidRPr="00A35D2B" w:rsidRDefault="00A35D2B" w:rsidP="00A35D2B">
      <w:pPr>
        <w:pStyle w:val="ad"/>
        <w:numPr>
          <w:ilvl w:val="5"/>
          <w:numId w:val="3"/>
        </w:numPr>
        <w:shd w:val="clear" w:color="auto" w:fill="auto"/>
        <w:tabs>
          <w:tab w:val="left" w:pos="-142"/>
          <w:tab w:val="left" w:pos="484"/>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1989 ж </w:t>
      </w:r>
      <w:r w:rsidRPr="00A35D2B">
        <w:rPr>
          <w:rFonts w:ascii="Times New Roman" w:hAnsi="Times New Roman" w:cs="Times New Roman"/>
          <w:sz w:val="28"/>
          <w:szCs w:val="28"/>
          <w:lang w:val="kk-KZ" w:eastAsia="kk-KZ"/>
        </w:rPr>
        <w:t xml:space="preserve">Гипронииздрав өңдеп шығарған денсаулық сақтау мекемелерін жобалау </w:t>
      </w:r>
      <w:r w:rsidRPr="00A35D2B">
        <w:rPr>
          <w:rFonts w:ascii="Times New Roman" w:hAnsi="Times New Roman" w:cs="Times New Roman"/>
          <w:sz w:val="28"/>
          <w:szCs w:val="28"/>
          <w:lang w:val="kk-KZ"/>
        </w:rPr>
        <w:t xml:space="preserve">туралы </w:t>
      </w:r>
      <w:r w:rsidRPr="00A35D2B">
        <w:rPr>
          <w:rFonts w:ascii="Times New Roman" w:hAnsi="Times New Roman" w:cs="Times New Roman"/>
          <w:sz w:val="28"/>
          <w:szCs w:val="28"/>
          <w:lang w:val="kk-KZ" w:eastAsia="kk-KZ"/>
        </w:rPr>
        <w:t>оқу құралы.</w:t>
      </w:r>
    </w:p>
    <w:p w:rsidR="00A35D2B" w:rsidRPr="00A35D2B" w:rsidRDefault="00A35D2B" w:rsidP="00A35D2B">
      <w:pPr>
        <w:pStyle w:val="ad"/>
        <w:numPr>
          <w:ilvl w:val="5"/>
          <w:numId w:val="3"/>
        </w:numPr>
        <w:shd w:val="clear" w:color="auto" w:fill="auto"/>
        <w:tabs>
          <w:tab w:val="left" w:pos="-142"/>
          <w:tab w:val="left" w:pos="470"/>
        </w:tabs>
        <w:spacing w:before="0"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СЕжМ </w:t>
      </w:r>
      <w:r w:rsidRPr="00A35D2B">
        <w:rPr>
          <w:rFonts w:ascii="Times New Roman" w:hAnsi="Times New Roman" w:cs="Times New Roman"/>
          <w:sz w:val="28"/>
          <w:szCs w:val="28"/>
          <w:lang w:val="kk-KZ"/>
        </w:rPr>
        <w:t>3.01.042.-97"</w:t>
      </w:r>
      <w:r w:rsidRPr="00A35D2B">
        <w:rPr>
          <w:rFonts w:ascii="Times New Roman" w:hAnsi="Times New Roman" w:cs="Times New Roman"/>
          <w:sz w:val="28"/>
          <w:szCs w:val="28"/>
          <w:lang w:val="kk-KZ" w:eastAsia="kk-KZ"/>
        </w:rPr>
        <w:t xml:space="preserve">Ауруханалар мен емдеу мекемелерін пайдаланудағы құрылыстар мен жабдықтарға қойылатын санитарлық </w:t>
      </w:r>
      <w:r w:rsidRPr="00A35D2B">
        <w:rPr>
          <w:rFonts w:ascii="Times New Roman" w:hAnsi="Times New Roman" w:cs="Times New Roman"/>
          <w:sz w:val="28"/>
          <w:szCs w:val="28"/>
          <w:lang w:val="kk-KZ"/>
        </w:rPr>
        <w:t xml:space="preserve">нормалар мен ережелер". Емдеу </w:t>
      </w:r>
      <w:r w:rsidRPr="00A35D2B">
        <w:rPr>
          <w:rFonts w:ascii="Times New Roman" w:hAnsi="Times New Roman" w:cs="Times New Roman"/>
          <w:sz w:val="28"/>
          <w:szCs w:val="28"/>
          <w:lang w:val="kk-KZ" w:eastAsia="kk-KZ"/>
        </w:rPr>
        <w:t xml:space="preserve">мекемелері, елді мекендердің функционалдық зоналарын ескере отырын бекітілген жалпы </w:t>
      </w:r>
      <w:r w:rsidRPr="00A35D2B">
        <w:rPr>
          <w:rFonts w:ascii="Times New Roman" w:hAnsi="Times New Roman" w:cs="Times New Roman"/>
          <w:sz w:val="28"/>
          <w:szCs w:val="28"/>
          <w:lang w:val="kk-KZ" w:eastAsia="kk-KZ"/>
        </w:rPr>
        <w:lastRenderedPageBreak/>
        <w:t xml:space="preserve">жоспарымен детальды жоснарларының жобасына сәикес селитебті, көгалды немесе қалаға жақын территорияларда </w:t>
      </w:r>
      <w:r w:rsidRPr="00A35D2B">
        <w:rPr>
          <w:rFonts w:ascii="Times New Roman" w:hAnsi="Times New Roman" w:cs="Times New Roman"/>
          <w:sz w:val="28"/>
          <w:szCs w:val="28"/>
          <w:lang w:val="kk-KZ"/>
        </w:rPr>
        <w:t xml:space="preserve">орналасуы </w:t>
      </w:r>
      <w:r w:rsidRPr="00A35D2B">
        <w:rPr>
          <w:rFonts w:ascii="Times New Roman" w:hAnsi="Times New Roman" w:cs="Times New Roman"/>
          <w:sz w:val="28"/>
          <w:szCs w:val="28"/>
          <w:lang w:val="kk-KZ" w:eastAsia="kk-KZ"/>
        </w:rPr>
        <w:t>қажет.</w:t>
      </w:r>
    </w:p>
    <w:p w:rsidR="00A35D2B" w:rsidRPr="00A35D2B" w:rsidRDefault="00A35D2B" w:rsidP="00A35D2B">
      <w:pPr>
        <w:pStyle w:val="ad"/>
        <w:shd w:val="clear" w:color="auto" w:fill="auto"/>
        <w:tabs>
          <w:tab w:val="left" w:pos="-142"/>
        </w:tabs>
        <w:spacing w:after="0" w:line="276" w:lineRule="auto"/>
        <w:ind w:left="567" w:right="565"/>
        <w:jc w:val="left"/>
        <w:rPr>
          <w:rFonts w:ascii="Times New Roman" w:hAnsi="Times New Roman" w:cs="Times New Roman"/>
          <w:sz w:val="28"/>
          <w:szCs w:val="28"/>
          <w:lang w:val="kk-KZ"/>
        </w:rPr>
      </w:pPr>
      <w:r w:rsidRPr="00A35D2B">
        <w:rPr>
          <w:rFonts w:ascii="Times New Roman" w:hAnsi="Times New Roman" w:cs="Times New Roman"/>
          <w:sz w:val="28"/>
          <w:szCs w:val="28"/>
          <w:lang w:val="kk-KZ" w:eastAsia="kk-KZ"/>
        </w:rPr>
        <w:t xml:space="preserve">Арнаулы </w:t>
      </w:r>
      <w:r w:rsidRPr="00A35D2B">
        <w:rPr>
          <w:rFonts w:ascii="Times New Roman" w:hAnsi="Times New Roman" w:cs="Times New Roman"/>
          <w:sz w:val="28"/>
          <w:szCs w:val="28"/>
          <w:lang w:val="kk-KZ"/>
        </w:rPr>
        <w:t xml:space="preserve">ауруханалар немесе </w:t>
      </w:r>
      <w:r w:rsidRPr="00A35D2B">
        <w:rPr>
          <w:rFonts w:ascii="Times New Roman" w:hAnsi="Times New Roman" w:cs="Times New Roman"/>
          <w:sz w:val="28"/>
          <w:szCs w:val="28"/>
          <w:lang w:val="kk-KZ" w:eastAsia="kk-KZ"/>
        </w:rPr>
        <w:t xml:space="preserve">науқастардың ұзақ мезгілде емделуіне арналған сыйымдылығы </w:t>
      </w:r>
      <w:r w:rsidRPr="00A35D2B">
        <w:rPr>
          <w:rFonts w:ascii="Times New Roman" w:hAnsi="Times New Roman" w:cs="Times New Roman"/>
          <w:sz w:val="28"/>
          <w:szCs w:val="28"/>
          <w:lang w:val="kk-KZ"/>
        </w:rPr>
        <w:t xml:space="preserve">1000 </w:t>
      </w:r>
      <w:r w:rsidRPr="00A35D2B">
        <w:rPr>
          <w:rFonts w:ascii="Times New Roman" w:hAnsi="Times New Roman" w:cs="Times New Roman"/>
          <w:sz w:val="28"/>
          <w:szCs w:val="28"/>
          <w:lang w:val="kk-KZ" w:eastAsia="kk-KZ"/>
        </w:rPr>
        <w:t xml:space="preserve">төсектеи жоғары кешендер </w:t>
      </w:r>
      <w:r w:rsidRPr="00A35D2B">
        <w:rPr>
          <w:rFonts w:ascii="Times New Roman" w:hAnsi="Times New Roman" w:cs="Times New Roman"/>
          <w:sz w:val="28"/>
          <w:szCs w:val="28"/>
          <w:lang w:val="kk-KZ"/>
        </w:rPr>
        <w:t xml:space="preserve">және сонымен катар, </w:t>
      </w:r>
      <w:r w:rsidRPr="00A35D2B">
        <w:rPr>
          <w:rFonts w:ascii="Times New Roman" w:hAnsi="Times New Roman" w:cs="Times New Roman"/>
          <w:sz w:val="28"/>
          <w:szCs w:val="28"/>
          <w:lang w:val="kk-KZ" w:eastAsia="kk-KZ"/>
        </w:rPr>
        <w:t xml:space="preserve">көрсетілген сыйымдылықтағы ерекше тәртіптегі (насихиатриялық </w:t>
      </w:r>
      <w:r w:rsidRPr="00A35D2B">
        <w:rPr>
          <w:rFonts w:ascii="Times New Roman" w:hAnsi="Times New Roman" w:cs="Times New Roman"/>
          <w:sz w:val="28"/>
          <w:szCs w:val="28"/>
          <w:lang w:val="kk-KZ"/>
        </w:rPr>
        <w:t xml:space="preserve">туберкулез </w:t>
      </w:r>
      <w:r w:rsidRPr="00A35D2B">
        <w:rPr>
          <w:rFonts w:ascii="Times New Roman" w:hAnsi="Times New Roman" w:cs="Times New Roman"/>
          <w:sz w:val="28"/>
          <w:szCs w:val="28"/>
          <w:lang w:val="kk-KZ" w:eastAsia="kk-KZ"/>
        </w:rPr>
        <w:t xml:space="preserve">ауруларына арналған т.б.) Стационарды қала шетіне, </w:t>
      </w:r>
      <w:r w:rsidRPr="00A35D2B">
        <w:rPr>
          <w:rFonts w:ascii="Times New Roman" w:hAnsi="Times New Roman" w:cs="Times New Roman"/>
          <w:sz w:val="28"/>
          <w:szCs w:val="28"/>
          <w:lang w:val="kk-KZ"/>
        </w:rPr>
        <w:t xml:space="preserve">не </w:t>
      </w:r>
      <w:r w:rsidRPr="00A35D2B">
        <w:rPr>
          <w:rFonts w:ascii="Times New Roman" w:hAnsi="Times New Roman" w:cs="Times New Roman"/>
          <w:sz w:val="28"/>
          <w:szCs w:val="28"/>
          <w:lang w:val="kk-KZ" w:eastAsia="kk-KZ"/>
        </w:rPr>
        <w:t xml:space="preserve">болмаса' мүмкіндігінше жақсы көгалдандырылған шеткі аудандарға селитебтік территориядан </w:t>
      </w:r>
      <w:smartTag w:uri="urn:schemas-microsoft-com:office:smarttags" w:element="metricconverter">
        <w:smartTagPr>
          <w:attr w:name="ProductID" w:val="1000 м"/>
        </w:smartTagPr>
        <w:r w:rsidRPr="00A35D2B">
          <w:rPr>
            <w:rFonts w:ascii="Times New Roman" w:hAnsi="Times New Roman" w:cs="Times New Roman"/>
            <w:sz w:val="28"/>
            <w:szCs w:val="28"/>
            <w:lang w:val="kk-KZ"/>
          </w:rPr>
          <w:t xml:space="preserve">1000 </w:t>
        </w:r>
        <w:r w:rsidRPr="00A35D2B">
          <w:rPr>
            <w:rFonts w:ascii="Times New Roman" w:hAnsi="Times New Roman" w:cs="Times New Roman"/>
            <w:sz w:val="28"/>
            <w:szCs w:val="28"/>
            <w:lang w:val="kk-KZ" w:eastAsia="kk-KZ"/>
          </w:rPr>
          <w:t>м</w:t>
        </w:r>
      </w:smartTag>
      <w:r w:rsidRPr="00A35D2B">
        <w:rPr>
          <w:rFonts w:ascii="Times New Roman" w:hAnsi="Times New Roman" w:cs="Times New Roman"/>
          <w:sz w:val="28"/>
          <w:szCs w:val="28"/>
          <w:lang w:val="kk-KZ" w:eastAsia="kk-KZ"/>
        </w:rPr>
        <w:t xml:space="preserve"> қашықтықты сақтай отырып орналастыру қажет.</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Учаске таңдаған кезде емдеу орындары қоршаған санитарлық жағдаилар, желдің негізгі бағыты ескерілуі қажет.</w:t>
      </w:r>
    </w:p>
    <w:p w:rsidR="00A35D2B" w:rsidRPr="00A35D2B" w:rsidRDefault="00A35D2B" w:rsidP="00A35D2B">
      <w:pPr>
        <w:tabs>
          <w:tab w:val="left" w:pos="-142"/>
        </w:tabs>
        <w:spacing w:after="0"/>
        <w:ind w:left="567" w:right="565"/>
        <w:rPr>
          <w:rFonts w:ascii="Times New Roman" w:hAnsi="Times New Roman" w:cs="Times New Roman"/>
          <w:b/>
          <w:sz w:val="28"/>
          <w:szCs w:val="28"/>
          <w:lang w:val="kk-KZ"/>
        </w:rPr>
      </w:pPr>
      <w:r w:rsidRPr="00A35D2B">
        <w:rPr>
          <w:rFonts w:ascii="Times New Roman" w:hAnsi="Times New Roman" w:cs="Times New Roman"/>
          <w:b/>
          <w:sz w:val="28"/>
          <w:szCs w:val="28"/>
          <w:lang w:val="kk-KZ"/>
        </w:rPr>
        <w:t xml:space="preserve">4. Иллюстрациялы материалдар: </w:t>
      </w:r>
      <w:r w:rsidRPr="00A35D2B">
        <w:rPr>
          <w:rFonts w:ascii="Times New Roman" w:hAnsi="Times New Roman" w:cs="Times New Roman"/>
          <w:sz w:val="28"/>
          <w:szCs w:val="28"/>
          <w:lang w:val="kk-KZ"/>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1.Иманалиев  Ш.И. Балалар мен жасөспірімдердің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2.Неменко Б.А., Оспанова Г.К. Балалар мен жасөспірімдер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Оқулық-Алматы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1.Төлемісов А.М., Қасмақасов С.Х Қазақстан  Реснубликасының мектеп жасындағы балаларының физикалық дамуын есептеу және бағалау әдісі.</w:t>
      </w:r>
    </w:p>
    <w:p w:rsidR="00A35D2B" w:rsidRPr="00A35D2B" w:rsidRDefault="00A35D2B" w:rsidP="00A35D2B">
      <w:pPr>
        <w:tabs>
          <w:tab w:val="left" w:pos="-142"/>
        </w:tabs>
        <w:spacing w:after="0"/>
        <w:ind w:left="567" w:right="565"/>
        <w:rPr>
          <w:rFonts w:ascii="Times New Roman" w:hAnsi="Times New Roman" w:cs="Times New Roman"/>
          <w:sz w:val="28"/>
          <w:szCs w:val="28"/>
          <w:lang w:val="kk-KZ"/>
        </w:rPr>
      </w:pPr>
      <w:r w:rsidRPr="00A35D2B">
        <w:rPr>
          <w:rFonts w:ascii="Times New Roman" w:hAnsi="Times New Roman" w:cs="Times New Roman"/>
          <w:sz w:val="28"/>
          <w:szCs w:val="28"/>
          <w:lang w:val="kk-KZ"/>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lang w:val="kk-KZ"/>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lang w:val="kk-KZ"/>
        </w:rPr>
      </w:pPr>
      <w:r w:rsidRPr="00A35D2B">
        <w:rPr>
          <w:rFonts w:ascii="Times New Roman" w:hAnsi="Times New Roman" w:cs="Times New Roman"/>
          <w:b/>
          <w:bCs/>
          <w:sz w:val="28"/>
          <w:szCs w:val="28"/>
          <w:lang w:val="kk-KZ"/>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w:t>
      </w:r>
      <w:r w:rsidRPr="00A35D2B">
        <w:rPr>
          <w:rFonts w:ascii="Times New Roman" w:hAnsi="Times New Roman" w:cs="Times New Roman"/>
          <w:sz w:val="28"/>
          <w:szCs w:val="28"/>
        </w:rPr>
        <w:lastRenderedPageBreak/>
        <w:t>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numPr>
          <w:ilvl w:val="0"/>
          <w:numId w:val="24"/>
        </w:numPr>
        <w:tabs>
          <w:tab w:val="left" w:pos="-142"/>
          <w:tab w:val="left" w:pos="1770"/>
        </w:tabs>
        <w:spacing w:after="0"/>
        <w:ind w:right="565"/>
        <w:rPr>
          <w:rFonts w:ascii="Times New Roman" w:hAnsi="Times New Roman" w:cs="Times New Roman"/>
          <w:sz w:val="28"/>
          <w:szCs w:val="28"/>
        </w:rPr>
      </w:pPr>
      <w:r w:rsidRPr="00A35D2B">
        <w:rPr>
          <w:rFonts w:ascii="Times New Roman" w:hAnsi="Times New Roman" w:cs="Times New Roman"/>
          <w:b/>
          <w:bCs/>
          <w:sz w:val="28"/>
          <w:szCs w:val="28"/>
        </w:rPr>
        <w:t>Қорытынды сұрақтары:</w:t>
      </w:r>
    </w:p>
    <w:p w:rsidR="00A35D2B" w:rsidRPr="00A35D2B" w:rsidRDefault="00A35D2B" w:rsidP="00A35D2B">
      <w:pPr>
        <w:pStyle w:val="ad"/>
        <w:numPr>
          <w:ilvl w:val="0"/>
          <w:numId w:val="27"/>
        </w:numPr>
        <w:shd w:val="clear" w:color="auto" w:fill="auto"/>
        <w:tabs>
          <w:tab w:val="left" w:pos="-142"/>
          <w:tab w:val="left" w:pos="686"/>
        </w:tabs>
        <w:spacing w:before="0" w:after="0" w:line="276" w:lineRule="auto"/>
        <w:ind w:right="565"/>
        <w:jc w:val="left"/>
        <w:rPr>
          <w:rFonts w:ascii="Times New Roman" w:hAnsi="Times New Roman" w:cs="Times New Roman"/>
          <w:sz w:val="28"/>
          <w:szCs w:val="28"/>
        </w:rPr>
      </w:pPr>
      <w:r w:rsidRPr="00A35D2B">
        <w:rPr>
          <w:rFonts w:ascii="Times New Roman" w:hAnsi="Times New Roman" w:cs="Times New Roman"/>
          <w:sz w:val="28"/>
          <w:szCs w:val="28"/>
        </w:rPr>
        <w:t xml:space="preserve">Балалар мен </w:t>
      </w:r>
      <w:r w:rsidRPr="00A35D2B">
        <w:rPr>
          <w:rFonts w:ascii="Times New Roman" w:hAnsi="Times New Roman" w:cs="Times New Roman"/>
          <w:sz w:val="28"/>
          <w:szCs w:val="28"/>
          <w:lang w:eastAsia="kk-KZ"/>
        </w:rPr>
        <w:t>жасөспі</w:t>
      </w:r>
      <w:proofErr w:type="gramStart"/>
      <w:r w:rsidRPr="00A35D2B">
        <w:rPr>
          <w:rFonts w:ascii="Times New Roman" w:hAnsi="Times New Roman" w:cs="Times New Roman"/>
          <w:sz w:val="28"/>
          <w:szCs w:val="28"/>
          <w:lang w:eastAsia="kk-KZ"/>
        </w:rPr>
        <w:t>р</w:t>
      </w:r>
      <w:proofErr w:type="gramEnd"/>
      <w:r w:rsidRPr="00A35D2B">
        <w:rPr>
          <w:rFonts w:ascii="Times New Roman" w:hAnsi="Times New Roman" w:cs="Times New Roman"/>
          <w:sz w:val="28"/>
          <w:szCs w:val="28"/>
          <w:lang w:eastAsia="kk-KZ"/>
        </w:rPr>
        <w:t>імдер</w:t>
      </w:r>
      <w:r w:rsidRPr="00A35D2B">
        <w:rPr>
          <w:rFonts w:ascii="Times New Roman" w:hAnsi="Times New Roman" w:cs="Times New Roman"/>
          <w:sz w:val="28"/>
          <w:szCs w:val="28"/>
          <w:lang w:val="kk-KZ" w:eastAsia="kk-KZ"/>
        </w:rPr>
        <w:t>дің салауатты өмір салты жайлы қандай қағйдаларын білесіз?</w:t>
      </w:r>
    </w:p>
    <w:p w:rsidR="00A35D2B" w:rsidRPr="00A35D2B" w:rsidRDefault="00A35D2B" w:rsidP="00A35D2B">
      <w:pPr>
        <w:pStyle w:val="ad"/>
        <w:numPr>
          <w:ilvl w:val="0"/>
          <w:numId w:val="27"/>
        </w:numPr>
        <w:shd w:val="clear" w:color="auto" w:fill="auto"/>
        <w:tabs>
          <w:tab w:val="left" w:pos="-142"/>
          <w:tab w:val="left" w:pos="686"/>
        </w:tabs>
        <w:spacing w:before="0" w:after="0" w:line="276" w:lineRule="auto"/>
        <w:ind w:right="565"/>
        <w:jc w:val="left"/>
        <w:rPr>
          <w:rFonts w:ascii="Times New Roman" w:hAnsi="Times New Roman" w:cs="Times New Roman"/>
          <w:sz w:val="28"/>
          <w:szCs w:val="28"/>
        </w:rPr>
      </w:pPr>
      <w:r w:rsidRPr="00A35D2B">
        <w:rPr>
          <w:rFonts w:ascii="Times New Roman" w:hAnsi="Times New Roman" w:cs="Times New Roman"/>
          <w:sz w:val="28"/>
          <w:szCs w:val="28"/>
        </w:rPr>
        <w:t>«</w:t>
      </w:r>
      <w:r w:rsidRPr="00A35D2B">
        <w:rPr>
          <w:rFonts w:ascii="Times New Roman" w:hAnsi="Times New Roman" w:cs="Times New Roman"/>
          <w:sz w:val="28"/>
          <w:szCs w:val="28"/>
          <w:lang w:val="kk-KZ"/>
        </w:rPr>
        <w:t>Биологиялық жүйенің сенімділігі</w:t>
      </w:r>
      <w:r w:rsidRPr="00A35D2B">
        <w:rPr>
          <w:rFonts w:ascii="Times New Roman" w:hAnsi="Times New Roman" w:cs="Times New Roman"/>
          <w:sz w:val="28"/>
          <w:szCs w:val="28"/>
        </w:rPr>
        <w:t>»</w:t>
      </w:r>
      <w:r w:rsidRPr="00A35D2B">
        <w:rPr>
          <w:rFonts w:ascii="Times New Roman" w:hAnsi="Times New Roman" w:cs="Times New Roman"/>
          <w:sz w:val="28"/>
          <w:szCs w:val="28"/>
          <w:lang w:val="kk-KZ"/>
        </w:rPr>
        <w:t xml:space="preserve"> не мағына береді?</w:t>
      </w:r>
    </w:p>
    <w:p w:rsidR="00A35D2B" w:rsidRPr="00A35D2B" w:rsidRDefault="00A35D2B" w:rsidP="00A35D2B">
      <w:pPr>
        <w:pStyle w:val="ad"/>
        <w:shd w:val="clear" w:color="auto" w:fill="auto"/>
        <w:tabs>
          <w:tab w:val="left" w:pos="-142"/>
          <w:tab w:val="left" w:pos="404"/>
        </w:tabs>
        <w:spacing w:before="0" w:after="0" w:line="276" w:lineRule="auto"/>
        <w:ind w:left="567" w:right="565"/>
        <w:jc w:val="left"/>
        <w:rPr>
          <w:rFonts w:ascii="Times New Roman" w:hAnsi="Times New Roman" w:cs="Times New Roman"/>
          <w:sz w:val="28"/>
          <w:szCs w:val="28"/>
          <w:lang w:val="kk-KZ"/>
        </w:rPr>
      </w:pPr>
    </w:p>
    <w:p w:rsidR="00A35D2B" w:rsidRPr="00A35D2B" w:rsidRDefault="00A35D2B" w:rsidP="00A35D2B">
      <w:pPr>
        <w:pStyle w:val="ad"/>
        <w:shd w:val="clear" w:color="auto" w:fill="auto"/>
        <w:tabs>
          <w:tab w:val="left" w:pos="-142"/>
          <w:tab w:val="left" w:pos="404"/>
        </w:tabs>
        <w:spacing w:before="0" w:after="0" w:line="276" w:lineRule="auto"/>
        <w:ind w:left="567" w:right="565"/>
        <w:jc w:val="left"/>
        <w:rPr>
          <w:rFonts w:ascii="Times New Roman" w:hAnsi="Times New Roman" w:cs="Times New Roman"/>
          <w:sz w:val="28"/>
          <w:szCs w:val="28"/>
          <w:lang w:val="kk-KZ"/>
        </w:rPr>
      </w:pPr>
    </w:p>
    <w:p w:rsidR="00A35D2B" w:rsidRPr="00A35D2B" w:rsidRDefault="00A35D2B" w:rsidP="00A35D2B">
      <w:pPr>
        <w:pStyle w:val="22"/>
        <w:shd w:val="clear" w:color="auto" w:fill="auto"/>
        <w:tabs>
          <w:tab w:val="left" w:pos="-724"/>
          <w:tab w:val="left" w:pos="-362"/>
          <w:tab w:val="left" w:pos="-142"/>
        </w:tabs>
        <w:spacing w:after="0" w:line="276" w:lineRule="auto"/>
        <w:ind w:left="567" w:right="565"/>
        <w:jc w:val="left"/>
        <w:rPr>
          <w:rFonts w:ascii="Times New Roman" w:hAnsi="Times New Roman" w:cs="Times New Roman"/>
          <w:sz w:val="28"/>
          <w:szCs w:val="28"/>
          <w:lang w:val="kk-KZ" w:eastAsia="kk-KZ"/>
        </w:rPr>
      </w:pPr>
    </w:p>
    <w:p w:rsidR="00A35D2B" w:rsidRPr="00A35D2B" w:rsidRDefault="00A35D2B" w:rsidP="00A35D2B">
      <w:pPr>
        <w:pStyle w:val="22"/>
        <w:shd w:val="clear" w:color="auto" w:fill="auto"/>
        <w:tabs>
          <w:tab w:val="left" w:pos="-724"/>
          <w:tab w:val="left" w:pos="-362"/>
          <w:tab w:val="left" w:pos="-142"/>
        </w:tabs>
        <w:spacing w:after="0" w:line="276" w:lineRule="auto"/>
        <w:ind w:left="567" w:right="565"/>
        <w:jc w:val="left"/>
        <w:rPr>
          <w:rFonts w:ascii="Times New Roman" w:hAnsi="Times New Roman" w:cs="Times New Roman"/>
          <w:sz w:val="28"/>
          <w:szCs w:val="28"/>
          <w:lang w:val="kk-KZ" w:eastAsia="kk-KZ"/>
        </w:rPr>
      </w:pPr>
      <w:r w:rsidRPr="00A35D2B">
        <w:rPr>
          <w:rFonts w:ascii="Times New Roman" w:hAnsi="Times New Roman" w:cs="Times New Roman"/>
          <w:sz w:val="28"/>
          <w:szCs w:val="28"/>
          <w:lang w:val="kk-KZ" w:eastAsia="kk-KZ"/>
        </w:rPr>
        <w:t>№24</w:t>
      </w:r>
    </w:p>
    <w:p w:rsidR="00A35D2B" w:rsidRPr="00A35D2B" w:rsidRDefault="00A35D2B" w:rsidP="00A35D2B">
      <w:pPr>
        <w:shd w:val="clear" w:color="auto" w:fill="FFFFFF"/>
        <w:tabs>
          <w:tab w:val="left" w:pos="-142"/>
        </w:tabs>
        <w:spacing w:after="0"/>
        <w:ind w:left="567"/>
        <w:rPr>
          <w:rFonts w:ascii="Times New Roman" w:hAnsi="Times New Roman" w:cs="Times New Roman"/>
          <w:b/>
          <w:noProof/>
          <w:sz w:val="28"/>
          <w:szCs w:val="28"/>
          <w:lang w:val="kk-KZ"/>
        </w:rPr>
      </w:pPr>
      <w:r w:rsidRPr="00A35D2B">
        <w:rPr>
          <w:rFonts w:ascii="Times New Roman" w:hAnsi="Times New Roman" w:cs="Times New Roman"/>
          <w:b/>
          <w:sz w:val="28"/>
          <w:szCs w:val="28"/>
          <w:lang w:val="kk-KZ"/>
        </w:rPr>
        <w:t>Тақырыбы:</w:t>
      </w:r>
      <w:r w:rsidRPr="00A35D2B">
        <w:rPr>
          <w:rFonts w:ascii="Times New Roman" w:hAnsi="Times New Roman" w:cs="Times New Roman"/>
          <w:b/>
          <w:noProof/>
          <w:sz w:val="28"/>
          <w:szCs w:val="28"/>
          <w:lang w:val="kk-KZ"/>
        </w:rPr>
        <w:t xml:space="preserve"> Коррекциялық мектептерде қозғалыс аппараттарының дамуында, көзінде ауытқулары бар оқушыларды оқытудың гигиеналық қағидалары.</w:t>
      </w:r>
    </w:p>
    <w:p w:rsidR="00A35D2B" w:rsidRPr="00A35D2B" w:rsidRDefault="00A35D2B" w:rsidP="00A35D2B">
      <w:pPr>
        <w:tabs>
          <w:tab w:val="left" w:pos="-142"/>
        </w:tabs>
        <w:spacing w:after="0"/>
        <w:ind w:left="567"/>
        <w:rPr>
          <w:rFonts w:ascii="Times New Roman" w:hAnsi="Times New Roman" w:cs="Times New Roman"/>
          <w:b/>
          <w:sz w:val="28"/>
          <w:szCs w:val="28"/>
          <w:lang w:val="kk-KZ"/>
        </w:rPr>
      </w:pPr>
      <w:r w:rsidRPr="00A35D2B">
        <w:rPr>
          <w:rFonts w:ascii="Times New Roman" w:hAnsi="Times New Roman" w:cs="Times New Roman"/>
          <w:b/>
          <w:noProof/>
          <w:sz w:val="28"/>
          <w:szCs w:val="28"/>
          <w:lang w:val="kk-KZ"/>
        </w:rPr>
        <w:t>Жоғарғы оқу орындарын жобалау мен салудың гигиеналық қағидалары</w:t>
      </w:r>
    </w:p>
    <w:p w:rsidR="00A35D2B" w:rsidRPr="00A35D2B" w:rsidRDefault="00A35D2B" w:rsidP="00A35D2B">
      <w:pPr>
        <w:tabs>
          <w:tab w:val="left" w:pos="-142"/>
        </w:tabs>
        <w:spacing w:after="0"/>
        <w:ind w:left="567"/>
        <w:rPr>
          <w:rFonts w:ascii="Times New Roman" w:hAnsi="Times New Roman" w:cs="Times New Roman"/>
          <w:sz w:val="28"/>
          <w:szCs w:val="28"/>
          <w:lang w:val="kk-KZ"/>
        </w:rPr>
      </w:pPr>
    </w:p>
    <w:p w:rsidR="00A35D2B" w:rsidRPr="00A35D2B" w:rsidRDefault="00A35D2B" w:rsidP="00A35D2B">
      <w:pPr>
        <w:shd w:val="clear" w:color="auto" w:fill="FFFFFF"/>
        <w:tabs>
          <w:tab w:val="left" w:pos="-142"/>
        </w:tabs>
        <w:spacing w:after="0"/>
        <w:ind w:left="567"/>
        <w:rPr>
          <w:rFonts w:ascii="Times New Roman" w:hAnsi="Times New Roman" w:cs="Times New Roman"/>
          <w:noProof/>
          <w:sz w:val="28"/>
          <w:szCs w:val="28"/>
          <w:lang w:val="kk-KZ"/>
        </w:rPr>
      </w:pPr>
      <w:r w:rsidRPr="00A35D2B">
        <w:rPr>
          <w:rFonts w:ascii="Times New Roman" w:hAnsi="Times New Roman" w:cs="Times New Roman"/>
          <w:b/>
          <w:sz w:val="28"/>
          <w:szCs w:val="28"/>
          <w:lang w:val="kk-KZ"/>
        </w:rPr>
        <w:t xml:space="preserve">2. Мақсаты: </w:t>
      </w:r>
      <w:r w:rsidRPr="00A35D2B">
        <w:rPr>
          <w:rFonts w:ascii="Times New Roman" w:hAnsi="Times New Roman" w:cs="Times New Roman"/>
          <w:noProof/>
          <w:sz w:val="28"/>
          <w:szCs w:val="28"/>
          <w:lang w:val="kk-KZ"/>
        </w:rPr>
        <w:t>коррекциялық мектептерде қозғалыс аппараттарының дамуында, көзінде ауытқулары бар оқушыларды оқытудың гигиеналық қағидаларымен таныстыру.</w:t>
      </w:r>
    </w:p>
    <w:p w:rsidR="00A35D2B" w:rsidRPr="00A35D2B" w:rsidRDefault="00A35D2B" w:rsidP="00A35D2B">
      <w:pPr>
        <w:tabs>
          <w:tab w:val="left" w:pos="-142"/>
        </w:tabs>
        <w:spacing w:after="0"/>
        <w:ind w:left="567"/>
        <w:rPr>
          <w:rFonts w:ascii="Times New Roman" w:hAnsi="Times New Roman" w:cs="Times New Roman"/>
          <w:b/>
          <w:sz w:val="28"/>
          <w:szCs w:val="28"/>
          <w:lang w:val="kk-KZ"/>
        </w:rPr>
      </w:pPr>
    </w:p>
    <w:p w:rsidR="00A35D2B" w:rsidRPr="00A35D2B" w:rsidRDefault="00A35D2B" w:rsidP="00A35D2B">
      <w:pPr>
        <w:tabs>
          <w:tab w:val="left" w:pos="-142"/>
        </w:tabs>
        <w:spacing w:after="0"/>
        <w:ind w:left="567"/>
        <w:rPr>
          <w:rFonts w:ascii="Times New Roman" w:hAnsi="Times New Roman" w:cs="Times New Roman"/>
          <w:b/>
          <w:sz w:val="28"/>
          <w:szCs w:val="28"/>
          <w:lang w:val="kk-KZ"/>
        </w:rPr>
      </w:pPr>
      <w:r w:rsidRPr="00A35D2B">
        <w:rPr>
          <w:rFonts w:ascii="Times New Roman" w:hAnsi="Times New Roman" w:cs="Times New Roman"/>
          <w:b/>
          <w:sz w:val="28"/>
          <w:szCs w:val="28"/>
          <w:lang w:val="kk-KZ"/>
        </w:rPr>
        <w:t>3. Дәріс тезисі.</w:t>
      </w:r>
    </w:p>
    <w:p w:rsidR="00A35D2B" w:rsidRPr="00A35D2B" w:rsidRDefault="00A35D2B" w:rsidP="00A35D2B">
      <w:pPr>
        <w:pStyle w:val="afa"/>
        <w:tabs>
          <w:tab w:val="left" w:pos="-142"/>
        </w:tabs>
        <w:spacing w:after="0"/>
        <w:ind w:left="567"/>
        <w:rPr>
          <w:sz w:val="28"/>
          <w:szCs w:val="28"/>
          <w:lang w:val="kk-KZ"/>
        </w:rPr>
      </w:pPr>
      <w:r w:rsidRPr="00A35D2B">
        <w:rPr>
          <w:sz w:val="28"/>
          <w:szCs w:val="28"/>
          <w:lang w:val="kk-KZ"/>
        </w:rPr>
        <w:t>Жалпы мемлекеттік ағарту жүйесінде дамуында ақау бар балалардың үнемі болуына арналған арнайы мектепке дейінгі мекемелер мен мектептер құрылған. Олардың жалпы білім беру мектептері мен жалпылама балабақшада оқуы мен тәрбиеленуі мүмкін емес.Бұндай мекемелердің тапсырмасы балаларды арнайы олардың кәсіби бағытталуына арналған бағдарламалар бойынша және біріншілік кәсіби дайындығына оқыту болып табылады. Бұл тапсырмалар ақаулық анализаторды түзетумен, оның қалған қызметтерін дамыту мен сақтау бойынша шаралармен, ақаулық емес анализаторлардың сырқаттарының алдын-алумен (жиі екінші рет қозғалған) және жалпы бала дамуындағы ауытқуларды емдеумен бірге жүзеге асырылады.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Физикалық немесе ақыл-ойлық дамуында ақауы бар мектепке дейінгі жастағы балалар үшін Қазақстан Республикасының білім беру жүйесінде балалардың күні түні болуына арналған; балалардың ұзартылған күнге </w:t>
      </w:r>
      <w:r w:rsidRPr="00A35D2B">
        <w:rPr>
          <w:rFonts w:ascii="Times New Roman" w:hAnsi="Times New Roman" w:cs="Times New Roman"/>
          <w:sz w:val="28"/>
          <w:szCs w:val="28"/>
          <w:lang w:val="kk-KZ"/>
        </w:rPr>
        <w:lastRenderedPageBreak/>
        <w:t>қалуына рұқсат етіледі, ал ата - анасы жоқ балалар үшін – жыл бойына болу үшін арнайы (түзету) білім беру мекемелері ұйымдастырылуда.</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Осы мекемелерде білім беру түріне және мерзіміне байланысты оқу бағдарламасы үш сатылы деңгеймен сәйкес жүзеге асырылады.</w:t>
      </w:r>
    </w:p>
    <w:p w:rsidR="00A35D2B" w:rsidRPr="00A35D2B" w:rsidRDefault="00A35D2B" w:rsidP="00A35D2B">
      <w:pPr>
        <w:pStyle w:val="afa"/>
        <w:tabs>
          <w:tab w:val="left" w:pos="-142"/>
          <w:tab w:val="left" w:pos="926"/>
        </w:tabs>
        <w:spacing w:after="0"/>
        <w:ind w:left="567"/>
        <w:rPr>
          <w:sz w:val="28"/>
          <w:szCs w:val="28"/>
          <w:lang w:val="kk-KZ"/>
        </w:rPr>
      </w:pPr>
      <w:r w:rsidRPr="00A35D2B">
        <w:rPr>
          <w:sz w:val="28"/>
          <w:szCs w:val="28"/>
          <w:lang w:val="kk-KZ"/>
        </w:rPr>
        <w:t>Арнайы (түзету) білім беру мекемелері, білім беру мекемелерімен негізгі тапсырмаларды бірлесе шеше отырып, жоғалған қызметтерді қайта қалпына келтіру үшін бағытталған арнайы, біріншілік және екіншілік бұзылыстарды түзету үшін, сақталған анализаторлардың қызметін дамытуға және қоғамдағы балалар мен жасөспірімдердің интеграциясында әлеуметтік еңбектік бейімделушілікке, реабилитацияға қабілетті, компенсаторлы машықтардың қалыптасуымен бірлестіріп атқарады.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Балаларды арнайы (түзету) білім беру мекемелеріне бағыттау  психолого-медико-педагогикалық консультацияның ұсынысының негізінде (баланы толық зерттеу орталығы) әрбір арнайы мекемеге қабылдау инструкциясымен және ата- анасының (оларды алмастыратын адамдардың) келісімімен білім басқару бөлімімен жүзеге асырылады.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Арнайы (түзету) білім беру мекемелерінде сәйкес бұзылыстарымен мектепке дейінгі жастағы балалар үшін топтар немесе бөлімдер ұйымдастырылуы мүмкін.  Бұл бөлімшелер мен топтардың жұмысы арнайы мектепке дейінгі компенсаторлық типтегі мекемелердің (топтардың) қызметін шектейтін  нормалық-әдістемелік  құжаттарға сәйкес құрылады.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Көруі, тірек-қимыл аппараттары бұзылған балалар үшін арнайы (түзету) білім беру мекемелерінің  (мектептерінің) құрамына ақыл-ойы кеміс балалар үшін арнайы сыныптар құрылуы мүмкін, арнайы мекемелердің барлық түрінде  - ақаудың күрделі құрылымымен арнайы сыныптар құрылады.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p>
    <w:p w:rsidR="00A35D2B" w:rsidRPr="00A35D2B" w:rsidRDefault="00A35D2B" w:rsidP="00A35D2B">
      <w:pPr>
        <w:tabs>
          <w:tab w:val="left" w:pos="-142"/>
        </w:tabs>
        <w:spacing w:after="0" w:line="360" w:lineRule="auto"/>
        <w:ind w:left="567"/>
        <w:rPr>
          <w:rFonts w:ascii="Times New Roman" w:hAnsi="Times New Roman" w:cs="Times New Roman"/>
          <w:b/>
          <w:sz w:val="28"/>
          <w:szCs w:val="28"/>
          <w:lang w:val="kk-KZ"/>
        </w:rPr>
      </w:pPr>
      <w:r w:rsidRPr="00A35D2B">
        <w:rPr>
          <w:rFonts w:ascii="Times New Roman" w:hAnsi="Times New Roman" w:cs="Times New Roman"/>
          <w:b/>
          <w:sz w:val="28"/>
          <w:szCs w:val="28"/>
          <w:lang w:val="kk-KZ"/>
        </w:rPr>
        <w:t>Оқыту-тәрбиелеу тәртібін ұйымдастыру.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Емдеу-сауықтандыру шараларының маңызы болып, түнгі ұйқының ұзақтығын қамтамасыз ететін және таза ауада болуды, дұрыс тамақтануды, оқу сабақтарын дұрыс ұйымдастыру және олардың демалыстармен кезектесуін, үйірмелердің, еңбек процессінің ұйымдастырылуын қамтамасыз ететін күн тәртібін дұрыс құрастыру.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Жергілікті жағдайларға байланысты жеке шаралардың өткізілуіне сай арнайы мектеп-интернаттарының уақыты өзгеріп отыруы мүмкін, дегенмен күн тәртібінің негізгі жастық ерекшеліктеріне және олардың денсаулығының мүмкіндіктеріне байланысты.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 xml:space="preserve">Бала ағзасының функционалдық ақауымен дамуда, оқу прцесінде шаршағыштық жоғарлайды, олардың денсаулығын және жұмысқа </w:t>
      </w:r>
      <w:r w:rsidRPr="00A35D2B">
        <w:rPr>
          <w:rFonts w:ascii="Times New Roman" w:hAnsi="Times New Roman" w:cs="Times New Roman"/>
          <w:sz w:val="28"/>
          <w:szCs w:val="28"/>
          <w:lang w:val="kk-KZ"/>
        </w:rPr>
        <w:lastRenderedPageBreak/>
        <w:t>қабілеттілігін сақтау үшін қатаң түрде түнгі ұйқының ұзақтығы аса маңызды.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Кіші мектеп жасындағылар үшін түнгі ұйқының ұзақтығы  (7-10 жас) 10 сағаттан кем болмау керек, орта мектеп балалары үшін (11-14жас) – 9сағат және ересек оқушылар үшін (15-18 жас) -  8,5 сағаттан кем болмау керек.</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Кіші мектеп жастағы әлсіреген, ауруды басынан өткізген балалар үшін, күндізгі ұйқы ұзақтығы 1 ден 2 сағатқа дейін. Медициналық көрсеткіштер бойынша күндізгі ұйқы ересек жастағы балалар үшінде ұсынылады.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Толық құнды ұйқы, ұзақтығынан басқа тереңдігімен жеткілікті сипатталады. Осы кезде күн тәртібінде бөлмедегі тыныш ойындар өткізіледі.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Терең ұйқының гигиеналық маңызында таза ауада болуымен негізделеді. Жатын бөлдмелер балалар жоқ кезінде жақсы желдетілуі керек: бала ұйқысы – ашық фрамуга мен форточкада жүргізілуі керек. Мектепке дейінгі балалар үшін II-IV климаттық аудандарда бөлмедегі есепті температура келесідей болу қажет ( °С):</w:t>
      </w:r>
    </w:p>
    <w:p w:rsidR="00A35D2B" w:rsidRPr="00A35D2B" w:rsidRDefault="00A35D2B" w:rsidP="00A35D2B">
      <w:pPr>
        <w:shd w:val="clear" w:color="auto" w:fill="FFFFFF"/>
        <w:tabs>
          <w:tab w:val="left" w:pos="-142"/>
          <w:tab w:val="left" w:pos="797"/>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w:t>
      </w:r>
      <w:r w:rsidRPr="00A35D2B">
        <w:rPr>
          <w:rFonts w:ascii="Times New Roman" w:hAnsi="Times New Roman" w:cs="Times New Roman"/>
          <w:sz w:val="28"/>
          <w:szCs w:val="28"/>
          <w:lang w:val="kk-KZ"/>
        </w:rPr>
        <w:tab/>
        <w:t>ойын- асханалық - 22: топтық - 20; жатын бөлме және шешінетін жер - 19; әжетхана -21; гимнастикалық сабақтар мен музыка үшін залдар - 19; емдеу және массаж үшін ванналық бөлмелер - 30; изолятор, медициналық комнаталар, дәрігер к</w:t>
      </w:r>
      <w:r w:rsidRPr="00A35D2B">
        <w:rPr>
          <w:rFonts w:ascii="Times New Roman" w:hAnsi="Times New Roman" w:cs="Times New Roman"/>
          <w:sz w:val="28"/>
          <w:szCs w:val="28"/>
          <w:lang w:val="kk-KZ"/>
        </w:rPr>
        <w:t>а</w:t>
      </w:r>
      <w:r w:rsidRPr="00A35D2B">
        <w:rPr>
          <w:rFonts w:ascii="Times New Roman" w:hAnsi="Times New Roman" w:cs="Times New Roman"/>
          <w:sz w:val="28"/>
          <w:szCs w:val="28"/>
          <w:lang w:val="kk-KZ"/>
        </w:rPr>
        <w:t>бинеттері - 23.</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Оқушылардың ашық ауада демалуын ұтымды ұйымдастырудан жалпы тонусының және жұмысқа қабілеттілігінің жоғарлауы маңызды болып табылады.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Қыдыру ұзақтығы, жүргізу жағдайына және жасына тәуелді болып табылады, сонымен қатар денсаулық жағдайының ерекшеліктеріне байланысты. Кіші мектеп жасындағы балалар үшін (7-10 жас) ауда қыдыру ұзақтығы 3.5 сағаттан кем болмау керек, орта мектепте оқитын балалар үшін (11-14 жас) - 3 сағаттанкем болмау керек және ересек жастағылар үшін (15-18 жас) - 2.5 сағаттан кем болмау керек.</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lang w:val="kk-KZ"/>
        </w:rPr>
      </w:pPr>
      <w:r w:rsidRPr="00A35D2B">
        <w:rPr>
          <w:rFonts w:ascii="Times New Roman" w:hAnsi="Times New Roman" w:cs="Times New Roman"/>
          <w:sz w:val="28"/>
          <w:szCs w:val="28"/>
          <w:lang w:val="kk-KZ"/>
        </w:rPr>
        <w:t>Күні бойы ауада қыдыру уақыты келесі түрде бөлінеді:</w:t>
      </w:r>
    </w:p>
    <w:p w:rsidR="00A35D2B" w:rsidRPr="00A35D2B" w:rsidRDefault="00A35D2B" w:rsidP="00A35D2B">
      <w:pPr>
        <w:numPr>
          <w:ilvl w:val="0"/>
          <w:numId w:val="21"/>
        </w:numPr>
        <w:shd w:val="clear" w:color="auto" w:fill="FFFFFF"/>
        <w:tabs>
          <w:tab w:val="left" w:pos="-142"/>
          <w:tab w:val="left" w:pos="797"/>
        </w:tabs>
        <w:spacing w:after="0" w:line="240" w:lineRule="auto"/>
        <w:ind w:left="567"/>
        <w:rPr>
          <w:rFonts w:ascii="Times New Roman" w:hAnsi="Times New Roman" w:cs="Times New Roman"/>
          <w:sz w:val="28"/>
          <w:szCs w:val="28"/>
        </w:rPr>
      </w:pPr>
      <w:r w:rsidRPr="00A35D2B">
        <w:rPr>
          <w:rFonts w:ascii="Times New Roman" w:hAnsi="Times New Roman" w:cs="Times New Roman"/>
          <w:sz w:val="28"/>
          <w:szCs w:val="28"/>
        </w:rPr>
        <w:t>Сабақ басталуына дейін - 20-30 минут,</w:t>
      </w:r>
    </w:p>
    <w:p w:rsidR="00A35D2B" w:rsidRPr="00A35D2B" w:rsidRDefault="00A35D2B" w:rsidP="00A35D2B">
      <w:pPr>
        <w:numPr>
          <w:ilvl w:val="0"/>
          <w:numId w:val="21"/>
        </w:numPr>
        <w:shd w:val="clear" w:color="auto" w:fill="FFFFFF"/>
        <w:tabs>
          <w:tab w:val="left" w:pos="-142"/>
          <w:tab w:val="left" w:pos="797"/>
        </w:tabs>
        <w:spacing w:after="0" w:line="240" w:lineRule="auto"/>
        <w:ind w:left="567"/>
        <w:rPr>
          <w:rFonts w:ascii="Times New Roman" w:hAnsi="Times New Roman" w:cs="Times New Roman"/>
          <w:sz w:val="28"/>
          <w:szCs w:val="28"/>
        </w:rPr>
      </w:pPr>
      <w:r w:rsidRPr="00A35D2B">
        <w:rPr>
          <w:rFonts w:ascii="Times New Roman" w:hAnsi="Times New Roman" w:cs="Times New Roman"/>
          <w:sz w:val="28"/>
          <w:szCs w:val="28"/>
        </w:rPr>
        <w:t>Сабақтан кейін 1-ден 1.5 сағ</w:t>
      </w:r>
      <w:proofErr w:type="gramStart"/>
      <w:r w:rsidRPr="00A35D2B">
        <w:rPr>
          <w:rFonts w:ascii="Times New Roman" w:hAnsi="Times New Roman" w:cs="Times New Roman"/>
          <w:sz w:val="28"/>
          <w:szCs w:val="28"/>
        </w:rPr>
        <w:t>ат</w:t>
      </w:r>
      <w:proofErr w:type="gramEnd"/>
      <w:r w:rsidRPr="00A35D2B">
        <w:rPr>
          <w:rFonts w:ascii="Times New Roman" w:hAnsi="Times New Roman" w:cs="Times New Roman"/>
          <w:sz w:val="28"/>
          <w:szCs w:val="28"/>
        </w:rPr>
        <w:t>қа дейін.</w:t>
      </w:r>
    </w:p>
    <w:p w:rsidR="00A35D2B" w:rsidRPr="00A35D2B" w:rsidRDefault="00A35D2B" w:rsidP="00A35D2B">
      <w:pPr>
        <w:numPr>
          <w:ilvl w:val="0"/>
          <w:numId w:val="21"/>
        </w:numPr>
        <w:shd w:val="clear" w:color="auto" w:fill="FFFFFF"/>
        <w:tabs>
          <w:tab w:val="left" w:pos="-142"/>
          <w:tab w:val="left" w:pos="797"/>
        </w:tabs>
        <w:spacing w:after="0" w:line="240" w:lineRule="auto"/>
        <w:ind w:left="567"/>
        <w:rPr>
          <w:rFonts w:ascii="Times New Roman" w:hAnsi="Times New Roman" w:cs="Times New Roman"/>
          <w:sz w:val="28"/>
          <w:szCs w:val="28"/>
        </w:rPr>
      </w:pPr>
      <w:r w:rsidRPr="00A35D2B">
        <w:rPr>
          <w:rFonts w:ascii="Times New Roman" w:hAnsi="Times New Roman" w:cs="Times New Roman"/>
          <w:sz w:val="28"/>
          <w:szCs w:val="28"/>
        </w:rPr>
        <w:t>Үй жұмысын дайындауға дейін  -1 сағат</w:t>
      </w:r>
    </w:p>
    <w:p w:rsidR="00A35D2B" w:rsidRPr="00A35D2B" w:rsidRDefault="00A35D2B" w:rsidP="00A35D2B">
      <w:pPr>
        <w:numPr>
          <w:ilvl w:val="0"/>
          <w:numId w:val="21"/>
        </w:numPr>
        <w:shd w:val="clear" w:color="auto" w:fill="FFFFFF"/>
        <w:tabs>
          <w:tab w:val="left" w:pos="-142"/>
          <w:tab w:val="left" w:pos="797"/>
        </w:tabs>
        <w:spacing w:after="0" w:line="240" w:lineRule="auto"/>
        <w:ind w:left="567"/>
        <w:rPr>
          <w:rFonts w:ascii="Times New Roman" w:hAnsi="Times New Roman" w:cs="Times New Roman"/>
          <w:sz w:val="28"/>
          <w:szCs w:val="28"/>
        </w:rPr>
      </w:pPr>
      <w:r w:rsidRPr="00A35D2B">
        <w:rPr>
          <w:rFonts w:ascii="Times New Roman" w:hAnsi="Times New Roman" w:cs="Times New Roman"/>
          <w:sz w:val="28"/>
          <w:szCs w:val="28"/>
        </w:rPr>
        <w:t>Кешкі астан соң- 1 сағ</w:t>
      </w:r>
      <w:proofErr w:type="gramStart"/>
      <w:r w:rsidRPr="00A35D2B">
        <w:rPr>
          <w:rFonts w:ascii="Times New Roman" w:hAnsi="Times New Roman" w:cs="Times New Roman"/>
          <w:sz w:val="28"/>
          <w:szCs w:val="28"/>
        </w:rPr>
        <w:t>ат</w:t>
      </w:r>
      <w:proofErr w:type="gramEnd"/>
      <w:r w:rsidRPr="00A35D2B">
        <w:rPr>
          <w:rFonts w:ascii="Times New Roman" w:hAnsi="Times New Roman" w:cs="Times New Roman"/>
          <w:sz w:val="28"/>
          <w:szCs w:val="28"/>
        </w:rPr>
        <w:t>қа дейін.</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Жақсы сауықтандыру тиімділігі, егер демалыс эмоционалды түрде қ</w:t>
      </w:r>
      <w:proofErr w:type="gramStart"/>
      <w:r w:rsidRPr="00A35D2B">
        <w:rPr>
          <w:rFonts w:ascii="Times New Roman" w:hAnsi="Times New Roman" w:cs="Times New Roman"/>
          <w:sz w:val="28"/>
          <w:szCs w:val="28"/>
        </w:rPr>
        <w:t>оз</w:t>
      </w:r>
      <w:proofErr w:type="gramEnd"/>
      <w:r w:rsidRPr="00A35D2B">
        <w:rPr>
          <w:rFonts w:ascii="Times New Roman" w:hAnsi="Times New Roman" w:cs="Times New Roman"/>
          <w:sz w:val="28"/>
          <w:szCs w:val="28"/>
        </w:rPr>
        <w:t>ғалыс белсенділігімен сәйкес келгенде көрінеді. Таза ауадағы өозғалыс ойындары организмнің функционалдық қабілетінің жылдам әрі жақсы қалпына келуін қамтамасыз етеді.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Серуендеуді: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інші жартысында - балалар "өз еріктерімен жүргізеді",ал екінші жартысы – тәрбиешімен ұйымдастырылып, оның ішінде дене </w:t>
      </w:r>
      <w:r w:rsidRPr="00A35D2B">
        <w:rPr>
          <w:rFonts w:ascii="Times New Roman" w:hAnsi="Times New Roman" w:cs="Times New Roman"/>
          <w:sz w:val="28"/>
          <w:szCs w:val="28"/>
        </w:rPr>
        <w:lastRenderedPageBreak/>
        <w:t>тәрбиесінің  элементтері (доппен ойнау,эстафеталар, коньки тебу, шаңғы тебу, т.б қозғалыс ойындары). Серуендеудің аяқталуына 10 ми</w:t>
      </w:r>
      <w:r w:rsidRPr="00A35D2B">
        <w:rPr>
          <w:rFonts w:ascii="Times New Roman" w:hAnsi="Times New Roman" w:cs="Times New Roman"/>
          <w:sz w:val="28"/>
          <w:szCs w:val="28"/>
        </w:rPr>
        <w:softHyphen/>
        <w:t>нут қ</w:t>
      </w:r>
      <w:proofErr w:type="gramStart"/>
      <w:r w:rsidRPr="00A35D2B">
        <w:rPr>
          <w:rFonts w:ascii="Times New Roman" w:hAnsi="Times New Roman" w:cs="Times New Roman"/>
          <w:sz w:val="28"/>
          <w:szCs w:val="28"/>
        </w:rPr>
        <w:t>ал</w:t>
      </w:r>
      <w:proofErr w:type="gramEnd"/>
      <w:r w:rsidRPr="00A35D2B">
        <w:rPr>
          <w:rFonts w:ascii="Times New Roman" w:hAnsi="Times New Roman" w:cs="Times New Roman"/>
          <w:sz w:val="28"/>
          <w:szCs w:val="28"/>
        </w:rPr>
        <w:t>ғанда бұл сабақтар мен ойындар тоқтатылады.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Арнайы мектеп интернаттарда дене тәрбиесі элементтерін кеңейті</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түзету сабақтарына көп көңіл бөледі. Баланың қоршаған ортамен өзараәсерлесу негізінде, оның арнайы емес төзімділігі мен организмнің қаблеттілік деңгейін жоғарлату, физиологиялық функциялардың реттелу механизміне шыңдау және үнемі жаттығу жасау жатады.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Арнайы мектеп-интернаттардағы дене тәрбиесі сабағы, оқушылардың жанжақты дамуынан басқа, баланың еңбекке дайындауының маңыздыларының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 болып табылады.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Балалар денсаулық жағдайындағы арнайы аутқуларды ескере отырып, арнайы бағдарлама жүргізіледі, негізгі жұмыс түрлері дене тәрбиесі сабақтары, арнайы бағдарлама бойынша жүргізілетін ырғақ, емдік дене тәрбиесі жұмыстың негізгі тү</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 болып табылады.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Негізгі көңілді балалардың бақылау сабақтарында емдік гимнастикалық және түзету топтары бойынша бөледі. Медициналық топтарды анықтау мектеп дә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ігерлерімен, жасөспірімдер кабениетінің терапевтімен жүргізіледі.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Арнайы медициналық топқа жатқызылатын оқушылармен </w:t>
      </w:r>
      <w:proofErr w:type="gramStart"/>
      <w:r w:rsidRPr="00A35D2B">
        <w:rPr>
          <w:rFonts w:ascii="Times New Roman" w:hAnsi="Times New Roman" w:cs="Times New Roman"/>
          <w:sz w:val="28"/>
          <w:szCs w:val="28"/>
        </w:rPr>
        <w:t>дене т</w:t>
      </w:r>
      <w:proofErr w:type="gramEnd"/>
      <w:r w:rsidRPr="00A35D2B">
        <w:rPr>
          <w:rFonts w:ascii="Times New Roman" w:hAnsi="Times New Roman" w:cs="Times New Roman"/>
          <w:sz w:val="28"/>
          <w:szCs w:val="28"/>
        </w:rPr>
        <w:t>әрбиесі бойынша сабақты ұйымдастыру кезінде, следует руководствоваться метод</w:t>
      </w:r>
      <w:r w:rsidRPr="00A35D2B">
        <w:rPr>
          <w:rFonts w:ascii="Times New Roman" w:hAnsi="Times New Roman" w:cs="Times New Roman"/>
          <w:sz w:val="28"/>
          <w:szCs w:val="28"/>
        </w:rPr>
        <w:t>и</w:t>
      </w:r>
      <w:r w:rsidRPr="00A35D2B">
        <w:rPr>
          <w:rFonts w:ascii="Times New Roman" w:hAnsi="Times New Roman" w:cs="Times New Roman"/>
          <w:sz w:val="28"/>
          <w:szCs w:val="28"/>
        </w:rPr>
        <w:t>ческими рекомендациями, " Арнайы медициналық топқа жатқызылатын оқушылармен дене тәрбиесі бойынша сабақты ұйымдастыру" әдістемелік ұсыныстарына сүйену керек. Дене тәрбиесінің таңертеңгі  гимнастика, сабақ уақытындағы және өздігінен дайындалу кезіндегі физкультпаузасы, үзілістегі және серуендеу кезіндегі қ</w:t>
      </w:r>
      <w:proofErr w:type="gramStart"/>
      <w:r w:rsidRPr="00A35D2B">
        <w:rPr>
          <w:rFonts w:ascii="Times New Roman" w:hAnsi="Times New Roman" w:cs="Times New Roman"/>
          <w:sz w:val="28"/>
          <w:szCs w:val="28"/>
        </w:rPr>
        <w:t>оз</w:t>
      </w:r>
      <w:proofErr w:type="gramEnd"/>
      <w:r w:rsidRPr="00A35D2B">
        <w:rPr>
          <w:rFonts w:ascii="Times New Roman" w:hAnsi="Times New Roman" w:cs="Times New Roman"/>
          <w:sz w:val="28"/>
          <w:szCs w:val="28"/>
        </w:rPr>
        <w:t>ғалыс ойындары, спорт секциялары мен үйірмелеріндегі сабақтар емдік дене шынықтыру және шынығу емшара жүйесі сияқты балалардың күн тәртібінде кеңінен қолданылуы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Сөйлеудің ауыр бұзылыстары бар балаларды жаттықтыру мен жалпы және сөздік моторикасын түзетуге логопедтік ырғақ, яғни сөздермен байланысты музыкалық сабақтар кө</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көмегін тигізеді. Есту және сөйлеу бұзылыстары бар балаларға арнайы мекемелердегі қолдың саусақтарын қозғалту арқылы жүзеге асырылады (мозаика, ұсақ бөлшектерді сұрыптау, түймелермен жұ</w:t>
      </w:r>
      <w:proofErr w:type="gramStart"/>
      <w:r w:rsidRPr="00A35D2B">
        <w:rPr>
          <w:rFonts w:ascii="Times New Roman" w:hAnsi="Times New Roman" w:cs="Times New Roman"/>
          <w:sz w:val="28"/>
          <w:szCs w:val="28"/>
        </w:rPr>
        <w:t>мыс ж</w:t>
      </w:r>
      <w:proofErr w:type="gramEnd"/>
      <w:r w:rsidRPr="00A35D2B">
        <w:rPr>
          <w:rFonts w:ascii="Times New Roman" w:hAnsi="Times New Roman" w:cs="Times New Roman"/>
          <w:sz w:val="28"/>
          <w:szCs w:val="28"/>
        </w:rPr>
        <w:t>әне т.б).</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Емдік дене тәрбиесі бойынша топтық және жеке сабақтар күннің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інші, екінші жартысында жүргізеді (сабақ кестесіне сәйкес).</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lastRenderedPageBreak/>
        <w:t>Арнайы мектеп-интернаттарында балалардың тамақтануы ұтымды болуы керек, сонымен қатар өсуші организмнің қажеттілігіне, энергиялық шығынды жабуына тағам құрамында барлық заттар болуы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Тағам ассортиментінде әртүрлі ет, сүт, сүтқышқылы өнімдері және жемістер болуы керек, әртүрлі көкшөптер және жидектер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ішектерінің қалыпты қызметін сақтау үшін қажетті витаминдер, минералды тұздар, көмірсулар, ферменттер, пектинді заттар, органикалық қышқылдар рационында болу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Тамақты қабылдау режимі ұтымды тамақтану принципінде маңызды болып табылады. Тамақтану режимін қатаң бақылауға алуда, күнделікті тағамды қабылдаудың сапалы және санды аралық интервалын сақтау мен бөлуге кө</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 xml:space="preserve"> көңіл бөледі. Тағамды бір уақытта күніне 4-5 реттен, 4-сағат арақашықтықпен қабылдау ұсынылады. Коллориялық пайызы бойынша ұтымды тамақтануды келесідей бөледі: таңертеңгілі</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 xml:space="preserve"> ас - 25. екінші таңертеңгілік ас - 10, түскі ас - 35-40. Сәскелік ас — 10 және кешкі ас - 20-25 тә</w:t>
      </w:r>
      <w:proofErr w:type="gramStart"/>
      <w:r w:rsidRPr="00A35D2B">
        <w:rPr>
          <w:rFonts w:ascii="Times New Roman" w:hAnsi="Times New Roman" w:cs="Times New Roman"/>
          <w:sz w:val="28"/>
          <w:szCs w:val="28"/>
        </w:rPr>
        <w:t>ул</w:t>
      </w:r>
      <w:proofErr w:type="gramEnd"/>
      <w:r w:rsidRPr="00A35D2B">
        <w:rPr>
          <w:rFonts w:ascii="Times New Roman" w:hAnsi="Times New Roman" w:cs="Times New Roman"/>
          <w:sz w:val="28"/>
          <w:szCs w:val="28"/>
        </w:rPr>
        <w:t>іктік калория бойынша. Мектеп оқушыларының үш жастық топтарын ажырату үшін, тағамды қабылдау жиынтығы әдістемелі</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 xml:space="preserve"> тағайындалуында  «Ұзартылған күндегі топтар мен мектепте оқушылардың тамақтануын ұйымдастыру» көрсетілген.</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Арнайы мектеп-интернаттарының оқушылары арасында зақым келтірмейтін тамақтануды қажет ететін балалар топтары болады. </w:t>
      </w:r>
      <w:proofErr w:type="gramStart"/>
      <w:r w:rsidRPr="00A35D2B">
        <w:rPr>
          <w:rFonts w:ascii="Times New Roman" w:hAnsi="Times New Roman" w:cs="Times New Roman"/>
          <w:sz w:val="28"/>
          <w:szCs w:val="28"/>
        </w:rPr>
        <w:t>Олар</w:t>
      </w:r>
      <w:proofErr w:type="gramEnd"/>
      <w:r w:rsidRPr="00A35D2B">
        <w:rPr>
          <w:rFonts w:ascii="Times New Roman" w:hAnsi="Times New Roman" w:cs="Times New Roman"/>
          <w:sz w:val="28"/>
          <w:szCs w:val="28"/>
        </w:rPr>
        <w:t>ға бүйректің, бауырдың, өт шығару жолдарының немесе асқазан мен ішектің жедел ауруларын басынан өткізген балалар жатады, ал осы мүшелердің созылмалы ауруларумен ауырғандар толық немесе толық емес ремиссия фазасында жатады. Зақым келтірмейтін тамақтану әрбі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нақты жағдайда дәрігермен тағайындалады. Ол балаларды барлық тамақтанудың әртүрлі түрлерін рационға қосудың,  негізгі тамақтық заттармен   тиімді қамтамасыздандырудың және кулинарлық өңдеудің арнайы т үрлерін қарастырудың негізінде құрастырылады</w:t>
      </w:r>
      <w:proofErr w:type="gramStart"/>
      <w:r w:rsidRPr="00A35D2B">
        <w:rPr>
          <w:rFonts w:ascii="Times New Roman" w:hAnsi="Times New Roman" w:cs="Times New Roman"/>
          <w:sz w:val="28"/>
          <w:szCs w:val="28"/>
        </w:rPr>
        <w:t>.Е</w:t>
      </w:r>
      <w:proofErr w:type="gramEnd"/>
      <w:r w:rsidRPr="00A35D2B">
        <w:rPr>
          <w:rFonts w:ascii="Times New Roman" w:hAnsi="Times New Roman" w:cs="Times New Roman"/>
          <w:sz w:val="28"/>
          <w:szCs w:val="28"/>
        </w:rPr>
        <w:t xml:space="preserve">т және балық буда пісірілмейді және дайындалмайды, жармалар мен көкөністер жұмсақтығына немесе итерирленуіне байланысты езіледі. Тамақты жеңіл </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ісіру пештерде рұқсат етіледі, толық қуыруға болмайды. Вегетариандық суптар дайындалады. Мынадай азық түліктерді қолдануға болмайды</w:t>
      </w:r>
      <w:proofErr w:type="gramStart"/>
      <w:r w:rsidRPr="00A35D2B">
        <w:rPr>
          <w:rFonts w:ascii="Times New Roman" w:hAnsi="Times New Roman" w:cs="Times New Roman"/>
          <w:sz w:val="28"/>
          <w:szCs w:val="28"/>
        </w:rPr>
        <w:t>:ш</w:t>
      </w:r>
      <w:proofErr w:type="gramEnd"/>
      <w:r w:rsidRPr="00A35D2B">
        <w:rPr>
          <w:rFonts w:ascii="Times New Roman" w:hAnsi="Times New Roman" w:cs="Times New Roman"/>
          <w:sz w:val="28"/>
          <w:szCs w:val="28"/>
        </w:rPr>
        <w:t>ошқа, сиыр, қой салосы, маргарин, еттің майлы  сорты, құс және балық еті, миы, сүрлері, тәтті қамыр,  торттар, құймақтар, кофе, какао, шоколад, ащы при</w:t>
      </w:r>
      <w:r w:rsidRPr="00A35D2B">
        <w:rPr>
          <w:rFonts w:ascii="Times New Roman" w:hAnsi="Times New Roman" w:cs="Times New Roman"/>
          <w:sz w:val="28"/>
          <w:szCs w:val="28"/>
        </w:rPr>
        <w:softHyphen/>
        <w:t>правалар.</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Мектеп-интернаттардың оқушыларының кө</w:t>
      </w:r>
      <w:proofErr w:type="gramStart"/>
      <w:r w:rsidRPr="00A35D2B">
        <w:rPr>
          <w:rFonts w:ascii="Times New Roman" w:hAnsi="Times New Roman" w:cs="Times New Roman"/>
          <w:sz w:val="28"/>
          <w:szCs w:val="28"/>
        </w:rPr>
        <w:t>пт</w:t>
      </w:r>
      <w:proofErr w:type="gramEnd"/>
      <w:r w:rsidRPr="00A35D2B">
        <w:rPr>
          <w:rFonts w:ascii="Times New Roman" w:hAnsi="Times New Roman" w:cs="Times New Roman"/>
          <w:sz w:val="28"/>
          <w:szCs w:val="28"/>
        </w:rPr>
        <w:t>үрлілігі денсаулық жағдайындағы әртүрлі көріністердің әрбір ауытқудың салдары болып табылады,ол балалар тұлғасының ерекшеліктеріне, айқын ақаулардың деңгейіне, тәрбиелік жұмыстарын ажыратуына қажетті жағдай жасайды.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lastRenderedPageBreak/>
        <w:t>Оқу сабақтарының режимі бойынша мектеп интернаттарында гигиеналық тағ</w:t>
      </w:r>
      <w:proofErr w:type="gramStart"/>
      <w:r w:rsidRPr="00A35D2B">
        <w:rPr>
          <w:rFonts w:ascii="Times New Roman" w:hAnsi="Times New Roman" w:cs="Times New Roman"/>
          <w:sz w:val="28"/>
          <w:szCs w:val="28"/>
        </w:rPr>
        <w:t>айындау</w:t>
      </w:r>
      <w:proofErr w:type="gramEnd"/>
      <w:r w:rsidRPr="00A35D2B">
        <w:rPr>
          <w:rFonts w:ascii="Times New Roman" w:hAnsi="Times New Roman" w:cs="Times New Roman"/>
          <w:sz w:val="28"/>
          <w:szCs w:val="28"/>
        </w:rPr>
        <w:t xml:space="preserve"> ақауы бар балалардың денсаулық жағдайына жақсы сабақ беру мен денсаулығын сақтау үшін маңызы зор.</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Оқушылардың оқу-еңбектік жүктемесі арнайы мектеп интернаттардың Қ</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білім беру Министрлігімен бекітілген типтік оқыту жобасымен қарастырылған сағаттар санына сәйкес келу керек.</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Әрбі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мектеп интернаттарының түрлері үшін бекітілген оқулық-жоспары міндетті максималды  факультативті, топтық және  индивидуалды сабақтар саны олардың жалпы ұзақтығынан аспауы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Жалпы білім берушілік мектептер үшін оқу жылының басы мен аяғы, демалыстардың ұзақтығы мен мерзімі, емтихандардың өткізілуі, </w:t>
      </w:r>
      <w:proofErr w:type="gramStart"/>
      <w:r w:rsidRPr="00A35D2B">
        <w:rPr>
          <w:rFonts w:ascii="Times New Roman" w:hAnsi="Times New Roman" w:cs="Times New Roman"/>
          <w:sz w:val="28"/>
          <w:szCs w:val="28"/>
        </w:rPr>
        <w:t>о</w:t>
      </w:r>
      <w:proofErr w:type="gramEnd"/>
      <w:r w:rsidRPr="00A35D2B">
        <w:rPr>
          <w:rFonts w:ascii="Times New Roman" w:hAnsi="Times New Roman" w:cs="Times New Roman"/>
          <w:sz w:val="28"/>
          <w:szCs w:val="28"/>
        </w:rPr>
        <w:t>қудың тәжірибиесі бекітілген мерзімге сәйкес келуі керек.</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Оқу сабақтарын ұйымдастыру барысында күн, апта, жыл ішіндегі оқушылардың тез шаршауымен байланысты матиматикалық және жаратылыстану </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әндерін ән-күй, сурет, еңбек және дене тәрбиесі сабақтарымен дұрыс алмастыру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proofErr w:type="gramStart"/>
      <w:r w:rsidRPr="00A35D2B">
        <w:rPr>
          <w:rFonts w:ascii="Times New Roman" w:hAnsi="Times New Roman" w:cs="Times New Roman"/>
          <w:sz w:val="28"/>
          <w:szCs w:val="28"/>
        </w:rPr>
        <w:t>О</w:t>
      </w:r>
      <w:proofErr w:type="gramEnd"/>
      <w:r w:rsidRPr="00A35D2B">
        <w:rPr>
          <w:rFonts w:ascii="Times New Roman" w:hAnsi="Times New Roman" w:cs="Times New Roman"/>
          <w:sz w:val="28"/>
          <w:szCs w:val="28"/>
        </w:rPr>
        <w:t>қу күнінің ішінде сабақ кестесін құрастыру кезінде тағайындалады:</w:t>
      </w:r>
    </w:p>
    <w:p w:rsidR="00A35D2B" w:rsidRPr="00A35D2B" w:rsidRDefault="00A35D2B" w:rsidP="00A35D2B">
      <w:pPr>
        <w:numPr>
          <w:ilvl w:val="0"/>
          <w:numId w:val="22"/>
        </w:numPr>
        <w:shd w:val="clear" w:color="auto" w:fill="FFFFFF"/>
        <w:tabs>
          <w:tab w:val="left" w:pos="-142"/>
          <w:tab w:val="left" w:pos="811"/>
        </w:tabs>
        <w:spacing w:after="0" w:line="240" w:lineRule="auto"/>
        <w:ind w:left="567"/>
        <w:rPr>
          <w:rFonts w:ascii="Times New Roman" w:hAnsi="Times New Roman" w:cs="Times New Roman"/>
          <w:sz w:val="28"/>
          <w:szCs w:val="28"/>
        </w:rPr>
      </w:pPr>
      <w:r w:rsidRPr="00A35D2B">
        <w:rPr>
          <w:rFonts w:ascii="Times New Roman" w:hAnsi="Times New Roman" w:cs="Times New Roman"/>
          <w:sz w:val="28"/>
          <w:szCs w:val="28"/>
        </w:rPr>
        <w:t xml:space="preserve">Бастауыш сынып оқушылары үшін ақыл-ойға ауыртпашылық түсірумен байланысты </w:t>
      </w:r>
      <w:proofErr w:type="gramStart"/>
      <w:r w:rsidRPr="00A35D2B">
        <w:rPr>
          <w:rFonts w:ascii="Times New Roman" w:hAnsi="Times New Roman" w:cs="Times New Roman"/>
          <w:sz w:val="28"/>
          <w:szCs w:val="28"/>
        </w:rPr>
        <w:t>п</w:t>
      </w:r>
      <w:proofErr w:type="gramEnd"/>
      <w:r w:rsidRPr="00A35D2B">
        <w:rPr>
          <w:rFonts w:ascii="Times New Roman" w:hAnsi="Times New Roman" w:cs="Times New Roman"/>
          <w:sz w:val="28"/>
          <w:szCs w:val="28"/>
        </w:rPr>
        <w:t>әндерді, сабақтың екінші сағатына қояды, ал орташа және жоғарғы сынып оқушылары үшін екінші және үшінші сағатқа қояды. Осы сағаттарда бақылау жұмыстарын қарастырғ</w:t>
      </w:r>
      <w:proofErr w:type="gramStart"/>
      <w:r w:rsidRPr="00A35D2B">
        <w:rPr>
          <w:rFonts w:ascii="Times New Roman" w:hAnsi="Times New Roman" w:cs="Times New Roman"/>
          <w:sz w:val="28"/>
          <w:szCs w:val="28"/>
        </w:rPr>
        <w:t>ан ж</w:t>
      </w:r>
      <w:proofErr w:type="gramEnd"/>
      <w:r w:rsidRPr="00A35D2B">
        <w:rPr>
          <w:rFonts w:ascii="Times New Roman" w:hAnsi="Times New Roman" w:cs="Times New Roman"/>
          <w:sz w:val="28"/>
          <w:szCs w:val="28"/>
        </w:rPr>
        <w:t>өн.</w:t>
      </w:r>
    </w:p>
    <w:p w:rsidR="00A35D2B" w:rsidRPr="00A35D2B" w:rsidRDefault="00A35D2B" w:rsidP="00A35D2B">
      <w:pPr>
        <w:numPr>
          <w:ilvl w:val="0"/>
          <w:numId w:val="22"/>
        </w:numPr>
        <w:shd w:val="clear" w:color="auto" w:fill="FFFFFF"/>
        <w:tabs>
          <w:tab w:val="left" w:pos="-142"/>
          <w:tab w:val="left" w:pos="811"/>
        </w:tabs>
        <w:spacing w:after="0" w:line="240" w:lineRule="auto"/>
        <w:ind w:left="567"/>
        <w:rPr>
          <w:rFonts w:ascii="Times New Roman" w:hAnsi="Times New Roman" w:cs="Times New Roman"/>
          <w:sz w:val="28"/>
          <w:szCs w:val="28"/>
        </w:rPr>
      </w:pPr>
      <w:r w:rsidRPr="00A35D2B">
        <w:rPr>
          <w:rFonts w:ascii="Times New Roman" w:hAnsi="Times New Roman" w:cs="Times New Roman"/>
          <w:sz w:val="28"/>
          <w:szCs w:val="28"/>
        </w:rPr>
        <w:t xml:space="preserve">Мектеп интернаттарының арнайылылығын ескере отырып </w:t>
      </w:r>
      <w:proofErr w:type="gramStart"/>
      <w:r w:rsidRPr="00A35D2B">
        <w:rPr>
          <w:rFonts w:ascii="Times New Roman" w:hAnsi="Times New Roman" w:cs="Times New Roman"/>
          <w:sz w:val="28"/>
          <w:szCs w:val="28"/>
        </w:rPr>
        <w:t>дене т</w:t>
      </w:r>
      <w:proofErr w:type="gramEnd"/>
      <w:r w:rsidRPr="00A35D2B">
        <w:rPr>
          <w:rFonts w:ascii="Times New Roman" w:hAnsi="Times New Roman" w:cs="Times New Roman"/>
          <w:sz w:val="28"/>
          <w:szCs w:val="28"/>
        </w:rPr>
        <w:t>әрбиесі сабақтарын үшінші және төртінші сағаттарға қойған жөн. Екі еселенген сабақтарды еңбек және шаңғы тебуге дайындық жүргізу кезіндегі дене тәрбиесі сабақтары бойынша қарастырған жөн.</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Апта ішіндегі </w:t>
      </w:r>
      <w:proofErr w:type="gramStart"/>
      <w:r w:rsidRPr="00A35D2B">
        <w:rPr>
          <w:rFonts w:ascii="Times New Roman" w:hAnsi="Times New Roman" w:cs="Times New Roman"/>
          <w:sz w:val="28"/>
          <w:szCs w:val="28"/>
        </w:rPr>
        <w:t>о</w:t>
      </w:r>
      <w:proofErr w:type="gramEnd"/>
      <w:r w:rsidRPr="00A35D2B">
        <w:rPr>
          <w:rFonts w:ascii="Times New Roman" w:hAnsi="Times New Roman" w:cs="Times New Roman"/>
          <w:sz w:val="28"/>
          <w:szCs w:val="28"/>
        </w:rPr>
        <w:t>қудың сабақ кестесін құрастыру кезінде ұсынылады:</w:t>
      </w:r>
    </w:p>
    <w:p w:rsidR="00A35D2B" w:rsidRPr="00A35D2B" w:rsidRDefault="00A35D2B" w:rsidP="00A35D2B">
      <w:pPr>
        <w:shd w:val="clear" w:color="auto" w:fill="FFFFFF"/>
        <w:tabs>
          <w:tab w:val="left" w:pos="-142"/>
          <w:tab w:val="left" w:pos="811"/>
        </w:tabs>
        <w:spacing w:after="0"/>
        <w:ind w:left="567"/>
        <w:rPr>
          <w:rFonts w:ascii="Times New Roman" w:hAnsi="Times New Roman" w:cs="Times New Roman"/>
          <w:sz w:val="28"/>
          <w:szCs w:val="28"/>
        </w:rPr>
      </w:pPr>
      <w:r w:rsidRPr="00A35D2B">
        <w:rPr>
          <w:rFonts w:ascii="Times New Roman" w:hAnsi="Times New Roman" w:cs="Times New Roman"/>
          <w:sz w:val="28"/>
          <w:szCs w:val="28"/>
        </w:rPr>
        <w:t>-</w:t>
      </w:r>
      <w:r w:rsidRPr="00A35D2B">
        <w:rPr>
          <w:rFonts w:ascii="Times New Roman" w:hAnsi="Times New Roman" w:cs="Times New Roman"/>
          <w:sz w:val="28"/>
          <w:szCs w:val="28"/>
        </w:rPr>
        <w:tab/>
        <w:t>барлық сыныптардағы бақылау жұмыстарын дүйсенбі мен сенбіден басқа  аптаның барлық күніндерінде жүргізілу.</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Кіші сыны оқушылары үшін аптасына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рет (дұрысы бейсенбі) жеңілдетілген күн ұйымдастыру. Мұндай күні екі сағат сабақтан соң серуендеу мен экскурсия жасаған дұрыс. Балалардың жұмысқа қабілеттілігін арттыру үшін, ұтымды сабақ уақытын қалыптастыру маңызды болып табылады. Осыған байланысты 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інші сыныптарда сабақтың максимальды ұзақтығы - 35 минутқа, келесі жылғы оқушыларға - 45 минутқа созылады.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Бастауыш сыныптарда оқушылардың шаршағыштығы мен спецификалық ауытқулырын ескере отырып, әрбі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сабақ уақытында физкульт пауза жасап отыру қажет. Сонымен қатар, үзіліссіз көру ауыртпашылығының режимін сақтап отырған дұрыс. Кіші мектеп жасындағы оқушылардың жақыннан үздіксіз көру ауыртпашылығы әртүрлі қашықтықта 10 минуттан аспау </w:t>
      </w:r>
      <w:r w:rsidRPr="00A35D2B">
        <w:rPr>
          <w:rFonts w:ascii="Times New Roman" w:hAnsi="Times New Roman" w:cs="Times New Roman"/>
          <w:sz w:val="28"/>
          <w:szCs w:val="28"/>
        </w:rPr>
        <w:lastRenderedPageBreak/>
        <w:t>қажет, ал орта және жоғары сыныптарда - 15 минуттан аспау қажет. Брайль жүйесінің релефі бойынша оқып жатқан қалдық көруі бар зағип балалар көру жұмысын  1-2 рет сабақ ішінде   5 минуттан. Көруі толық жоғ</w:t>
      </w:r>
      <w:proofErr w:type="gramStart"/>
      <w:r w:rsidRPr="00A35D2B">
        <w:rPr>
          <w:rFonts w:ascii="Times New Roman" w:hAnsi="Times New Roman" w:cs="Times New Roman"/>
          <w:sz w:val="28"/>
          <w:szCs w:val="28"/>
        </w:rPr>
        <w:t>ал</w:t>
      </w:r>
      <w:proofErr w:type="gramEnd"/>
      <w:r w:rsidRPr="00A35D2B">
        <w:rPr>
          <w:rFonts w:ascii="Times New Roman" w:hAnsi="Times New Roman" w:cs="Times New Roman"/>
          <w:sz w:val="28"/>
          <w:szCs w:val="28"/>
        </w:rPr>
        <w:t>ған зағип балалар тактильді қабылдау мен естуді алмастырып отыруы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 xml:space="preserve">Көру жұмысын жеңілдету үшін және материалды игеру тиімділігін арттыру үшін сабақта барлық жеке, топтық және арнайы техникалық заттар сияқты түзету құралдарын пайдаланған жөн. Осы кезде «Оқу процесңндегң </w:t>
      </w:r>
      <w:proofErr w:type="gramStart"/>
      <w:r w:rsidRPr="00A35D2B">
        <w:rPr>
          <w:rFonts w:ascii="Times New Roman" w:hAnsi="Times New Roman" w:cs="Times New Roman"/>
          <w:sz w:val="28"/>
          <w:szCs w:val="28"/>
        </w:rPr>
        <w:t>о</w:t>
      </w:r>
      <w:proofErr w:type="gramEnd"/>
      <w:r w:rsidRPr="00A35D2B">
        <w:rPr>
          <w:rFonts w:ascii="Times New Roman" w:hAnsi="Times New Roman" w:cs="Times New Roman"/>
          <w:sz w:val="28"/>
          <w:szCs w:val="28"/>
        </w:rPr>
        <w:t>қудың техникалық құралдарын (экранды дыбыстық, экрандық, дыбыстық) қолдану бойынша гигиеналық ұсыныстарға» сүйенген дұрыс.</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Сабақ уақытында пайда болған шаршағыштықты алып тастау үшін, сабақ арасында бекңтңлген үзіліс ұзақтығы - 10 минут және үлкен үзілістер ( 2 немесе 3сабақтан соң) - 30 ми</w:t>
      </w:r>
      <w:r w:rsidRPr="00A35D2B">
        <w:rPr>
          <w:rFonts w:ascii="Times New Roman" w:hAnsi="Times New Roman" w:cs="Times New Roman"/>
          <w:sz w:val="28"/>
          <w:szCs w:val="28"/>
        </w:rPr>
        <w:softHyphen/>
        <w:t xml:space="preserve">нуттан кем емес; екінші және үшінші үзілістер 20 минутқа дейін </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ұқсат етіледі.</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Оқушылардың өзіндік дайындалуы кезінде сабақ ауыртпашылығының шаршағыштық әсерін төмендетуге қабілетті барлық заттармен қамтамасыз ету қажет.</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Еңбекке баулу тек қана оқ</w:t>
      </w:r>
      <w:proofErr w:type="gramStart"/>
      <w:r w:rsidRPr="00A35D2B">
        <w:rPr>
          <w:rFonts w:ascii="Times New Roman" w:hAnsi="Times New Roman" w:cs="Times New Roman"/>
          <w:sz w:val="28"/>
          <w:szCs w:val="28"/>
        </w:rPr>
        <w:t>у-т</w:t>
      </w:r>
      <w:proofErr w:type="gramEnd"/>
      <w:r w:rsidRPr="00A35D2B">
        <w:rPr>
          <w:rFonts w:ascii="Times New Roman" w:hAnsi="Times New Roman" w:cs="Times New Roman"/>
          <w:sz w:val="28"/>
          <w:szCs w:val="28"/>
        </w:rPr>
        <w:t>әрбиелік және сауықтандыру маңызды және компенсациялық және бұзылған функциялық түзету болып табылады.</w:t>
      </w:r>
    </w:p>
    <w:p w:rsidR="00A35D2B" w:rsidRPr="00A35D2B" w:rsidRDefault="00A35D2B" w:rsidP="00A35D2B">
      <w:pPr>
        <w:shd w:val="clear" w:color="auto" w:fill="FFFFFF"/>
        <w:tabs>
          <w:tab w:val="left" w:pos="-142"/>
        </w:tabs>
        <w:spacing w:after="0"/>
        <w:ind w:left="567"/>
        <w:rPr>
          <w:rFonts w:ascii="Times New Roman" w:hAnsi="Times New Roman" w:cs="Times New Roman"/>
          <w:sz w:val="28"/>
          <w:szCs w:val="28"/>
        </w:rPr>
      </w:pPr>
      <w:r w:rsidRPr="00A35D2B">
        <w:rPr>
          <w:rFonts w:ascii="Times New Roman" w:hAnsi="Times New Roman" w:cs="Times New Roman"/>
          <w:sz w:val="28"/>
          <w:szCs w:val="28"/>
        </w:rPr>
        <w:t>Еңбекке баулу сабағын дұрыс қою оқу және кәсіби ориентация, оқушылардың қоғамдық пайдалы өнді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істік жұмыстарға қатысуы тұлғалық қалыптасуының, интелектуалды дамуының айнымас факторы болып табылады. Барлық арнайы мектеп интернаттарда еңбекке баулу үш этаппен жү</w:t>
      </w:r>
      <w:proofErr w:type="gramStart"/>
      <w:r w:rsidRPr="00A35D2B">
        <w:rPr>
          <w:rFonts w:ascii="Times New Roman" w:hAnsi="Times New Roman" w:cs="Times New Roman"/>
          <w:sz w:val="28"/>
          <w:szCs w:val="28"/>
        </w:rPr>
        <w:t>ред</w:t>
      </w:r>
      <w:proofErr w:type="gramEnd"/>
      <w:r w:rsidRPr="00A35D2B">
        <w:rPr>
          <w:rFonts w:ascii="Times New Roman" w:hAnsi="Times New Roman" w:cs="Times New Roman"/>
          <w:sz w:val="28"/>
          <w:szCs w:val="28"/>
        </w:rPr>
        <w:t>і: қол еңбегі, жалпы техникалық және өндірістік дайындық. Әрбір этапта мазмұны мен сабақтың әдістері жастық, тәрбиелік оқыту және мектепті түзету тапсырмаларымен анықталады.</w:t>
      </w:r>
    </w:p>
    <w:p w:rsidR="00A35D2B" w:rsidRPr="00A35D2B" w:rsidRDefault="00A35D2B" w:rsidP="00A35D2B">
      <w:pPr>
        <w:tabs>
          <w:tab w:val="left" w:pos="-142"/>
        </w:tabs>
        <w:spacing w:after="0"/>
        <w:ind w:left="567" w:right="565"/>
        <w:rPr>
          <w:rFonts w:ascii="Times New Roman" w:hAnsi="Times New Roman" w:cs="Times New Roman"/>
          <w:b/>
          <w:sz w:val="28"/>
          <w:szCs w:val="28"/>
        </w:rPr>
      </w:pPr>
    </w:p>
    <w:p w:rsidR="00A35D2B" w:rsidRPr="00A35D2B" w:rsidRDefault="00A35D2B" w:rsidP="00A35D2B">
      <w:pPr>
        <w:tabs>
          <w:tab w:val="left" w:pos="-142"/>
        </w:tabs>
        <w:spacing w:after="0"/>
        <w:ind w:left="567" w:right="565"/>
        <w:rPr>
          <w:rFonts w:ascii="Times New Roman" w:hAnsi="Times New Roman" w:cs="Times New Roman"/>
          <w:b/>
          <w:sz w:val="28"/>
          <w:szCs w:val="28"/>
        </w:rPr>
      </w:pPr>
      <w:r w:rsidRPr="00A35D2B">
        <w:rPr>
          <w:rFonts w:ascii="Times New Roman" w:hAnsi="Times New Roman" w:cs="Times New Roman"/>
          <w:b/>
          <w:sz w:val="28"/>
          <w:szCs w:val="28"/>
        </w:rPr>
        <w:t xml:space="preserve">4. Иллюстрациялы материалдар: </w:t>
      </w:r>
      <w:r w:rsidRPr="00A35D2B">
        <w:rPr>
          <w:rFonts w:ascii="Times New Roman" w:hAnsi="Times New Roman" w:cs="Times New Roman"/>
          <w:sz w:val="28"/>
          <w:szCs w:val="28"/>
        </w:rPr>
        <w:t>слайд</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5.Әдебиет: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Қазақ тілінде</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1.Иманалиев  Ш.И.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імдердің гигиенасы ,-Алматы.Ғылым</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баспа орталығы.2008.</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2.Неменко Б.А., Оспанова Г.К. 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гигиенасы.</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Оқулы</w:t>
      </w:r>
      <w:proofErr w:type="gramStart"/>
      <w:r w:rsidRPr="00A35D2B">
        <w:rPr>
          <w:rFonts w:ascii="Times New Roman" w:hAnsi="Times New Roman" w:cs="Times New Roman"/>
          <w:sz w:val="28"/>
          <w:szCs w:val="28"/>
        </w:rPr>
        <w:t>қ-</w:t>
      </w:r>
      <w:proofErr w:type="gramEnd"/>
      <w:r w:rsidRPr="00A35D2B">
        <w:rPr>
          <w:rFonts w:ascii="Times New Roman" w:hAnsi="Times New Roman" w:cs="Times New Roman"/>
          <w:sz w:val="28"/>
          <w:szCs w:val="28"/>
        </w:rPr>
        <w:t>Алматы «Ғылым».-2002.-300бет.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lastRenderedPageBreak/>
        <w:t>1.Төлемісов А.М., Қасмақасов С.Х Қазақстан  Реснубликасының мектеп жасындағы балаларының физикалық дамуын есептеу және бағалау әді</w:t>
      </w:r>
      <w:proofErr w:type="gramStart"/>
      <w:r w:rsidRPr="00A35D2B">
        <w:rPr>
          <w:rFonts w:ascii="Times New Roman" w:hAnsi="Times New Roman" w:cs="Times New Roman"/>
          <w:sz w:val="28"/>
          <w:szCs w:val="28"/>
        </w:rPr>
        <w:t>с</w:t>
      </w:r>
      <w:proofErr w:type="gramEnd"/>
      <w:r w:rsidRPr="00A35D2B">
        <w:rPr>
          <w:rFonts w:ascii="Times New Roman" w:hAnsi="Times New Roman" w:cs="Times New Roman"/>
          <w:sz w:val="28"/>
          <w:szCs w:val="28"/>
        </w:rPr>
        <w:t>і.</w:t>
      </w:r>
    </w:p>
    <w:p w:rsidR="00A35D2B" w:rsidRPr="00A35D2B" w:rsidRDefault="00A35D2B" w:rsidP="00A35D2B">
      <w:pPr>
        <w:tabs>
          <w:tab w:val="left" w:pos="-142"/>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Әдістемелік құралы.- Алматы 2008.-230 бет.</w:t>
      </w: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s>
        <w:spacing w:after="0"/>
        <w:ind w:left="567" w:right="565"/>
        <w:rPr>
          <w:rFonts w:ascii="Times New Roman" w:hAnsi="Times New Roman" w:cs="Times New Roman"/>
          <w:b/>
          <w:bCs/>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Орыс  тілінде</w:t>
      </w: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Негізгі:</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1.Гигиена детей и подростков: Учебни</w:t>
      </w:r>
      <w:proofErr w:type="gramStart"/>
      <w:r w:rsidRPr="00A35D2B">
        <w:rPr>
          <w:rFonts w:ascii="Times New Roman" w:hAnsi="Times New Roman" w:cs="Times New Roman"/>
          <w:sz w:val="28"/>
          <w:szCs w:val="28"/>
        </w:rPr>
        <w:t>к(</w:t>
      </w:r>
      <w:proofErr w:type="gramEnd"/>
      <w:r w:rsidRPr="00A35D2B">
        <w:rPr>
          <w:rFonts w:ascii="Times New Roman" w:hAnsi="Times New Roman" w:cs="Times New Roman"/>
          <w:sz w:val="28"/>
          <w:szCs w:val="28"/>
        </w:rPr>
        <w:t>Под ред В. Кучма.-М.ГЭОТАРМЕДИА,2008-480с.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p>
    <w:p w:rsidR="00A35D2B" w:rsidRPr="00A35D2B" w:rsidRDefault="00A35D2B" w:rsidP="00A35D2B">
      <w:pPr>
        <w:tabs>
          <w:tab w:val="left" w:pos="-142"/>
          <w:tab w:val="left" w:pos="1770"/>
        </w:tabs>
        <w:spacing w:after="0"/>
        <w:ind w:left="567" w:right="565"/>
        <w:rPr>
          <w:rFonts w:ascii="Times New Roman" w:hAnsi="Times New Roman" w:cs="Times New Roman"/>
          <w:b/>
          <w:bCs/>
          <w:sz w:val="28"/>
          <w:szCs w:val="28"/>
        </w:rPr>
      </w:pPr>
      <w:r w:rsidRPr="00A35D2B">
        <w:rPr>
          <w:rFonts w:ascii="Times New Roman" w:hAnsi="Times New Roman" w:cs="Times New Roman"/>
          <w:b/>
          <w:bCs/>
          <w:sz w:val="28"/>
          <w:szCs w:val="28"/>
        </w:rPr>
        <w:t>Қосымша:</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 xml:space="preserve">1.Медицинские и социальные аспекты адаптации современных подростков </w:t>
      </w:r>
      <w:proofErr w:type="gramStart"/>
      <w:r w:rsidRPr="00A35D2B">
        <w:rPr>
          <w:rFonts w:ascii="Times New Roman" w:hAnsi="Times New Roman" w:cs="Times New Roman"/>
          <w:sz w:val="28"/>
          <w:szCs w:val="28"/>
        </w:rPr>
        <w:t>к</w:t>
      </w:r>
      <w:proofErr w:type="gramEnd"/>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условиям воспитания, обучения и трудавой деятельности. Баранов А.А., Кучма В.Р., Сухарева Л.Л.М. Медицина.-2006.-Голубаев  В.В.и др. Практикум по оснаванием педиаторы и гигиены детей дошкольного возраста.- М. Издательский цент</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Академия».2000-200с.</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2.Кучма В.</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 xml:space="preserve"> Гигиена детей и подростков при работе с видео-дисплейными</w:t>
      </w:r>
    </w:p>
    <w:p w:rsidR="00A35D2B" w:rsidRPr="00A35D2B" w:rsidRDefault="00A35D2B" w:rsidP="00A35D2B">
      <w:pPr>
        <w:tabs>
          <w:tab w:val="left" w:pos="-142"/>
          <w:tab w:val="left" w:pos="1770"/>
        </w:tabs>
        <w:spacing w:after="0"/>
        <w:ind w:left="567" w:right="565"/>
        <w:rPr>
          <w:rFonts w:ascii="Times New Roman" w:hAnsi="Times New Roman" w:cs="Times New Roman"/>
          <w:sz w:val="28"/>
          <w:szCs w:val="28"/>
        </w:rPr>
      </w:pPr>
      <w:r w:rsidRPr="00A35D2B">
        <w:rPr>
          <w:rFonts w:ascii="Times New Roman" w:hAnsi="Times New Roman" w:cs="Times New Roman"/>
          <w:sz w:val="28"/>
          <w:szCs w:val="28"/>
        </w:rPr>
        <w:t>терминалами</w:t>
      </w:r>
      <w:proofErr w:type="gramStart"/>
      <w:r w:rsidRPr="00A35D2B">
        <w:rPr>
          <w:rFonts w:ascii="Times New Roman" w:hAnsi="Times New Roman" w:cs="Times New Roman"/>
          <w:sz w:val="28"/>
          <w:szCs w:val="28"/>
        </w:rPr>
        <w:t>.-</w:t>
      </w:r>
      <w:proofErr w:type="gramEnd"/>
      <w:r w:rsidRPr="00A35D2B">
        <w:rPr>
          <w:rFonts w:ascii="Times New Roman" w:hAnsi="Times New Roman" w:cs="Times New Roman"/>
          <w:sz w:val="28"/>
          <w:szCs w:val="28"/>
        </w:rPr>
        <w:t>М. Медицина, 2000,-160с.</w:t>
      </w:r>
    </w:p>
    <w:p w:rsidR="00A35D2B" w:rsidRPr="00A35D2B" w:rsidRDefault="00A35D2B" w:rsidP="00A35D2B">
      <w:pPr>
        <w:tabs>
          <w:tab w:val="left" w:pos="-142"/>
        </w:tabs>
        <w:spacing w:after="0"/>
        <w:rPr>
          <w:rFonts w:ascii="Times New Roman" w:hAnsi="Times New Roman" w:cs="Times New Roman"/>
          <w:b/>
          <w:bCs/>
          <w:sz w:val="28"/>
          <w:szCs w:val="28"/>
        </w:rPr>
      </w:pPr>
    </w:p>
    <w:p w:rsidR="00A35D2B" w:rsidRPr="00A35D2B" w:rsidRDefault="00A35D2B" w:rsidP="00A35D2B">
      <w:pPr>
        <w:numPr>
          <w:ilvl w:val="0"/>
          <w:numId w:val="24"/>
        </w:numPr>
        <w:tabs>
          <w:tab w:val="left" w:pos="-142"/>
        </w:tabs>
        <w:spacing w:after="0" w:line="240" w:lineRule="auto"/>
        <w:rPr>
          <w:rFonts w:ascii="Times New Roman" w:hAnsi="Times New Roman" w:cs="Times New Roman"/>
          <w:b/>
          <w:sz w:val="28"/>
          <w:szCs w:val="28"/>
        </w:rPr>
      </w:pPr>
      <w:r w:rsidRPr="00A35D2B">
        <w:rPr>
          <w:rFonts w:ascii="Times New Roman" w:hAnsi="Times New Roman" w:cs="Times New Roman"/>
          <w:b/>
          <w:bCs/>
          <w:sz w:val="28"/>
          <w:szCs w:val="28"/>
        </w:rPr>
        <w:t>Қо</w:t>
      </w:r>
      <w:r w:rsidRPr="00A35D2B">
        <w:rPr>
          <w:rFonts w:ascii="Times New Roman" w:hAnsi="Times New Roman" w:cs="Times New Roman"/>
          <w:b/>
          <w:sz w:val="28"/>
          <w:szCs w:val="28"/>
        </w:rPr>
        <w:t>рытынды сұрақтар:</w:t>
      </w:r>
    </w:p>
    <w:p w:rsidR="00A35D2B" w:rsidRPr="00A35D2B" w:rsidRDefault="00A35D2B" w:rsidP="00A35D2B">
      <w:pPr>
        <w:numPr>
          <w:ilvl w:val="0"/>
          <w:numId w:val="28"/>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Балалар мен жасөспі</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імдер арасында жақыннан көрушіліктің алдын алу шаралары қалай жүргізіледі?</w:t>
      </w:r>
    </w:p>
    <w:p w:rsidR="00A35D2B" w:rsidRPr="00A35D2B" w:rsidRDefault="00A35D2B" w:rsidP="00A35D2B">
      <w:pPr>
        <w:numPr>
          <w:ilvl w:val="0"/>
          <w:numId w:val="28"/>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 xml:space="preserve">Жоғарғы оқу орындарының құрылысы мен жоспарлануының негізгі </w:t>
      </w:r>
      <w:proofErr w:type="gramStart"/>
      <w:r w:rsidRPr="00A35D2B">
        <w:rPr>
          <w:rFonts w:ascii="Times New Roman" w:hAnsi="Times New Roman" w:cs="Times New Roman"/>
          <w:sz w:val="28"/>
          <w:szCs w:val="28"/>
        </w:rPr>
        <w:t>гигиеналы</w:t>
      </w:r>
      <w:proofErr w:type="gramEnd"/>
      <w:r w:rsidRPr="00A35D2B">
        <w:rPr>
          <w:rFonts w:ascii="Times New Roman" w:hAnsi="Times New Roman" w:cs="Times New Roman"/>
          <w:sz w:val="28"/>
          <w:szCs w:val="28"/>
        </w:rPr>
        <w:t>қ қағидаларын атаңыз.</w:t>
      </w:r>
    </w:p>
    <w:p w:rsidR="00A35D2B" w:rsidRPr="00A35D2B" w:rsidRDefault="00A35D2B" w:rsidP="00A35D2B">
      <w:pPr>
        <w:numPr>
          <w:ilvl w:val="0"/>
          <w:numId w:val="28"/>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Сумен қамтамасыз етуде қандай санитарлық – эпидемиялогиялық талаптар қойылады?</w:t>
      </w:r>
    </w:p>
    <w:p w:rsidR="00A35D2B" w:rsidRPr="00A35D2B" w:rsidRDefault="00A35D2B" w:rsidP="00A35D2B">
      <w:pPr>
        <w:numPr>
          <w:ilvl w:val="0"/>
          <w:numId w:val="28"/>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Кә</w:t>
      </w:r>
      <w:proofErr w:type="gramStart"/>
      <w:r w:rsidRPr="00A35D2B">
        <w:rPr>
          <w:rFonts w:ascii="Times New Roman" w:hAnsi="Times New Roman" w:cs="Times New Roman"/>
          <w:sz w:val="28"/>
          <w:szCs w:val="28"/>
        </w:rPr>
        <w:t>р</w:t>
      </w:r>
      <w:proofErr w:type="gramEnd"/>
      <w:r w:rsidRPr="00A35D2B">
        <w:rPr>
          <w:rFonts w:ascii="Times New Roman" w:hAnsi="Times New Roman" w:cs="Times New Roman"/>
          <w:sz w:val="28"/>
          <w:szCs w:val="28"/>
        </w:rPr>
        <w:t>із жүйесімен қамтамасыз етуде қандай санитарлық – эпидемиялогиялық талаптар қойылады?</w:t>
      </w:r>
    </w:p>
    <w:p w:rsidR="00A35D2B" w:rsidRPr="00A35D2B" w:rsidRDefault="00A35D2B" w:rsidP="00A35D2B">
      <w:pPr>
        <w:numPr>
          <w:ilvl w:val="0"/>
          <w:numId w:val="28"/>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Жылумен қамтамасыз етуде қандай санитарлық – эпидемиялогиялық талаптар қойылады?</w:t>
      </w:r>
    </w:p>
    <w:p w:rsidR="00A35D2B" w:rsidRPr="00A35D2B" w:rsidRDefault="00A35D2B" w:rsidP="00A35D2B">
      <w:pPr>
        <w:numPr>
          <w:ilvl w:val="0"/>
          <w:numId w:val="28"/>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Желдетумен қамтамасыз етуде қандай санитарлық – эпидемиялогиялық талаптар қойылады?</w:t>
      </w:r>
    </w:p>
    <w:p w:rsidR="00A35D2B" w:rsidRPr="00A35D2B" w:rsidRDefault="00A35D2B" w:rsidP="00A35D2B">
      <w:pPr>
        <w:numPr>
          <w:ilvl w:val="0"/>
          <w:numId w:val="28"/>
        </w:numPr>
        <w:tabs>
          <w:tab w:val="left" w:pos="-142"/>
        </w:tabs>
        <w:spacing w:after="0" w:line="240" w:lineRule="auto"/>
        <w:rPr>
          <w:rFonts w:ascii="Times New Roman" w:hAnsi="Times New Roman" w:cs="Times New Roman"/>
          <w:sz w:val="28"/>
          <w:szCs w:val="28"/>
        </w:rPr>
      </w:pPr>
      <w:r w:rsidRPr="00A35D2B">
        <w:rPr>
          <w:rFonts w:ascii="Times New Roman" w:hAnsi="Times New Roman" w:cs="Times New Roman"/>
          <w:sz w:val="28"/>
          <w:szCs w:val="28"/>
        </w:rPr>
        <w:t>Жарықпен қамтамасыз етуде қандай санитарлық – эпидемиялогиялық талаптар қойылады?</w:t>
      </w:r>
    </w:p>
    <w:p w:rsidR="00A35D2B" w:rsidRPr="00A35D2B" w:rsidRDefault="00A35D2B" w:rsidP="00A35D2B">
      <w:pPr>
        <w:pStyle w:val="22"/>
        <w:shd w:val="clear" w:color="auto" w:fill="auto"/>
        <w:tabs>
          <w:tab w:val="left" w:pos="-724"/>
          <w:tab w:val="left" w:pos="-362"/>
          <w:tab w:val="left" w:pos="-142"/>
        </w:tabs>
        <w:spacing w:after="0" w:line="276" w:lineRule="auto"/>
        <w:ind w:left="567" w:right="565"/>
        <w:jc w:val="left"/>
        <w:rPr>
          <w:rFonts w:ascii="Times New Roman" w:hAnsi="Times New Roman" w:cs="Times New Roman"/>
          <w:b w:val="0"/>
          <w:sz w:val="28"/>
          <w:szCs w:val="28"/>
          <w:lang w:val="kk-KZ" w:eastAsia="kk-KZ"/>
        </w:rPr>
      </w:pPr>
    </w:p>
    <w:p w:rsidR="00A35D2B" w:rsidRPr="00A35D2B" w:rsidRDefault="00A35D2B" w:rsidP="00A35D2B">
      <w:pPr>
        <w:pStyle w:val="22"/>
        <w:shd w:val="clear" w:color="auto" w:fill="auto"/>
        <w:tabs>
          <w:tab w:val="left" w:pos="-142"/>
        </w:tabs>
        <w:spacing w:after="0" w:line="276" w:lineRule="auto"/>
        <w:ind w:left="567" w:right="565"/>
        <w:jc w:val="left"/>
        <w:rPr>
          <w:rFonts w:ascii="Times New Roman" w:hAnsi="Times New Roman" w:cs="Times New Roman"/>
          <w:sz w:val="28"/>
          <w:szCs w:val="28"/>
          <w:lang w:eastAsia="kk-KZ"/>
        </w:rPr>
      </w:pPr>
    </w:p>
    <w:p w:rsidR="00A35D2B" w:rsidRPr="00A35D2B" w:rsidRDefault="00A35D2B" w:rsidP="00A35D2B">
      <w:pPr>
        <w:pStyle w:val="22"/>
        <w:shd w:val="clear" w:color="auto" w:fill="auto"/>
        <w:tabs>
          <w:tab w:val="left" w:pos="-142"/>
        </w:tabs>
        <w:spacing w:after="0" w:line="276" w:lineRule="auto"/>
        <w:ind w:left="567" w:right="565"/>
        <w:jc w:val="left"/>
        <w:rPr>
          <w:rFonts w:ascii="Times New Roman" w:hAnsi="Times New Roman" w:cs="Times New Roman"/>
          <w:sz w:val="28"/>
          <w:szCs w:val="28"/>
          <w:lang w:eastAsia="kk-KZ"/>
        </w:rPr>
      </w:pPr>
    </w:p>
    <w:p w:rsidR="00026903" w:rsidRPr="00A35D2B" w:rsidRDefault="00026903" w:rsidP="00A35D2B">
      <w:pPr>
        <w:tabs>
          <w:tab w:val="left" w:pos="-142"/>
        </w:tabs>
        <w:spacing w:after="0"/>
        <w:rPr>
          <w:rFonts w:ascii="Times New Roman" w:hAnsi="Times New Roman" w:cs="Times New Roman"/>
          <w:sz w:val="28"/>
          <w:szCs w:val="28"/>
        </w:rPr>
      </w:pPr>
    </w:p>
    <w:sectPr w:rsidR="00026903" w:rsidRPr="00A35D2B" w:rsidSect="00A35D2B">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DEE181E"/>
    <w:lvl w:ilvl="0">
      <w:numFmt w:val="bullet"/>
      <w:lvlText w:val="*"/>
      <w:lvlJc w:val="left"/>
    </w:lvl>
  </w:abstractNum>
  <w:abstractNum w:abstractNumId="1">
    <w:nsid w:val="00000001"/>
    <w:multiLevelType w:val="multilevel"/>
    <w:tmpl w:val="D1C60F7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3">
    <w:nsid w:val="00000009"/>
    <w:multiLevelType w:val="multilevel"/>
    <w:tmpl w:val="7ABC13C4"/>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hAnsi="Times New Roman" w:cs="Times New Roman"/>
        <w:b w:val="0"/>
        <w:bCs w:val="0"/>
        <w:i/>
        <w:iCs/>
        <w:smallCaps w:val="0"/>
        <w:strike w:val="0"/>
        <w:dstrike w:val="0"/>
        <w:color w:val="000000"/>
        <w:spacing w:val="20"/>
        <w:w w:val="100"/>
        <w:position w:val="0"/>
        <w:sz w:val="27"/>
        <w:szCs w:val="27"/>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7"/>
        <w:szCs w:val="27"/>
        <w:u w:val="none"/>
        <w:effect w:val="none"/>
      </w:rPr>
    </w:lvl>
    <w:lvl w:ilvl="6">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8."/>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
    <w:nsid w:val="020818BA"/>
    <w:multiLevelType w:val="hybridMultilevel"/>
    <w:tmpl w:val="C70A69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2F06F9C"/>
    <w:multiLevelType w:val="hybridMultilevel"/>
    <w:tmpl w:val="9898A6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ED59AC"/>
    <w:multiLevelType w:val="hybridMultilevel"/>
    <w:tmpl w:val="B6045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A1639E"/>
    <w:multiLevelType w:val="hybridMultilevel"/>
    <w:tmpl w:val="2B32636E"/>
    <w:lvl w:ilvl="0" w:tplc="B8FC1E1A">
      <w:start w:val="1"/>
      <w:numFmt w:val="decimal"/>
      <w:lvlText w:val="%1."/>
      <w:lvlJc w:val="left"/>
      <w:pPr>
        <w:ind w:left="-364" w:hanging="360"/>
      </w:pPr>
      <w:rPr>
        <w:rFonts w:hint="default"/>
        <w:b/>
      </w:rPr>
    </w:lvl>
    <w:lvl w:ilvl="1" w:tplc="04190019" w:tentative="1">
      <w:start w:val="1"/>
      <w:numFmt w:val="lowerLetter"/>
      <w:lvlText w:val="%2."/>
      <w:lvlJc w:val="left"/>
      <w:pPr>
        <w:ind w:left="356" w:hanging="360"/>
      </w:pPr>
    </w:lvl>
    <w:lvl w:ilvl="2" w:tplc="0419001B" w:tentative="1">
      <w:start w:val="1"/>
      <w:numFmt w:val="lowerRoman"/>
      <w:lvlText w:val="%3."/>
      <w:lvlJc w:val="right"/>
      <w:pPr>
        <w:ind w:left="1076" w:hanging="180"/>
      </w:pPr>
    </w:lvl>
    <w:lvl w:ilvl="3" w:tplc="0419000F" w:tentative="1">
      <w:start w:val="1"/>
      <w:numFmt w:val="decimal"/>
      <w:lvlText w:val="%4."/>
      <w:lvlJc w:val="left"/>
      <w:pPr>
        <w:ind w:left="1796" w:hanging="360"/>
      </w:pPr>
    </w:lvl>
    <w:lvl w:ilvl="4" w:tplc="04190019" w:tentative="1">
      <w:start w:val="1"/>
      <w:numFmt w:val="lowerLetter"/>
      <w:lvlText w:val="%5."/>
      <w:lvlJc w:val="left"/>
      <w:pPr>
        <w:ind w:left="2516" w:hanging="360"/>
      </w:pPr>
    </w:lvl>
    <w:lvl w:ilvl="5" w:tplc="0419001B" w:tentative="1">
      <w:start w:val="1"/>
      <w:numFmt w:val="lowerRoman"/>
      <w:lvlText w:val="%6."/>
      <w:lvlJc w:val="right"/>
      <w:pPr>
        <w:ind w:left="3236" w:hanging="180"/>
      </w:pPr>
    </w:lvl>
    <w:lvl w:ilvl="6" w:tplc="0419000F" w:tentative="1">
      <w:start w:val="1"/>
      <w:numFmt w:val="decimal"/>
      <w:lvlText w:val="%7."/>
      <w:lvlJc w:val="left"/>
      <w:pPr>
        <w:ind w:left="3956" w:hanging="360"/>
      </w:pPr>
    </w:lvl>
    <w:lvl w:ilvl="7" w:tplc="04190019" w:tentative="1">
      <w:start w:val="1"/>
      <w:numFmt w:val="lowerLetter"/>
      <w:lvlText w:val="%8."/>
      <w:lvlJc w:val="left"/>
      <w:pPr>
        <w:ind w:left="4676" w:hanging="360"/>
      </w:pPr>
    </w:lvl>
    <w:lvl w:ilvl="8" w:tplc="0419001B" w:tentative="1">
      <w:start w:val="1"/>
      <w:numFmt w:val="lowerRoman"/>
      <w:lvlText w:val="%9."/>
      <w:lvlJc w:val="right"/>
      <w:pPr>
        <w:ind w:left="5396" w:hanging="180"/>
      </w:pPr>
    </w:lvl>
  </w:abstractNum>
  <w:abstractNum w:abstractNumId="8">
    <w:nsid w:val="0DC43B13"/>
    <w:multiLevelType w:val="hybridMultilevel"/>
    <w:tmpl w:val="F368A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1D2F5E"/>
    <w:multiLevelType w:val="hybridMultilevel"/>
    <w:tmpl w:val="A9689B7C"/>
    <w:lvl w:ilvl="0" w:tplc="6132140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nsid w:val="20F1765C"/>
    <w:multiLevelType w:val="hybridMultilevel"/>
    <w:tmpl w:val="50BA4A24"/>
    <w:lvl w:ilvl="0" w:tplc="B97C58DC">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2A37C56"/>
    <w:multiLevelType w:val="hybridMultilevel"/>
    <w:tmpl w:val="9D682A9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CDB0B04"/>
    <w:multiLevelType w:val="multilevel"/>
    <w:tmpl w:val="90B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4460EA"/>
    <w:multiLevelType w:val="hybridMultilevel"/>
    <w:tmpl w:val="2C587FA6"/>
    <w:lvl w:ilvl="0" w:tplc="363622BE">
      <w:start w:val="1"/>
      <w:numFmt w:val="decimal"/>
      <w:lvlText w:val="%1."/>
      <w:lvlJc w:val="left"/>
      <w:pPr>
        <w:ind w:left="-364" w:hanging="360"/>
      </w:pPr>
      <w:rPr>
        <w:rFonts w:hint="default"/>
        <w:b/>
      </w:rPr>
    </w:lvl>
    <w:lvl w:ilvl="1" w:tplc="04190019" w:tentative="1">
      <w:start w:val="1"/>
      <w:numFmt w:val="lowerLetter"/>
      <w:lvlText w:val="%2."/>
      <w:lvlJc w:val="left"/>
      <w:pPr>
        <w:ind w:left="356" w:hanging="360"/>
      </w:pPr>
    </w:lvl>
    <w:lvl w:ilvl="2" w:tplc="0419001B" w:tentative="1">
      <w:start w:val="1"/>
      <w:numFmt w:val="lowerRoman"/>
      <w:lvlText w:val="%3."/>
      <w:lvlJc w:val="right"/>
      <w:pPr>
        <w:ind w:left="1076" w:hanging="180"/>
      </w:pPr>
    </w:lvl>
    <w:lvl w:ilvl="3" w:tplc="0419000F" w:tentative="1">
      <w:start w:val="1"/>
      <w:numFmt w:val="decimal"/>
      <w:lvlText w:val="%4."/>
      <w:lvlJc w:val="left"/>
      <w:pPr>
        <w:ind w:left="1796" w:hanging="360"/>
      </w:pPr>
    </w:lvl>
    <w:lvl w:ilvl="4" w:tplc="04190019" w:tentative="1">
      <w:start w:val="1"/>
      <w:numFmt w:val="lowerLetter"/>
      <w:lvlText w:val="%5."/>
      <w:lvlJc w:val="left"/>
      <w:pPr>
        <w:ind w:left="2516" w:hanging="360"/>
      </w:pPr>
    </w:lvl>
    <w:lvl w:ilvl="5" w:tplc="0419001B" w:tentative="1">
      <w:start w:val="1"/>
      <w:numFmt w:val="lowerRoman"/>
      <w:lvlText w:val="%6."/>
      <w:lvlJc w:val="right"/>
      <w:pPr>
        <w:ind w:left="3236" w:hanging="180"/>
      </w:pPr>
    </w:lvl>
    <w:lvl w:ilvl="6" w:tplc="0419000F" w:tentative="1">
      <w:start w:val="1"/>
      <w:numFmt w:val="decimal"/>
      <w:lvlText w:val="%7."/>
      <w:lvlJc w:val="left"/>
      <w:pPr>
        <w:ind w:left="3956" w:hanging="360"/>
      </w:pPr>
    </w:lvl>
    <w:lvl w:ilvl="7" w:tplc="04190019" w:tentative="1">
      <w:start w:val="1"/>
      <w:numFmt w:val="lowerLetter"/>
      <w:lvlText w:val="%8."/>
      <w:lvlJc w:val="left"/>
      <w:pPr>
        <w:ind w:left="4676" w:hanging="360"/>
      </w:pPr>
    </w:lvl>
    <w:lvl w:ilvl="8" w:tplc="0419001B" w:tentative="1">
      <w:start w:val="1"/>
      <w:numFmt w:val="lowerRoman"/>
      <w:lvlText w:val="%9."/>
      <w:lvlJc w:val="right"/>
      <w:pPr>
        <w:ind w:left="5396" w:hanging="180"/>
      </w:pPr>
    </w:lvl>
  </w:abstractNum>
  <w:abstractNum w:abstractNumId="14">
    <w:nsid w:val="33EE5D0C"/>
    <w:multiLevelType w:val="hybridMultilevel"/>
    <w:tmpl w:val="B4DAB5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6F2A71"/>
    <w:multiLevelType w:val="hybridMultilevel"/>
    <w:tmpl w:val="E394577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4EAD7961"/>
    <w:multiLevelType w:val="hybridMultilevel"/>
    <w:tmpl w:val="7ED678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38628B"/>
    <w:multiLevelType w:val="hybridMultilevel"/>
    <w:tmpl w:val="75DE5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493F18"/>
    <w:multiLevelType w:val="hybridMultilevel"/>
    <w:tmpl w:val="0F86ECCE"/>
    <w:lvl w:ilvl="0" w:tplc="913E8BA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nsid w:val="5D1A00CB"/>
    <w:multiLevelType w:val="hybridMultilevel"/>
    <w:tmpl w:val="2C842846"/>
    <w:lvl w:ilvl="0" w:tplc="913E8BA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06975BB"/>
    <w:multiLevelType w:val="hybridMultilevel"/>
    <w:tmpl w:val="E9A4D724"/>
    <w:lvl w:ilvl="0" w:tplc="08EA40E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1">
    <w:nsid w:val="6ACF5BC4"/>
    <w:multiLevelType w:val="hybridMultilevel"/>
    <w:tmpl w:val="F6628DC6"/>
    <w:lvl w:ilvl="0" w:tplc="2886E6EE">
      <w:start w:val="1"/>
      <w:numFmt w:val="decimal"/>
      <w:lvlText w:val="%1."/>
      <w:lvlJc w:val="left"/>
      <w:pPr>
        <w:ind w:left="-364" w:hanging="360"/>
      </w:pPr>
      <w:rPr>
        <w:rFonts w:hint="default"/>
        <w:b/>
      </w:rPr>
    </w:lvl>
    <w:lvl w:ilvl="1" w:tplc="04190019" w:tentative="1">
      <w:start w:val="1"/>
      <w:numFmt w:val="lowerLetter"/>
      <w:lvlText w:val="%2."/>
      <w:lvlJc w:val="left"/>
      <w:pPr>
        <w:ind w:left="356" w:hanging="360"/>
      </w:pPr>
    </w:lvl>
    <w:lvl w:ilvl="2" w:tplc="0419001B" w:tentative="1">
      <w:start w:val="1"/>
      <w:numFmt w:val="lowerRoman"/>
      <w:lvlText w:val="%3."/>
      <w:lvlJc w:val="right"/>
      <w:pPr>
        <w:ind w:left="1076" w:hanging="180"/>
      </w:pPr>
    </w:lvl>
    <w:lvl w:ilvl="3" w:tplc="0419000F" w:tentative="1">
      <w:start w:val="1"/>
      <w:numFmt w:val="decimal"/>
      <w:lvlText w:val="%4."/>
      <w:lvlJc w:val="left"/>
      <w:pPr>
        <w:ind w:left="1796" w:hanging="360"/>
      </w:pPr>
    </w:lvl>
    <w:lvl w:ilvl="4" w:tplc="04190019" w:tentative="1">
      <w:start w:val="1"/>
      <w:numFmt w:val="lowerLetter"/>
      <w:lvlText w:val="%5."/>
      <w:lvlJc w:val="left"/>
      <w:pPr>
        <w:ind w:left="2516" w:hanging="360"/>
      </w:pPr>
    </w:lvl>
    <w:lvl w:ilvl="5" w:tplc="0419001B" w:tentative="1">
      <w:start w:val="1"/>
      <w:numFmt w:val="lowerRoman"/>
      <w:lvlText w:val="%6."/>
      <w:lvlJc w:val="right"/>
      <w:pPr>
        <w:ind w:left="3236" w:hanging="180"/>
      </w:pPr>
    </w:lvl>
    <w:lvl w:ilvl="6" w:tplc="0419000F" w:tentative="1">
      <w:start w:val="1"/>
      <w:numFmt w:val="decimal"/>
      <w:lvlText w:val="%7."/>
      <w:lvlJc w:val="left"/>
      <w:pPr>
        <w:ind w:left="3956" w:hanging="360"/>
      </w:pPr>
    </w:lvl>
    <w:lvl w:ilvl="7" w:tplc="04190019" w:tentative="1">
      <w:start w:val="1"/>
      <w:numFmt w:val="lowerLetter"/>
      <w:lvlText w:val="%8."/>
      <w:lvlJc w:val="left"/>
      <w:pPr>
        <w:ind w:left="4676" w:hanging="360"/>
      </w:pPr>
    </w:lvl>
    <w:lvl w:ilvl="8" w:tplc="0419001B" w:tentative="1">
      <w:start w:val="1"/>
      <w:numFmt w:val="lowerRoman"/>
      <w:lvlText w:val="%9."/>
      <w:lvlJc w:val="right"/>
      <w:pPr>
        <w:ind w:left="5396" w:hanging="180"/>
      </w:pPr>
    </w:lvl>
  </w:abstractNum>
  <w:abstractNum w:abstractNumId="22">
    <w:nsid w:val="6D046FA2"/>
    <w:multiLevelType w:val="multilevel"/>
    <w:tmpl w:val="28CA161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6EE35C3B"/>
    <w:multiLevelType w:val="hybridMultilevel"/>
    <w:tmpl w:val="8814F8C6"/>
    <w:lvl w:ilvl="0" w:tplc="6276D4C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0250F97"/>
    <w:multiLevelType w:val="hybridMultilevel"/>
    <w:tmpl w:val="A9EEB16A"/>
    <w:lvl w:ilvl="0" w:tplc="508EC882">
      <w:start w:val="1"/>
      <w:numFmt w:val="decimal"/>
      <w:lvlText w:val="%1."/>
      <w:lvlJc w:val="left"/>
      <w:pPr>
        <w:ind w:left="-364" w:hanging="360"/>
      </w:pPr>
      <w:rPr>
        <w:rFonts w:hint="default"/>
        <w:b/>
      </w:rPr>
    </w:lvl>
    <w:lvl w:ilvl="1" w:tplc="04190019" w:tentative="1">
      <w:start w:val="1"/>
      <w:numFmt w:val="lowerLetter"/>
      <w:lvlText w:val="%2."/>
      <w:lvlJc w:val="left"/>
      <w:pPr>
        <w:ind w:left="356" w:hanging="360"/>
      </w:pPr>
    </w:lvl>
    <w:lvl w:ilvl="2" w:tplc="0419001B" w:tentative="1">
      <w:start w:val="1"/>
      <w:numFmt w:val="lowerRoman"/>
      <w:lvlText w:val="%3."/>
      <w:lvlJc w:val="right"/>
      <w:pPr>
        <w:ind w:left="1076" w:hanging="180"/>
      </w:pPr>
    </w:lvl>
    <w:lvl w:ilvl="3" w:tplc="0419000F" w:tentative="1">
      <w:start w:val="1"/>
      <w:numFmt w:val="decimal"/>
      <w:lvlText w:val="%4."/>
      <w:lvlJc w:val="left"/>
      <w:pPr>
        <w:ind w:left="1796" w:hanging="360"/>
      </w:pPr>
    </w:lvl>
    <w:lvl w:ilvl="4" w:tplc="04190019" w:tentative="1">
      <w:start w:val="1"/>
      <w:numFmt w:val="lowerLetter"/>
      <w:lvlText w:val="%5."/>
      <w:lvlJc w:val="left"/>
      <w:pPr>
        <w:ind w:left="2516" w:hanging="360"/>
      </w:pPr>
    </w:lvl>
    <w:lvl w:ilvl="5" w:tplc="0419001B" w:tentative="1">
      <w:start w:val="1"/>
      <w:numFmt w:val="lowerRoman"/>
      <w:lvlText w:val="%6."/>
      <w:lvlJc w:val="right"/>
      <w:pPr>
        <w:ind w:left="3236" w:hanging="180"/>
      </w:pPr>
    </w:lvl>
    <w:lvl w:ilvl="6" w:tplc="0419000F" w:tentative="1">
      <w:start w:val="1"/>
      <w:numFmt w:val="decimal"/>
      <w:lvlText w:val="%7."/>
      <w:lvlJc w:val="left"/>
      <w:pPr>
        <w:ind w:left="3956" w:hanging="360"/>
      </w:pPr>
    </w:lvl>
    <w:lvl w:ilvl="7" w:tplc="04190019" w:tentative="1">
      <w:start w:val="1"/>
      <w:numFmt w:val="lowerLetter"/>
      <w:lvlText w:val="%8."/>
      <w:lvlJc w:val="left"/>
      <w:pPr>
        <w:ind w:left="4676" w:hanging="360"/>
      </w:pPr>
    </w:lvl>
    <w:lvl w:ilvl="8" w:tplc="0419001B" w:tentative="1">
      <w:start w:val="1"/>
      <w:numFmt w:val="lowerRoman"/>
      <w:lvlText w:val="%9."/>
      <w:lvlJc w:val="right"/>
      <w:pPr>
        <w:ind w:left="5396" w:hanging="180"/>
      </w:pPr>
    </w:lvl>
  </w:abstractNum>
  <w:abstractNum w:abstractNumId="25">
    <w:nsid w:val="71871CBD"/>
    <w:multiLevelType w:val="hybridMultilevel"/>
    <w:tmpl w:val="6D90B3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73456935"/>
    <w:multiLevelType w:val="hybridMultilevel"/>
    <w:tmpl w:val="0DFA9748"/>
    <w:lvl w:ilvl="0" w:tplc="C1BE51A2">
      <w:start w:val="1"/>
      <w:numFmt w:val="decimal"/>
      <w:lvlText w:val="%1."/>
      <w:lvlJc w:val="left"/>
      <w:pPr>
        <w:ind w:left="-364" w:hanging="360"/>
      </w:pPr>
      <w:rPr>
        <w:rFonts w:hint="default"/>
        <w:b/>
      </w:rPr>
    </w:lvl>
    <w:lvl w:ilvl="1" w:tplc="04190019" w:tentative="1">
      <w:start w:val="1"/>
      <w:numFmt w:val="lowerLetter"/>
      <w:lvlText w:val="%2."/>
      <w:lvlJc w:val="left"/>
      <w:pPr>
        <w:ind w:left="356" w:hanging="360"/>
      </w:pPr>
    </w:lvl>
    <w:lvl w:ilvl="2" w:tplc="0419001B" w:tentative="1">
      <w:start w:val="1"/>
      <w:numFmt w:val="lowerRoman"/>
      <w:lvlText w:val="%3."/>
      <w:lvlJc w:val="right"/>
      <w:pPr>
        <w:ind w:left="1076" w:hanging="180"/>
      </w:pPr>
    </w:lvl>
    <w:lvl w:ilvl="3" w:tplc="0419000F" w:tentative="1">
      <w:start w:val="1"/>
      <w:numFmt w:val="decimal"/>
      <w:lvlText w:val="%4."/>
      <w:lvlJc w:val="left"/>
      <w:pPr>
        <w:ind w:left="1796" w:hanging="360"/>
      </w:pPr>
    </w:lvl>
    <w:lvl w:ilvl="4" w:tplc="04190019" w:tentative="1">
      <w:start w:val="1"/>
      <w:numFmt w:val="lowerLetter"/>
      <w:lvlText w:val="%5."/>
      <w:lvlJc w:val="left"/>
      <w:pPr>
        <w:ind w:left="2516" w:hanging="360"/>
      </w:pPr>
    </w:lvl>
    <w:lvl w:ilvl="5" w:tplc="0419001B" w:tentative="1">
      <w:start w:val="1"/>
      <w:numFmt w:val="lowerRoman"/>
      <w:lvlText w:val="%6."/>
      <w:lvlJc w:val="right"/>
      <w:pPr>
        <w:ind w:left="3236" w:hanging="180"/>
      </w:pPr>
    </w:lvl>
    <w:lvl w:ilvl="6" w:tplc="0419000F" w:tentative="1">
      <w:start w:val="1"/>
      <w:numFmt w:val="decimal"/>
      <w:lvlText w:val="%7."/>
      <w:lvlJc w:val="left"/>
      <w:pPr>
        <w:ind w:left="3956" w:hanging="360"/>
      </w:pPr>
    </w:lvl>
    <w:lvl w:ilvl="7" w:tplc="04190019" w:tentative="1">
      <w:start w:val="1"/>
      <w:numFmt w:val="lowerLetter"/>
      <w:lvlText w:val="%8."/>
      <w:lvlJc w:val="left"/>
      <w:pPr>
        <w:ind w:left="4676" w:hanging="360"/>
      </w:pPr>
    </w:lvl>
    <w:lvl w:ilvl="8" w:tplc="0419001B" w:tentative="1">
      <w:start w:val="1"/>
      <w:numFmt w:val="lowerRoman"/>
      <w:lvlText w:val="%9."/>
      <w:lvlJc w:val="right"/>
      <w:pPr>
        <w:ind w:left="539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26"/>
  </w:num>
  <w:num w:numId="7">
    <w:abstractNumId w:val="21"/>
  </w:num>
  <w:num w:numId="8">
    <w:abstractNumId w:val="5"/>
  </w:num>
  <w:num w:numId="9">
    <w:abstractNumId w:val="4"/>
  </w:num>
  <w:num w:numId="10">
    <w:abstractNumId w:val="20"/>
  </w:num>
  <w:num w:numId="11">
    <w:abstractNumId w:val="9"/>
  </w:num>
  <w:num w:numId="12">
    <w:abstractNumId w:val="17"/>
  </w:num>
  <w:num w:numId="13">
    <w:abstractNumId w:val="24"/>
  </w:num>
  <w:num w:numId="14">
    <w:abstractNumId w:val="8"/>
  </w:num>
  <w:num w:numId="15">
    <w:abstractNumId w:val="11"/>
  </w:num>
  <w:num w:numId="16">
    <w:abstractNumId w:val="22"/>
  </w:num>
  <w:num w:numId="17">
    <w:abstractNumId w:val="19"/>
  </w:num>
  <w:num w:numId="18">
    <w:abstractNumId w:val="12"/>
  </w:num>
  <w:num w:numId="19">
    <w:abstractNumId w:val="10"/>
  </w:num>
  <w:num w:numId="20">
    <w:abstractNumId w:val="18"/>
  </w:num>
  <w:num w:numId="21">
    <w:abstractNumId w:val="0"/>
    <w:lvlOverride w:ilvl="0">
      <w:lvl w:ilvl="0">
        <w:start w:val="65535"/>
        <w:numFmt w:val="bullet"/>
        <w:lvlText w:val="-"/>
        <w:legacy w:legacy="1" w:legacySpace="0" w:legacyIndent="115"/>
        <w:lvlJc w:val="left"/>
        <w:rPr>
          <w:rFonts w:ascii="Times New Roman" w:hAnsi="Times New Roman" w:hint="default"/>
        </w:rPr>
      </w:lvl>
    </w:lvlOverride>
  </w:num>
  <w:num w:numId="22">
    <w:abstractNumId w:val="0"/>
    <w:lvlOverride w:ilvl="0">
      <w:lvl w:ilvl="0">
        <w:start w:val="65535"/>
        <w:numFmt w:val="bullet"/>
        <w:lvlText w:val="-"/>
        <w:legacy w:legacy="1" w:legacySpace="0" w:legacyIndent="120"/>
        <w:lvlJc w:val="left"/>
        <w:rPr>
          <w:rFonts w:ascii="Times New Roman" w:hAnsi="Times New Roman" w:hint="default"/>
        </w:rPr>
      </w:lvl>
    </w:lvlOverride>
  </w:num>
  <w:num w:numId="23">
    <w:abstractNumId w:val="15"/>
  </w:num>
  <w:num w:numId="24">
    <w:abstractNumId w:val="23"/>
  </w:num>
  <w:num w:numId="25">
    <w:abstractNumId w:val="14"/>
  </w:num>
  <w:num w:numId="26">
    <w:abstractNumId w:val="16"/>
  </w:num>
  <w:num w:numId="27">
    <w:abstractNumId w:val="25"/>
  </w:num>
  <w:num w:numId="28">
    <w:abstractNumId w:val="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A35D2B"/>
    <w:rsid w:val="00026903"/>
    <w:rsid w:val="00A35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35D2B"/>
    <w:pPr>
      <w:keepNext/>
      <w:spacing w:before="240" w:after="60" w:line="240" w:lineRule="auto"/>
      <w:outlineLvl w:val="0"/>
    </w:pPr>
    <w:rPr>
      <w:rFonts w:ascii="Cambria" w:eastAsia="Times New Roman" w:hAnsi="Cambria" w:cs="Times New Roman"/>
      <w:b/>
      <w:bCs/>
      <w:kern w:val="32"/>
      <w:sz w:val="32"/>
      <w:szCs w:val="32"/>
      <w:lang/>
    </w:rPr>
  </w:style>
  <w:style w:type="paragraph" w:styleId="2">
    <w:name w:val="heading 2"/>
    <w:basedOn w:val="a"/>
    <w:link w:val="20"/>
    <w:uiPriority w:val="99"/>
    <w:qFormat/>
    <w:rsid w:val="00A35D2B"/>
    <w:pPr>
      <w:spacing w:before="100" w:beforeAutospacing="1" w:after="100" w:afterAutospacing="1" w:line="240" w:lineRule="auto"/>
      <w:outlineLvl w:val="1"/>
    </w:pPr>
    <w:rPr>
      <w:rFonts w:ascii="Times New Roman" w:eastAsia="Times New Roman" w:hAnsi="Times New Roman" w:cs="Times New Roman"/>
      <w:sz w:val="33"/>
      <w:szCs w:val="33"/>
      <w:lang/>
    </w:rPr>
  </w:style>
  <w:style w:type="paragraph" w:styleId="3">
    <w:name w:val="heading 3"/>
    <w:basedOn w:val="a"/>
    <w:next w:val="a"/>
    <w:link w:val="30"/>
    <w:qFormat/>
    <w:rsid w:val="00A35D2B"/>
    <w:pPr>
      <w:keepNext/>
      <w:spacing w:after="0" w:line="240" w:lineRule="auto"/>
      <w:jc w:val="center"/>
      <w:outlineLvl w:val="2"/>
    </w:pPr>
    <w:rPr>
      <w:rFonts w:ascii="Times New Roman" w:eastAsia="Batang" w:hAnsi="Times New Roman" w:cs="Times New Roman"/>
      <w:b/>
      <w:sz w:val="28"/>
      <w:szCs w:val="24"/>
    </w:rPr>
  </w:style>
  <w:style w:type="paragraph" w:styleId="4">
    <w:name w:val="heading 4"/>
    <w:basedOn w:val="a"/>
    <w:link w:val="40"/>
    <w:uiPriority w:val="99"/>
    <w:qFormat/>
    <w:rsid w:val="00A35D2B"/>
    <w:pPr>
      <w:spacing w:before="100" w:beforeAutospacing="1" w:after="100" w:afterAutospacing="1" w:line="240" w:lineRule="auto"/>
      <w:outlineLvl w:val="3"/>
    </w:pPr>
    <w:rPr>
      <w:rFonts w:ascii="Times New Roman" w:eastAsia="Times New Roman" w:hAnsi="Times New Roman" w:cs="Times New Roman"/>
      <w:sz w:val="24"/>
      <w:szCs w:val="24"/>
      <w:lang/>
    </w:rPr>
  </w:style>
  <w:style w:type="paragraph" w:styleId="5">
    <w:name w:val="heading 5"/>
    <w:basedOn w:val="a"/>
    <w:link w:val="50"/>
    <w:uiPriority w:val="99"/>
    <w:qFormat/>
    <w:rsid w:val="00A35D2B"/>
    <w:pPr>
      <w:spacing w:before="100" w:beforeAutospacing="1" w:after="100" w:afterAutospacing="1" w:line="240" w:lineRule="auto"/>
      <w:outlineLvl w:val="4"/>
    </w:pPr>
    <w:rPr>
      <w:rFonts w:ascii="Times New Roman" w:eastAsia="Times New Roman" w:hAnsi="Times New Roman" w:cs="Times New Roman"/>
      <w:sz w:val="20"/>
      <w:szCs w:val="20"/>
      <w:lang/>
    </w:rPr>
  </w:style>
  <w:style w:type="paragraph" w:styleId="6">
    <w:name w:val="heading 6"/>
    <w:basedOn w:val="a"/>
    <w:next w:val="a"/>
    <w:link w:val="60"/>
    <w:uiPriority w:val="99"/>
    <w:qFormat/>
    <w:rsid w:val="00A35D2B"/>
    <w:pPr>
      <w:keepNext/>
      <w:keepLines/>
      <w:spacing w:before="200" w:after="0" w:line="240" w:lineRule="auto"/>
      <w:outlineLvl w:val="5"/>
    </w:pPr>
    <w:rPr>
      <w:rFonts w:ascii="Cambria" w:eastAsia="Times New Roman" w:hAnsi="Cambria" w:cs="Times New Roman"/>
      <w:i/>
      <w:iCs/>
      <w:color w:val="243F6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9"/>
    <w:rsid w:val="00A35D2B"/>
    <w:rPr>
      <w:rFonts w:ascii="Cambria" w:eastAsia="Times New Roman" w:hAnsi="Cambria" w:cs="Times New Roman"/>
      <w:b/>
      <w:bCs/>
      <w:kern w:val="32"/>
      <w:sz w:val="32"/>
      <w:szCs w:val="32"/>
      <w:lang/>
    </w:rPr>
  </w:style>
  <w:style w:type="character" w:customStyle="1" w:styleId="20">
    <w:name w:val="Заголовок 2 Знак"/>
    <w:basedOn w:val="a0"/>
    <w:link w:val="2"/>
    <w:uiPriority w:val="99"/>
    <w:rsid w:val="00A35D2B"/>
    <w:rPr>
      <w:rFonts w:ascii="Times New Roman" w:eastAsia="Times New Roman" w:hAnsi="Times New Roman" w:cs="Times New Roman"/>
      <w:sz w:val="33"/>
      <w:szCs w:val="33"/>
      <w:lang/>
    </w:rPr>
  </w:style>
  <w:style w:type="character" w:customStyle="1" w:styleId="30">
    <w:name w:val="Заголовок 3 Знак"/>
    <w:basedOn w:val="a0"/>
    <w:link w:val="3"/>
    <w:rsid w:val="00A35D2B"/>
    <w:rPr>
      <w:rFonts w:ascii="Times New Roman" w:eastAsia="Batang" w:hAnsi="Times New Roman" w:cs="Times New Roman"/>
      <w:b/>
      <w:sz w:val="28"/>
      <w:szCs w:val="24"/>
    </w:rPr>
  </w:style>
  <w:style w:type="character" w:customStyle="1" w:styleId="40">
    <w:name w:val="Заголовок 4 Знак"/>
    <w:basedOn w:val="a0"/>
    <w:link w:val="4"/>
    <w:uiPriority w:val="99"/>
    <w:rsid w:val="00A35D2B"/>
    <w:rPr>
      <w:rFonts w:ascii="Times New Roman" w:eastAsia="Times New Roman" w:hAnsi="Times New Roman" w:cs="Times New Roman"/>
      <w:sz w:val="24"/>
      <w:szCs w:val="24"/>
      <w:lang/>
    </w:rPr>
  </w:style>
  <w:style w:type="character" w:customStyle="1" w:styleId="50">
    <w:name w:val="Заголовок 5 Знак"/>
    <w:basedOn w:val="a0"/>
    <w:link w:val="5"/>
    <w:uiPriority w:val="99"/>
    <w:rsid w:val="00A35D2B"/>
    <w:rPr>
      <w:rFonts w:ascii="Times New Roman" w:eastAsia="Times New Roman" w:hAnsi="Times New Roman" w:cs="Times New Roman"/>
      <w:sz w:val="20"/>
      <w:szCs w:val="20"/>
      <w:lang/>
    </w:rPr>
  </w:style>
  <w:style w:type="character" w:customStyle="1" w:styleId="60">
    <w:name w:val="Заголовок 6 Знак"/>
    <w:basedOn w:val="a0"/>
    <w:link w:val="6"/>
    <w:uiPriority w:val="99"/>
    <w:rsid w:val="00A35D2B"/>
    <w:rPr>
      <w:rFonts w:ascii="Cambria" w:eastAsia="Times New Roman" w:hAnsi="Cambria" w:cs="Times New Roman"/>
      <w:i/>
      <w:iCs/>
      <w:color w:val="243F60"/>
      <w:sz w:val="20"/>
      <w:szCs w:val="20"/>
      <w:lang/>
    </w:rPr>
  </w:style>
  <w:style w:type="table" w:styleId="a3">
    <w:name w:val="Table Grid"/>
    <w:basedOn w:val="a1"/>
    <w:rsid w:val="00A35D2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rsid w:val="00A35D2B"/>
    <w:pPr>
      <w:widowControl w:val="0"/>
      <w:autoSpaceDE w:val="0"/>
      <w:autoSpaceDN w:val="0"/>
      <w:adjustRightInd w:val="0"/>
      <w:spacing w:after="0" w:line="240" w:lineRule="auto"/>
    </w:pPr>
    <w:rPr>
      <w:rFonts w:ascii="Tahoma" w:eastAsia="Times New Roman" w:hAnsi="Tahoma" w:cs="Times New Roman"/>
      <w:sz w:val="16"/>
      <w:szCs w:val="16"/>
      <w:lang/>
    </w:rPr>
  </w:style>
  <w:style w:type="character" w:customStyle="1" w:styleId="a5">
    <w:name w:val="Схема документа Знак"/>
    <w:basedOn w:val="a0"/>
    <w:link w:val="a4"/>
    <w:rsid w:val="00A35D2B"/>
    <w:rPr>
      <w:rFonts w:ascii="Tahoma" w:eastAsia="Times New Roman" w:hAnsi="Tahoma" w:cs="Times New Roman"/>
      <w:sz w:val="16"/>
      <w:szCs w:val="16"/>
      <w:lang/>
    </w:rPr>
  </w:style>
  <w:style w:type="paragraph" w:styleId="a6">
    <w:name w:val="header"/>
    <w:basedOn w:val="a"/>
    <w:link w:val="a7"/>
    <w:rsid w:val="00A35D2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A35D2B"/>
    <w:rPr>
      <w:rFonts w:ascii="Times New Roman" w:eastAsia="Times New Roman" w:hAnsi="Times New Roman" w:cs="Times New Roman"/>
      <w:sz w:val="20"/>
      <w:szCs w:val="20"/>
    </w:rPr>
  </w:style>
  <w:style w:type="paragraph" w:styleId="a8">
    <w:name w:val="footer"/>
    <w:basedOn w:val="a"/>
    <w:link w:val="a9"/>
    <w:rsid w:val="00A35D2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A35D2B"/>
    <w:rPr>
      <w:rFonts w:ascii="Times New Roman" w:eastAsia="Times New Roman" w:hAnsi="Times New Roman" w:cs="Times New Roman"/>
      <w:sz w:val="20"/>
      <w:szCs w:val="20"/>
    </w:rPr>
  </w:style>
  <w:style w:type="paragraph" w:customStyle="1" w:styleId="FR3">
    <w:name w:val="FR3"/>
    <w:rsid w:val="00A35D2B"/>
    <w:pPr>
      <w:widowControl w:val="0"/>
      <w:spacing w:before="260" w:after="0" w:line="240" w:lineRule="auto"/>
      <w:jc w:val="center"/>
    </w:pPr>
    <w:rPr>
      <w:rFonts w:ascii="Times New Roman" w:eastAsia="Times New Roman" w:hAnsi="Times New Roman" w:cs="Times New Roman"/>
      <w:b/>
      <w:snapToGrid w:val="0"/>
      <w:sz w:val="28"/>
      <w:szCs w:val="20"/>
    </w:rPr>
  </w:style>
  <w:style w:type="numbering" w:customStyle="1" w:styleId="11">
    <w:name w:val="Нет списка1"/>
    <w:next w:val="a2"/>
    <w:semiHidden/>
    <w:unhideWhenUsed/>
    <w:rsid w:val="00A35D2B"/>
  </w:style>
  <w:style w:type="paragraph" w:customStyle="1" w:styleId="Default">
    <w:name w:val="Default"/>
    <w:rsid w:val="00A35D2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a"/>
    <w:next w:val="a"/>
    <w:rsid w:val="00A35D2B"/>
    <w:pPr>
      <w:widowControl w:val="0"/>
      <w:autoSpaceDE w:val="0"/>
      <w:autoSpaceDN w:val="0"/>
      <w:adjustRightInd w:val="0"/>
      <w:spacing w:after="0" w:line="323" w:lineRule="atLeast"/>
    </w:pPr>
    <w:rPr>
      <w:rFonts w:ascii="Times New Roman" w:eastAsia="Times New Roman" w:hAnsi="Times New Roman" w:cs="Times New Roman"/>
      <w:sz w:val="24"/>
      <w:szCs w:val="24"/>
    </w:rPr>
  </w:style>
  <w:style w:type="character" w:styleId="aa">
    <w:name w:val="Hyperlink"/>
    <w:basedOn w:val="a0"/>
    <w:rsid w:val="00A35D2B"/>
    <w:rPr>
      <w:rFonts w:ascii="Times New Roman" w:hAnsi="Times New Roman" w:cs="Times New Roman" w:hint="default"/>
      <w:color w:val="000080"/>
      <w:u w:val="single"/>
    </w:rPr>
  </w:style>
  <w:style w:type="character" w:styleId="ab">
    <w:name w:val="FollowedHyperlink"/>
    <w:basedOn w:val="a0"/>
    <w:rsid w:val="00A35D2B"/>
    <w:rPr>
      <w:color w:val="800080"/>
      <w:u w:val="single"/>
    </w:rPr>
  </w:style>
  <w:style w:type="character" w:customStyle="1" w:styleId="ac">
    <w:name w:val="Основной текст Знак"/>
    <w:basedOn w:val="a0"/>
    <w:link w:val="ad"/>
    <w:uiPriority w:val="99"/>
    <w:locked/>
    <w:rsid w:val="00A35D2B"/>
    <w:rPr>
      <w:sz w:val="26"/>
      <w:szCs w:val="26"/>
      <w:shd w:val="clear" w:color="auto" w:fill="FFFFFF"/>
    </w:rPr>
  </w:style>
  <w:style w:type="paragraph" w:styleId="ad">
    <w:name w:val="Body Text"/>
    <w:basedOn w:val="a"/>
    <w:link w:val="ac"/>
    <w:uiPriority w:val="99"/>
    <w:rsid w:val="00A35D2B"/>
    <w:pPr>
      <w:shd w:val="clear" w:color="auto" w:fill="FFFFFF"/>
      <w:spacing w:before="300" w:after="300" w:line="307" w:lineRule="exact"/>
      <w:jc w:val="both"/>
    </w:pPr>
    <w:rPr>
      <w:sz w:val="26"/>
      <w:szCs w:val="26"/>
    </w:rPr>
  </w:style>
  <w:style w:type="character" w:customStyle="1" w:styleId="12">
    <w:name w:val="Основной текст Знак1"/>
    <w:basedOn w:val="a0"/>
    <w:link w:val="ad"/>
    <w:uiPriority w:val="99"/>
    <w:rsid w:val="00A35D2B"/>
  </w:style>
  <w:style w:type="character" w:customStyle="1" w:styleId="21">
    <w:name w:val="Основной текст (2)_"/>
    <w:basedOn w:val="a0"/>
    <w:link w:val="22"/>
    <w:locked/>
    <w:rsid w:val="00A35D2B"/>
    <w:rPr>
      <w:b/>
      <w:bCs/>
      <w:sz w:val="26"/>
      <w:szCs w:val="26"/>
      <w:shd w:val="clear" w:color="auto" w:fill="FFFFFF"/>
    </w:rPr>
  </w:style>
  <w:style w:type="paragraph" w:customStyle="1" w:styleId="22">
    <w:name w:val="Основной текст (2)"/>
    <w:basedOn w:val="a"/>
    <w:link w:val="21"/>
    <w:rsid w:val="00A35D2B"/>
    <w:pPr>
      <w:shd w:val="clear" w:color="auto" w:fill="FFFFFF"/>
      <w:spacing w:after="300" w:line="317" w:lineRule="exact"/>
      <w:jc w:val="both"/>
    </w:pPr>
    <w:rPr>
      <w:b/>
      <w:bCs/>
      <w:sz w:val="26"/>
      <w:szCs w:val="26"/>
    </w:rPr>
  </w:style>
  <w:style w:type="character" w:customStyle="1" w:styleId="ae">
    <w:name w:val="Колонтитул_"/>
    <w:basedOn w:val="a0"/>
    <w:link w:val="af"/>
    <w:locked/>
    <w:rsid w:val="00A35D2B"/>
    <w:rPr>
      <w:shd w:val="clear" w:color="auto" w:fill="FFFFFF"/>
    </w:rPr>
  </w:style>
  <w:style w:type="paragraph" w:customStyle="1" w:styleId="af">
    <w:name w:val="Колонтитул"/>
    <w:basedOn w:val="a"/>
    <w:link w:val="ae"/>
    <w:rsid w:val="00A35D2B"/>
    <w:pPr>
      <w:shd w:val="clear" w:color="auto" w:fill="FFFFFF"/>
      <w:spacing w:after="0" w:line="240" w:lineRule="auto"/>
    </w:pPr>
  </w:style>
  <w:style w:type="character" w:customStyle="1" w:styleId="31">
    <w:name w:val="Основной текст (3)_"/>
    <w:basedOn w:val="a0"/>
    <w:link w:val="32"/>
    <w:locked/>
    <w:rsid w:val="00A35D2B"/>
    <w:rPr>
      <w:b/>
      <w:bCs/>
      <w:i/>
      <w:iCs/>
      <w:sz w:val="27"/>
      <w:szCs w:val="27"/>
      <w:shd w:val="clear" w:color="auto" w:fill="FFFFFF"/>
    </w:rPr>
  </w:style>
  <w:style w:type="paragraph" w:customStyle="1" w:styleId="32">
    <w:name w:val="Основной текст (3)"/>
    <w:basedOn w:val="a"/>
    <w:link w:val="31"/>
    <w:rsid w:val="00A35D2B"/>
    <w:pPr>
      <w:shd w:val="clear" w:color="auto" w:fill="FFFFFF"/>
      <w:spacing w:after="0" w:line="302" w:lineRule="exact"/>
    </w:pPr>
    <w:rPr>
      <w:b/>
      <w:bCs/>
      <w:i/>
      <w:iCs/>
      <w:sz w:val="27"/>
      <w:szCs w:val="27"/>
    </w:rPr>
  </w:style>
  <w:style w:type="character" w:customStyle="1" w:styleId="13">
    <w:name w:val="Заголовок №1_"/>
    <w:basedOn w:val="a0"/>
    <w:link w:val="14"/>
    <w:locked/>
    <w:rsid w:val="00A35D2B"/>
    <w:rPr>
      <w:b/>
      <w:bCs/>
      <w:sz w:val="26"/>
      <w:szCs w:val="26"/>
      <w:shd w:val="clear" w:color="auto" w:fill="FFFFFF"/>
    </w:rPr>
  </w:style>
  <w:style w:type="paragraph" w:customStyle="1" w:styleId="14">
    <w:name w:val="Заголовок №1"/>
    <w:basedOn w:val="a"/>
    <w:link w:val="13"/>
    <w:rsid w:val="00A35D2B"/>
    <w:pPr>
      <w:shd w:val="clear" w:color="auto" w:fill="FFFFFF"/>
      <w:spacing w:before="300" w:after="60" w:line="240" w:lineRule="atLeast"/>
      <w:jc w:val="both"/>
      <w:outlineLvl w:val="0"/>
    </w:pPr>
    <w:rPr>
      <w:b/>
      <w:bCs/>
      <w:sz w:val="26"/>
      <w:szCs w:val="26"/>
    </w:rPr>
  </w:style>
  <w:style w:type="character" w:customStyle="1" w:styleId="41">
    <w:name w:val="Основной текст (4)_"/>
    <w:basedOn w:val="a0"/>
    <w:link w:val="42"/>
    <w:locked/>
    <w:rsid w:val="00A35D2B"/>
    <w:rPr>
      <w:sz w:val="26"/>
      <w:szCs w:val="26"/>
      <w:shd w:val="clear" w:color="auto" w:fill="FFFFFF"/>
    </w:rPr>
  </w:style>
  <w:style w:type="paragraph" w:customStyle="1" w:styleId="42">
    <w:name w:val="Основной текст (4)"/>
    <w:basedOn w:val="a"/>
    <w:link w:val="41"/>
    <w:rsid w:val="00A35D2B"/>
    <w:pPr>
      <w:shd w:val="clear" w:color="auto" w:fill="FFFFFF"/>
      <w:spacing w:before="300" w:after="0" w:line="307" w:lineRule="exact"/>
      <w:ind w:hanging="360"/>
      <w:jc w:val="both"/>
    </w:pPr>
    <w:rPr>
      <w:sz w:val="26"/>
      <w:szCs w:val="26"/>
    </w:rPr>
  </w:style>
  <w:style w:type="character" w:customStyle="1" w:styleId="51">
    <w:name w:val="Основной текст (5)_"/>
    <w:basedOn w:val="a0"/>
    <w:link w:val="52"/>
    <w:locked/>
    <w:rsid w:val="00A35D2B"/>
    <w:rPr>
      <w:rFonts w:ascii="Century Gothic" w:hAnsi="Century Gothic"/>
      <w:i/>
      <w:iCs/>
      <w:noProof/>
      <w:w w:val="200"/>
      <w:sz w:val="16"/>
      <w:szCs w:val="16"/>
      <w:shd w:val="clear" w:color="auto" w:fill="FFFFFF"/>
    </w:rPr>
  </w:style>
  <w:style w:type="paragraph" w:customStyle="1" w:styleId="52">
    <w:name w:val="Основной текст (5)"/>
    <w:basedOn w:val="a"/>
    <w:link w:val="51"/>
    <w:rsid w:val="00A35D2B"/>
    <w:pPr>
      <w:shd w:val="clear" w:color="auto" w:fill="FFFFFF"/>
      <w:spacing w:after="480" w:line="240" w:lineRule="atLeast"/>
    </w:pPr>
    <w:rPr>
      <w:rFonts w:ascii="Century Gothic" w:hAnsi="Century Gothic"/>
      <w:i/>
      <w:iCs/>
      <w:noProof/>
      <w:w w:val="200"/>
      <w:sz w:val="16"/>
      <w:szCs w:val="16"/>
    </w:rPr>
  </w:style>
  <w:style w:type="character" w:customStyle="1" w:styleId="120">
    <w:name w:val="Заголовок №1 (2)_"/>
    <w:basedOn w:val="a0"/>
    <w:link w:val="121"/>
    <w:locked/>
    <w:rsid w:val="00A35D2B"/>
    <w:rPr>
      <w:sz w:val="26"/>
      <w:szCs w:val="26"/>
      <w:shd w:val="clear" w:color="auto" w:fill="FFFFFF"/>
    </w:rPr>
  </w:style>
  <w:style w:type="paragraph" w:customStyle="1" w:styleId="121">
    <w:name w:val="Заголовок №1 (2)"/>
    <w:basedOn w:val="a"/>
    <w:link w:val="120"/>
    <w:rsid w:val="00A35D2B"/>
    <w:pPr>
      <w:shd w:val="clear" w:color="auto" w:fill="FFFFFF"/>
      <w:spacing w:after="60" w:line="240" w:lineRule="atLeast"/>
      <w:outlineLvl w:val="0"/>
    </w:pPr>
    <w:rPr>
      <w:sz w:val="26"/>
      <w:szCs w:val="26"/>
    </w:rPr>
  </w:style>
  <w:style w:type="character" w:customStyle="1" w:styleId="23">
    <w:name w:val="Заголовок №2_"/>
    <w:basedOn w:val="a0"/>
    <w:link w:val="24"/>
    <w:locked/>
    <w:rsid w:val="00A35D2B"/>
    <w:rPr>
      <w:b/>
      <w:bCs/>
      <w:sz w:val="27"/>
      <w:szCs w:val="27"/>
      <w:shd w:val="clear" w:color="auto" w:fill="FFFFFF"/>
    </w:rPr>
  </w:style>
  <w:style w:type="paragraph" w:customStyle="1" w:styleId="24">
    <w:name w:val="Заголовок №2"/>
    <w:basedOn w:val="a"/>
    <w:link w:val="23"/>
    <w:rsid w:val="00A35D2B"/>
    <w:pPr>
      <w:shd w:val="clear" w:color="auto" w:fill="FFFFFF"/>
      <w:spacing w:after="300" w:line="317" w:lineRule="exact"/>
      <w:outlineLvl w:val="1"/>
    </w:pPr>
    <w:rPr>
      <w:b/>
      <w:bCs/>
      <w:sz w:val="27"/>
      <w:szCs w:val="27"/>
    </w:rPr>
  </w:style>
  <w:style w:type="character" w:customStyle="1" w:styleId="220">
    <w:name w:val="Заголовок №2 (2)_"/>
    <w:basedOn w:val="a0"/>
    <w:link w:val="221"/>
    <w:locked/>
    <w:rsid w:val="00A35D2B"/>
    <w:rPr>
      <w:b/>
      <w:bCs/>
      <w:i/>
      <w:iCs/>
      <w:sz w:val="27"/>
      <w:szCs w:val="27"/>
      <w:shd w:val="clear" w:color="auto" w:fill="FFFFFF"/>
    </w:rPr>
  </w:style>
  <w:style w:type="paragraph" w:customStyle="1" w:styleId="221">
    <w:name w:val="Заголовок №2 (2)"/>
    <w:basedOn w:val="a"/>
    <w:link w:val="220"/>
    <w:rsid w:val="00A35D2B"/>
    <w:pPr>
      <w:shd w:val="clear" w:color="auto" w:fill="FFFFFF"/>
      <w:spacing w:before="300" w:after="0" w:line="240" w:lineRule="atLeast"/>
      <w:outlineLvl w:val="1"/>
    </w:pPr>
    <w:rPr>
      <w:b/>
      <w:bCs/>
      <w:i/>
      <w:iCs/>
      <w:sz w:val="27"/>
      <w:szCs w:val="27"/>
    </w:rPr>
  </w:style>
  <w:style w:type="character" w:customStyle="1" w:styleId="230">
    <w:name w:val="Заголовок №2 (3)_"/>
    <w:basedOn w:val="a0"/>
    <w:link w:val="231"/>
    <w:locked/>
    <w:rsid w:val="00A35D2B"/>
    <w:rPr>
      <w:sz w:val="27"/>
      <w:szCs w:val="27"/>
      <w:shd w:val="clear" w:color="auto" w:fill="FFFFFF"/>
    </w:rPr>
  </w:style>
  <w:style w:type="paragraph" w:customStyle="1" w:styleId="231">
    <w:name w:val="Заголовок №2 (3)"/>
    <w:basedOn w:val="a"/>
    <w:link w:val="230"/>
    <w:rsid w:val="00A35D2B"/>
    <w:pPr>
      <w:shd w:val="clear" w:color="auto" w:fill="FFFFFF"/>
      <w:spacing w:before="720" w:after="0" w:line="240" w:lineRule="atLeast"/>
      <w:jc w:val="both"/>
      <w:outlineLvl w:val="1"/>
    </w:pPr>
    <w:rPr>
      <w:sz w:val="27"/>
      <w:szCs w:val="27"/>
    </w:rPr>
  </w:style>
  <w:style w:type="character" w:customStyle="1" w:styleId="af0">
    <w:name w:val="Оглавление_"/>
    <w:basedOn w:val="a0"/>
    <w:link w:val="af1"/>
    <w:locked/>
    <w:rsid w:val="00A35D2B"/>
    <w:rPr>
      <w:sz w:val="27"/>
      <w:szCs w:val="27"/>
      <w:shd w:val="clear" w:color="auto" w:fill="FFFFFF"/>
    </w:rPr>
  </w:style>
  <w:style w:type="paragraph" w:customStyle="1" w:styleId="af1">
    <w:name w:val="Оглавление"/>
    <w:basedOn w:val="a"/>
    <w:link w:val="af0"/>
    <w:rsid w:val="00A35D2B"/>
    <w:pPr>
      <w:shd w:val="clear" w:color="auto" w:fill="FFFFFF"/>
      <w:spacing w:after="0" w:line="130" w:lineRule="exact"/>
    </w:pPr>
    <w:rPr>
      <w:sz w:val="27"/>
      <w:szCs w:val="27"/>
    </w:rPr>
  </w:style>
  <w:style w:type="character" w:customStyle="1" w:styleId="213">
    <w:name w:val="Основной текст (2) + 13"/>
    <w:aliases w:val="5 pt"/>
    <w:basedOn w:val="21"/>
    <w:rsid w:val="00A35D2B"/>
    <w:rPr>
      <w:sz w:val="27"/>
      <w:szCs w:val="27"/>
    </w:rPr>
  </w:style>
  <w:style w:type="character" w:customStyle="1" w:styleId="130">
    <w:name w:val="Колонтитул + 13"/>
    <w:aliases w:val="5 pt13,Полужирный"/>
    <w:basedOn w:val="ae"/>
    <w:rsid w:val="00A35D2B"/>
    <w:rPr>
      <w:b/>
      <w:bCs/>
      <w:spacing w:val="0"/>
      <w:sz w:val="27"/>
      <w:szCs w:val="27"/>
    </w:rPr>
  </w:style>
  <w:style w:type="character" w:customStyle="1" w:styleId="131">
    <w:name w:val="Основной текст + 13"/>
    <w:aliases w:val="5 pt12,Полужирный3"/>
    <w:basedOn w:val="ac"/>
    <w:rsid w:val="00A35D2B"/>
    <w:rPr>
      <w:b/>
      <w:bCs/>
      <w:sz w:val="27"/>
      <w:szCs w:val="27"/>
    </w:rPr>
  </w:style>
  <w:style w:type="character" w:customStyle="1" w:styleId="133">
    <w:name w:val="Основной текст + 133"/>
    <w:aliases w:val="5 pt11"/>
    <w:basedOn w:val="ac"/>
    <w:rsid w:val="00A35D2B"/>
    <w:rPr>
      <w:sz w:val="27"/>
      <w:szCs w:val="27"/>
    </w:rPr>
  </w:style>
  <w:style w:type="character" w:customStyle="1" w:styleId="113">
    <w:name w:val="Заголовок №1 + 13"/>
    <w:aliases w:val="5 pt10"/>
    <w:basedOn w:val="13"/>
    <w:rsid w:val="00A35D2B"/>
    <w:rPr>
      <w:sz w:val="27"/>
      <w:szCs w:val="27"/>
    </w:rPr>
  </w:style>
  <w:style w:type="character" w:customStyle="1" w:styleId="1134">
    <w:name w:val="Заголовок №1 + 134"/>
    <w:aliases w:val="5 pt9"/>
    <w:basedOn w:val="13"/>
    <w:rsid w:val="00A35D2B"/>
    <w:rPr>
      <w:sz w:val="27"/>
      <w:szCs w:val="27"/>
    </w:rPr>
  </w:style>
  <w:style w:type="character" w:customStyle="1" w:styleId="1133">
    <w:name w:val="Заголовок №1 + 133"/>
    <w:aliases w:val="5 pt8"/>
    <w:basedOn w:val="13"/>
    <w:rsid w:val="00A35D2B"/>
    <w:rPr>
      <w:sz w:val="27"/>
      <w:szCs w:val="27"/>
    </w:rPr>
  </w:style>
  <w:style w:type="character" w:customStyle="1" w:styleId="413">
    <w:name w:val="Основной текст (4) + 13"/>
    <w:aliases w:val="5 pt7,Курсив,Основной текст (2) + Не полужирный1,Интервал 1 pt"/>
    <w:basedOn w:val="41"/>
    <w:rsid w:val="00A35D2B"/>
    <w:rPr>
      <w:i/>
      <w:iCs/>
      <w:sz w:val="27"/>
      <w:szCs w:val="27"/>
    </w:rPr>
  </w:style>
  <w:style w:type="character" w:customStyle="1" w:styleId="1132">
    <w:name w:val="Заголовок №1 + 132"/>
    <w:aliases w:val="5 pt6"/>
    <w:basedOn w:val="13"/>
    <w:rsid w:val="00A35D2B"/>
    <w:rPr>
      <w:sz w:val="27"/>
      <w:szCs w:val="27"/>
    </w:rPr>
  </w:style>
  <w:style w:type="character" w:customStyle="1" w:styleId="1131">
    <w:name w:val="Заголовок №1 + 131"/>
    <w:aliases w:val="5 pt5"/>
    <w:basedOn w:val="13"/>
    <w:rsid w:val="00A35D2B"/>
    <w:rPr>
      <w:sz w:val="27"/>
      <w:szCs w:val="27"/>
    </w:rPr>
  </w:style>
  <w:style w:type="character" w:customStyle="1" w:styleId="1310">
    <w:name w:val="Колонтитул + 131"/>
    <w:aliases w:val="5 pt4,Полужирный2,Основной текст + 13 pt,Курсив1,Малые прописные"/>
    <w:basedOn w:val="ae"/>
    <w:rsid w:val="00A35D2B"/>
    <w:rPr>
      <w:b/>
      <w:bCs/>
      <w:spacing w:val="0"/>
      <w:sz w:val="27"/>
      <w:szCs w:val="27"/>
    </w:rPr>
  </w:style>
  <w:style w:type="character" w:customStyle="1" w:styleId="132">
    <w:name w:val="Основной текст + 132"/>
    <w:aliases w:val="5 pt3,Полужирный1"/>
    <w:basedOn w:val="ac"/>
    <w:rsid w:val="00A35D2B"/>
    <w:rPr>
      <w:b/>
      <w:bCs/>
      <w:sz w:val="27"/>
      <w:szCs w:val="27"/>
    </w:rPr>
  </w:style>
  <w:style w:type="character" w:customStyle="1" w:styleId="1311">
    <w:name w:val="Основной текст + 131"/>
    <w:aliases w:val="5 pt2,Основной текст (3) + 13"/>
    <w:basedOn w:val="ac"/>
    <w:rsid w:val="00A35D2B"/>
    <w:rPr>
      <w:sz w:val="27"/>
      <w:szCs w:val="27"/>
    </w:rPr>
  </w:style>
  <w:style w:type="character" w:customStyle="1" w:styleId="1213">
    <w:name w:val="Заголовок №1 (2) + 13"/>
    <w:aliases w:val="5 pt1,Основной текст + 12,Малые прописные1"/>
    <w:basedOn w:val="120"/>
    <w:rsid w:val="00A35D2B"/>
    <w:rPr>
      <w:sz w:val="27"/>
      <w:szCs w:val="27"/>
    </w:rPr>
  </w:style>
  <w:style w:type="character" w:customStyle="1" w:styleId="af2">
    <w:name w:val="Основной текст + Полужирный"/>
    <w:basedOn w:val="ac"/>
    <w:rsid w:val="00A35D2B"/>
    <w:rPr>
      <w:b/>
      <w:bCs/>
      <w:sz w:val="27"/>
      <w:szCs w:val="27"/>
    </w:rPr>
  </w:style>
  <w:style w:type="character" w:customStyle="1" w:styleId="2pt">
    <w:name w:val="Основной текст + Интервал 2 pt"/>
    <w:basedOn w:val="ac"/>
    <w:rsid w:val="00A35D2B"/>
    <w:rPr>
      <w:spacing w:val="50"/>
      <w:sz w:val="27"/>
      <w:szCs w:val="27"/>
      <w:lang w:val="en-US" w:eastAsia="en-US"/>
    </w:rPr>
  </w:style>
  <w:style w:type="character" w:customStyle="1" w:styleId="af3">
    <w:name w:val="Основной текст + Курсив"/>
    <w:aliases w:val="Интервал 1 pt2"/>
    <w:basedOn w:val="ac"/>
    <w:rsid w:val="00A35D2B"/>
    <w:rPr>
      <w:i/>
      <w:iCs/>
      <w:sz w:val="27"/>
      <w:szCs w:val="27"/>
      <w:lang w:val="ru-RU" w:eastAsia="ru-RU"/>
    </w:rPr>
  </w:style>
  <w:style w:type="character" w:customStyle="1" w:styleId="-1pt">
    <w:name w:val="Основной текст + Интервал -1 pt"/>
    <w:basedOn w:val="ac"/>
    <w:rsid w:val="00A35D2B"/>
    <w:rPr>
      <w:spacing w:val="-30"/>
      <w:sz w:val="27"/>
      <w:szCs w:val="27"/>
    </w:rPr>
  </w:style>
  <w:style w:type="character" w:customStyle="1" w:styleId="15">
    <w:name w:val="Основной текст + Полужирный1"/>
    <w:basedOn w:val="ac"/>
    <w:rsid w:val="00A35D2B"/>
    <w:rPr>
      <w:b/>
      <w:bCs/>
      <w:strike/>
      <w:sz w:val="27"/>
      <w:szCs w:val="27"/>
    </w:rPr>
  </w:style>
  <w:style w:type="character" w:customStyle="1" w:styleId="6pt">
    <w:name w:val="Основной текст + Интервал 6 pt"/>
    <w:basedOn w:val="ac"/>
    <w:rsid w:val="00A35D2B"/>
    <w:rPr>
      <w:spacing w:val="120"/>
      <w:sz w:val="27"/>
      <w:szCs w:val="27"/>
    </w:rPr>
  </w:style>
  <w:style w:type="character" w:customStyle="1" w:styleId="-1pt1">
    <w:name w:val="Основной текст + Интервал -1 pt1"/>
    <w:basedOn w:val="ac"/>
    <w:rsid w:val="00A35D2B"/>
    <w:rPr>
      <w:spacing w:val="-20"/>
      <w:sz w:val="27"/>
      <w:szCs w:val="27"/>
    </w:rPr>
  </w:style>
  <w:style w:type="character" w:customStyle="1" w:styleId="211pt">
    <w:name w:val="Основной текст (2) + 11 pt"/>
    <w:aliases w:val="Не полужирный,Основной текст (3) + Times New Roman,10 pt,Не курсив"/>
    <w:basedOn w:val="21"/>
    <w:rsid w:val="00A35D2B"/>
    <w:rPr>
      <w:sz w:val="22"/>
      <w:szCs w:val="22"/>
    </w:rPr>
  </w:style>
  <w:style w:type="character" w:customStyle="1" w:styleId="25">
    <w:name w:val="Основной текст (2) + Не полужирный"/>
    <w:basedOn w:val="21"/>
    <w:rsid w:val="00A35D2B"/>
    <w:rPr>
      <w:sz w:val="27"/>
      <w:szCs w:val="27"/>
    </w:rPr>
  </w:style>
  <w:style w:type="character" w:customStyle="1" w:styleId="2-1pt">
    <w:name w:val="Основной текст (2) + Интервал -1 pt"/>
    <w:basedOn w:val="21"/>
    <w:rsid w:val="00A35D2B"/>
    <w:rPr>
      <w:spacing w:val="-30"/>
      <w:sz w:val="27"/>
      <w:szCs w:val="27"/>
    </w:rPr>
  </w:style>
  <w:style w:type="character" w:customStyle="1" w:styleId="8">
    <w:name w:val="Основной текст + Полужирный8"/>
    <w:basedOn w:val="ac"/>
    <w:rsid w:val="00A35D2B"/>
    <w:rPr>
      <w:b/>
      <w:bCs/>
      <w:sz w:val="27"/>
      <w:szCs w:val="27"/>
    </w:rPr>
  </w:style>
  <w:style w:type="character" w:customStyle="1" w:styleId="-1pt3">
    <w:name w:val="Основной текст + Интервал -1 pt3"/>
    <w:basedOn w:val="ac"/>
    <w:rsid w:val="00A35D2B"/>
    <w:rPr>
      <w:spacing w:val="-30"/>
      <w:sz w:val="27"/>
      <w:szCs w:val="27"/>
    </w:rPr>
  </w:style>
  <w:style w:type="character" w:customStyle="1" w:styleId="-1pt2">
    <w:name w:val="Основной текст + Интервал -1 pt2"/>
    <w:basedOn w:val="ac"/>
    <w:rsid w:val="00A35D2B"/>
    <w:rPr>
      <w:spacing w:val="-30"/>
      <w:sz w:val="27"/>
      <w:szCs w:val="27"/>
      <w:lang w:val="en-US" w:eastAsia="en-US"/>
    </w:rPr>
  </w:style>
  <w:style w:type="character" w:customStyle="1" w:styleId="7">
    <w:name w:val="Основной текст + Полужирный7"/>
    <w:basedOn w:val="ac"/>
    <w:rsid w:val="00A35D2B"/>
    <w:rPr>
      <w:b/>
      <w:bCs/>
      <w:sz w:val="27"/>
      <w:szCs w:val="27"/>
    </w:rPr>
  </w:style>
  <w:style w:type="character" w:customStyle="1" w:styleId="61">
    <w:name w:val="Основной текст + Полужирный6"/>
    <w:basedOn w:val="ac"/>
    <w:rsid w:val="00A35D2B"/>
    <w:rPr>
      <w:b/>
      <w:bCs/>
      <w:sz w:val="27"/>
      <w:szCs w:val="27"/>
    </w:rPr>
  </w:style>
  <w:style w:type="character" w:customStyle="1" w:styleId="1pt">
    <w:name w:val="Основной текст + Интервал 1 pt"/>
    <w:basedOn w:val="ac"/>
    <w:rsid w:val="00A35D2B"/>
    <w:rPr>
      <w:spacing w:val="30"/>
      <w:sz w:val="27"/>
      <w:szCs w:val="27"/>
      <w:lang w:val="ru-RU" w:eastAsia="ru-RU"/>
    </w:rPr>
  </w:style>
  <w:style w:type="character" w:customStyle="1" w:styleId="53">
    <w:name w:val="Основной текст + Полужирный5"/>
    <w:basedOn w:val="ac"/>
    <w:rsid w:val="00A35D2B"/>
    <w:rPr>
      <w:b/>
      <w:bCs/>
      <w:sz w:val="27"/>
      <w:szCs w:val="27"/>
    </w:rPr>
  </w:style>
  <w:style w:type="character" w:customStyle="1" w:styleId="16">
    <w:name w:val="Основной текст + Курсив1"/>
    <w:aliases w:val="Интервал 1 pt1"/>
    <w:basedOn w:val="ac"/>
    <w:rsid w:val="00A35D2B"/>
    <w:rPr>
      <w:i/>
      <w:iCs/>
      <w:spacing w:val="20"/>
      <w:sz w:val="27"/>
      <w:szCs w:val="27"/>
      <w:lang w:val="ru-RU" w:eastAsia="ru-RU"/>
    </w:rPr>
  </w:style>
  <w:style w:type="character" w:customStyle="1" w:styleId="43">
    <w:name w:val="Основной текст + Полужирный4"/>
    <w:basedOn w:val="ac"/>
    <w:rsid w:val="00A35D2B"/>
    <w:rPr>
      <w:b/>
      <w:bCs/>
      <w:sz w:val="27"/>
      <w:szCs w:val="27"/>
    </w:rPr>
  </w:style>
  <w:style w:type="character" w:customStyle="1" w:styleId="33">
    <w:name w:val="Основной текст + Полужирный3"/>
    <w:basedOn w:val="ac"/>
    <w:rsid w:val="00A35D2B"/>
    <w:rPr>
      <w:b/>
      <w:bCs/>
      <w:sz w:val="27"/>
      <w:szCs w:val="27"/>
      <w:lang w:val="ru-RU" w:eastAsia="ru-RU"/>
    </w:rPr>
  </w:style>
  <w:style w:type="character" w:customStyle="1" w:styleId="26">
    <w:name w:val="Основной текст + Полужирный2"/>
    <w:basedOn w:val="ac"/>
    <w:rsid w:val="00A35D2B"/>
    <w:rPr>
      <w:b/>
      <w:bCs/>
      <w:sz w:val="27"/>
      <w:szCs w:val="27"/>
      <w:lang w:val="ru-RU" w:eastAsia="ru-RU"/>
    </w:rPr>
  </w:style>
  <w:style w:type="character" w:customStyle="1" w:styleId="44">
    <w:name w:val="Основной текст (4) + Курсив"/>
    <w:aliases w:val="Интервал 0 pt"/>
    <w:basedOn w:val="41"/>
    <w:rsid w:val="00A35D2B"/>
    <w:rPr>
      <w:i/>
      <w:iCs/>
      <w:sz w:val="20"/>
      <w:szCs w:val="20"/>
      <w:lang w:val="en-US" w:eastAsia="en-US"/>
    </w:rPr>
  </w:style>
  <w:style w:type="character" w:customStyle="1" w:styleId="1pt1">
    <w:name w:val="Основной текст + Интервал 1 pt1"/>
    <w:basedOn w:val="ac"/>
    <w:rsid w:val="00A35D2B"/>
    <w:rPr>
      <w:rFonts w:ascii="Palatino Linotype" w:hAnsi="Palatino Linotype" w:cs="Palatino Linotype" w:hint="default"/>
      <w:spacing w:val="20"/>
      <w:sz w:val="24"/>
      <w:szCs w:val="24"/>
      <w:lang w:val="ru-RU" w:eastAsia="ru-RU"/>
    </w:rPr>
  </w:style>
  <w:style w:type="paragraph" w:styleId="af4">
    <w:name w:val="No Spacing"/>
    <w:link w:val="af5"/>
    <w:uiPriority w:val="99"/>
    <w:qFormat/>
    <w:rsid w:val="00A35D2B"/>
    <w:pPr>
      <w:spacing w:after="0" w:line="240" w:lineRule="auto"/>
    </w:pPr>
    <w:rPr>
      <w:rFonts w:ascii="Calibri" w:eastAsia="Times New Roman" w:hAnsi="Calibri" w:cs="Times New Roman"/>
      <w:lang w:eastAsia="en-US"/>
    </w:rPr>
  </w:style>
  <w:style w:type="character" w:customStyle="1" w:styleId="af5">
    <w:name w:val="Без интервала Знак"/>
    <w:basedOn w:val="a0"/>
    <w:link w:val="af4"/>
    <w:uiPriority w:val="99"/>
    <w:rsid w:val="00A35D2B"/>
    <w:rPr>
      <w:rFonts w:ascii="Calibri" w:eastAsia="Times New Roman" w:hAnsi="Calibri" w:cs="Times New Roman"/>
      <w:lang w:eastAsia="en-US"/>
    </w:rPr>
  </w:style>
  <w:style w:type="paragraph" w:styleId="af6">
    <w:name w:val="Balloon Text"/>
    <w:basedOn w:val="a"/>
    <w:link w:val="af7"/>
    <w:uiPriority w:val="99"/>
    <w:rsid w:val="00A35D2B"/>
    <w:pPr>
      <w:spacing w:after="0" w:line="240" w:lineRule="auto"/>
    </w:pPr>
    <w:rPr>
      <w:rFonts w:ascii="Tahoma" w:eastAsia="Arial Unicode MS" w:hAnsi="Tahoma" w:cs="Tahoma"/>
      <w:color w:val="000000"/>
      <w:sz w:val="16"/>
      <w:szCs w:val="16"/>
      <w:lang w:val="kk-KZ" w:eastAsia="kk-KZ"/>
    </w:rPr>
  </w:style>
  <w:style w:type="character" w:customStyle="1" w:styleId="af7">
    <w:name w:val="Текст выноски Знак"/>
    <w:basedOn w:val="a0"/>
    <w:link w:val="af6"/>
    <w:uiPriority w:val="99"/>
    <w:rsid w:val="00A35D2B"/>
    <w:rPr>
      <w:rFonts w:ascii="Tahoma" w:eastAsia="Arial Unicode MS" w:hAnsi="Tahoma" w:cs="Tahoma"/>
      <w:color w:val="000000"/>
      <w:sz w:val="16"/>
      <w:szCs w:val="16"/>
      <w:lang w:val="kk-KZ" w:eastAsia="kk-KZ"/>
    </w:rPr>
  </w:style>
  <w:style w:type="paragraph" w:styleId="af8">
    <w:name w:val="List Paragraph"/>
    <w:basedOn w:val="a"/>
    <w:uiPriority w:val="99"/>
    <w:qFormat/>
    <w:rsid w:val="00A35D2B"/>
    <w:pPr>
      <w:spacing w:after="0" w:line="240" w:lineRule="auto"/>
      <w:ind w:left="708"/>
    </w:pPr>
    <w:rPr>
      <w:rFonts w:ascii="Arial Unicode MS" w:eastAsia="Arial Unicode MS" w:hAnsi="Arial Unicode MS" w:cs="Arial Unicode MS"/>
      <w:color w:val="000000"/>
      <w:sz w:val="24"/>
      <w:szCs w:val="24"/>
      <w:lang w:val="kk-KZ" w:eastAsia="kk-KZ"/>
    </w:rPr>
  </w:style>
  <w:style w:type="paragraph" w:styleId="af9">
    <w:name w:val="Normal (Web)"/>
    <w:basedOn w:val="a"/>
    <w:uiPriority w:val="99"/>
    <w:rsid w:val="00A35D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A35D2B"/>
  </w:style>
  <w:style w:type="paragraph" w:styleId="afa">
    <w:name w:val="Body Text Indent"/>
    <w:basedOn w:val="a"/>
    <w:link w:val="afb"/>
    <w:uiPriority w:val="99"/>
    <w:rsid w:val="00A35D2B"/>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uiPriority w:val="99"/>
    <w:rsid w:val="00A35D2B"/>
    <w:rPr>
      <w:rFonts w:ascii="Times New Roman" w:eastAsia="Times New Roman" w:hAnsi="Times New Roman" w:cs="Times New Roman"/>
      <w:sz w:val="24"/>
      <w:szCs w:val="24"/>
    </w:rPr>
  </w:style>
  <w:style w:type="paragraph" w:styleId="27">
    <w:name w:val="Body Text Indent 2"/>
    <w:basedOn w:val="a"/>
    <w:link w:val="28"/>
    <w:uiPriority w:val="99"/>
    <w:rsid w:val="00A35D2B"/>
    <w:pPr>
      <w:spacing w:after="0" w:line="240" w:lineRule="auto"/>
      <w:ind w:firstLine="720"/>
      <w:jc w:val="both"/>
    </w:pPr>
    <w:rPr>
      <w:rFonts w:ascii="Times New Roman" w:eastAsia="Times New Roman" w:hAnsi="Times New Roman" w:cs="Times New Roman"/>
      <w:sz w:val="24"/>
      <w:szCs w:val="20"/>
      <w:lang/>
    </w:rPr>
  </w:style>
  <w:style w:type="character" w:customStyle="1" w:styleId="28">
    <w:name w:val="Основной текст с отступом 2 Знак"/>
    <w:basedOn w:val="a0"/>
    <w:link w:val="27"/>
    <w:uiPriority w:val="99"/>
    <w:rsid w:val="00A35D2B"/>
    <w:rPr>
      <w:rFonts w:ascii="Times New Roman" w:eastAsia="Times New Roman" w:hAnsi="Times New Roman" w:cs="Times New Roman"/>
      <w:sz w:val="24"/>
      <w:szCs w:val="20"/>
      <w:lang/>
    </w:rPr>
  </w:style>
  <w:style w:type="paragraph" w:customStyle="1" w:styleId="NoSpacing">
    <w:name w:val="No Spacing"/>
    <w:rsid w:val="00A35D2B"/>
    <w:pPr>
      <w:spacing w:after="0" w:line="240" w:lineRule="auto"/>
    </w:pPr>
    <w:rPr>
      <w:rFonts w:ascii="Calibri" w:eastAsia="Times New Roman" w:hAnsi="Calibri" w:cs="Times New Roman"/>
    </w:rPr>
  </w:style>
  <w:style w:type="paragraph" w:customStyle="1" w:styleId="310">
    <w:name w:val="Основной текст 31"/>
    <w:basedOn w:val="a"/>
    <w:rsid w:val="00A35D2B"/>
    <w:pPr>
      <w:overflowPunct w:val="0"/>
      <w:autoSpaceDE w:val="0"/>
      <w:autoSpaceDN w:val="0"/>
      <w:adjustRightInd w:val="0"/>
      <w:spacing w:after="0" w:line="240" w:lineRule="auto"/>
    </w:pPr>
    <w:rPr>
      <w:rFonts w:ascii="Times New Roman" w:eastAsia="Times New Roman" w:hAnsi="Times New Roman" w:cs="Times New Roman"/>
      <w:sz w:val="28"/>
      <w:szCs w:val="20"/>
    </w:rPr>
  </w:style>
  <w:style w:type="paragraph" w:styleId="HTML">
    <w:name w:val="HTML Preformatted"/>
    <w:basedOn w:val="a"/>
    <w:link w:val="HTML0"/>
    <w:uiPriority w:val="99"/>
    <w:rsid w:val="00A35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Verdana" w:eastAsia="Times New Roman" w:hAnsi="Verdana" w:cs="Times New Roman"/>
      <w:sz w:val="26"/>
      <w:szCs w:val="26"/>
      <w:lang/>
    </w:rPr>
  </w:style>
  <w:style w:type="character" w:customStyle="1" w:styleId="HTML0">
    <w:name w:val="Стандартный HTML Знак"/>
    <w:basedOn w:val="a0"/>
    <w:link w:val="HTML"/>
    <w:uiPriority w:val="99"/>
    <w:rsid w:val="00A35D2B"/>
    <w:rPr>
      <w:rFonts w:ascii="Verdana" w:eastAsia="Times New Roman" w:hAnsi="Verdana" w:cs="Times New Roman"/>
      <w:sz w:val="26"/>
      <w:szCs w:val="26"/>
      <w:lang/>
    </w:rPr>
  </w:style>
  <w:style w:type="paragraph" w:styleId="afc">
    <w:name w:val="Title"/>
    <w:basedOn w:val="a"/>
    <w:link w:val="afd"/>
    <w:uiPriority w:val="99"/>
    <w:qFormat/>
    <w:rsid w:val="00A35D2B"/>
    <w:pPr>
      <w:spacing w:after="0" w:line="240" w:lineRule="auto"/>
      <w:jc w:val="center"/>
    </w:pPr>
    <w:rPr>
      <w:rFonts w:ascii="Times New Roman" w:eastAsia="Times New Roman" w:hAnsi="Times New Roman" w:cs="Times New Roman"/>
      <w:b/>
      <w:sz w:val="28"/>
      <w:szCs w:val="20"/>
      <w:lang/>
    </w:rPr>
  </w:style>
  <w:style w:type="character" w:customStyle="1" w:styleId="afd">
    <w:name w:val="Название Знак"/>
    <w:basedOn w:val="a0"/>
    <w:link w:val="afc"/>
    <w:uiPriority w:val="99"/>
    <w:rsid w:val="00A35D2B"/>
    <w:rPr>
      <w:rFonts w:ascii="Times New Roman" w:eastAsia="Times New Roman" w:hAnsi="Times New Roman" w:cs="Times New Roman"/>
      <w:b/>
      <w:sz w:val="28"/>
      <w:szCs w:val="20"/>
      <w:lang/>
    </w:rPr>
  </w:style>
  <w:style w:type="paragraph" w:styleId="afe">
    <w:name w:val="Plain Text"/>
    <w:basedOn w:val="a"/>
    <w:link w:val="aff"/>
    <w:uiPriority w:val="99"/>
    <w:rsid w:val="00A35D2B"/>
    <w:pPr>
      <w:spacing w:after="0" w:line="240" w:lineRule="auto"/>
    </w:pPr>
    <w:rPr>
      <w:rFonts w:ascii="Courier New" w:eastAsia="Times New Roman" w:hAnsi="Courier New" w:cs="Times New Roman"/>
      <w:sz w:val="20"/>
      <w:szCs w:val="20"/>
      <w:lang/>
    </w:rPr>
  </w:style>
  <w:style w:type="character" w:customStyle="1" w:styleId="aff">
    <w:name w:val="Текст Знак"/>
    <w:basedOn w:val="a0"/>
    <w:link w:val="afe"/>
    <w:uiPriority w:val="99"/>
    <w:rsid w:val="00A35D2B"/>
    <w:rPr>
      <w:rFonts w:ascii="Courier New" w:eastAsia="Times New Roman" w:hAnsi="Courier New" w:cs="Times New Roman"/>
      <w:sz w:val="20"/>
      <w:szCs w:val="20"/>
      <w:lang/>
    </w:rPr>
  </w:style>
  <w:style w:type="paragraph" w:styleId="34">
    <w:name w:val="Body Text 3"/>
    <w:basedOn w:val="a"/>
    <w:link w:val="35"/>
    <w:uiPriority w:val="99"/>
    <w:rsid w:val="00A35D2B"/>
    <w:pPr>
      <w:spacing w:after="120" w:line="240" w:lineRule="auto"/>
    </w:pPr>
    <w:rPr>
      <w:rFonts w:ascii="Times New Roman" w:eastAsia="Times New Roman" w:hAnsi="Times New Roman" w:cs="Times New Roman"/>
      <w:sz w:val="16"/>
      <w:szCs w:val="16"/>
      <w:lang/>
    </w:rPr>
  </w:style>
  <w:style w:type="character" w:customStyle="1" w:styleId="35">
    <w:name w:val="Основной текст 3 Знак"/>
    <w:basedOn w:val="a0"/>
    <w:link w:val="34"/>
    <w:uiPriority w:val="99"/>
    <w:rsid w:val="00A35D2B"/>
    <w:rPr>
      <w:rFonts w:ascii="Times New Roman" w:eastAsia="Times New Roman" w:hAnsi="Times New Roman" w:cs="Times New Roman"/>
      <w:sz w:val="16"/>
      <w:szCs w:val="16"/>
      <w:lang/>
    </w:rPr>
  </w:style>
  <w:style w:type="paragraph" w:styleId="aff0">
    <w:name w:val="Subtitle"/>
    <w:basedOn w:val="a"/>
    <w:link w:val="aff1"/>
    <w:uiPriority w:val="99"/>
    <w:qFormat/>
    <w:rsid w:val="00A35D2B"/>
    <w:pPr>
      <w:spacing w:after="0" w:line="240" w:lineRule="auto"/>
      <w:jc w:val="right"/>
    </w:pPr>
    <w:rPr>
      <w:rFonts w:ascii="Times New Roman" w:eastAsia="Times New Roman" w:hAnsi="Times New Roman" w:cs="Times New Roman"/>
      <w:b/>
      <w:sz w:val="28"/>
      <w:szCs w:val="20"/>
      <w:lang/>
    </w:rPr>
  </w:style>
  <w:style w:type="character" w:customStyle="1" w:styleId="aff1">
    <w:name w:val="Подзаголовок Знак"/>
    <w:basedOn w:val="a0"/>
    <w:link w:val="aff0"/>
    <w:uiPriority w:val="99"/>
    <w:rsid w:val="00A35D2B"/>
    <w:rPr>
      <w:rFonts w:ascii="Times New Roman" w:eastAsia="Times New Roman" w:hAnsi="Times New Roman" w:cs="Times New Roman"/>
      <w:b/>
      <w:sz w:val="28"/>
      <w:szCs w:val="20"/>
      <w:lang/>
    </w:rPr>
  </w:style>
  <w:style w:type="paragraph" w:customStyle="1" w:styleId="BodyText2">
    <w:name w:val="Body Text 2"/>
    <w:basedOn w:val="a"/>
    <w:rsid w:val="00A35D2B"/>
    <w:pPr>
      <w:widowControl w:val="0"/>
      <w:overflowPunct w:val="0"/>
      <w:autoSpaceDE w:val="0"/>
      <w:autoSpaceDN w:val="0"/>
      <w:adjustRightInd w:val="0"/>
      <w:spacing w:after="0" w:line="240" w:lineRule="auto"/>
      <w:jc w:val="center"/>
    </w:pPr>
    <w:rPr>
      <w:rFonts w:ascii="Times New Roman" w:eastAsia="Times New Roman" w:hAnsi="Times New Roman" w:cs="Times New Roman"/>
      <w:sz w:val="20"/>
      <w:szCs w:val="20"/>
    </w:rPr>
  </w:style>
  <w:style w:type="paragraph" w:customStyle="1" w:styleId="enoiie">
    <w:name w:val="?enoiie"/>
    <w:basedOn w:val="a"/>
    <w:rsid w:val="00A35D2B"/>
    <w:pPr>
      <w:widowControl w:val="0"/>
      <w:overflowPunct w:val="0"/>
      <w:autoSpaceDE w:val="0"/>
      <w:autoSpaceDN w:val="0"/>
      <w:adjustRightInd w:val="0"/>
      <w:spacing w:before="120" w:after="120" w:line="240" w:lineRule="auto"/>
      <w:jc w:val="center"/>
    </w:pPr>
    <w:rPr>
      <w:rFonts w:ascii="Courier New" w:eastAsia="Times New Roman" w:hAnsi="Courier New" w:cs="Times New Roman"/>
      <w:sz w:val="24"/>
      <w:szCs w:val="20"/>
    </w:rPr>
  </w:style>
  <w:style w:type="paragraph" w:customStyle="1" w:styleId="BodyTextIndent2">
    <w:name w:val="Body Text Indent 2"/>
    <w:basedOn w:val="a"/>
    <w:rsid w:val="00A35D2B"/>
    <w:pPr>
      <w:widowControl w:val="0"/>
      <w:overflowPunct w:val="0"/>
      <w:autoSpaceDE w:val="0"/>
      <w:autoSpaceDN w:val="0"/>
      <w:adjustRightInd w:val="0"/>
      <w:spacing w:after="0" w:line="240" w:lineRule="auto"/>
      <w:ind w:firstLine="283"/>
      <w:jc w:val="both"/>
    </w:pPr>
    <w:rPr>
      <w:rFonts w:ascii="Times New Roman" w:eastAsia="Times New Roman" w:hAnsi="Times New Roman" w:cs="Times New Roman"/>
      <w:sz w:val="20"/>
      <w:szCs w:val="20"/>
    </w:rPr>
  </w:style>
  <w:style w:type="paragraph" w:customStyle="1" w:styleId="OaaeCaa">
    <w:name w:val="OaaeCaa"/>
    <w:basedOn w:val="a"/>
    <w:rsid w:val="00A35D2B"/>
    <w:pPr>
      <w:widowControl w:val="0"/>
      <w:overflowPunct w:val="0"/>
      <w:autoSpaceDE w:val="0"/>
      <w:autoSpaceDN w:val="0"/>
      <w:adjustRightInd w:val="0"/>
      <w:spacing w:before="120" w:after="120" w:line="240" w:lineRule="auto"/>
      <w:jc w:val="right"/>
    </w:pPr>
    <w:rPr>
      <w:rFonts w:ascii="Times New Roman" w:eastAsia="Times New Roman" w:hAnsi="Times New Roman" w:cs="Times New Roman"/>
      <w:sz w:val="24"/>
      <w:szCs w:val="20"/>
    </w:rPr>
  </w:style>
  <w:style w:type="paragraph" w:customStyle="1" w:styleId="IineaOaae">
    <w:name w:val="IineaOaae"/>
    <w:basedOn w:val="a"/>
    <w:rsid w:val="00A35D2B"/>
    <w:pPr>
      <w:widowControl w:val="0"/>
      <w:overflowPunct w:val="0"/>
      <w:autoSpaceDE w:val="0"/>
      <w:autoSpaceDN w:val="0"/>
      <w:adjustRightInd w:val="0"/>
      <w:spacing w:before="120" w:after="0" w:line="240" w:lineRule="auto"/>
      <w:ind w:firstLine="284"/>
      <w:jc w:val="both"/>
    </w:pPr>
    <w:rPr>
      <w:rFonts w:ascii="Times New Roman" w:eastAsia="Times New Roman" w:hAnsi="Times New Roman" w:cs="Times New Roman"/>
      <w:sz w:val="24"/>
      <w:szCs w:val="20"/>
    </w:rPr>
  </w:style>
  <w:style w:type="paragraph" w:customStyle="1" w:styleId="Ieiaaiey">
    <w:name w:val="I?eia?aiey"/>
    <w:basedOn w:val="a"/>
    <w:rsid w:val="00A35D2B"/>
    <w:pPr>
      <w:widowControl w:val="0"/>
      <w:overflowPunct w:val="0"/>
      <w:autoSpaceDE w:val="0"/>
      <w:autoSpaceDN w:val="0"/>
      <w:adjustRightInd w:val="0"/>
      <w:spacing w:before="120" w:after="120" w:line="240" w:lineRule="auto"/>
      <w:ind w:firstLine="284"/>
      <w:jc w:val="both"/>
    </w:pPr>
    <w:rPr>
      <w:rFonts w:ascii="Times New Roman" w:eastAsia="Times New Roman" w:hAnsi="Times New Roman" w:cs="Times New Roman"/>
      <w:sz w:val="20"/>
      <w:szCs w:val="20"/>
    </w:rPr>
  </w:style>
  <w:style w:type="paragraph" w:customStyle="1" w:styleId="Iiaaieyaacaaoa">
    <w:name w:val="I?ia?aiey_aac_aa?oa"/>
    <w:basedOn w:val="Ieiaaiey"/>
    <w:rsid w:val="00A35D2B"/>
    <w:pPr>
      <w:spacing w:before="0"/>
      <w:jc w:val="center"/>
    </w:pPr>
  </w:style>
  <w:style w:type="paragraph" w:customStyle="1" w:styleId="Iiaaieyaacieca">
    <w:name w:val="I?ia?aiey_aac_ieca"/>
    <w:basedOn w:val="Ieiaaiey"/>
    <w:rsid w:val="00A35D2B"/>
    <w:pPr>
      <w:spacing w:after="0"/>
    </w:pPr>
  </w:style>
  <w:style w:type="character" w:customStyle="1" w:styleId="FontStyle23">
    <w:name w:val="Font Style23"/>
    <w:basedOn w:val="a0"/>
    <w:rsid w:val="00A35D2B"/>
    <w:rPr>
      <w:rFonts w:ascii="Times New Roman" w:hAnsi="Times New Roman" w:cs="Times New Roman" w:hint="default"/>
      <w:sz w:val="26"/>
      <w:szCs w:val="26"/>
    </w:rPr>
  </w:style>
  <w:style w:type="paragraph" w:customStyle="1" w:styleId="aff2">
    <w:name w:val=" Знак"/>
    <w:basedOn w:val="a"/>
    <w:autoRedefine/>
    <w:rsid w:val="00A35D2B"/>
    <w:pPr>
      <w:spacing w:after="160" w:line="240" w:lineRule="exact"/>
    </w:pPr>
    <w:rPr>
      <w:rFonts w:ascii="Times New Roman" w:eastAsia="SimSun" w:hAnsi="Times New Roman" w:cs="Times New Roman"/>
      <w:b/>
      <w:sz w:val="28"/>
      <w:szCs w:val="24"/>
      <w:lang w:val="en-US" w:eastAsia="en-US"/>
    </w:rPr>
  </w:style>
  <w:style w:type="character" w:customStyle="1" w:styleId="HTML1">
    <w:name w:val="Стандартный HTML Знак1"/>
    <w:basedOn w:val="a0"/>
    <w:uiPriority w:val="99"/>
    <w:semiHidden/>
    <w:rsid w:val="00A35D2B"/>
    <w:rPr>
      <w:rFonts w:ascii="Consolas" w:eastAsia="Times New Roman" w:hAnsi="Consolas" w:cs="Times New Roman"/>
      <w:sz w:val="20"/>
      <w:szCs w:val="20"/>
      <w:lang w:eastAsia="ru-RU"/>
    </w:rPr>
  </w:style>
  <w:style w:type="character" w:customStyle="1" w:styleId="HTMLPreformattedChar1">
    <w:name w:val="HTML Preformatted Char1"/>
    <w:uiPriority w:val="99"/>
    <w:semiHidden/>
    <w:locked/>
    <w:rsid w:val="00A35D2B"/>
    <w:rPr>
      <w:rFonts w:ascii="Courier New" w:hAnsi="Courier New" w:cs="Courier New"/>
      <w:sz w:val="20"/>
      <w:szCs w:val="20"/>
    </w:rPr>
  </w:style>
  <w:style w:type="character" w:customStyle="1" w:styleId="17">
    <w:name w:val="Верхний колонтитул Знак1"/>
    <w:basedOn w:val="a0"/>
    <w:uiPriority w:val="99"/>
    <w:semiHidden/>
    <w:rsid w:val="00A35D2B"/>
    <w:rPr>
      <w:rFonts w:ascii="Calibri" w:eastAsia="Times New Roman" w:hAnsi="Calibri" w:cs="Times New Roman"/>
      <w:lang w:eastAsia="ru-RU"/>
    </w:rPr>
  </w:style>
  <w:style w:type="character" w:customStyle="1" w:styleId="HeaderChar1">
    <w:name w:val="Header Char1"/>
    <w:uiPriority w:val="99"/>
    <w:semiHidden/>
    <w:locked/>
    <w:rsid w:val="00A35D2B"/>
    <w:rPr>
      <w:rFonts w:eastAsia="Times New Roman" w:cs="Times New Roman"/>
    </w:rPr>
  </w:style>
  <w:style w:type="character" w:customStyle="1" w:styleId="18">
    <w:name w:val="Нижний колонтитул Знак1"/>
    <w:basedOn w:val="a0"/>
    <w:uiPriority w:val="99"/>
    <w:semiHidden/>
    <w:rsid w:val="00A35D2B"/>
    <w:rPr>
      <w:rFonts w:ascii="Calibri" w:eastAsia="Times New Roman" w:hAnsi="Calibri" w:cs="Times New Roman"/>
      <w:lang w:eastAsia="ru-RU"/>
    </w:rPr>
  </w:style>
  <w:style w:type="character" w:customStyle="1" w:styleId="FooterChar1">
    <w:name w:val="Footer Char1"/>
    <w:uiPriority w:val="99"/>
    <w:semiHidden/>
    <w:locked/>
    <w:rsid w:val="00A35D2B"/>
    <w:rPr>
      <w:rFonts w:eastAsia="Times New Roman" w:cs="Times New Roman"/>
    </w:rPr>
  </w:style>
  <w:style w:type="character" w:customStyle="1" w:styleId="19">
    <w:name w:val="Название Знак1"/>
    <w:basedOn w:val="a0"/>
    <w:uiPriority w:val="10"/>
    <w:rsid w:val="00A35D2B"/>
    <w:rPr>
      <w:rFonts w:ascii="Cambria" w:eastAsia="Times New Roman" w:hAnsi="Cambria" w:cs="Times New Roman"/>
      <w:color w:val="17365D"/>
      <w:spacing w:val="5"/>
      <w:kern w:val="28"/>
      <w:sz w:val="52"/>
      <w:szCs w:val="52"/>
      <w:lang w:eastAsia="ru-RU"/>
    </w:rPr>
  </w:style>
  <w:style w:type="character" w:customStyle="1" w:styleId="TitleChar1">
    <w:name w:val="Title Char1"/>
    <w:uiPriority w:val="99"/>
    <w:locked/>
    <w:rsid w:val="00A35D2B"/>
    <w:rPr>
      <w:rFonts w:ascii="Cambria" w:hAnsi="Cambria" w:cs="Times New Roman"/>
      <w:b/>
      <w:bCs/>
      <w:kern w:val="28"/>
      <w:sz w:val="32"/>
      <w:szCs w:val="32"/>
    </w:rPr>
  </w:style>
  <w:style w:type="character" w:customStyle="1" w:styleId="BodyTextChar1">
    <w:name w:val="Body Text Char1"/>
    <w:uiPriority w:val="99"/>
    <w:semiHidden/>
    <w:locked/>
    <w:rsid w:val="00A35D2B"/>
    <w:rPr>
      <w:rFonts w:eastAsia="Times New Roman" w:cs="Times New Roman"/>
    </w:rPr>
  </w:style>
  <w:style w:type="character" w:customStyle="1" w:styleId="1a">
    <w:name w:val="Основной текст с отступом Знак1"/>
    <w:basedOn w:val="a0"/>
    <w:uiPriority w:val="99"/>
    <w:semiHidden/>
    <w:rsid w:val="00A35D2B"/>
    <w:rPr>
      <w:rFonts w:ascii="Calibri" w:eastAsia="Times New Roman" w:hAnsi="Calibri" w:cs="Times New Roman"/>
      <w:lang w:eastAsia="ru-RU"/>
    </w:rPr>
  </w:style>
  <w:style w:type="character" w:customStyle="1" w:styleId="BodyTextIndentChar1">
    <w:name w:val="Body Text Indent Char1"/>
    <w:uiPriority w:val="99"/>
    <w:semiHidden/>
    <w:locked/>
    <w:rsid w:val="00A35D2B"/>
    <w:rPr>
      <w:rFonts w:eastAsia="Times New Roman" w:cs="Times New Roman"/>
    </w:rPr>
  </w:style>
  <w:style w:type="character" w:customStyle="1" w:styleId="1b">
    <w:name w:val="Подзаголовок Знак1"/>
    <w:basedOn w:val="a0"/>
    <w:uiPriority w:val="11"/>
    <w:rsid w:val="00A35D2B"/>
    <w:rPr>
      <w:rFonts w:ascii="Cambria" w:eastAsia="Times New Roman" w:hAnsi="Cambria" w:cs="Times New Roman"/>
      <w:i/>
      <w:iCs/>
      <w:color w:val="4F81BD"/>
      <w:spacing w:val="15"/>
      <w:sz w:val="24"/>
      <w:szCs w:val="24"/>
      <w:lang w:eastAsia="ru-RU"/>
    </w:rPr>
  </w:style>
  <w:style w:type="character" w:customStyle="1" w:styleId="SubtitleChar1">
    <w:name w:val="Subtitle Char1"/>
    <w:uiPriority w:val="99"/>
    <w:locked/>
    <w:rsid w:val="00A35D2B"/>
    <w:rPr>
      <w:rFonts w:ascii="Cambria" w:hAnsi="Cambria" w:cs="Times New Roman"/>
      <w:sz w:val="24"/>
      <w:szCs w:val="24"/>
    </w:rPr>
  </w:style>
  <w:style w:type="character" w:customStyle="1" w:styleId="311">
    <w:name w:val="Основной текст 3 Знак1"/>
    <w:basedOn w:val="a0"/>
    <w:uiPriority w:val="99"/>
    <w:semiHidden/>
    <w:rsid w:val="00A35D2B"/>
    <w:rPr>
      <w:rFonts w:ascii="Calibri" w:eastAsia="Times New Roman" w:hAnsi="Calibri" w:cs="Times New Roman"/>
      <w:sz w:val="16"/>
      <w:szCs w:val="16"/>
      <w:lang w:eastAsia="ru-RU"/>
    </w:rPr>
  </w:style>
  <w:style w:type="character" w:customStyle="1" w:styleId="BodyText3Char1">
    <w:name w:val="Body Text 3 Char1"/>
    <w:uiPriority w:val="99"/>
    <w:semiHidden/>
    <w:locked/>
    <w:rsid w:val="00A35D2B"/>
    <w:rPr>
      <w:rFonts w:eastAsia="Times New Roman" w:cs="Times New Roman"/>
      <w:sz w:val="16"/>
      <w:szCs w:val="16"/>
    </w:rPr>
  </w:style>
  <w:style w:type="character" w:customStyle="1" w:styleId="210">
    <w:name w:val="Основной текст с отступом 2 Знак1"/>
    <w:basedOn w:val="a0"/>
    <w:uiPriority w:val="99"/>
    <w:semiHidden/>
    <w:rsid w:val="00A35D2B"/>
    <w:rPr>
      <w:rFonts w:ascii="Calibri" w:eastAsia="Times New Roman" w:hAnsi="Calibri" w:cs="Times New Roman"/>
      <w:lang w:eastAsia="ru-RU"/>
    </w:rPr>
  </w:style>
  <w:style w:type="character" w:customStyle="1" w:styleId="BodyTextIndent2Char1">
    <w:name w:val="Body Text Indent 2 Char1"/>
    <w:uiPriority w:val="99"/>
    <w:semiHidden/>
    <w:locked/>
    <w:rsid w:val="00A35D2B"/>
    <w:rPr>
      <w:rFonts w:eastAsia="Times New Roman" w:cs="Times New Roman"/>
    </w:rPr>
  </w:style>
  <w:style w:type="character" w:customStyle="1" w:styleId="1c">
    <w:name w:val="Текст Знак1"/>
    <w:basedOn w:val="a0"/>
    <w:uiPriority w:val="99"/>
    <w:semiHidden/>
    <w:rsid w:val="00A35D2B"/>
    <w:rPr>
      <w:rFonts w:ascii="Consolas" w:eastAsia="Times New Roman" w:hAnsi="Consolas" w:cs="Times New Roman"/>
      <w:sz w:val="21"/>
      <w:szCs w:val="21"/>
      <w:lang w:eastAsia="ru-RU"/>
    </w:rPr>
  </w:style>
  <w:style w:type="character" w:customStyle="1" w:styleId="PlainTextChar1">
    <w:name w:val="Plain Text Char1"/>
    <w:uiPriority w:val="99"/>
    <w:semiHidden/>
    <w:locked/>
    <w:rsid w:val="00A35D2B"/>
    <w:rPr>
      <w:rFonts w:ascii="Courier New" w:hAnsi="Courier New" w:cs="Courier New"/>
      <w:sz w:val="20"/>
      <w:szCs w:val="20"/>
    </w:rPr>
  </w:style>
  <w:style w:type="character" w:customStyle="1" w:styleId="1d">
    <w:name w:val="Текст выноски Знак1"/>
    <w:basedOn w:val="a0"/>
    <w:uiPriority w:val="99"/>
    <w:semiHidden/>
    <w:rsid w:val="00A35D2B"/>
    <w:rPr>
      <w:rFonts w:ascii="Tahoma" w:eastAsia="Times New Roman" w:hAnsi="Tahoma" w:cs="Tahoma"/>
      <w:sz w:val="16"/>
      <w:szCs w:val="16"/>
      <w:lang w:eastAsia="ru-RU"/>
    </w:rPr>
  </w:style>
  <w:style w:type="character" w:customStyle="1" w:styleId="BalloonTextChar1">
    <w:name w:val="Balloon Text Char1"/>
    <w:uiPriority w:val="99"/>
    <w:semiHidden/>
    <w:locked/>
    <w:rsid w:val="00A35D2B"/>
    <w:rPr>
      <w:rFonts w:ascii="Times New Roman" w:hAnsi="Times New Roman" w:cs="Times New Roman"/>
      <w:sz w:val="2"/>
    </w:rPr>
  </w:style>
  <w:style w:type="paragraph" w:customStyle="1" w:styleId="1e">
    <w:name w:val="Без интервала1"/>
    <w:uiPriority w:val="99"/>
    <w:rsid w:val="00A35D2B"/>
    <w:pPr>
      <w:spacing w:after="0" w:line="240" w:lineRule="auto"/>
    </w:pPr>
    <w:rPr>
      <w:rFonts w:ascii="Calibri" w:eastAsia="Times New Roman" w:hAnsi="Calibri" w:cs="Times New Roman"/>
    </w:rPr>
  </w:style>
  <w:style w:type="paragraph" w:styleId="29">
    <w:name w:val="Body Text 2"/>
    <w:aliases w:val="Знак5 Знак Знак,Знак5 Знак"/>
    <w:basedOn w:val="a"/>
    <w:link w:val="2a"/>
    <w:uiPriority w:val="99"/>
    <w:rsid w:val="00A35D2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aliases w:val="Знак5 Знак Знак Знак,Знак5 Знак Знак1"/>
    <w:basedOn w:val="a0"/>
    <w:link w:val="29"/>
    <w:uiPriority w:val="99"/>
    <w:rsid w:val="00A35D2B"/>
    <w:rPr>
      <w:rFonts w:ascii="Times New Roman" w:eastAsia="Times New Roman" w:hAnsi="Times New Roman" w:cs="Times New Roman"/>
      <w:sz w:val="20"/>
      <w:szCs w:val="20"/>
    </w:rPr>
  </w:style>
  <w:style w:type="character" w:styleId="aff3">
    <w:name w:val="Strong"/>
    <w:uiPriority w:val="99"/>
    <w:qFormat/>
    <w:rsid w:val="00A35D2B"/>
    <w:rPr>
      <w:rFonts w:cs="Times New Roman"/>
      <w:b/>
      <w:bCs/>
    </w:rPr>
  </w:style>
  <w:style w:type="paragraph" w:customStyle="1" w:styleId="2b">
    <w:name w:val="Без интервала2"/>
    <w:uiPriority w:val="99"/>
    <w:rsid w:val="00A35D2B"/>
    <w:pPr>
      <w:spacing w:after="0" w:line="240" w:lineRule="auto"/>
    </w:pPr>
    <w:rPr>
      <w:rFonts w:ascii="Calibri" w:eastAsia="Times New Roman" w:hAnsi="Calibri" w:cs="Times New Roman"/>
    </w:rPr>
  </w:style>
  <w:style w:type="character" w:styleId="aff4">
    <w:name w:val="Emphasis"/>
    <w:uiPriority w:val="99"/>
    <w:qFormat/>
    <w:rsid w:val="00A35D2B"/>
    <w:rPr>
      <w:rFonts w:cs="Times New Roman"/>
      <w:i/>
      <w:iCs/>
    </w:rPr>
  </w:style>
  <w:style w:type="character" w:styleId="aff5">
    <w:name w:val="page number"/>
    <w:basedOn w:val="a0"/>
    <w:rsid w:val="00A35D2B"/>
    <w:rPr>
      <w:rFonts w:cs="Times New Roman"/>
    </w:rPr>
  </w:style>
  <w:style w:type="character" w:customStyle="1" w:styleId="SubtleEmphasis">
    <w:name w:val="Subtle Emphasis"/>
    <w:basedOn w:val="a0"/>
    <w:rsid w:val="00A35D2B"/>
    <w:rPr>
      <w:rFonts w:cs="Times New Roman"/>
      <w:i/>
      <w:iCs/>
      <w:color w:val="808080"/>
    </w:rPr>
  </w:style>
  <w:style w:type="character" w:styleId="aff6">
    <w:name w:val="Subtle Emphasis"/>
    <w:basedOn w:val="a0"/>
    <w:uiPriority w:val="99"/>
    <w:qFormat/>
    <w:rsid w:val="00A35D2B"/>
    <w:rPr>
      <w:rFonts w:cs="Times New Roman"/>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409B-886C-48F7-978A-A21BB9EB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26251</Words>
  <Characters>149635</Characters>
  <Application>Microsoft Office Word</Application>
  <DocSecurity>0</DocSecurity>
  <Lines>1246</Lines>
  <Paragraphs>351</Paragraphs>
  <ScaleCrop>false</ScaleCrop>
  <Company>Reanimator Extreme Edition</Company>
  <LinksUpToDate>false</LinksUpToDate>
  <CharactersWithSpaces>175535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2014-09-18T03:36:00Z</dcterms:created>
  <dcterms:modified xsi:type="dcterms:W3CDTF">2014-09-18T03:37:00Z</dcterms:modified>
</cp:coreProperties>
</file>