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217C8BAF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</w:t>
      </w:r>
      <w:r w:rsidR="00476DC1">
        <w:rPr>
          <w:rFonts w:ascii="Arial" w:hAnsi="Arial" w:cs="Arial"/>
          <w:b/>
          <w:sz w:val="21"/>
          <w:szCs w:val="21"/>
          <w:lang w:val="kk-KZ"/>
        </w:rPr>
        <w:t>технологии (мальчики)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 xml:space="preserve">в классах </w:t>
      </w:r>
      <w:proofErr w:type="gramStart"/>
      <w:r w:rsidR="00BC18D5">
        <w:rPr>
          <w:rFonts w:ascii="Arial" w:hAnsi="Arial" w:cs="Arial"/>
          <w:b/>
          <w:sz w:val="21"/>
          <w:szCs w:val="21"/>
        </w:rPr>
        <w:t>с</w:t>
      </w:r>
      <w:r w:rsidR="00A74D26">
        <w:rPr>
          <w:rFonts w:ascii="Arial" w:hAnsi="Arial" w:cs="Arial"/>
          <w:b/>
          <w:sz w:val="21"/>
          <w:szCs w:val="21"/>
        </w:rPr>
        <w:t xml:space="preserve">  </w:t>
      </w:r>
      <w:r w:rsidR="00516C27">
        <w:rPr>
          <w:rFonts w:ascii="Arial" w:hAnsi="Arial" w:cs="Arial"/>
          <w:b/>
          <w:sz w:val="21"/>
          <w:szCs w:val="21"/>
          <w:lang w:val="kk-KZ"/>
        </w:rPr>
        <w:t>русским</w:t>
      </w:r>
      <w:proofErr w:type="gramEnd"/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0E44F1AD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476DC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технологии</w:t>
            </w:r>
            <w:r w:rsidR="00476DC1">
              <w:rPr>
                <w:rFonts w:ascii="Arial" w:eastAsia="Times New Roman" w:hAnsi="Arial" w:cs="Arial"/>
                <w:bCs/>
                <w:sz w:val="21"/>
                <w:szCs w:val="21"/>
              </w:rPr>
              <w:t>(мальчики)</w:t>
            </w:r>
            <w:proofErr w:type="gramStart"/>
            <w:r w:rsidR="00476DC1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476DC1">
              <w:rPr>
                <w:rFonts w:ascii="Arial" w:eastAsia="Times New Roman" w:hAnsi="Arial" w:cs="Arial"/>
                <w:bCs/>
                <w:sz w:val="21"/>
                <w:szCs w:val="21"/>
              </w:rPr>
              <w:t>4</w:t>
            </w:r>
            <w:proofErr w:type="gramEnd"/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56612713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="00476DC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4400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2EEF8B0B" w:rsidR="00BF0E89" w:rsidRPr="003143FA" w:rsidRDefault="001A386F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07.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15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62212856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476DC1">
              <w:rPr>
                <w:rFonts w:ascii="Arial" w:eastAsia="Times New Roman" w:hAnsi="Arial" w:cs="Arial"/>
                <w:bCs/>
                <w:sz w:val="21"/>
                <w:szCs w:val="21"/>
              </w:rPr>
              <w:t>технологии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proofErr w:type="gramStart"/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</w:t>
            </w:r>
            <w:proofErr w:type="gramEnd"/>
            <w:r w:rsidR="00B97888" w:rsidRPr="000A7922">
              <w:rPr>
                <w:color w:val="000000"/>
                <w:sz w:val="20"/>
              </w:rPr>
              <w:t xml:space="preserve">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баллов, "заместитель руководителя второй квалификационной категории"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баллов, "заместитель руководителя первой квалификационной категории"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</w:t>
            </w:r>
            <w:proofErr w:type="gramStart"/>
            <w:r w:rsidRPr="00F6793B">
              <w:rPr>
                <w:color w:val="000000"/>
                <w:sz w:val="20"/>
                <w:lang w:val="en-US"/>
              </w:rPr>
              <w:t>CELTA(</w:t>
            </w:r>
            <w:proofErr w:type="gramEnd"/>
            <w:r w:rsidRPr="00F6793B">
              <w:rPr>
                <w:color w:val="000000"/>
                <w:sz w:val="20"/>
                <w:lang w:val="en-US"/>
              </w:rPr>
              <w:t>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1474823">
    <w:abstractNumId w:val="5"/>
  </w:num>
  <w:num w:numId="2" w16cid:durableId="759108360">
    <w:abstractNumId w:val="2"/>
  </w:num>
  <w:num w:numId="3" w16cid:durableId="250898443">
    <w:abstractNumId w:val="4"/>
  </w:num>
  <w:num w:numId="4" w16cid:durableId="967929200">
    <w:abstractNumId w:val="1"/>
  </w:num>
  <w:num w:numId="5" w16cid:durableId="1843616453">
    <w:abstractNumId w:val="0"/>
  </w:num>
  <w:num w:numId="6" w16cid:durableId="5271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Гульдария Садвакасова</cp:lastModifiedBy>
  <cp:revision>44</cp:revision>
  <cp:lastPrinted>2025-02-11T13:09:00Z</cp:lastPrinted>
  <dcterms:created xsi:type="dcterms:W3CDTF">2023-08-10T06:52:00Z</dcterms:created>
  <dcterms:modified xsi:type="dcterms:W3CDTF">2025-08-06T13:09:00Z</dcterms:modified>
</cp:coreProperties>
</file>